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37ea107e14b33" w:history="1">
              <w:r>
                <w:rPr>
                  <w:rStyle w:val="Hyperlink"/>
                </w:rPr>
                <w:t>2006-2007年中国开发区新能源产业吸引力研究年度报告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37ea107e14b33" w:history="1">
              <w:r>
                <w:rPr>
                  <w:rStyle w:val="Hyperlink"/>
                </w:rPr>
                <w:t>2006-2007年中国开发区新能源产业吸引力研究年度报告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137ea107e14b33" w:history="1">
                <w:r>
                  <w:rPr>
                    <w:rStyle w:val="Hyperlink"/>
                  </w:rPr>
                  <w:t>https://www.20087.com/2007-02/R_2006_2007kaifaquxinnengyuanchanyexiyBaoGao.html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开发区特别是国家级开发区在国民经济发展和工业化进程中肩负着十分重要的使命。从产业发展来看，国家级开发区已经成为新能源产业的主要载体。研究开发区新能源产业吸引力有利于开发区加强管理建设，也利于新能源从业厂商进行有针对性的选择。</w:t>
      </w:r>
      <w:r>
        <w:rPr>
          <w:rFonts w:hint="eastAsia"/>
        </w:rPr>
        <w:br/>
      </w:r>
      <w:r>
        <w:rPr>
          <w:rFonts w:hint="eastAsia"/>
        </w:rPr>
        <w:t>　　本研究报告从新能源产业的基本状况入手，分析开发区发展新能源产业的宏观背景，以及发展新能源产业对于开发区而言的重要意义；在客观全面分析开发区新能源产业的基础上，对太阳能、风能、生物质能、地热与煤层气等能源具体分析，从而得到国内开发区对于新能源细分产业的综合吸引力。</w:t>
      </w:r>
      <w:r>
        <w:rPr>
          <w:rFonts w:hint="eastAsia"/>
        </w:rPr>
        <w:br/>
      </w:r>
      <w:r>
        <w:rPr>
          <w:rFonts w:hint="eastAsia"/>
        </w:rPr>
        <w:t>　　为系统研究开发区对于新能源产业吸引力，本报告为此进行深入分析深入剖析，并创造性地引入“开发区新能源产业吸引力评价”指标体系，对重点开发新能源产业吸引力进行客观评价。最后，在基于对新能源产业发展趋势和发展预测基础之上，为开发区提升新能源产业吸引力提供建议措施。</w:t>
      </w:r>
      <w:r>
        <w:rPr>
          <w:rFonts w:hint="eastAsia"/>
        </w:rPr>
        <w:br/>
      </w:r>
      <w:r>
        <w:rPr>
          <w:rFonts w:hint="eastAsia"/>
        </w:rPr>
        <w:t>　　一、2006年中国新能源产业发展概况</w:t>
      </w:r>
      <w:r>
        <w:rPr>
          <w:rFonts w:hint="eastAsia"/>
        </w:rPr>
        <w:br/>
      </w:r>
      <w:r>
        <w:rPr>
          <w:rFonts w:hint="eastAsia"/>
        </w:rPr>
        <w:t>　　（一） 规模</w:t>
      </w:r>
      <w:r>
        <w:rPr>
          <w:rFonts w:hint="eastAsia"/>
        </w:rPr>
        <w:br/>
      </w:r>
      <w:r>
        <w:rPr>
          <w:rFonts w:hint="eastAsia"/>
        </w:rPr>
        <w:t>　　（二） 结构</w:t>
      </w:r>
      <w:r>
        <w:rPr>
          <w:rFonts w:hint="eastAsia"/>
        </w:rPr>
        <w:br/>
      </w:r>
      <w:r>
        <w:rPr>
          <w:rFonts w:hint="eastAsia"/>
        </w:rPr>
        <w:t>　　（三） 特点</w:t>
      </w:r>
      <w:r>
        <w:rPr>
          <w:rFonts w:hint="eastAsia"/>
        </w:rPr>
        <w:br/>
      </w:r>
      <w:r>
        <w:rPr>
          <w:rFonts w:hint="eastAsia"/>
        </w:rPr>
        <w:t>　　二、2006年开发区新能源产业发展现状与特点</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发展特点</w:t>
      </w:r>
      <w:r>
        <w:rPr>
          <w:rFonts w:hint="eastAsia"/>
        </w:rPr>
        <w:br/>
      </w:r>
      <w:r>
        <w:rPr>
          <w:rFonts w:hint="eastAsia"/>
        </w:rPr>
        <w:t>　　三、2006年开发区新能源产业吸引力评价</w:t>
      </w:r>
      <w:r>
        <w:rPr>
          <w:rFonts w:hint="eastAsia"/>
        </w:rPr>
        <w:br/>
      </w:r>
      <w:r>
        <w:rPr>
          <w:rFonts w:hint="eastAsia"/>
        </w:rPr>
        <w:t>　　（一） 评价体系</w:t>
      </w:r>
      <w:r>
        <w:rPr>
          <w:rFonts w:hint="eastAsia"/>
        </w:rPr>
        <w:br/>
      </w:r>
      <w:r>
        <w:rPr>
          <w:rFonts w:hint="eastAsia"/>
        </w:rPr>
        <w:t>　　（二） 开发区新能源产业吸引力综合评价</w:t>
      </w:r>
      <w:r>
        <w:rPr>
          <w:rFonts w:hint="eastAsia"/>
        </w:rPr>
        <w:br/>
      </w:r>
      <w:r>
        <w:rPr>
          <w:rFonts w:hint="eastAsia"/>
        </w:rPr>
        <w:t>　　（三） 开发区新能源细分产业吸引力评价</w:t>
      </w:r>
      <w:r>
        <w:rPr>
          <w:rFonts w:hint="eastAsia"/>
        </w:rPr>
        <w:br/>
      </w:r>
      <w:r>
        <w:rPr>
          <w:rFonts w:hint="eastAsia"/>
        </w:rPr>
        <w:t>　　1、太阳能</w:t>
      </w:r>
      <w:r>
        <w:rPr>
          <w:rFonts w:hint="eastAsia"/>
        </w:rPr>
        <w:br/>
      </w:r>
      <w:r>
        <w:rPr>
          <w:rFonts w:hint="eastAsia"/>
        </w:rPr>
        <w:t>　　2、风能</w:t>
      </w:r>
      <w:r>
        <w:rPr>
          <w:rFonts w:hint="eastAsia"/>
        </w:rPr>
        <w:br/>
      </w:r>
      <w:r>
        <w:rPr>
          <w:rFonts w:hint="eastAsia"/>
        </w:rPr>
        <w:t>　　3、生物质能</w:t>
      </w:r>
      <w:r>
        <w:rPr>
          <w:rFonts w:hint="eastAsia"/>
        </w:rPr>
        <w:br/>
      </w:r>
      <w:r>
        <w:rPr>
          <w:rFonts w:hint="eastAsia"/>
        </w:rPr>
        <w:t>　　4、地热与煤层气</w:t>
      </w:r>
      <w:r>
        <w:rPr>
          <w:rFonts w:hint="eastAsia"/>
        </w:rPr>
        <w:br/>
      </w:r>
      <w:r>
        <w:rPr>
          <w:rFonts w:hint="eastAsia"/>
        </w:rPr>
        <w:t>　　五、2007-2011年中国开发区新能源产业规模结构预测</w:t>
      </w:r>
      <w:r>
        <w:rPr>
          <w:rFonts w:hint="eastAsia"/>
        </w:rPr>
        <w:br/>
      </w:r>
      <w:r>
        <w:rPr>
          <w:rFonts w:hint="eastAsia"/>
        </w:rPr>
        <w:t>　　（一） 2007-2011年中国新能源产业规模预测</w:t>
      </w:r>
      <w:r>
        <w:rPr>
          <w:rFonts w:hint="eastAsia"/>
        </w:rPr>
        <w:br/>
      </w:r>
      <w:r>
        <w:rPr>
          <w:rFonts w:hint="eastAsia"/>
        </w:rPr>
        <w:t>　　（二） 2007-2011年中国新能源细分产业规模预测</w:t>
      </w:r>
      <w:r>
        <w:rPr>
          <w:rFonts w:hint="eastAsia"/>
        </w:rPr>
        <w:br/>
      </w:r>
      <w:r>
        <w:rPr>
          <w:rFonts w:hint="eastAsia"/>
        </w:rPr>
        <w:t>　　1、太阳能</w:t>
      </w:r>
      <w:r>
        <w:rPr>
          <w:rFonts w:hint="eastAsia"/>
        </w:rPr>
        <w:br/>
      </w:r>
      <w:r>
        <w:rPr>
          <w:rFonts w:hint="eastAsia"/>
        </w:rPr>
        <w:t>　　2、风能</w:t>
      </w:r>
      <w:r>
        <w:rPr>
          <w:rFonts w:hint="eastAsia"/>
        </w:rPr>
        <w:br/>
      </w:r>
      <w:r>
        <w:rPr>
          <w:rFonts w:hint="eastAsia"/>
        </w:rPr>
        <w:t>　　3、生物质能</w:t>
      </w:r>
      <w:r>
        <w:rPr>
          <w:rFonts w:hint="eastAsia"/>
        </w:rPr>
        <w:br/>
      </w:r>
      <w:r>
        <w:rPr>
          <w:rFonts w:hint="eastAsia"/>
        </w:rPr>
        <w:t>　　4、地热与煤层气</w:t>
      </w:r>
      <w:r>
        <w:rPr>
          <w:rFonts w:hint="eastAsia"/>
        </w:rPr>
        <w:br/>
      </w:r>
      <w:r>
        <w:rPr>
          <w:rFonts w:hint="eastAsia"/>
        </w:rPr>
        <w:t>　　六、2007-2011年开发区新能源产业发展趋势分析</w:t>
      </w:r>
      <w:r>
        <w:rPr>
          <w:rFonts w:hint="eastAsia"/>
        </w:rPr>
        <w:br/>
      </w:r>
      <w:r>
        <w:rPr>
          <w:rFonts w:hint="eastAsia"/>
        </w:rPr>
        <w:t>　　七、建议</w:t>
      </w:r>
      <w:r>
        <w:rPr>
          <w:rFonts w:hint="eastAsia"/>
        </w:rPr>
        <w:br/>
      </w:r>
      <w:r>
        <w:rPr>
          <w:rFonts w:hint="eastAsia"/>
        </w:rPr>
        <w:t>　　表目录</w:t>
      </w:r>
      <w:r>
        <w:rPr>
          <w:rFonts w:hint="eastAsia"/>
        </w:rPr>
        <w:br/>
      </w:r>
      <w:r>
        <w:rPr>
          <w:rFonts w:hint="eastAsia"/>
        </w:rPr>
        <w:t>　　2005-2006年中国开发区新能源产业市场规模</w:t>
      </w:r>
      <w:r>
        <w:rPr>
          <w:rFonts w:hint="eastAsia"/>
        </w:rPr>
        <w:br/>
      </w:r>
      <w:r>
        <w:rPr>
          <w:rFonts w:hint="eastAsia"/>
        </w:rPr>
        <w:t>　　2006年中国开发区新能源产业园地域分布</w:t>
      </w:r>
      <w:r>
        <w:rPr>
          <w:rFonts w:hint="eastAsia"/>
        </w:rPr>
        <w:br/>
      </w:r>
      <w:r>
        <w:rPr>
          <w:rFonts w:hint="eastAsia"/>
        </w:rPr>
        <w:t>　　2006年中国开发区新能源产业园经济总量</w:t>
      </w:r>
      <w:r>
        <w:rPr>
          <w:rFonts w:hint="eastAsia"/>
        </w:rPr>
        <w:br/>
      </w:r>
      <w:r>
        <w:rPr>
          <w:rFonts w:hint="eastAsia"/>
        </w:rPr>
        <w:t>　　……</w:t>
      </w:r>
      <w:r>
        <w:rPr>
          <w:rFonts w:hint="eastAsia"/>
        </w:rPr>
        <w:br/>
      </w:r>
      <w:r>
        <w:rPr>
          <w:rFonts w:hint="eastAsia"/>
        </w:rPr>
        <w:t>　　图目录</w:t>
      </w:r>
      <w:r>
        <w:rPr>
          <w:rFonts w:hint="eastAsia"/>
        </w:rPr>
        <w:br/>
      </w:r>
      <w:r>
        <w:rPr>
          <w:rFonts w:hint="eastAsia"/>
        </w:rPr>
        <w:t>　　2006-2007年全球开发区新能源产业市场规模</w:t>
      </w:r>
      <w:r>
        <w:rPr>
          <w:rFonts w:hint="eastAsia"/>
        </w:rPr>
        <w:br/>
      </w:r>
      <w:r>
        <w:rPr>
          <w:rFonts w:hint="eastAsia"/>
        </w:rPr>
        <w:t>　　2006-2007年中国开发区新能源产业发展</w:t>
      </w:r>
      <w:r>
        <w:rPr>
          <w:rFonts w:hint="eastAsia"/>
        </w:rPr>
        <w:br/>
      </w:r>
      <w:r>
        <w:rPr>
          <w:rFonts w:hint="eastAsia"/>
        </w:rPr>
        <w:t>　　2006-2007年中国开发区新能源产业园吸引力发展趋势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37ea107e14b33" w:history="1">
        <w:r>
          <w:rPr>
            <w:rStyle w:val="Hyperlink"/>
          </w:rPr>
          <w:t>2006-2007年中国开发区新能源产业吸引力研究年度报告</w:t>
        </w:r>
      </w:hyperlink>
      <w:r>
        <w:rPr>
          <w:color w:val="C00000"/>
        </w:rPr>
        <w:t>》，报告编号：</w:t>
      </w:r>
      <w:r>
        <w:rPr>
          <w:rFonts w:hint="eastAsia"/>
          <w:color w:val="C00000"/>
        </w:rPr>
        <w:t>0253677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137ea107e14b33" w:history="1">
        <w:r>
          <w:rPr>
            <w:rStyle w:val="Hyperlink"/>
          </w:rPr>
          <w:t>https://www.20087.com/2007-02/R_2006_2007kaifaquxinnengyuanchanyexiyBaoGao.html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9a76dbbd84279" w:history="1">
      <w:r>
        <w:rPr>
          <w:rStyle w:val="Hyperlink"/>
        </w:rPr>
        <w:t>2006-2007年中国开发区新能源产业吸引力研究年度报告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kaifaquxinnengyuanchanyexiyBaoGao.html" TargetMode="External" Id="R80137ea107e14b33" /></Relationships>
</file>

<file path=word/_rels/header2.xml.rels>&#65279;<?xml version="1.0" encoding="utf-8"?><Relationships xmlns="http://schemas.openxmlformats.org/package/2006/relationships"><Relationship Type="http://schemas.openxmlformats.org/officeDocument/2006/relationships/hyperlink" Target="https://www.20087.com/2007-02/R_2006_2007kaifaquxinnengyuanchanyexiyBaoGao.html" TargetMode="External" Id="Re309a76dbbd8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2007-02-07T05:06:00Z</dcterms:created>
  <dcterms:modified xsi:type="dcterms:W3CDTF">2007-02-07T06:06:00Z</dcterms:modified>
  <dc:subject>2006-2007年中国开发区新能源产业吸引力研究年度报告</dc:subject>
  <dc:title>2006-2007年中国开发区新能源产业吸引力研究年度报告</dc:title>
  <cp:keywords>2006-2007年中国开发区新能源产业吸引力研究年度报告</cp:keywords>
  <dc:description>2006-2007年中国开发区新能源产业吸引力研究年度报告</dc:description>
</cp:coreProperties>
</file>