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929c54ad94c41" w:history="1">
              <w:r>
                <w:rPr>
                  <w:rStyle w:val="Hyperlink"/>
                </w:rPr>
                <w:t>2008年中国微波炉市场调查及投资分析报告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929c54ad94c41" w:history="1">
              <w:r>
                <w:rPr>
                  <w:rStyle w:val="Hyperlink"/>
                </w:rPr>
                <w:t>2008年中国微波炉市场调查及投资分析报告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7929c54ad94c41" w:history="1">
                <w:r>
                  <w:rPr>
                    <w:rStyle w:val="Hyperlink"/>
                  </w:rPr>
                  <w:t>https://www.20087.com/2008-04/R_2008weibolushichangdiaochajitouzifenBaoGao.html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微波炉市场概述</w:t>
      </w:r>
      <w:r>
        <w:rPr>
          <w:rFonts w:hint="eastAsia"/>
        </w:rPr>
        <w:br/>
      </w:r>
      <w:r>
        <w:rPr>
          <w:rFonts w:hint="eastAsia"/>
        </w:rPr>
        <w:t>　　第一节 微波炉市场发展现状分析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微波炉市场政策环境分析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微波炉市场容量分析</w:t>
      </w:r>
      <w:r>
        <w:rPr>
          <w:rFonts w:hint="eastAsia"/>
        </w:rPr>
        <w:br/>
      </w:r>
      <w:r>
        <w:rPr>
          <w:rFonts w:hint="eastAsia"/>
        </w:rPr>
        <w:t>　　第四节 微波炉市场特征分析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微波炉市场宏观经济运行环境分析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2007-2008年我国总体经济环境走势分析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2007-2008年国家宏观调控政策分析</w:t>
      </w:r>
      <w:r>
        <w:rPr>
          <w:rFonts w:hint="eastAsia"/>
        </w:rPr>
        <w:br/>
      </w:r>
      <w:r>
        <w:rPr>
          <w:rFonts w:hint="eastAsia"/>
        </w:rPr>
        <w:t>　　第三节 微波炉市场国家宏观发展规划调控方向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2008年微波炉市场上游产业发展状况分析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二、2003-2008年主要上游产业主要经经济指标发展分析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2008年微波炉制造产业发展状况分析</w:t>
      </w:r>
      <w:r>
        <w:rPr>
          <w:rFonts w:hint="eastAsia"/>
        </w:rPr>
        <w:br/>
      </w:r>
      <w:r>
        <w:rPr>
          <w:rFonts w:hint="eastAsia"/>
        </w:rPr>
        <w:t>　　第一节 微波炉制造行业主要经济指标发展分析</w:t>
      </w:r>
      <w:r>
        <w:rPr>
          <w:rFonts w:hint="eastAsia"/>
        </w:rPr>
        <w:br/>
      </w:r>
      <w:r>
        <w:rPr>
          <w:rFonts w:hint="eastAsia"/>
        </w:rPr>
        <w:t>　　第二节 主行业发展状况分析</w:t>
      </w:r>
      <w:r>
        <w:rPr>
          <w:rFonts w:hint="eastAsia"/>
        </w:rPr>
        <w:br/>
      </w:r>
      <w:r>
        <w:rPr>
          <w:rFonts w:hint="eastAsia"/>
        </w:rPr>
        <w:t>　　　　一、主行业发展现状分析</w:t>
      </w:r>
      <w:r>
        <w:rPr>
          <w:rFonts w:hint="eastAsia"/>
        </w:rPr>
        <w:br/>
      </w:r>
      <w:r>
        <w:rPr>
          <w:rFonts w:hint="eastAsia"/>
        </w:rPr>
        <w:t>　　　　二、2003-2008年主要主行业主要经济指标发展分析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2008年微波炉市场运行情况分析</w:t>
      </w:r>
      <w:r>
        <w:rPr>
          <w:rFonts w:hint="eastAsia"/>
        </w:rPr>
        <w:br/>
      </w:r>
      <w:r>
        <w:rPr>
          <w:rFonts w:hint="eastAsia"/>
        </w:rPr>
        <w:t>　　第一节 国内微波炉市场生产能力分析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微波炉市场综合经济指标分析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微波炉市场进出口情况分析</w:t>
      </w:r>
      <w:r>
        <w:rPr>
          <w:rFonts w:hint="eastAsia"/>
        </w:rPr>
        <w:br/>
      </w:r>
      <w:r>
        <w:rPr>
          <w:rFonts w:hint="eastAsia"/>
        </w:rPr>
        <w:t>　　　　一、微波炉进口情况分析</w:t>
      </w:r>
      <w:r>
        <w:rPr>
          <w:rFonts w:hint="eastAsia"/>
        </w:rPr>
        <w:br/>
      </w:r>
      <w:r>
        <w:rPr>
          <w:rFonts w:hint="eastAsia"/>
        </w:rPr>
        <w:t>　　　　二、微波炉出口情况分析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微波炉市场综合竞争格局分析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国际微波炉市场发展现状分析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国内微波炉市场区域市场需求集中度比较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微波炉市场价格变化走势</w:t>
      </w:r>
      <w:r>
        <w:rPr>
          <w:rFonts w:hint="eastAsia"/>
        </w:rPr>
        <w:br/>
      </w:r>
      <w:r>
        <w:rPr>
          <w:rFonts w:hint="eastAsia"/>
        </w:rPr>
        <w:t>　　第四节 国内微波炉行业竞争趋势</w:t>
      </w:r>
      <w:r>
        <w:rPr>
          <w:rFonts w:hint="eastAsia"/>
        </w:rPr>
        <w:br/>
      </w:r>
      <w:r>
        <w:rPr>
          <w:rFonts w:hint="eastAsia"/>
        </w:rPr>
        <w:t>　　第五节 微波炉市场生产技术发展现状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微波炉市场重点企业分析</w:t>
      </w:r>
      <w:r>
        <w:rPr>
          <w:rFonts w:hint="eastAsia"/>
        </w:rPr>
        <w:br/>
      </w:r>
      <w:r>
        <w:rPr>
          <w:rFonts w:hint="eastAsia"/>
        </w:rPr>
        <w:t>　　第一节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海尔集团公司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广东东菱凯琴集团有限公司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苏州三星电子有限公司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上海夏普电器有限公司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漳州灿坤实业有限公司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广东康宝电器有限公司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深圳晶石电器制造有限公司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大宇微波炉（天津）有限公司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微波炉市场投资活力与投资收益分析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微波炉市场活力系数比较及分析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一、2008年相关产业活力系数比较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二、2003-2008年行业活力系数分析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微波炉市场投资收益率比较及分析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一、2008年相关产业投资收益率比较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二、2003-2008年行业投资收益率分析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微波炉市场投资环境分析及投资风险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微波炉市场投资环境分析</w:t>
      </w:r>
      <w:r>
        <w:rPr>
          <w:rFonts w:hint="eastAsia"/>
        </w:rPr>
        <w:br/>
      </w:r>
      <w:r>
        <w:rPr>
          <w:rFonts w:hint="eastAsia"/>
        </w:rPr>
        <w:t>　　第二节 微波炉市场投资风险分析</w:t>
      </w:r>
      <w:r>
        <w:rPr>
          <w:rFonts w:hint="eastAsia"/>
        </w:rPr>
        <w:br/>
      </w:r>
      <w:r>
        <w:rPr>
          <w:rFonts w:hint="eastAsia"/>
        </w:rPr>
        <w:t>　　第三节 投资建议（-）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微波炉市场发展预测与策略</w:t>
      </w:r>
      <w:r>
        <w:rPr>
          <w:rFonts w:hint="eastAsia"/>
        </w:rPr>
        <w:br/>
      </w:r>
      <w:r>
        <w:rPr>
          <w:rFonts w:hint="eastAsia"/>
        </w:rPr>
        <w:t>　　第一节 微波炉市场发展预测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中^智林^　微波炉市场营销策略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2003-2008年黑色金属冶炼及压延加工行业固定资产投入变化状况分析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2003-2008年黑色金属冶炼及压延加工行业工业总产值变化状况分析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2003-2008年黑色金属冶炼及压延加工行业产品销售收入变化状况分析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2003-2008年黑色金属冶炼及压延加工行业产品企业数量变化状况分析</w:t>
      </w:r>
      <w:r>
        <w:rPr>
          <w:rFonts w:hint="eastAsia"/>
        </w:rPr>
        <w:br/>
      </w:r>
      <w:r>
        <w:rPr>
          <w:rFonts w:hint="eastAsia"/>
        </w:rPr>
        <w:t>　　2003-2008年黑色金属冶炼及压延加工行业赢利亏损企业数量变化状况分析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2003-2008年黑色金属冶炼及压延加工行业从业人员变化状况分析</w:t>
      </w:r>
      <w:r>
        <w:rPr>
          <w:rFonts w:hint="eastAsia"/>
        </w:rPr>
        <w:br/>
      </w:r>
      <w:r>
        <w:rPr>
          <w:rFonts w:hint="eastAsia"/>
        </w:rPr>
        <w:t>　　2003-2008年微波炉制造行业固定资产投入变化状况分析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2003-2008年微波炉制造行业工业总产值变化状况分析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2003-2008年微波炉制造行业产品销售收入变化状况分析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2003-2008年微波炉制造行业产品企业数量变化状况分析</w:t>
      </w:r>
      <w:r>
        <w:rPr>
          <w:rFonts w:hint="eastAsia"/>
        </w:rPr>
        <w:br/>
      </w:r>
      <w:r>
        <w:rPr>
          <w:rFonts w:hint="eastAsia"/>
        </w:rPr>
        <w:t>　　2003-2008年微波炉制造行业赢利亏损企业数量变化状况分析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2003-2008年微波炉制造行业从业人员变化状况分析</w:t>
      </w:r>
      <w:r>
        <w:rPr>
          <w:rFonts w:hint="eastAsia"/>
        </w:rPr>
        <w:br/>
      </w:r>
      <w:r>
        <w:rPr>
          <w:rFonts w:hint="eastAsia"/>
        </w:rPr>
        <w:t>　　2003-2008年家用电力器具制造行业固定资产投入变化状况分析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2003-2008年家用电力器具制造行业工业总产值变化状况分析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2003-2008年家用电力器具制造行业产品销售收入变化状况分析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2003-2008年家用电力器具制造行业企业数量变化状况分析</w:t>
      </w:r>
      <w:r>
        <w:rPr>
          <w:rFonts w:hint="eastAsia"/>
        </w:rPr>
        <w:br/>
      </w:r>
      <w:r>
        <w:rPr>
          <w:rFonts w:hint="eastAsia"/>
        </w:rPr>
        <w:t>　　2003-2008年家用电力器具制造行业盈利亏损企业数量变化状况分析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2003-2008年家用电力器具制造行业从业人员变化状况分析</w:t>
      </w:r>
      <w:r>
        <w:rPr>
          <w:rFonts w:hint="eastAsia"/>
        </w:rPr>
        <w:br/>
      </w:r>
      <w:r>
        <w:rPr>
          <w:rFonts w:hint="eastAsia"/>
        </w:rPr>
        <w:t>　　2008年微波炉行业总体产品产量统计分析</w:t>
      </w:r>
      <w:r>
        <w:rPr>
          <w:rFonts w:hint="eastAsia"/>
        </w:rPr>
        <w:br/>
      </w:r>
      <w:r>
        <w:rPr>
          <w:rFonts w:hint="eastAsia"/>
        </w:rPr>
        <w:t>　　2008年微波炉行业产品产量区域结构性分析</w:t>
      </w:r>
      <w:r>
        <w:rPr>
          <w:rFonts w:hint="eastAsia"/>
        </w:rPr>
        <w:br/>
      </w:r>
      <w:r>
        <w:rPr>
          <w:rFonts w:hint="eastAsia"/>
        </w:rPr>
        <w:t>　　2008年微波炉行业产品产量省份结构性分析</w:t>
      </w:r>
      <w:r>
        <w:rPr>
          <w:rFonts w:hint="eastAsia"/>
        </w:rPr>
        <w:br/>
      </w:r>
      <w:r>
        <w:rPr>
          <w:rFonts w:hint="eastAsia"/>
        </w:rPr>
        <w:t>　　2008年微波炉行业产品产量按企业集中度分析</w:t>
      </w:r>
      <w:r>
        <w:rPr>
          <w:rFonts w:hint="eastAsia"/>
        </w:rPr>
        <w:br/>
      </w:r>
      <w:r>
        <w:rPr>
          <w:rFonts w:hint="eastAsia"/>
        </w:rPr>
        <w:t>　　2008年微波炉行业规模按企业不同规模分析</w:t>
      </w:r>
      <w:r>
        <w:rPr>
          <w:rFonts w:hint="eastAsia"/>
        </w:rPr>
        <w:br/>
      </w:r>
      <w:r>
        <w:rPr>
          <w:rFonts w:hint="eastAsia"/>
        </w:rPr>
        <w:t>　　2008年微波炉行业规模按企业不同所有制分析</w:t>
      </w:r>
      <w:r>
        <w:rPr>
          <w:rFonts w:hint="eastAsia"/>
        </w:rPr>
        <w:br/>
      </w:r>
      <w:r>
        <w:rPr>
          <w:rFonts w:hint="eastAsia"/>
        </w:rPr>
        <w:t>　　2008年微波炉业不同规模企业盈利能力分析</w:t>
      </w:r>
      <w:r>
        <w:rPr>
          <w:rFonts w:hint="eastAsia"/>
        </w:rPr>
        <w:br/>
      </w:r>
      <w:r>
        <w:rPr>
          <w:rFonts w:hint="eastAsia"/>
        </w:rPr>
        <w:t>　　2003-2008年微波炉行业销售利润率</w:t>
      </w:r>
      <w:r>
        <w:rPr>
          <w:rFonts w:hint="eastAsia"/>
        </w:rPr>
        <w:br/>
      </w:r>
      <w:r>
        <w:rPr>
          <w:rFonts w:hint="eastAsia"/>
        </w:rPr>
        <w:t>　　2003-2008年微波炉行业资金利润率</w:t>
      </w:r>
      <w:r>
        <w:rPr>
          <w:rFonts w:hint="eastAsia"/>
        </w:rPr>
        <w:br/>
      </w:r>
      <w:r>
        <w:rPr>
          <w:rFonts w:hint="eastAsia"/>
        </w:rPr>
        <w:t>　　2003-2008年我国微波炉行业成本费用利润率</w:t>
      </w:r>
      <w:r>
        <w:rPr>
          <w:rFonts w:hint="eastAsia"/>
        </w:rPr>
        <w:br/>
      </w:r>
      <w:r>
        <w:rPr>
          <w:rFonts w:hint="eastAsia"/>
        </w:rPr>
        <w:t>　　2003-2008年我国微波炉行业产成品资金占用率</w:t>
      </w:r>
      <w:r>
        <w:rPr>
          <w:rFonts w:hint="eastAsia"/>
        </w:rPr>
        <w:br/>
      </w:r>
      <w:r>
        <w:rPr>
          <w:rFonts w:hint="eastAsia"/>
        </w:rPr>
        <w:t>　　2008年我国微波炉行业不同规模企业营运能力分析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2003-2008年我国微波炉业总资产周转率</w:t>
      </w:r>
      <w:r>
        <w:rPr>
          <w:rFonts w:hint="eastAsia"/>
        </w:rPr>
        <w:br/>
      </w:r>
      <w:r>
        <w:rPr>
          <w:rFonts w:hint="eastAsia"/>
        </w:rPr>
        <w:t>　　2003-2008年我国微波炉业流动资产周转率</w:t>
      </w:r>
      <w:r>
        <w:rPr>
          <w:rFonts w:hint="eastAsia"/>
        </w:rPr>
        <w:br/>
      </w:r>
      <w:r>
        <w:rPr>
          <w:rFonts w:hint="eastAsia"/>
        </w:rPr>
        <w:t>　　2003-2008年我国微波炉业应收帐款周转率</w:t>
      </w:r>
      <w:r>
        <w:rPr>
          <w:rFonts w:hint="eastAsia"/>
        </w:rPr>
        <w:br/>
      </w:r>
      <w:r>
        <w:rPr>
          <w:rFonts w:hint="eastAsia"/>
        </w:rPr>
        <w:t>　　2008年我国微波炉行业资产负债率</w:t>
      </w:r>
      <w:r>
        <w:rPr>
          <w:rFonts w:hint="eastAsia"/>
        </w:rPr>
        <w:br/>
      </w:r>
      <w:r>
        <w:rPr>
          <w:rFonts w:hint="eastAsia"/>
        </w:rPr>
        <w:t>　　2008年我国微波炉行业产值利税率</w:t>
      </w:r>
      <w:r>
        <w:rPr>
          <w:rFonts w:hint="eastAsia"/>
        </w:rPr>
        <w:br/>
      </w:r>
      <w:r>
        <w:rPr>
          <w:rFonts w:hint="eastAsia"/>
        </w:rPr>
        <w:t>　　2008年微波炉进口情况分析</w:t>
      </w:r>
      <w:r>
        <w:rPr>
          <w:rFonts w:hint="eastAsia"/>
        </w:rPr>
        <w:br/>
      </w:r>
      <w:r>
        <w:rPr>
          <w:rFonts w:hint="eastAsia"/>
        </w:rPr>
        <w:t>　　2008年微波炉进口产品国家分布</w:t>
      </w:r>
      <w:r>
        <w:rPr>
          <w:rFonts w:hint="eastAsia"/>
        </w:rPr>
        <w:br/>
      </w:r>
      <w:r>
        <w:rPr>
          <w:rFonts w:hint="eastAsia"/>
        </w:rPr>
        <w:t>　　2008年微波炉出口情况分析</w:t>
      </w:r>
      <w:r>
        <w:rPr>
          <w:rFonts w:hint="eastAsia"/>
        </w:rPr>
        <w:br/>
      </w:r>
      <w:r>
        <w:rPr>
          <w:rFonts w:hint="eastAsia"/>
        </w:rPr>
        <w:t>　　2008年微波炉出口产品国家分布</w:t>
      </w:r>
      <w:r>
        <w:rPr>
          <w:rFonts w:hint="eastAsia"/>
        </w:rPr>
        <w:br/>
      </w:r>
      <w:r>
        <w:rPr>
          <w:rFonts w:hint="eastAsia"/>
        </w:rPr>
        <w:t>　　2008年微波炉制造行业市场需求区域集中度比较</w:t>
      </w:r>
      <w:r>
        <w:rPr>
          <w:rFonts w:hint="eastAsia"/>
        </w:rPr>
        <w:br/>
      </w:r>
      <w:r>
        <w:rPr>
          <w:rFonts w:hint="eastAsia"/>
        </w:rPr>
        <w:t>　　2008年微波炉制造行业市场需求主要省份集中度比较</w:t>
      </w:r>
      <w:r>
        <w:rPr>
          <w:rFonts w:hint="eastAsia"/>
        </w:rPr>
        <w:br/>
      </w:r>
      <w:r>
        <w:rPr>
          <w:rFonts w:hint="eastAsia"/>
        </w:rPr>
        <w:t>　　2008年美的集团有限公司基本情况</w:t>
      </w:r>
      <w:r>
        <w:rPr>
          <w:rFonts w:hint="eastAsia"/>
        </w:rPr>
        <w:br/>
      </w:r>
      <w:r>
        <w:rPr>
          <w:rFonts w:hint="eastAsia"/>
        </w:rPr>
        <w:t>　　2008年美的集团有限公司资产负债分析</w:t>
      </w:r>
      <w:r>
        <w:rPr>
          <w:rFonts w:hint="eastAsia"/>
        </w:rPr>
        <w:br/>
      </w:r>
      <w:r>
        <w:rPr>
          <w:rFonts w:hint="eastAsia"/>
        </w:rPr>
        <w:t>　　2008年美的集团有限公司经营费用分析</w:t>
      </w:r>
      <w:r>
        <w:rPr>
          <w:rFonts w:hint="eastAsia"/>
        </w:rPr>
        <w:br/>
      </w:r>
      <w:r>
        <w:rPr>
          <w:rFonts w:hint="eastAsia"/>
        </w:rPr>
        <w:t>　　2008年美的集团有限公司营业收入及利润分析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2008年美的集团有限公司营业外支出分析</w:t>
      </w:r>
      <w:r>
        <w:rPr>
          <w:rFonts w:hint="eastAsia"/>
        </w:rPr>
        <w:br/>
      </w:r>
      <w:r>
        <w:rPr>
          <w:rFonts w:hint="eastAsia"/>
        </w:rPr>
        <w:t>　　2008年美的集团有限公司工业中间投入及现金流分析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2008年海尔集团公司基本情况</w:t>
      </w:r>
      <w:r>
        <w:rPr>
          <w:rFonts w:hint="eastAsia"/>
        </w:rPr>
        <w:br/>
      </w:r>
      <w:r>
        <w:rPr>
          <w:rFonts w:hint="eastAsia"/>
        </w:rPr>
        <w:t>　　2008年海尔集团公司资产负债分析</w:t>
      </w:r>
      <w:r>
        <w:rPr>
          <w:rFonts w:hint="eastAsia"/>
        </w:rPr>
        <w:br/>
      </w:r>
      <w:r>
        <w:rPr>
          <w:rFonts w:hint="eastAsia"/>
        </w:rPr>
        <w:t>　　2008年海尔集团公司经营费用分析</w:t>
      </w:r>
      <w:r>
        <w:rPr>
          <w:rFonts w:hint="eastAsia"/>
        </w:rPr>
        <w:br/>
      </w:r>
      <w:r>
        <w:rPr>
          <w:rFonts w:hint="eastAsia"/>
        </w:rPr>
        <w:t>　　2008年海尔集团公司营业收入及利润分析</w:t>
      </w:r>
      <w:r>
        <w:rPr>
          <w:rFonts w:hint="eastAsia"/>
        </w:rPr>
        <w:br/>
      </w:r>
      <w:r>
        <w:rPr>
          <w:rFonts w:hint="eastAsia"/>
        </w:rPr>
        <w:t>　　2008年海尔集团公司营业外支出分析</w:t>
      </w:r>
      <w:r>
        <w:rPr>
          <w:rFonts w:hint="eastAsia"/>
        </w:rPr>
        <w:br/>
      </w:r>
      <w:r>
        <w:rPr>
          <w:rFonts w:hint="eastAsia"/>
        </w:rPr>
        <w:t>　　2008年海尔集团公司中间投入及现金流分析</w:t>
      </w:r>
      <w:r>
        <w:rPr>
          <w:rFonts w:hint="eastAsia"/>
        </w:rPr>
        <w:br/>
      </w:r>
      <w:r>
        <w:rPr>
          <w:rFonts w:hint="eastAsia"/>
        </w:rPr>
        <w:t>　　2008年广东东菱凯琴集团有限公司基本情况</w:t>
      </w:r>
      <w:r>
        <w:rPr>
          <w:rFonts w:hint="eastAsia"/>
        </w:rPr>
        <w:br/>
      </w:r>
      <w:r>
        <w:rPr>
          <w:rFonts w:hint="eastAsia"/>
        </w:rPr>
        <w:t>　　2008年广东东菱凯琴集团有限公司资产负债分析</w:t>
      </w:r>
      <w:r>
        <w:rPr>
          <w:rFonts w:hint="eastAsia"/>
        </w:rPr>
        <w:br/>
      </w:r>
      <w:r>
        <w:rPr>
          <w:rFonts w:hint="eastAsia"/>
        </w:rPr>
        <w:t>　　2008年广东东菱凯琴集团有限公司经营费用分析</w:t>
      </w:r>
      <w:r>
        <w:rPr>
          <w:rFonts w:hint="eastAsia"/>
        </w:rPr>
        <w:br/>
      </w:r>
      <w:r>
        <w:rPr>
          <w:rFonts w:hint="eastAsia"/>
        </w:rPr>
        <w:t>　　2008年广东东菱凯琴集团有限公司营业收入及利润分析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2008年广东东菱凯琴集团有限公司企业营业外支出分析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2008年广东东菱凯琴集团有限公司工业中间投入及现金流分析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2008年广东格兰仕集团有限公司基本情况</w:t>
      </w:r>
      <w:r>
        <w:rPr>
          <w:rFonts w:hint="eastAsia"/>
        </w:rPr>
        <w:br/>
      </w:r>
      <w:r>
        <w:rPr>
          <w:rFonts w:hint="eastAsia"/>
        </w:rPr>
        <w:t>　　2008年广东格兰仕集团有限公司资产负债分析</w:t>
      </w:r>
      <w:r>
        <w:rPr>
          <w:rFonts w:hint="eastAsia"/>
        </w:rPr>
        <w:br/>
      </w:r>
      <w:r>
        <w:rPr>
          <w:rFonts w:hint="eastAsia"/>
        </w:rPr>
        <w:t>　　2008年广东格兰仕集团有限公司经营费用分析</w:t>
      </w:r>
      <w:r>
        <w:rPr>
          <w:rFonts w:hint="eastAsia"/>
        </w:rPr>
        <w:br/>
      </w:r>
      <w:r>
        <w:rPr>
          <w:rFonts w:hint="eastAsia"/>
        </w:rPr>
        <w:t>　　2008年广东格兰仕集团有限公司营业收入及利润分析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2008年广东格兰仕集团有限公司营业外支出分析</w:t>
      </w:r>
      <w:r>
        <w:rPr>
          <w:rFonts w:hint="eastAsia"/>
        </w:rPr>
        <w:br/>
      </w:r>
      <w:r>
        <w:rPr>
          <w:rFonts w:hint="eastAsia"/>
        </w:rPr>
        <w:t>　　2008年广东格兰仕集团有限公司工业中间投入及现金流分析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2008年苏州三星电子有限公司基本情况</w:t>
      </w:r>
      <w:r>
        <w:rPr>
          <w:rFonts w:hint="eastAsia"/>
        </w:rPr>
        <w:br/>
      </w:r>
      <w:r>
        <w:rPr>
          <w:rFonts w:hint="eastAsia"/>
        </w:rPr>
        <w:t>　　2008年苏州三星电子有限公司资产负债分析</w:t>
      </w:r>
      <w:r>
        <w:rPr>
          <w:rFonts w:hint="eastAsia"/>
        </w:rPr>
        <w:br/>
      </w:r>
      <w:r>
        <w:rPr>
          <w:rFonts w:hint="eastAsia"/>
        </w:rPr>
        <w:t>　　2008年苏州三星电子有限公司经营费用分析</w:t>
      </w:r>
      <w:r>
        <w:rPr>
          <w:rFonts w:hint="eastAsia"/>
        </w:rPr>
        <w:br/>
      </w:r>
      <w:r>
        <w:rPr>
          <w:rFonts w:hint="eastAsia"/>
        </w:rPr>
        <w:t>　　2008年苏州三星电子有限公司营业收入及利润分析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2008年苏州三星电子有限公司营业外支出分析</w:t>
      </w:r>
      <w:r>
        <w:rPr>
          <w:rFonts w:hint="eastAsia"/>
        </w:rPr>
        <w:br/>
      </w:r>
      <w:r>
        <w:rPr>
          <w:rFonts w:hint="eastAsia"/>
        </w:rPr>
        <w:t>　　2008年苏州三星电子有限公司工业中间投入及现金流分析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2008年上海夏普电器有限公司基本情况</w:t>
      </w:r>
      <w:r>
        <w:rPr>
          <w:rFonts w:hint="eastAsia"/>
        </w:rPr>
        <w:br/>
      </w:r>
      <w:r>
        <w:rPr>
          <w:rFonts w:hint="eastAsia"/>
        </w:rPr>
        <w:t>　　2008年上海夏普电器有限公司资产负债分析</w:t>
      </w:r>
      <w:r>
        <w:rPr>
          <w:rFonts w:hint="eastAsia"/>
        </w:rPr>
        <w:br/>
      </w:r>
      <w:r>
        <w:rPr>
          <w:rFonts w:hint="eastAsia"/>
        </w:rPr>
        <w:t>　　2008年上海夏普电器有限公司经营费用分析</w:t>
      </w:r>
      <w:r>
        <w:rPr>
          <w:rFonts w:hint="eastAsia"/>
        </w:rPr>
        <w:br/>
      </w:r>
      <w:r>
        <w:rPr>
          <w:rFonts w:hint="eastAsia"/>
        </w:rPr>
        <w:t>　　2008年上海夏普电器有限公司营业收入及利润分析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2008年上海夏普电器有限公司营业外支出分析</w:t>
      </w:r>
      <w:r>
        <w:rPr>
          <w:rFonts w:hint="eastAsia"/>
        </w:rPr>
        <w:br/>
      </w:r>
      <w:r>
        <w:rPr>
          <w:rFonts w:hint="eastAsia"/>
        </w:rPr>
        <w:t>　　2008年上海夏普电器有限公司工业中间投入及现金流分析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2008年漳州灿坤实业有限公司基本情况</w:t>
      </w:r>
      <w:r>
        <w:rPr>
          <w:rFonts w:hint="eastAsia"/>
        </w:rPr>
        <w:br/>
      </w:r>
      <w:r>
        <w:rPr>
          <w:rFonts w:hint="eastAsia"/>
        </w:rPr>
        <w:t>　　2008年漳州灿坤实业有限公司资产负债分析</w:t>
      </w:r>
      <w:r>
        <w:rPr>
          <w:rFonts w:hint="eastAsia"/>
        </w:rPr>
        <w:br/>
      </w:r>
      <w:r>
        <w:rPr>
          <w:rFonts w:hint="eastAsia"/>
        </w:rPr>
        <w:t>　　2008年漳州灿坤实业有限公司经营费用分析</w:t>
      </w:r>
      <w:r>
        <w:rPr>
          <w:rFonts w:hint="eastAsia"/>
        </w:rPr>
        <w:br/>
      </w:r>
      <w:r>
        <w:rPr>
          <w:rFonts w:hint="eastAsia"/>
        </w:rPr>
        <w:t>　　2008年漳州灿坤实业有限公司营业收入及利润分析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2008年漳州灿坤实业有限公司营业外支出分析</w:t>
      </w:r>
      <w:r>
        <w:rPr>
          <w:rFonts w:hint="eastAsia"/>
        </w:rPr>
        <w:br/>
      </w:r>
      <w:r>
        <w:rPr>
          <w:rFonts w:hint="eastAsia"/>
        </w:rPr>
        <w:t>　　2008年漳州灿坤实业有限公司工业中间投入及现金流分析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2008年广东康宝电器有限公司基本情况</w:t>
      </w:r>
      <w:r>
        <w:rPr>
          <w:rFonts w:hint="eastAsia"/>
        </w:rPr>
        <w:br/>
      </w:r>
      <w:r>
        <w:rPr>
          <w:rFonts w:hint="eastAsia"/>
        </w:rPr>
        <w:t>　　2008年广东康宝电器有限公司资产负债分析</w:t>
      </w:r>
      <w:r>
        <w:rPr>
          <w:rFonts w:hint="eastAsia"/>
        </w:rPr>
        <w:br/>
      </w:r>
      <w:r>
        <w:rPr>
          <w:rFonts w:hint="eastAsia"/>
        </w:rPr>
        <w:t>　　2008年广东康宝电器有限公司经营费用分析</w:t>
      </w:r>
      <w:r>
        <w:rPr>
          <w:rFonts w:hint="eastAsia"/>
        </w:rPr>
        <w:br/>
      </w:r>
      <w:r>
        <w:rPr>
          <w:rFonts w:hint="eastAsia"/>
        </w:rPr>
        <w:t>　　2008年广东康宝电器有限公司营业收入及利润分析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2008年广东康宝电器有限公司营业外支出分析</w:t>
      </w:r>
      <w:r>
        <w:rPr>
          <w:rFonts w:hint="eastAsia"/>
        </w:rPr>
        <w:br/>
      </w:r>
      <w:r>
        <w:rPr>
          <w:rFonts w:hint="eastAsia"/>
        </w:rPr>
        <w:t>　　2008年广东康宝电器有限公司工业中间投入及现金流分析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2008年深圳晶石电器制造有限公司基本情况</w:t>
      </w:r>
      <w:r>
        <w:rPr>
          <w:rFonts w:hint="eastAsia"/>
        </w:rPr>
        <w:br/>
      </w:r>
      <w:r>
        <w:rPr>
          <w:rFonts w:hint="eastAsia"/>
        </w:rPr>
        <w:t>　　2008年深圳晶石电器制造有限公司资产负债分析</w:t>
      </w:r>
      <w:r>
        <w:rPr>
          <w:rFonts w:hint="eastAsia"/>
        </w:rPr>
        <w:br/>
      </w:r>
      <w:r>
        <w:rPr>
          <w:rFonts w:hint="eastAsia"/>
        </w:rPr>
        <w:t>　　2008年深圳晶石电器制造有限公司经营费用分析</w:t>
      </w:r>
      <w:r>
        <w:rPr>
          <w:rFonts w:hint="eastAsia"/>
        </w:rPr>
        <w:br/>
      </w:r>
      <w:r>
        <w:rPr>
          <w:rFonts w:hint="eastAsia"/>
        </w:rPr>
        <w:t>　　2008年深圳晶石电器制造有限公司营业收入及利润分析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2008年深圳晶石电器制造有限公司营业外支出分析</w:t>
      </w:r>
      <w:r>
        <w:rPr>
          <w:rFonts w:hint="eastAsia"/>
        </w:rPr>
        <w:br/>
      </w:r>
      <w:r>
        <w:rPr>
          <w:rFonts w:hint="eastAsia"/>
        </w:rPr>
        <w:t>　　2008年深圳晶石电器制造有限公司工业中间投入及现金流分析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2008年大宇微波炉（天津）有限公司基本情况</w:t>
      </w:r>
      <w:r>
        <w:rPr>
          <w:rFonts w:hint="eastAsia"/>
        </w:rPr>
        <w:br/>
      </w:r>
      <w:r>
        <w:rPr>
          <w:rFonts w:hint="eastAsia"/>
        </w:rPr>
        <w:t>　　2008年大宇微波炉（天津）有限公司资产负债分析</w:t>
      </w:r>
      <w:r>
        <w:rPr>
          <w:rFonts w:hint="eastAsia"/>
        </w:rPr>
        <w:br/>
      </w:r>
      <w:r>
        <w:rPr>
          <w:rFonts w:hint="eastAsia"/>
        </w:rPr>
        <w:t>　　2008年大宇微波炉（天津）有限公司经营费用分析</w:t>
      </w:r>
      <w:r>
        <w:rPr>
          <w:rFonts w:hint="eastAsia"/>
        </w:rPr>
        <w:br/>
      </w:r>
      <w:r>
        <w:rPr>
          <w:rFonts w:hint="eastAsia"/>
        </w:rPr>
        <w:t>　　2008年大宇微波炉（天津）有限公司营业收入及利润分析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2008年大宇微波炉（天津）有限公司营业外支出分析</w:t>
      </w:r>
      <w:r>
        <w:rPr>
          <w:rFonts w:hint="eastAsia"/>
        </w:rPr>
        <w:br/>
      </w:r>
      <w:r>
        <w:rPr>
          <w:rFonts w:hint="eastAsia"/>
        </w:rPr>
        <w:t>　　2008年大宇微波炉（天津）有限公司工业中间投入及现金流分析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2008年微波炉及相关行业活力系数比较</w:t>
      </w:r>
      <w:r>
        <w:rPr>
          <w:rFonts w:hint="eastAsia"/>
        </w:rPr>
        <w:br/>
      </w:r>
      <w:r>
        <w:rPr>
          <w:rFonts w:hint="eastAsia"/>
        </w:rPr>
        <w:t>　　2003-2008年微波炉行业活力系数分析</w:t>
      </w:r>
      <w:r>
        <w:rPr>
          <w:rFonts w:hint="eastAsia"/>
        </w:rPr>
        <w:br/>
      </w:r>
      <w:r>
        <w:rPr>
          <w:rFonts w:hint="eastAsia"/>
        </w:rPr>
        <w:t>　　2008年微波炉及相关产业投资收益率系数比较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2003-2008年微波炉行业投资收益率系数分析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929c54ad94c41" w:history="1">
        <w:r>
          <w:rPr>
            <w:rStyle w:val="Hyperlink"/>
          </w:rPr>
          <w:t>2008年中国微波炉市场调查及投资分析报告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7929c54ad94c41" w:history="1">
        <w:r>
          <w:rPr>
            <w:rStyle w:val="Hyperlink"/>
          </w:rPr>
          <w:t>https://www.20087.com/2008-04/R_2008weibolushichangdiaochajitouzifenBaoGao.html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a8eb9583244b0" w:history="1">
      <w:r>
        <w:rPr>
          <w:rStyle w:val="Hyperlink"/>
        </w:rPr>
        <w:t>2008年中国微波炉市场调查及投资分析报告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weibolushichangdiaochajitouzifenBaoGao.html" TargetMode="External" Id="R277929c54ad9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weibolushichangdiaochajitouzifenBaoGao.html" TargetMode="External" Id="Rd77a8eb95832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2008-04-06T00:50:00Z</dcterms:created>
  <dcterms:modified xsi:type="dcterms:W3CDTF">2008-04-06T01:50:00Z</dcterms:modified>
  <dc:subject>2008年中国微波炉市场调查及投资分析报告</dc:subject>
  <dc:title>2008年中国微波炉市场调查及投资分析报告</dc:title>
  <cp:keywords>2008年中国微波炉市场调查及投资分析报告</cp:keywords>
  <dc:description>2008年中国微波炉市场调查及投资分析报告</dc:description>
</cp:coreProperties>
</file>