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0e1b0ef1f4b41" w:history="1">
              <w:r>
                <w:rPr>
                  <w:rStyle w:val="Hyperlink"/>
                </w:rPr>
                <w:t>2007－2008年中国石油市场研究年度报告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0e1b0ef1f4b41" w:history="1">
              <w:r>
                <w:rPr>
                  <w:rStyle w:val="Hyperlink"/>
                </w:rPr>
                <w:t>2007－2008年中国石油市场研究年度报告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0e1b0ef1f4b41" w:history="1">
                <w:r>
                  <w:rPr>
                    <w:rStyle w:val="Hyperlink"/>
                  </w:rPr>
                  <w:t>https://www.20087.com/2008-05/R_2007_2008shiyoushichangyanjiunianduBaoGao.html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支撑着世界经济的运行。然而，面对气候变化和能源转型的双重压力，石油行业正处于十字路口。目前，国际油价受供需关系、地缘政治和全球经济状况的影响波动较大，而新能源技术的崛起和环保政策的加码正逐步改变能源消费结构，促使石油行业探索低碳转型之路。</w:t>
      </w:r>
      <w:r>
        <w:rPr>
          <w:rFonts w:hint="eastAsia"/>
        </w:rPr>
        <w:br/>
      </w:r>
      <w:r>
        <w:rPr>
          <w:rFonts w:hint="eastAsia"/>
        </w:rPr>
        <w:t>　　未来，石油行业将加速向多元化能源供应商转型，投资可再生能源项目，如风能、太阳能和氢能，以减少对化石燃料的依赖。同时，提高石油开采和加工的能效，采用碳捕获和封存(CCS)技术减少温室气体排放，将是行业努力的方向。此外，石油公司可能会加大在电池储能、电动汽车充电基础设施等领域的布局，以适应能源转型的新形势。</w:t>
      </w:r>
      <w:r>
        <w:rPr>
          <w:rFonts w:hint="eastAsia"/>
        </w:rPr>
        <w:br/>
      </w:r>
      <w:r>
        <w:rPr>
          <w:rFonts w:hint="eastAsia"/>
        </w:rPr>
        <w:t>　　2007年对于中国石油市场是不平静的一年。冀东南堡油田的发现、原油价格的暴涨、中国国内石油市场的全面开放等重大事件，对中国石油市场有着深远的影响。根据入世承诺，2007年1月中国正式对外开放了国内原油、成品油批发经营权，加快了石油流通领域的市场化进程，中国石油市场逐渐形成油源和经营主体多元化、品牌和服务差异化的市场竞争格局。</w:t>
      </w:r>
      <w:r>
        <w:rPr>
          <w:rFonts w:hint="eastAsia"/>
        </w:rPr>
        <w:br/>
      </w:r>
      <w:r>
        <w:rPr>
          <w:rFonts w:hint="eastAsia"/>
        </w:rPr>
        <w:t>　　中国经济的持续增长需要持续增长的能源供给，这取决于经济增长速度以及全球和中国的经济和能源政策的整体情况。2007年1－10月中国原油进口同比增长13.8%，达13,668万吨；成品油进口2,902万吨，同比减少8.9%；预计今后5年内，由于重工业的快速发展，中国能源的需求将年均增长5.1%。</w:t>
      </w:r>
      <w:r>
        <w:rPr>
          <w:rFonts w:hint="eastAsia"/>
        </w:rPr>
        <w:br/>
      </w:r>
      <w:r>
        <w:rPr>
          <w:rFonts w:hint="eastAsia"/>
        </w:rPr>
        <w:t>　　面对竞争与市场的变化和挑战，我们发布的《</w:t>
      </w:r>
      <w:hyperlink r:id="R3710e1b0ef1f4b41" w:history="1">
        <w:r>
          <w:rPr>
            <w:rStyle w:val="Hyperlink"/>
          </w:rPr>
          <w:t>2007－2008年中国石油市场研究年度报告</w:t>
        </w:r>
      </w:hyperlink>
      <w:r>
        <w:rPr>
          <w:rFonts w:hint="eastAsia"/>
        </w:rPr>
        <w:t>》，将帮助业界厂商、投资者、产业人士更精确地把握中国石油市场发展规律、更深入地梳理应用价值迁移轨迹－</w:t>
      </w:r>
      <w:r>
        <w:rPr>
          <w:rFonts w:hint="eastAsia"/>
        </w:rPr>
        <w:br/>
      </w:r>
      <w:r>
        <w:rPr>
          <w:rFonts w:hint="eastAsia"/>
        </w:rPr>
        <w:t>　　？ 更加深入、翔实的市场研究数据。依据国家统计局、发改委、商务部和中国石化行业协会等公布的大量基础信息，基于国内外石油行业的深度研究，提供对石油勘探开采、石油炼制、石油销售等的上中下游各环节做了细致的分析，对行业发展做了前瞻预测。</w:t>
      </w:r>
      <w:r>
        <w:rPr>
          <w:rFonts w:hint="eastAsia"/>
        </w:rPr>
        <w:br/>
      </w:r>
      <w:r>
        <w:rPr>
          <w:rFonts w:hint="eastAsia"/>
        </w:rPr>
        <w:t>　　？ 更加全面、深刻的行业竞争分析。除了从细分市场格局、竞争策略、SWOT分析等多个维度总结重点企业表现，顾问凭其对能源行业的深刻理解，建立自身6大项31子项的CPM矩阵体系，评点市场成功要素，从多角度揭示中国石油行业结构与竞争格局。</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并对政府、企业和投资者分别提出了有针对性的发展策略与建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一、2007年全球石油市场概述</w:t>
      </w:r>
      <w:r>
        <w:rPr>
          <w:rFonts w:hint="eastAsia"/>
        </w:rPr>
        <w:br/>
      </w:r>
      <w:r>
        <w:rPr>
          <w:rFonts w:hint="eastAsia"/>
        </w:rPr>
        <w:t>　　（一） 市场规模与特点</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1、欧佩克</w:t>
      </w:r>
      <w:r>
        <w:rPr>
          <w:rFonts w:hint="eastAsia"/>
        </w:rPr>
        <w:br/>
      </w:r>
      <w:r>
        <w:rPr>
          <w:rFonts w:hint="eastAsia"/>
        </w:rPr>
        <w:t>　　2、俄罗斯</w:t>
      </w:r>
      <w:r>
        <w:rPr>
          <w:rFonts w:hint="eastAsia"/>
        </w:rPr>
        <w:br/>
      </w:r>
      <w:r>
        <w:rPr>
          <w:rFonts w:hint="eastAsia"/>
        </w:rPr>
        <w:t>　　3、美国</w:t>
      </w:r>
      <w:r>
        <w:rPr>
          <w:rFonts w:hint="eastAsia"/>
        </w:rPr>
        <w:br/>
      </w:r>
      <w:r>
        <w:rPr>
          <w:rFonts w:hint="eastAsia"/>
        </w:rPr>
        <w:t>　　4、日本</w:t>
      </w:r>
      <w:r>
        <w:rPr>
          <w:rFonts w:hint="eastAsia"/>
        </w:rPr>
        <w:br/>
      </w:r>
      <w:r>
        <w:rPr>
          <w:rFonts w:hint="eastAsia"/>
        </w:rPr>
        <w:t>　　5、印度</w:t>
      </w:r>
      <w:r>
        <w:rPr>
          <w:rFonts w:hint="eastAsia"/>
        </w:rPr>
        <w:br/>
      </w:r>
      <w:r>
        <w:rPr>
          <w:rFonts w:hint="eastAsia"/>
        </w:rPr>
        <w:t>　　二、2007年中国石油市场概述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2、2007年区域份额</w:t>
      </w:r>
      <w:r>
        <w:rPr>
          <w:rFonts w:hint="eastAsia"/>
        </w:rPr>
        <w:br/>
      </w:r>
      <w:r>
        <w:rPr>
          <w:rFonts w:hint="eastAsia"/>
        </w:rPr>
        <w:t>　　三、2008－2012年中国石油市场发展预测</w:t>
      </w:r>
      <w:r>
        <w:rPr>
          <w:rFonts w:hint="eastAsia"/>
        </w:rPr>
        <w:br/>
      </w:r>
      <w:r>
        <w:rPr>
          <w:rFonts w:hint="eastAsia"/>
        </w:rPr>
        <w:t>　　（一） 2008－2012年中国石油市场规模预测</w:t>
      </w:r>
      <w:r>
        <w:rPr>
          <w:rFonts w:hint="eastAsia"/>
        </w:rPr>
        <w:br/>
      </w:r>
      <w:r>
        <w:rPr>
          <w:rFonts w:hint="eastAsia"/>
        </w:rPr>
        <w:t>　　（二） 2008－2012年中国石油市场结构预测</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3、渠道结构</w:t>
      </w:r>
      <w:r>
        <w:rPr>
          <w:rFonts w:hint="eastAsia"/>
        </w:rPr>
        <w:br/>
      </w:r>
      <w:r>
        <w:rPr>
          <w:rFonts w:hint="eastAsia"/>
        </w:rPr>
        <w:t>　　四、2008－2012年中国石油市场趋势分析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3、资源因素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五、细分市场研究</w:t>
      </w:r>
      <w:r>
        <w:rPr>
          <w:rFonts w:hint="eastAsia"/>
        </w:rPr>
        <w:br/>
      </w:r>
      <w:r>
        <w:rPr>
          <w:rFonts w:hint="eastAsia"/>
        </w:rPr>
        <w:t>　　（一）石油开采业</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（二）石油炼制业</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六、中国石油市场竞争分析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1、中国石油</w:t>
      </w:r>
      <w:r>
        <w:rPr>
          <w:rFonts w:hint="eastAsia"/>
        </w:rPr>
        <w:br/>
      </w:r>
      <w:r>
        <w:rPr>
          <w:rFonts w:hint="eastAsia"/>
        </w:rPr>
        <w:t>　　2、中国石化</w:t>
      </w:r>
      <w:r>
        <w:rPr>
          <w:rFonts w:hint="eastAsia"/>
        </w:rPr>
        <w:br/>
      </w:r>
      <w:r>
        <w:rPr>
          <w:rFonts w:hint="eastAsia"/>
        </w:rPr>
        <w:t>　　3、中国海油</w:t>
      </w:r>
      <w:r>
        <w:rPr>
          <w:rFonts w:hint="eastAsia"/>
        </w:rPr>
        <w:br/>
      </w:r>
      <w:r>
        <w:rPr>
          <w:rFonts w:hint="eastAsia"/>
        </w:rPr>
        <w:t>　　七、中国国内石油用户需求研究</w:t>
      </w:r>
      <w:r>
        <w:rPr>
          <w:rFonts w:hint="eastAsia"/>
        </w:rPr>
        <w:br/>
      </w:r>
      <w:r>
        <w:rPr>
          <w:rFonts w:hint="eastAsia"/>
        </w:rPr>
        <w:t>　　（一） 产业用户</w:t>
      </w:r>
      <w:r>
        <w:rPr>
          <w:rFonts w:hint="eastAsia"/>
        </w:rPr>
        <w:br/>
      </w:r>
      <w:r>
        <w:rPr>
          <w:rFonts w:hint="eastAsia"/>
        </w:rPr>
        <w:t>　　1、环境因素</w:t>
      </w:r>
      <w:r>
        <w:rPr>
          <w:rFonts w:hint="eastAsia"/>
        </w:rPr>
        <w:br/>
      </w:r>
      <w:r>
        <w:rPr>
          <w:rFonts w:hint="eastAsia"/>
        </w:rPr>
        <w:t>　　2、组织因素</w:t>
      </w:r>
      <w:r>
        <w:rPr>
          <w:rFonts w:hint="eastAsia"/>
        </w:rPr>
        <w:br/>
      </w:r>
      <w:r>
        <w:rPr>
          <w:rFonts w:hint="eastAsia"/>
        </w:rPr>
        <w:t>　　（二） 个人用户</w:t>
      </w:r>
      <w:r>
        <w:rPr>
          <w:rFonts w:hint="eastAsia"/>
        </w:rPr>
        <w:br/>
      </w:r>
      <w:r>
        <w:rPr>
          <w:rFonts w:hint="eastAsia"/>
        </w:rPr>
        <w:t>　　1、产品功能</w:t>
      </w:r>
      <w:r>
        <w:rPr>
          <w:rFonts w:hint="eastAsia"/>
        </w:rPr>
        <w:br/>
      </w:r>
      <w:r>
        <w:rPr>
          <w:rFonts w:hint="eastAsia"/>
        </w:rPr>
        <w:t>　　2、价格期望</w:t>
      </w:r>
      <w:r>
        <w:rPr>
          <w:rFonts w:hint="eastAsia"/>
        </w:rPr>
        <w:br/>
      </w:r>
      <w:r>
        <w:rPr>
          <w:rFonts w:hint="eastAsia"/>
        </w:rPr>
        <w:t>　　3、购买渠道</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2007年世界石油科技方面的十大进展</w:t>
      </w:r>
      <w:r>
        <w:rPr>
          <w:rFonts w:hint="eastAsia"/>
        </w:rPr>
        <w:br/>
      </w:r>
      <w:r>
        <w:rPr>
          <w:rFonts w:hint="eastAsia"/>
        </w:rPr>
        <w:t>　　2007年中国石油市场产品结构</w:t>
      </w:r>
      <w:r>
        <w:rPr>
          <w:rFonts w:hint="eastAsia"/>
        </w:rPr>
        <w:br/>
      </w:r>
      <w:r>
        <w:rPr>
          <w:rFonts w:hint="eastAsia"/>
        </w:rPr>
        <w:t>　　2007年中国石油市场区域结构</w:t>
      </w:r>
      <w:r>
        <w:rPr>
          <w:rFonts w:hint="eastAsia"/>
        </w:rPr>
        <w:br/>
      </w:r>
      <w:r>
        <w:rPr>
          <w:rFonts w:hint="eastAsia"/>
        </w:rPr>
        <w:t>　　2007年中国石油市场各品牌销售量情况</w:t>
      </w:r>
      <w:r>
        <w:rPr>
          <w:rFonts w:hint="eastAsia"/>
        </w:rPr>
        <w:br/>
      </w:r>
      <w:r>
        <w:rPr>
          <w:rFonts w:hint="eastAsia"/>
        </w:rPr>
        <w:t>　　2007年中国石油区域市场各品牌销售量情况</w:t>
      </w:r>
      <w:r>
        <w:rPr>
          <w:rFonts w:hint="eastAsia"/>
        </w:rPr>
        <w:br/>
      </w:r>
      <w:r>
        <w:rPr>
          <w:rFonts w:hint="eastAsia"/>
        </w:rPr>
        <w:t>　　2003－2007年中国石油相关法律法规、政策文件</w:t>
      </w:r>
      <w:r>
        <w:rPr>
          <w:rFonts w:hint="eastAsia"/>
        </w:rPr>
        <w:br/>
      </w:r>
      <w:r>
        <w:rPr>
          <w:rFonts w:hint="eastAsia"/>
        </w:rPr>
        <w:t>　　2007年中石油SWOT分析</w:t>
      </w:r>
      <w:r>
        <w:rPr>
          <w:rFonts w:hint="eastAsia"/>
        </w:rPr>
        <w:br/>
      </w:r>
      <w:r>
        <w:rPr>
          <w:rFonts w:hint="eastAsia"/>
        </w:rPr>
        <w:t>　　2007年中石化SWOT分析</w:t>
      </w:r>
      <w:r>
        <w:rPr>
          <w:rFonts w:hint="eastAsia"/>
        </w:rPr>
        <w:br/>
      </w:r>
      <w:r>
        <w:rPr>
          <w:rFonts w:hint="eastAsia"/>
        </w:rPr>
        <w:t>　　2007年中海油SWOT分析</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2003－2007年全球石油市场探明储量状况</w:t>
      </w:r>
      <w:r>
        <w:rPr>
          <w:rFonts w:hint="eastAsia"/>
        </w:rPr>
        <w:br/>
      </w:r>
      <w:r>
        <w:rPr>
          <w:rFonts w:hint="eastAsia"/>
        </w:rPr>
        <w:t>　　2007年全球石油探明储量各大洲分布状况</w:t>
      </w:r>
      <w:r>
        <w:rPr>
          <w:rFonts w:hint="eastAsia"/>
        </w:rPr>
        <w:br/>
      </w:r>
      <w:r>
        <w:rPr>
          <w:rFonts w:hint="eastAsia"/>
        </w:rPr>
        <w:t>　　2007年全球石油探明储量前10名国家和中国储量比较</w:t>
      </w:r>
      <w:r>
        <w:rPr>
          <w:rFonts w:hint="eastAsia"/>
        </w:rPr>
        <w:br/>
      </w:r>
      <w:r>
        <w:rPr>
          <w:rFonts w:hint="eastAsia"/>
        </w:rPr>
        <w:t>　　2003－2007年全球石油产量状况</w:t>
      </w:r>
      <w:r>
        <w:rPr>
          <w:rFonts w:hint="eastAsia"/>
        </w:rPr>
        <w:br/>
      </w:r>
      <w:r>
        <w:rPr>
          <w:rFonts w:hint="eastAsia"/>
        </w:rPr>
        <w:t>　　2007年全球石油产量各大洲分布状况</w:t>
      </w:r>
      <w:r>
        <w:rPr>
          <w:rFonts w:hint="eastAsia"/>
        </w:rPr>
        <w:br/>
      </w:r>
      <w:r>
        <w:rPr>
          <w:rFonts w:hint="eastAsia"/>
        </w:rPr>
        <w:t>　　2007年全球石油产量前5名国家</w:t>
      </w:r>
      <w:r>
        <w:rPr>
          <w:rFonts w:hint="eastAsia"/>
        </w:rPr>
        <w:br/>
      </w:r>
      <w:r>
        <w:rPr>
          <w:rFonts w:hint="eastAsia"/>
        </w:rPr>
        <w:t>　　2003－2007年全球石油消费量状况</w:t>
      </w:r>
      <w:r>
        <w:rPr>
          <w:rFonts w:hint="eastAsia"/>
        </w:rPr>
        <w:br/>
      </w:r>
      <w:r>
        <w:rPr>
          <w:rFonts w:hint="eastAsia"/>
        </w:rPr>
        <w:t>　　2007年全球石油消费量各大洲状况</w:t>
      </w:r>
      <w:r>
        <w:rPr>
          <w:rFonts w:hint="eastAsia"/>
        </w:rPr>
        <w:br/>
      </w:r>
      <w:r>
        <w:rPr>
          <w:rFonts w:hint="eastAsia"/>
        </w:rPr>
        <w:t>　　2007年全球石油消费量前5名国家</w:t>
      </w:r>
      <w:r>
        <w:rPr>
          <w:rFonts w:hint="eastAsia"/>
        </w:rPr>
        <w:br/>
      </w:r>
      <w:r>
        <w:rPr>
          <w:rFonts w:hint="eastAsia"/>
        </w:rPr>
        <w:t>　　2003－2007年全球市场原油价格</w:t>
      </w:r>
      <w:r>
        <w:rPr>
          <w:rFonts w:hint="eastAsia"/>
        </w:rPr>
        <w:br/>
      </w:r>
      <w:r>
        <w:rPr>
          <w:rFonts w:hint="eastAsia"/>
        </w:rPr>
        <w:t>　　2003－2007年沙特阿拉伯石油市场发展</w:t>
      </w:r>
      <w:r>
        <w:rPr>
          <w:rFonts w:hint="eastAsia"/>
        </w:rPr>
        <w:br/>
      </w:r>
      <w:r>
        <w:rPr>
          <w:rFonts w:hint="eastAsia"/>
        </w:rPr>
        <w:t>　　2003－2007年俄罗斯石油市场发展</w:t>
      </w:r>
      <w:r>
        <w:rPr>
          <w:rFonts w:hint="eastAsia"/>
        </w:rPr>
        <w:br/>
      </w:r>
      <w:r>
        <w:rPr>
          <w:rFonts w:hint="eastAsia"/>
        </w:rPr>
        <w:t>　　2003－2007年美国石油市场发展</w:t>
      </w:r>
      <w:r>
        <w:rPr>
          <w:rFonts w:hint="eastAsia"/>
        </w:rPr>
        <w:br/>
      </w:r>
      <w:r>
        <w:rPr>
          <w:rFonts w:hint="eastAsia"/>
        </w:rPr>
        <w:t>　　2003－2007年日本石油市场发展</w:t>
      </w:r>
      <w:r>
        <w:rPr>
          <w:rFonts w:hint="eastAsia"/>
        </w:rPr>
        <w:br/>
      </w:r>
      <w:r>
        <w:rPr>
          <w:rFonts w:hint="eastAsia"/>
        </w:rPr>
        <w:t>　　2003－2007年印度石油市场发展</w:t>
      </w:r>
      <w:r>
        <w:rPr>
          <w:rFonts w:hint="eastAsia"/>
        </w:rPr>
        <w:br/>
      </w:r>
      <w:r>
        <w:rPr>
          <w:rFonts w:hint="eastAsia"/>
        </w:rPr>
        <w:t>　　2003－2007年中国石油市场探明储量状况</w:t>
      </w:r>
      <w:r>
        <w:rPr>
          <w:rFonts w:hint="eastAsia"/>
        </w:rPr>
        <w:br/>
      </w:r>
      <w:r>
        <w:rPr>
          <w:rFonts w:hint="eastAsia"/>
        </w:rPr>
        <w:t>　　2003－2007年中国石油产量状况</w:t>
      </w:r>
      <w:r>
        <w:rPr>
          <w:rFonts w:hint="eastAsia"/>
        </w:rPr>
        <w:br/>
      </w:r>
      <w:r>
        <w:rPr>
          <w:rFonts w:hint="eastAsia"/>
        </w:rPr>
        <w:t>　　2003－2007年中国石油加工能力状况</w:t>
      </w:r>
      <w:r>
        <w:rPr>
          <w:rFonts w:hint="eastAsia"/>
        </w:rPr>
        <w:br/>
      </w:r>
      <w:r>
        <w:rPr>
          <w:rFonts w:hint="eastAsia"/>
        </w:rPr>
        <w:t>　　2003－2007年中国石油市场消费量状况</w:t>
      </w:r>
      <w:r>
        <w:rPr>
          <w:rFonts w:hint="eastAsia"/>
        </w:rPr>
        <w:br/>
      </w:r>
      <w:r>
        <w:rPr>
          <w:rFonts w:hint="eastAsia"/>
        </w:rPr>
        <w:t>　　2003－2007年中国石油进出口状况</w:t>
      </w:r>
      <w:r>
        <w:rPr>
          <w:rFonts w:hint="eastAsia"/>
        </w:rPr>
        <w:br/>
      </w:r>
      <w:r>
        <w:rPr>
          <w:rFonts w:hint="eastAsia"/>
        </w:rPr>
        <w:t>　　2003－2007年中国石油价格状况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0e1b0ef1f4b41" w:history="1">
        <w:r>
          <w:rPr>
            <w:rStyle w:val="Hyperlink"/>
          </w:rPr>
          <w:t>2007－2008年中国石油市场研究年度报告</w:t>
        </w:r>
      </w:hyperlink>
      <w:r>
        <w:rPr>
          <w:color w:val="C00000"/>
        </w:rPr>
        <w:t>》，报告编号：</w:t>
      </w:r>
      <w:r>
        <w:rPr>
          <w:rFonts w:hint="eastAsia"/>
          <w:color w:val="C00000"/>
        </w:rPr>
        <w:t>0258103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0e1b0ef1f4b41" w:history="1">
        <w:r>
          <w:rPr>
            <w:rStyle w:val="Hyperlink"/>
          </w:rPr>
          <w:t>https://www.20087.com/2008-05/R_2007_2008shiyoushichangyanjiunianduBaoGao.html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0d62bc4a48d0" w:history="1">
      <w:r>
        <w:rPr>
          <w:rStyle w:val="Hyperlink"/>
        </w:rPr>
        <w:t>2007－2008年中国石油市场研究年度报告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shiyoushichangyanjiunianduBaoGao.html" TargetMode="External" Id="R3710e1b0ef1f4b41" /></Relationships>
</file>

<file path=word/_rels/header2.xml.rels>&#65279;<?xml version="1.0" encoding="utf-8"?><Relationships xmlns="http://schemas.openxmlformats.org/package/2006/relationships"><Relationship Type="http://schemas.openxmlformats.org/officeDocument/2006/relationships/hyperlink" Target="https://www.20087.com/2008-05/R_2007_2008shiyoushichangyanjiunianduBaoGao.html" TargetMode="External" Id="R3c2d0d62bc4a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2008-05-23T01:22:00Z</dcterms:created>
  <dcterms:modified xsi:type="dcterms:W3CDTF">2008-05-23T02:22:00Z</dcterms:modified>
  <dc:subject>2007－2008年中国石油市场研究年度报告</dc:subject>
  <dc:title>2007－2008年中国石油市场研究年度报告</dc:title>
  <cp:keywords>2007－2008年中国石油市场研究年度报告</cp:keywords>
  <dc:description>2007－2008年中国石油市场研究年度报告</dc:description>
</cp:coreProperties>
</file>