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548f613354d61" w:history="1">
              <w:r>
                <w:rPr>
                  <w:rStyle w:val="Hyperlink"/>
                </w:rPr>
                <w:t>2007-2008年中国汽车整车行业银行信贷投放现状及机会风险研究报告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548f613354d61" w:history="1">
              <w:r>
                <w:rPr>
                  <w:rStyle w:val="Hyperlink"/>
                </w:rPr>
                <w:t>2007-2008年中国汽车整车行业银行信贷投放现状及机会风险研究报告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548f613354d61" w:history="1">
                <w:r>
                  <w:rPr>
                    <w:rStyle w:val="Hyperlink"/>
                  </w:rPr>
                  <w:t>https://www.20087.com/2008-09/R_2007_2008qichezhengcheyinxingxindaitBaoGao.html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中国汽车整车行业真实负债比率较低，资金回流状况良好，加上汽车行业产业链较长、对当地经济增长和利税贡献作用突出而受到当地政府支持，我们认为从紧的货币政策对整车行业的影响有限。</w:t>
      </w:r>
      <w:r>
        <w:rPr>
          <w:rFonts w:hint="eastAsia"/>
        </w:rPr>
        <w:br/>
      </w:r>
      <w:r>
        <w:rPr>
          <w:rFonts w:hint="eastAsia"/>
        </w:rPr>
        <w:t>　　中国汽车行业在经历了一段时间发展后，行业面临景气性调整的压力，增长已现拐点特征。细分行业表现有涨有降，轿车、MPV和SUV拉动乘用车增速下滑，中客、轻客以及含半挂牵引车在内的中重卡是导致商用车增速下滑的主要因素。在伴随汽车国产化率提高的同时，中资汽车企业在发展过程中，出于提升核心竞争力的需要，必然面临庞大的资金需求，这里边既有长期资金需求也有短期的融资需求，以奇瑞汽车为代表的中资汽车企业由于自主研发、扩大生产以及拓展海外市场资金需求庞大，加上日益微薄的制造利润，迫使中资整车企业再次把目光投向金融机构和资本市场。而银行在企业信贷业务方面，对汽车行业非常重视，各个银行都将汽车行业作为重要的企业客户来维护，而且绝大部分的银行在汽车行业信贷资产的不良率都比较低。认为中国汽车工业的长期发展必然需要更多的金融机构的支持，也必然需要银行信贷方面的支持，而中国银行业虽然要发展中间业务，但信贷业务仍然是银行的需要和中国产业界的需要，我们认为通过信贷的方式将汽车产业资本和银行金融资本结合，能够实现多方的共赢。</w:t>
      </w:r>
      <w:r>
        <w:rPr>
          <w:rFonts w:hint="eastAsia"/>
        </w:rPr>
        <w:br/>
      </w:r>
      <w:r>
        <w:rPr>
          <w:rFonts w:hint="eastAsia"/>
        </w:rPr>
        <w:t>　　本篇报告从中国汽车整车行业的发展环境（包括政策环境、经济环境、社会环境、产业环境）深度分析开始，结合权威的汽车整车行业的数据分析指标详细解析，中国汽车整车行业的资产运营能力，并对汽车市场的供求和产业集群进行深度分析预测。在此基础上，我们结合银行信贷业务的发展现状，分析银行信贷业务在汽车整车行业的机会与风险，为您深入了解银行汽车信贷业务提供最富价值的DHD研究成果及战略建议。</w:t>
      </w:r>
      <w:r>
        <w:rPr>
          <w:rFonts w:hint="eastAsia"/>
        </w:rPr>
        <w:br/>
      </w:r>
      <w:r>
        <w:rPr>
          <w:rFonts w:hint="eastAsia"/>
        </w:rPr>
        <w:br/>
      </w:r>
      <w:r>
        <w:rPr>
          <w:rFonts w:hint="eastAsia"/>
        </w:rPr>
        <w:t>第一章 中国汽车整车业外围环境分析</w:t>
      </w:r>
      <w:r>
        <w:rPr>
          <w:rFonts w:hint="eastAsia"/>
        </w:rPr>
        <w:br/>
      </w:r>
      <w:r>
        <w:rPr>
          <w:rFonts w:hint="eastAsia"/>
        </w:rPr>
        <w:t>　　第一节 汽车整车行业政策环境</w:t>
      </w:r>
      <w:r>
        <w:rPr>
          <w:rFonts w:hint="eastAsia"/>
        </w:rPr>
        <w:br/>
      </w:r>
      <w:r>
        <w:rPr>
          <w:rFonts w:hint="eastAsia"/>
        </w:rPr>
        <w:t>　　　　一.中国宏观经济政策及汽车消费政策分析</w:t>
      </w:r>
      <w:r>
        <w:rPr>
          <w:rFonts w:hint="eastAsia"/>
        </w:rPr>
        <w:br/>
      </w:r>
      <w:r>
        <w:rPr>
          <w:rFonts w:hint="eastAsia"/>
        </w:rPr>
        <w:t>　　　　二.十一五规划中的汽车整车制造业政策及动态分析</w:t>
      </w:r>
      <w:r>
        <w:rPr>
          <w:rFonts w:hint="eastAsia"/>
        </w:rPr>
        <w:br/>
      </w:r>
      <w:r>
        <w:rPr>
          <w:rFonts w:hint="eastAsia"/>
        </w:rPr>
        <w:t>　　　　三.汽车产业政策中的汽车整车制造业政策及动态分析</w:t>
      </w:r>
      <w:r>
        <w:rPr>
          <w:rFonts w:hint="eastAsia"/>
        </w:rPr>
        <w:br/>
      </w:r>
      <w:r>
        <w:rPr>
          <w:rFonts w:hint="eastAsia"/>
        </w:rPr>
        <w:t>　　　　四.关于汽车整车制造业行业整合方面的政策动态</w:t>
      </w:r>
      <w:r>
        <w:rPr>
          <w:rFonts w:hint="eastAsia"/>
        </w:rPr>
        <w:br/>
      </w:r>
      <w:r>
        <w:rPr>
          <w:rFonts w:hint="eastAsia"/>
        </w:rPr>
        <w:t>　　　　五.投资政策将向中西部地区倾斜，尤其是四川</w:t>
      </w:r>
      <w:r>
        <w:rPr>
          <w:rFonts w:hint="eastAsia"/>
        </w:rPr>
        <w:br/>
      </w:r>
      <w:r>
        <w:rPr>
          <w:rFonts w:hint="eastAsia"/>
        </w:rPr>
        <w:t>　　　　六.汽车业三条投资主线：轿车整车、客车、零部件</w:t>
      </w:r>
      <w:r>
        <w:rPr>
          <w:rFonts w:hint="eastAsia"/>
        </w:rPr>
        <w:br/>
      </w:r>
      <w:r>
        <w:rPr>
          <w:rFonts w:hint="eastAsia"/>
        </w:rPr>
        <w:t>　　　　七.中国对汽车国产化率的政策及规划</w:t>
      </w:r>
      <w:r>
        <w:rPr>
          <w:rFonts w:hint="eastAsia"/>
        </w:rPr>
        <w:br/>
      </w:r>
      <w:r>
        <w:rPr>
          <w:rFonts w:hint="eastAsia"/>
        </w:rPr>
        <w:t>　　　　八.金融政策的影响整车企业的融资</w:t>
      </w:r>
      <w:r>
        <w:rPr>
          <w:rFonts w:hint="eastAsia"/>
        </w:rPr>
        <w:br/>
      </w:r>
      <w:r>
        <w:rPr>
          <w:rFonts w:hint="eastAsia"/>
        </w:rPr>
        <w:t>　　　　九.中国整车制造业的控股政策</w:t>
      </w:r>
      <w:r>
        <w:rPr>
          <w:rFonts w:hint="eastAsia"/>
        </w:rPr>
        <w:br/>
      </w:r>
      <w:r>
        <w:rPr>
          <w:rFonts w:hint="eastAsia"/>
        </w:rPr>
        <w:t>　　第二节 中国汽车整车制造业经济环境</w:t>
      </w:r>
      <w:r>
        <w:rPr>
          <w:rFonts w:hint="eastAsia"/>
        </w:rPr>
        <w:br/>
      </w:r>
      <w:r>
        <w:rPr>
          <w:rFonts w:hint="eastAsia"/>
        </w:rPr>
        <w:t>　　　　一.2008-2010年中国经济增长预期</w:t>
      </w:r>
      <w:r>
        <w:rPr>
          <w:rFonts w:hint="eastAsia"/>
        </w:rPr>
        <w:br/>
      </w:r>
      <w:r>
        <w:rPr>
          <w:rFonts w:hint="eastAsia"/>
        </w:rPr>
        <w:t>　　　　二.2008-2010年中国居民收支及购买力预测</w:t>
      </w:r>
      <w:r>
        <w:rPr>
          <w:rFonts w:hint="eastAsia"/>
        </w:rPr>
        <w:br/>
      </w:r>
      <w:r>
        <w:rPr>
          <w:rFonts w:hint="eastAsia"/>
        </w:rPr>
        <w:t>　　　　三.中国汽车消费面临的宏观经济风险</w:t>
      </w:r>
      <w:r>
        <w:rPr>
          <w:rFonts w:hint="eastAsia"/>
        </w:rPr>
        <w:br/>
      </w:r>
      <w:r>
        <w:rPr>
          <w:rFonts w:hint="eastAsia"/>
        </w:rPr>
        <w:t>　　　　四.2008-2010年中国整车进出口市场预测</w:t>
      </w:r>
      <w:r>
        <w:rPr>
          <w:rFonts w:hint="eastAsia"/>
        </w:rPr>
        <w:br/>
      </w:r>
      <w:r>
        <w:rPr>
          <w:rFonts w:hint="eastAsia"/>
        </w:rPr>
        <w:t>　　　　五.中国个人汽车信贷及汽车金融业发展分析</w:t>
      </w:r>
      <w:r>
        <w:rPr>
          <w:rFonts w:hint="eastAsia"/>
        </w:rPr>
        <w:br/>
      </w:r>
      <w:r>
        <w:rPr>
          <w:rFonts w:hint="eastAsia"/>
        </w:rPr>
        <w:t>　　　　六.中国整车制造业的产业转移趋势分析</w:t>
      </w:r>
      <w:r>
        <w:rPr>
          <w:rFonts w:hint="eastAsia"/>
        </w:rPr>
        <w:br/>
      </w:r>
      <w:r>
        <w:rPr>
          <w:rFonts w:hint="eastAsia"/>
        </w:rPr>
        <w:t>　　　　七.中国内外部环境推动人力成本迅速上升</w:t>
      </w:r>
      <w:r>
        <w:rPr>
          <w:rFonts w:hint="eastAsia"/>
        </w:rPr>
        <w:br/>
      </w:r>
      <w:r>
        <w:rPr>
          <w:rFonts w:hint="eastAsia"/>
        </w:rPr>
        <w:t>　　　　八.中国CPI和PPI连续增长，引发整车行业成本上升</w:t>
      </w:r>
      <w:r>
        <w:rPr>
          <w:rFonts w:hint="eastAsia"/>
        </w:rPr>
        <w:br/>
      </w:r>
      <w:r>
        <w:rPr>
          <w:rFonts w:hint="eastAsia"/>
        </w:rPr>
        <w:t>　　第三节 中国汽车整车行业社会环境分析</w:t>
      </w:r>
      <w:r>
        <w:rPr>
          <w:rFonts w:hint="eastAsia"/>
        </w:rPr>
        <w:br/>
      </w:r>
      <w:r>
        <w:rPr>
          <w:rFonts w:hint="eastAsia"/>
        </w:rPr>
        <w:t>　　　　一.汽车行业产业链及地位分析</w:t>
      </w:r>
      <w:r>
        <w:rPr>
          <w:rFonts w:hint="eastAsia"/>
        </w:rPr>
        <w:br/>
      </w:r>
      <w:r>
        <w:rPr>
          <w:rFonts w:hint="eastAsia"/>
        </w:rPr>
        <w:t>　　　　二.整车行业在国民经济中的地位</w:t>
      </w:r>
      <w:r>
        <w:rPr>
          <w:rFonts w:hint="eastAsia"/>
        </w:rPr>
        <w:br/>
      </w:r>
      <w:r>
        <w:rPr>
          <w:rFonts w:hint="eastAsia"/>
        </w:rPr>
        <w:t>　　　　三.整车行业产品分类</w:t>
      </w:r>
      <w:r>
        <w:rPr>
          <w:rFonts w:hint="eastAsia"/>
        </w:rPr>
        <w:br/>
      </w:r>
      <w:r>
        <w:rPr>
          <w:rFonts w:hint="eastAsia"/>
        </w:rPr>
        <w:t>　　　　四.汽车社会对整个社会的危害引起政府重视</w:t>
      </w:r>
      <w:r>
        <w:rPr>
          <w:rFonts w:hint="eastAsia"/>
        </w:rPr>
        <w:br/>
      </w:r>
      <w:r>
        <w:rPr>
          <w:rFonts w:hint="eastAsia"/>
        </w:rPr>
        <w:t>　　　　五.中国居民用车成本迅速上升，而且难以量化</w:t>
      </w:r>
      <w:r>
        <w:rPr>
          <w:rFonts w:hint="eastAsia"/>
        </w:rPr>
        <w:br/>
      </w:r>
      <w:r>
        <w:rPr>
          <w:rFonts w:hint="eastAsia"/>
        </w:rPr>
        <w:t>　　　　六.中国交通设施不断完善有利于汽车业的发展</w:t>
      </w:r>
      <w:r>
        <w:rPr>
          <w:rFonts w:hint="eastAsia"/>
        </w:rPr>
        <w:br/>
      </w:r>
      <w:r>
        <w:rPr>
          <w:rFonts w:hint="eastAsia"/>
        </w:rPr>
        <w:t>　　第四节 中国汽车整车行业产业环境分析</w:t>
      </w:r>
      <w:r>
        <w:rPr>
          <w:rFonts w:hint="eastAsia"/>
        </w:rPr>
        <w:br/>
      </w:r>
      <w:r>
        <w:rPr>
          <w:rFonts w:hint="eastAsia"/>
        </w:rPr>
        <w:t>　　　　一.2005-2010年中国汽车用钢价格走势及预测</w:t>
      </w:r>
      <w:r>
        <w:rPr>
          <w:rFonts w:hint="eastAsia"/>
        </w:rPr>
        <w:br/>
      </w:r>
      <w:r>
        <w:rPr>
          <w:rFonts w:hint="eastAsia"/>
        </w:rPr>
        <w:t>　　　　二.汽车用玻璃价格不断上升</w:t>
      </w:r>
      <w:r>
        <w:rPr>
          <w:rFonts w:hint="eastAsia"/>
        </w:rPr>
        <w:br/>
      </w:r>
      <w:r>
        <w:rPr>
          <w:rFonts w:hint="eastAsia"/>
        </w:rPr>
        <w:t>　　　　三.汽车燃料价格上升引起汽车用户成本上升</w:t>
      </w:r>
      <w:r>
        <w:rPr>
          <w:rFonts w:hint="eastAsia"/>
        </w:rPr>
        <w:br/>
      </w:r>
      <w:r>
        <w:rPr>
          <w:rFonts w:hint="eastAsia"/>
        </w:rPr>
        <w:t>　　　　四.2005-2010年中国汽配行业发展现状及预测</w:t>
      </w:r>
      <w:r>
        <w:rPr>
          <w:rFonts w:hint="eastAsia"/>
        </w:rPr>
        <w:br/>
      </w:r>
      <w:r>
        <w:rPr>
          <w:rFonts w:hint="eastAsia"/>
        </w:rPr>
        <w:t>　　　　五.汽配行业的景气指数分析</w:t>
      </w:r>
      <w:r>
        <w:rPr>
          <w:rFonts w:hint="eastAsia"/>
        </w:rPr>
        <w:br/>
      </w:r>
      <w:r>
        <w:rPr>
          <w:rFonts w:hint="eastAsia"/>
        </w:rPr>
        <w:t>　　　　六.铁矿石成本上升</w:t>
      </w:r>
      <w:r>
        <w:rPr>
          <w:rFonts w:hint="eastAsia"/>
        </w:rPr>
        <w:br/>
      </w:r>
      <w:r>
        <w:rPr>
          <w:rFonts w:hint="eastAsia"/>
        </w:rPr>
        <w:br/>
      </w:r>
      <w:r>
        <w:rPr>
          <w:rFonts w:hint="eastAsia"/>
        </w:rPr>
        <w:t>第二章 中国汽车整车市场供求现状及发展趋势预测</w:t>
      </w:r>
      <w:r>
        <w:rPr>
          <w:rFonts w:hint="eastAsia"/>
        </w:rPr>
        <w:br/>
      </w:r>
      <w:r>
        <w:rPr>
          <w:rFonts w:hint="eastAsia"/>
        </w:rPr>
        <w:t>　　第一节 中国汽车整车市场需求现状及预测</w:t>
      </w:r>
      <w:r>
        <w:rPr>
          <w:rFonts w:hint="eastAsia"/>
        </w:rPr>
        <w:br/>
      </w:r>
      <w:r>
        <w:rPr>
          <w:rFonts w:hint="eastAsia"/>
        </w:rPr>
        <w:t>　　　　一.2003-2007年汽车市场供给规模统计分析</w:t>
      </w:r>
      <w:r>
        <w:rPr>
          <w:rFonts w:hint="eastAsia"/>
        </w:rPr>
        <w:br/>
      </w:r>
      <w:r>
        <w:rPr>
          <w:rFonts w:hint="eastAsia"/>
        </w:rPr>
        <w:t>　　　　二.2003-2007年汽车市场需求规模统计分析</w:t>
      </w:r>
      <w:r>
        <w:rPr>
          <w:rFonts w:hint="eastAsia"/>
        </w:rPr>
        <w:br/>
      </w:r>
      <w:r>
        <w:rPr>
          <w:rFonts w:hint="eastAsia"/>
        </w:rPr>
        <w:t>　　　　三.2003-2007年汽车整车进出口规模</w:t>
      </w:r>
      <w:r>
        <w:rPr>
          <w:rFonts w:hint="eastAsia"/>
        </w:rPr>
        <w:br/>
      </w:r>
      <w:r>
        <w:rPr>
          <w:rFonts w:hint="eastAsia"/>
        </w:rPr>
        <w:t>　　　　四.市场需求的产品结构发生变化</w:t>
      </w:r>
      <w:r>
        <w:rPr>
          <w:rFonts w:hint="eastAsia"/>
        </w:rPr>
        <w:br/>
      </w:r>
      <w:r>
        <w:rPr>
          <w:rFonts w:hint="eastAsia"/>
        </w:rPr>
        <w:t>　　　　五.汽车市场需求与国民经济周期的关联性分析</w:t>
      </w:r>
      <w:r>
        <w:rPr>
          <w:rFonts w:hint="eastAsia"/>
        </w:rPr>
        <w:br/>
      </w:r>
      <w:r>
        <w:rPr>
          <w:rFonts w:hint="eastAsia"/>
        </w:rPr>
        <w:t>　　　　六.2008-2012年中国汽车市场需求规模趋势</w:t>
      </w:r>
      <w:r>
        <w:rPr>
          <w:rFonts w:hint="eastAsia"/>
        </w:rPr>
        <w:br/>
      </w:r>
      <w:r>
        <w:rPr>
          <w:rFonts w:hint="eastAsia"/>
        </w:rPr>
        <w:t>　　第二节 中国汽车整车细分市场需求现状及预测</w:t>
      </w:r>
      <w:r>
        <w:rPr>
          <w:rFonts w:hint="eastAsia"/>
        </w:rPr>
        <w:br/>
      </w:r>
      <w:r>
        <w:rPr>
          <w:rFonts w:hint="eastAsia"/>
        </w:rPr>
        <w:t>　　　　一.2003-2012年中国轿车市场产销规模预测</w:t>
      </w:r>
      <w:r>
        <w:rPr>
          <w:rFonts w:hint="eastAsia"/>
        </w:rPr>
        <w:br/>
      </w:r>
      <w:r>
        <w:rPr>
          <w:rFonts w:hint="eastAsia"/>
        </w:rPr>
        <w:t>　　　　二.2003-2012年中国MPV车市场产销规模预测</w:t>
      </w:r>
      <w:r>
        <w:rPr>
          <w:rFonts w:hint="eastAsia"/>
        </w:rPr>
        <w:br/>
      </w:r>
      <w:r>
        <w:rPr>
          <w:rFonts w:hint="eastAsia"/>
        </w:rPr>
        <w:t>　　　　三.2003-2012年中国SUV车市场产销规模预测</w:t>
      </w:r>
      <w:r>
        <w:rPr>
          <w:rFonts w:hint="eastAsia"/>
        </w:rPr>
        <w:br/>
      </w:r>
      <w:r>
        <w:rPr>
          <w:rFonts w:hint="eastAsia"/>
        </w:rPr>
        <w:t>　　　　四.2003-2012年中国交叉性乘用车市场产销规模预测</w:t>
      </w:r>
      <w:r>
        <w:rPr>
          <w:rFonts w:hint="eastAsia"/>
        </w:rPr>
        <w:br/>
      </w:r>
      <w:r>
        <w:rPr>
          <w:rFonts w:hint="eastAsia"/>
        </w:rPr>
        <w:t>　　　　五.2003-2012年中国重卡市场产销规模预测</w:t>
      </w:r>
      <w:r>
        <w:rPr>
          <w:rFonts w:hint="eastAsia"/>
        </w:rPr>
        <w:br/>
      </w:r>
      <w:r>
        <w:rPr>
          <w:rFonts w:hint="eastAsia"/>
        </w:rPr>
        <w:t>　　　　六.2003-2012年中国工程机械车市场产销规模预测</w:t>
      </w:r>
      <w:r>
        <w:rPr>
          <w:rFonts w:hint="eastAsia"/>
        </w:rPr>
        <w:br/>
      </w:r>
      <w:r>
        <w:rPr>
          <w:rFonts w:hint="eastAsia"/>
        </w:rPr>
        <w:t>　　第三节 中国汽车整车市场供给现状及预测</w:t>
      </w:r>
      <w:r>
        <w:rPr>
          <w:rFonts w:hint="eastAsia"/>
        </w:rPr>
        <w:br/>
      </w:r>
      <w:r>
        <w:rPr>
          <w:rFonts w:hint="eastAsia"/>
        </w:rPr>
        <w:t>　　　　一.汽车行业对国民经济发展的适应性分析</w:t>
      </w:r>
      <w:r>
        <w:rPr>
          <w:rFonts w:hint="eastAsia"/>
        </w:rPr>
        <w:br/>
      </w:r>
      <w:r>
        <w:rPr>
          <w:rFonts w:hint="eastAsia"/>
        </w:rPr>
        <w:t>　　　　二.中国汽车产能现状及预测</w:t>
      </w:r>
      <w:r>
        <w:rPr>
          <w:rFonts w:hint="eastAsia"/>
        </w:rPr>
        <w:br/>
      </w:r>
      <w:r>
        <w:rPr>
          <w:rFonts w:hint="eastAsia"/>
        </w:rPr>
        <w:t>　　　　三.中国汽车产量现状及预测</w:t>
      </w:r>
      <w:r>
        <w:rPr>
          <w:rFonts w:hint="eastAsia"/>
        </w:rPr>
        <w:br/>
      </w:r>
      <w:r>
        <w:rPr>
          <w:rFonts w:hint="eastAsia"/>
        </w:rPr>
        <w:t>　　　　四.中国汽车整车产能利用率现状及预测</w:t>
      </w:r>
      <w:r>
        <w:rPr>
          <w:rFonts w:hint="eastAsia"/>
        </w:rPr>
        <w:br/>
      </w:r>
      <w:r>
        <w:rPr>
          <w:rFonts w:hint="eastAsia"/>
        </w:rPr>
        <w:t>　　　　五.中国汽车整车市场供给结构分析</w:t>
      </w:r>
      <w:r>
        <w:rPr>
          <w:rFonts w:hint="eastAsia"/>
        </w:rPr>
        <w:br/>
      </w:r>
      <w:r>
        <w:rPr>
          <w:rFonts w:hint="eastAsia"/>
        </w:rPr>
        <w:t>　　　　六.中国汽车整车市场供给的地区结构分析</w:t>
      </w:r>
      <w:r>
        <w:rPr>
          <w:rFonts w:hint="eastAsia"/>
        </w:rPr>
        <w:br/>
      </w:r>
      <w:r>
        <w:rPr>
          <w:rFonts w:hint="eastAsia"/>
        </w:rPr>
        <w:t>　　第四节 xxx市场竞争现状及预测</w:t>
      </w:r>
      <w:r>
        <w:rPr>
          <w:rFonts w:hint="eastAsia"/>
        </w:rPr>
        <w:br/>
      </w:r>
      <w:r>
        <w:rPr>
          <w:rFonts w:hint="eastAsia"/>
        </w:rPr>
        <w:t>　　　　一.中国汽车整车市场竞争类型分析</w:t>
      </w:r>
      <w:r>
        <w:rPr>
          <w:rFonts w:hint="eastAsia"/>
        </w:rPr>
        <w:br/>
      </w:r>
      <w:r>
        <w:rPr>
          <w:rFonts w:hint="eastAsia"/>
        </w:rPr>
        <w:t>　　　　二.中国汽车市场竞争格局分析</w:t>
      </w:r>
      <w:r>
        <w:rPr>
          <w:rFonts w:hint="eastAsia"/>
        </w:rPr>
        <w:br/>
      </w:r>
      <w:r>
        <w:rPr>
          <w:rFonts w:hint="eastAsia"/>
        </w:rPr>
        <w:t>　　　　三.中国汽车市场竞争的五大成功因素排序</w:t>
      </w:r>
      <w:r>
        <w:rPr>
          <w:rFonts w:hint="eastAsia"/>
        </w:rPr>
        <w:br/>
      </w:r>
      <w:r>
        <w:rPr>
          <w:rFonts w:hint="eastAsia"/>
        </w:rPr>
        <w:t>　　　　四.中国汽车市场竞争行为分析</w:t>
      </w:r>
      <w:r>
        <w:rPr>
          <w:rFonts w:hint="eastAsia"/>
        </w:rPr>
        <w:br/>
      </w:r>
      <w:r>
        <w:rPr>
          <w:rFonts w:hint="eastAsia"/>
        </w:rPr>
        <w:t>　　　　五.中国品牌汽车市场的竞争格局</w:t>
      </w:r>
      <w:r>
        <w:rPr>
          <w:rFonts w:hint="eastAsia"/>
        </w:rPr>
        <w:br/>
      </w:r>
      <w:r>
        <w:rPr>
          <w:rFonts w:hint="eastAsia"/>
        </w:rPr>
        <w:t>　　　　六.中国汽车市场集中度CR6分析</w:t>
      </w:r>
      <w:r>
        <w:rPr>
          <w:rFonts w:hint="eastAsia"/>
        </w:rPr>
        <w:br/>
      </w:r>
      <w:r>
        <w:rPr>
          <w:rFonts w:hint="eastAsia"/>
        </w:rPr>
        <w:br/>
      </w:r>
      <w:r>
        <w:rPr>
          <w:rFonts w:hint="eastAsia"/>
        </w:rPr>
        <w:t>第三章 中国汽车整车业的资产运营实力分析</w:t>
      </w:r>
      <w:r>
        <w:rPr>
          <w:rFonts w:hint="eastAsia"/>
        </w:rPr>
        <w:br/>
      </w:r>
      <w:r>
        <w:rPr>
          <w:rFonts w:hint="eastAsia"/>
        </w:rPr>
        <w:t>　　第一节 中国汽车整车业的资产运营实力指标综述</w:t>
      </w:r>
      <w:r>
        <w:rPr>
          <w:rFonts w:hint="eastAsia"/>
        </w:rPr>
        <w:br/>
      </w:r>
      <w:r>
        <w:rPr>
          <w:rFonts w:hint="eastAsia"/>
        </w:rPr>
        <w:t>　　　　一.2003-2008年5月中国汽车整车业偿债能力指标</w:t>
      </w:r>
      <w:r>
        <w:rPr>
          <w:rFonts w:hint="eastAsia"/>
        </w:rPr>
        <w:br/>
      </w:r>
      <w:r>
        <w:rPr>
          <w:rFonts w:hint="eastAsia"/>
        </w:rPr>
        <w:t>　　　　二.2003-2008年5月中国汽车整车业资产质量指标</w:t>
      </w:r>
      <w:r>
        <w:rPr>
          <w:rFonts w:hint="eastAsia"/>
        </w:rPr>
        <w:br/>
      </w:r>
      <w:r>
        <w:rPr>
          <w:rFonts w:hint="eastAsia"/>
        </w:rPr>
        <w:t>　　　　三.2003-2008年5月中国汽车整车业盈利能力指标</w:t>
      </w:r>
      <w:r>
        <w:rPr>
          <w:rFonts w:hint="eastAsia"/>
        </w:rPr>
        <w:br/>
      </w:r>
      <w:r>
        <w:rPr>
          <w:rFonts w:hint="eastAsia"/>
        </w:rPr>
        <w:t>　　　　四.2003-2008年5月中国汽车整车业发展能力指标</w:t>
      </w:r>
      <w:r>
        <w:rPr>
          <w:rFonts w:hint="eastAsia"/>
        </w:rPr>
        <w:br/>
      </w:r>
      <w:r>
        <w:rPr>
          <w:rFonts w:hint="eastAsia"/>
        </w:rPr>
        <w:t>　　　　五.2003-2008年5月中国汽车整车业运营能力指标</w:t>
      </w:r>
      <w:r>
        <w:rPr>
          <w:rFonts w:hint="eastAsia"/>
        </w:rPr>
        <w:br/>
      </w:r>
      <w:r>
        <w:rPr>
          <w:rFonts w:hint="eastAsia"/>
        </w:rPr>
        <w:t>　　　　六.2003-2008年5月中国汽车整车业R&amp;D投入比率指标</w:t>
      </w:r>
      <w:r>
        <w:rPr>
          <w:rFonts w:hint="eastAsia"/>
        </w:rPr>
        <w:br/>
      </w:r>
      <w:r>
        <w:rPr>
          <w:rFonts w:hint="eastAsia"/>
        </w:rPr>
        <w:t>　　　　七.2003-2008年5月中国汽车整车业行业集中度比率分析</w:t>
      </w:r>
      <w:r>
        <w:rPr>
          <w:rFonts w:hint="eastAsia"/>
        </w:rPr>
        <w:br/>
      </w:r>
      <w:r>
        <w:rPr>
          <w:rFonts w:hint="eastAsia"/>
        </w:rPr>
        <w:t>　　　　八.资产运营实力指标的信贷资产权重分析</w:t>
      </w:r>
      <w:r>
        <w:rPr>
          <w:rFonts w:hint="eastAsia"/>
        </w:rPr>
        <w:br/>
      </w:r>
      <w:r>
        <w:rPr>
          <w:rFonts w:hint="eastAsia"/>
        </w:rPr>
        <w:t>　　第二节 中国汽车整车业三资企业的运营实力指标分析</w:t>
      </w:r>
      <w:r>
        <w:rPr>
          <w:rFonts w:hint="eastAsia"/>
        </w:rPr>
        <w:br/>
      </w:r>
      <w:r>
        <w:rPr>
          <w:rFonts w:hint="eastAsia"/>
        </w:rPr>
        <w:t>　　第三节 中国汽车整车业中资企业的的运营实力指标分析</w:t>
      </w:r>
      <w:r>
        <w:rPr>
          <w:rFonts w:hint="eastAsia"/>
        </w:rPr>
        <w:br/>
      </w:r>
      <w:r>
        <w:rPr>
          <w:rFonts w:hint="eastAsia"/>
        </w:rPr>
        <w:t>　　第四节 中国汽车整车业大中小企业的运营实力指标分析</w:t>
      </w:r>
      <w:r>
        <w:rPr>
          <w:rFonts w:hint="eastAsia"/>
        </w:rPr>
        <w:br/>
      </w:r>
      <w:r>
        <w:rPr>
          <w:rFonts w:hint="eastAsia"/>
        </w:rPr>
        <w:t>　　第五节 中国汽车整车业六大区企业的运营实力指标分析</w:t>
      </w:r>
      <w:r>
        <w:rPr>
          <w:rFonts w:hint="eastAsia"/>
        </w:rPr>
        <w:br/>
      </w:r>
      <w:r>
        <w:rPr>
          <w:rFonts w:hint="eastAsia"/>
        </w:rPr>
        <w:br/>
      </w:r>
      <w:r>
        <w:rPr>
          <w:rFonts w:hint="eastAsia"/>
        </w:rPr>
        <w:t>第四章 银行在中国汽车整车业的信贷资产现状及预测分析</w:t>
      </w:r>
      <w:r>
        <w:rPr>
          <w:rFonts w:hint="eastAsia"/>
        </w:rPr>
        <w:br/>
      </w:r>
      <w:r>
        <w:rPr>
          <w:rFonts w:hint="eastAsia"/>
        </w:rPr>
        <w:t>　　第一节 银行在中国汽车整车行业信贷投放现状</w:t>
      </w:r>
      <w:r>
        <w:rPr>
          <w:rFonts w:hint="eastAsia"/>
        </w:rPr>
        <w:br/>
      </w:r>
      <w:r>
        <w:rPr>
          <w:rFonts w:hint="eastAsia"/>
        </w:rPr>
        <w:t>　　　　一.2004-2007年银行在汽车业信贷投放规模</w:t>
      </w:r>
      <w:r>
        <w:rPr>
          <w:rFonts w:hint="eastAsia"/>
        </w:rPr>
        <w:br/>
      </w:r>
      <w:r>
        <w:rPr>
          <w:rFonts w:hint="eastAsia"/>
        </w:rPr>
        <w:t>　　　　二.信贷投放方式</w:t>
      </w:r>
      <w:r>
        <w:rPr>
          <w:rFonts w:hint="eastAsia"/>
        </w:rPr>
        <w:br/>
      </w:r>
      <w:r>
        <w:rPr>
          <w:rFonts w:hint="eastAsia"/>
        </w:rPr>
        <w:t>　　　　三.信贷投放结构</w:t>
      </w:r>
      <w:r>
        <w:rPr>
          <w:rFonts w:hint="eastAsia"/>
        </w:rPr>
        <w:br/>
      </w:r>
      <w:r>
        <w:rPr>
          <w:rFonts w:hint="eastAsia"/>
        </w:rPr>
        <w:t>　　　　四.2004-2007年银行在汽车整车业信贷资产的不良率</w:t>
      </w:r>
      <w:r>
        <w:rPr>
          <w:rFonts w:hint="eastAsia"/>
        </w:rPr>
        <w:br/>
      </w:r>
      <w:r>
        <w:rPr>
          <w:rFonts w:hint="eastAsia"/>
        </w:rPr>
        <w:t>　　　　五.2004-2007年不同银行的不良率对比</w:t>
      </w:r>
      <w:r>
        <w:rPr>
          <w:rFonts w:hint="eastAsia"/>
        </w:rPr>
        <w:br/>
      </w:r>
      <w:r>
        <w:rPr>
          <w:rFonts w:hint="eastAsia"/>
        </w:rPr>
        <w:t>　　第二节 国有银行在中国汽车整车业信贷投放现状</w:t>
      </w:r>
      <w:r>
        <w:rPr>
          <w:rFonts w:hint="eastAsia"/>
        </w:rPr>
        <w:br/>
      </w:r>
      <w:r>
        <w:rPr>
          <w:rFonts w:hint="eastAsia"/>
        </w:rPr>
        <w:t>　　　　一.国有银行信贷投放政策对汽车整车业的影响</w:t>
      </w:r>
      <w:r>
        <w:rPr>
          <w:rFonts w:hint="eastAsia"/>
        </w:rPr>
        <w:br/>
      </w:r>
      <w:r>
        <w:rPr>
          <w:rFonts w:hint="eastAsia"/>
        </w:rPr>
        <w:t>　　　　二.信贷投放规模</w:t>
      </w:r>
      <w:r>
        <w:rPr>
          <w:rFonts w:hint="eastAsia"/>
        </w:rPr>
        <w:br/>
      </w:r>
      <w:r>
        <w:rPr>
          <w:rFonts w:hint="eastAsia"/>
        </w:rPr>
        <w:t>　　　　三.不良资产比率</w:t>
      </w:r>
      <w:r>
        <w:rPr>
          <w:rFonts w:hint="eastAsia"/>
        </w:rPr>
        <w:br/>
      </w:r>
      <w:r>
        <w:rPr>
          <w:rFonts w:hint="eastAsia"/>
        </w:rPr>
        <w:t>　　　　四.贷款占总额的比率</w:t>
      </w:r>
      <w:r>
        <w:rPr>
          <w:rFonts w:hint="eastAsia"/>
        </w:rPr>
        <w:br/>
      </w:r>
      <w:r>
        <w:rPr>
          <w:rFonts w:hint="eastAsia"/>
        </w:rPr>
        <w:t>　　　　五.各个国有银行的投放规模比重</w:t>
      </w:r>
      <w:r>
        <w:rPr>
          <w:rFonts w:hint="eastAsia"/>
        </w:rPr>
        <w:br/>
      </w:r>
      <w:r>
        <w:rPr>
          <w:rFonts w:hint="eastAsia"/>
        </w:rPr>
        <w:t>　　　　六.投放规模占信贷资产总额的比重</w:t>
      </w:r>
      <w:r>
        <w:rPr>
          <w:rFonts w:hint="eastAsia"/>
        </w:rPr>
        <w:br/>
      </w:r>
      <w:r>
        <w:rPr>
          <w:rFonts w:hint="eastAsia"/>
        </w:rPr>
        <w:t>　　第三节 政策性银行在中国汽车整车业信贷投放现状</w:t>
      </w:r>
      <w:r>
        <w:rPr>
          <w:rFonts w:hint="eastAsia"/>
        </w:rPr>
        <w:br/>
      </w:r>
      <w:r>
        <w:rPr>
          <w:rFonts w:hint="eastAsia"/>
        </w:rPr>
        <w:t>　　第四节 城商行在中国汽车整车业信贷投放现状</w:t>
      </w:r>
      <w:r>
        <w:rPr>
          <w:rFonts w:hint="eastAsia"/>
        </w:rPr>
        <w:br/>
      </w:r>
      <w:r>
        <w:rPr>
          <w:rFonts w:hint="eastAsia"/>
        </w:rPr>
        <w:t>　　第五节 股份制银行在中国汽车整车业信贷投放现状</w:t>
      </w:r>
      <w:r>
        <w:rPr>
          <w:rFonts w:hint="eastAsia"/>
        </w:rPr>
        <w:br/>
      </w:r>
      <w:r>
        <w:rPr>
          <w:rFonts w:hint="eastAsia"/>
        </w:rPr>
        <w:t>　　第六节 农商行在中国汽车整车业信贷投放现状</w:t>
      </w:r>
      <w:r>
        <w:rPr>
          <w:rFonts w:hint="eastAsia"/>
        </w:rPr>
        <w:br/>
      </w:r>
      <w:r>
        <w:rPr>
          <w:rFonts w:hint="eastAsia"/>
        </w:rPr>
        <w:t>　　第七节 外资银行在中国汽车整车业信贷投放现状</w:t>
      </w:r>
      <w:r>
        <w:rPr>
          <w:rFonts w:hint="eastAsia"/>
        </w:rPr>
        <w:br/>
      </w:r>
      <w:r>
        <w:rPr>
          <w:rFonts w:hint="eastAsia"/>
        </w:rPr>
        <w:br/>
      </w:r>
      <w:r>
        <w:rPr>
          <w:rFonts w:hint="eastAsia"/>
        </w:rPr>
        <w:t>第五章 银行在中国汽车整车业重点地区的信贷机会与风险</w:t>
      </w:r>
      <w:r>
        <w:rPr>
          <w:rFonts w:hint="eastAsia"/>
        </w:rPr>
        <w:br/>
      </w:r>
      <w:r>
        <w:rPr>
          <w:rFonts w:hint="eastAsia"/>
        </w:rPr>
        <w:t>　　第一节 银行在上海地区汽车整车业信贷机会与风险</w:t>
      </w:r>
      <w:r>
        <w:rPr>
          <w:rFonts w:hint="eastAsia"/>
        </w:rPr>
        <w:br/>
      </w:r>
      <w:r>
        <w:rPr>
          <w:rFonts w:hint="eastAsia"/>
        </w:rPr>
        <w:t>　　　　一.上海汽车整车行业的发展环境PEST分析</w:t>
      </w:r>
      <w:r>
        <w:rPr>
          <w:rFonts w:hint="eastAsia"/>
        </w:rPr>
        <w:br/>
      </w:r>
      <w:r>
        <w:rPr>
          <w:rFonts w:hint="eastAsia"/>
        </w:rPr>
        <w:t>　　　　二.上海汽车整车行业的优惠政策</w:t>
      </w:r>
      <w:r>
        <w:rPr>
          <w:rFonts w:hint="eastAsia"/>
        </w:rPr>
        <w:br/>
      </w:r>
      <w:r>
        <w:rPr>
          <w:rFonts w:hint="eastAsia"/>
        </w:rPr>
        <w:t>　　　　三.上海汽车整车行业的重点项目</w:t>
      </w:r>
      <w:r>
        <w:rPr>
          <w:rFonts w:hint="eastAsia"/>
        </w:rPr>
        <w:br/>
      </w:r>
      <w:r>
        <w:rPr>
          <w:rFonts w:hint="eastAsia"/>
        </w:rPr>
        <w:t>　　　　四.上海汽车整车行业的资产运营实力现状</w:t>
      </w:r>
      <w:r>
        <w:rPr>
          <w:rFonts w:hint="eastAsia"/>
        </w:rPr>
        <w:br/>
      </w:r>
      <w:r>
        <w:rPr>
          <w:rFonts w:hint="eastAsia"/>
        </w:rPr>
        <w:t>　　　　五.上海汽车整车行业的信贷投放现状</w:t>
      </w:r>
      <w:r>
        <w:rPr>
          <w:rFonts w:hint="eastAsia"/>
        </w:rPr>
        <w:br/>
      </w:r>
      <w:r>
        <w:rPr>
          <w:rFonts w:hint="eastAsia"/>
        </w:rPr>
        <w:t>　　　　六.上海汽车整车行业的信贷机会与风险</w:t>
      </w:r>
      <w:r>
        <w:rPr>
          <w:rFonts w:hint="eastAsia"/>
        </w:rPr>
        <w:br/>
      </w:r>
      <w:r>
        <w:rPr>
          <w:rFonts w:hint="eastAsia"/>
        </w:rPr>
        <w:t>　　第二节 银行在吉林汽车整车业信贷机会与风险</w:t>
      </w:r>
      <w:r>
        <w:rPr>
          <w:rFonts w:hint="eastAsia"/>
        </w:rPr>
        <w:br/>
      </w:r>
      <w:r>
        <w:rPr>
          <w:rFonts w:hint="eastAsia"/>
        </w:rPr>
        <w:t>　　第三节 银行在湖北汽车整车业信贷机会与风险</w:t>
      </w:r>
      <w:r>
        <w:rPr>
          <w:rFonts w:hint="eastAsia"/>
        </w:rPr>
        <w:br/>
      </w:r>
      <w:r>
        <w:rPr>
          <w:rFonts w:hint="eastAsia"/>
        </w:rPr>
        <w:t>　　第四节 银行在江苏汽车整车业信贷机会与风险</w:t>
      </w:r>
      <w:r>
        <w:rPr>
          <w:rFonts w:hint="eastAsia"/>
        </w:rPr>
        <w:br/>
      </w:r>
      <w:r>
        <w:rPr>
          <w:rFonts w:hint="eastAsia"/>
        </w:rPr>
        <w:t>　　第五节 银行在广东汽车整车业信贷机会与风险</w:t>
      </w:r>
      <w:r>
        <w:rPr>
          <w:rFonts w:hint="eastAsia"/>
        </w:rPr>
        <w:br/>
      </w:r>
      <w:r>
        <w:rPr>
          <w:rFonts w:hint="eastAsia"/>
        </w:rPr>
        <w:t>　　第六节 银行在北京汽车整车业信贷机会与风险</w:t>
      </w:r>
      <w:r>
        <w:rPr>
          <w:rFonts w:hint="eastAsia"/>
        </w:rPr>
        <w:br/>
      </w:r>
      <w:r>
        <w:rPr>
          <w:rFonts w:hint="eastAsia"/>
        </w:rPr>
        <w:t>　　第七节 银行在天津汽车整车业信贷机会与风险</w:t>
      </w:r>
      <w:r>
        <w:rPr>
          <w:rFonts w:hint="eastAsia"/>
        </w:rPr>
        <w:br/>
      </w:r>
      <w:r>
        <w:rPr>
          <w:rFonts w:hint="eastAsia"/>
        </w:rPr>
        <w:br/>
      </w:r>
      <w:r>
        <w:rPr>
          <w:rFonts w:hint="eastAsia"/>
        </w:rPr>
        <w:t>第六章 银行在中国汽车整车行业重点企业的信贷机会与风险</w:t>
      </w:r>
      <w:r>
        <w:rPr>
          <w:rFonts w:hint="eastAsia"/>
        </w:rPr>
        <w:br/>
      </w:r>
      <w:r>
        <w:rPr>
          <w:rFonts w:hint="eastAsia"/>
        </w:rPr>
        <w:t>　　第一节 银行在一汽集团的信贷机会与风险</w:t>
      </w:r>
      <w:r>
        <w:rPr>
          <w:rFonts w:hint="eastAsia"/>
        </w:rPr>
        <w:br/>
      </w:r>
      <w:r>
        <w:rPr>
          <w:rFonts w:hint="eastAsia"/>
        </w:rPr>
        <w:t>　　　　一.企业概况</w:t>
      </w:r>
      <w:r>
        <w:rPr>
          <w:rFonts w:hint="eastAsia"/>
        </w:rPr>
        <w:br/>
      </w:r>
      <w:r>
        <w:rPr>
          <w:rFonts w:hint="eastAsia"/>
        </w:rPr>
        <w:t>　　　　二.资本状况</w:t>
      </w:r>
      <w:r>
        <w:rPr>
          <w:rFonts w:hint="eastAsia"/>
        </w:rPr>
        <w:br/>
      </w:r>
      <w:r>
        <w:rPr>
          <w:rFonts w:hint="eastAsia"/>
        </w:rPr>
        <w:t>　　　　三.企业发展能力</w:t>
      </w:r>
      <w:r>
        <w:rPr>
          <w:rFonts w:hint="eastAsia"/>
        </w:rPr>
        <w:br/>
      </w:r>
      <w:r>
        <w:rPr>
          <w:rFonts w:hint="eastAsia"/>
        </w:rPr>
        <w:t>　　　　四.企业盈利能力</w:t>
      </w:r>
      <w:r>
        <w:rPr>
          <w:rFonts w:hint="eastAsia"/>
        </w:rPr>
        <w:br/>
      </w:r>
      <w:r>
        <w:rPr>
          <w:rFonts w:hint="eastAsia"/>
        </w:rPr>
        <w:t>　　　　五.企业管理运营能力</w:t>
      </w:r>
      <w:r>
        <w:rPr>
          <w:rFonts w:hint="eastAsia"/>
        </w:rPr>
        <w:br/>
      </w:r>
      <w:r>
        <w:rPr>
          <w:rFonts w:hint="eastAsia"/>
        </w:rPr>
        <w:t>　　　　六.企业偿债能力</w:t>
      </w:r>
      <w:r>
        <w:rPr>
          <w:rFonts w:hint="eastAsia"/>
        </w:rPr>
        <w:br/>
      </w:r>
      <w:r>
        <w:rPr>
          <w:rFonts w:hint="eastAsia"/>
        </w:rPr>
        <w:t>　　　　七.企业r&amp;D投入能力</w:t>
      </w:r>
      <w:r>
        <w:rPr>
          <w:rFonts w:hint="eastAsia"/>
        </w:rPr>
        <w:br/>
      </w:r>
      <w:r>
        <w:rPr>
          <w:rFonts w:hint="eastAsia"/>
        </w:rPr>
        <w:t>　　　　八.企业的议价能力</w:t>
      </w:r>
      <w:r>
        <w:rPr>
          <w:rFonts w:hint="eastAsia"/>
        </w:rPr>
        <w:br/>
      </w:r>
      <w:r>
        <w:rPr>
          <w:rFonts w:hint="eastAsia"/>
        </w:rPr>
        <w:t>　　　　九.企业的信用评级综述</w:t>
      </w:r>
      <w:r>
        <w:rPr>
          <w:rFonts w:hint="eastAsia"/>
        </w:rPr>
        <w:br/>
      </w:r>
      <w:r>
        <w:rPr>
          <w:rFonts w:hint="eastAsia"/>
        </w:rPr>
        <w:t>　　　　十.企业的信贷机会与风险</w:t>
      </w:r>
      <w:r>
        <w:rPr>
          <w:rFonts w:hint="eastAsia"/>
        </w:rPr>
        <w:br/>
      </w:r>
      <w:r>
        <w:rPr>
          <w:rFonts w:hint="eastAsia"/>
        </w:rPr>
        <w:t>　　第二节 银行在上汽集团的信贷机会与风险</w:t>
      </w:r>
      <w:r>
        <w:rPr>
          <w:rFonts w:hint="eastAsia"/>
        </w:rPr>
        <w:br/>
      </w:r>
      <w:r>
        <w:rPr>
          <w:rFonts w:hint="eastAsia"/>
        </w:rPr>
        <w:t>　　第三节 银行在奇瑞集团的信贷机会与风险</w:t>
      </w:r>
      <w:r>
        <w:rPr>
          <w:rFonts w:hint="eastAsia"/>
        </w:rPr>
        <w:br/>
      </w:r>
      <w:r>
        <w:rPr>
          <w:rFonts w:hint="eastAsia"/>
        </w:rPr>
        <w:t>　　第四节 银行在江淮汽车的信贷机会与风险</w:t>
      </w:r>
      <w:r>
        <w:rPr>
          <w:rFonts w:hint="eastAsia"/>
        </w:rPr>
        <w:br/>
      </w:r>
      <w:r>
        <w:rPr>
          <w:rFonts w:hint="eastAsia"/>
        </w:rPr>
        <w:t>　　第五节 银行在东风集团的信贷机会与风险</w:t>
      </w:r>
      <w:r>
        <w:rPr>
          <w:rFonts w:hint="eastAsia"/>
        </w:rPr>
        <w:br/>
      </w:r>
      <w:r>
        <w:rPr>
          <w:rFonts w:hint="eastAsia"/>
        </w:rPr>
        <w:t>　　第六节 银行在吉利集团的信贷机会与风险</w:t>
      </w:r>
      <w:r>
        <w:rPr>
          <w:rFonts w:hint="eastAsia"/>
        </w:rPr>
        <w:br/>
      </w:r>
      <w:r>
        <w:rPr>
          <w:rFonts w:hint="eastAsia"/>
        </w:rPr>
        <w:br/>
      </w:r>
      <w:r>
        <w:rPr>
          <w:rFonts w:hint="eastAsia"/>
        </w:rPr>
        <w:t>第七章 中国银行在汽车行业的信贷机会与风险</w:t>
      </w:r>
      <w:r>
        <w:rPr>
          <w:rFonts w:hint="eastAsia"/>
        </w:rPr>
        <w:br/>
      </w:r>
      <w:r>
        <w:rPr>
          <w:rFonts w:hint="eastAsia"/>
        </w:rPr>
        <w:t>　　第一节 工商银行</w:t>
      </w:r>
      <w:r>
        <w:rPr>
          <w:rFonts w:hint="eastAsia"/>
        </w:rPr>
        <w:br/>
      </w:r>
      <w:r>
        <w:rPr>
          <w:rFonts w:hint="eastAsia"/>
        </w:rPr>
        <w:t>　　　　一.工商银行的综合实力评价</w:t>
      </w:r>
      <w:r>
        <w:rPr>
          <w:rFonts w:hint="eastAsia"/>
        </w:rPr>
        <w:br/>
      </w:r>
      <w:r>
        <w:rPr>
          <w:rFonts w:hint="eastAsia"/>
        </w:rPr>
        <w:t>　　　　二.工商银行的贷款业务发展现状</w:t>
      </w:r>
      <w:r>
        <w:rPr>
          <w:rFonts w:hint="eastAsia"/>
        </w:rPr>
        <w:br/>
      </w:r>
      <w:r>
        <w:rPr>
          <w:rFonts w:hint="eastAsia"/>
        </w:rPr>
        <w:t>　　　　三.工商银行在汽车行业的信贷投放额</w:t>
      </w:r>
      <w:r>
        <w:rPr>
          <w:rFonts w:hint="eastAsia"/>
        </w:rPr>
        <w:br/>
      </w:r>
      <w:r>
        <w:rPr>
          <w:rFonts w:hint="eastAsia"/>
        </w:rPr>
        <w:t>　　　　四.工商银行整体的不良率</w:t>
      </w:r>
      <w:r>
        <w:rPr>
          <w:rFonts w:hint="eastAsia"/>
        </w:rPr>
        <w:br/>
      </w:r>
      <w:r>
        <w:rPr>
          <w:rFonts w:hint="eastAsia"/>
        </w:rPr>
        <w:t>　　　　五.工商银行在汽车行业的信贷资产不良率</w:t>
      </w:r>
      <w:r>
        <w:rPr>
          <w:rFonts w:hint="eastAsia"/>
        </w:rPr>
        <w:br/>
      </w:r>
      <w:r>
        <w:rPr>
          <w:rFonts w:hint="eastAsia"/>
        </w:rPr>
        <w:t>　　　　六.工商银行信贷投放的政策</w:t>
      </w:r>
      <w:r>
        <w:rPr>
          <w:rFonts w:hint="eastAsia"/>
        </w:rPr>
        <w:br/>
      </w:r>
      <w:r>
        <w:rPr>
          <w:rFonts w:hint="eastAsia"/>
        </w:rPr>
        <w:t>　　　　七.工商银行汽车行业信贷投放动态</w:t>
      </w:r>
      <w:r>
        <w:rPr>
          <w:rFonts w:hint="eastAsia"/>
        </w:rPr>
        <w:br/>
      </w:r>
      <w:r>
        <w:rPr>
          <w:rFonts w:hint="eastAsia"/>
        </w:rPr>
        <w:t>　　　　八.工商银行汽车行业信贷机会与风险建议</w:t>
      </w:r>
      <w:r>
        <w:rPr>
          <w:rFonts w:hint="eastAsia"/>
        </w:rPr>
        <w:br/>
      </w:r>
      <w:r>
        <w:rPr>
          <w:rFonts w:hint="eastAsia"/>
        </w:rPr>
        <w:t>　　第二节 中国邮储银行</w:t>
      </w:r>
      <w:r>
        <w:rPr>
          <w:rFonts w:hint="eastAsia"/>
        </w:rPr>
        <w:br/>
      </w:r>
      <w:r>
        <w:rPr>
          <w:rFonts w:hint="eastAsia"/>
        </w:rPr>
        <w:t>　　第三节 交通银行</w:t>
      </w:r>
      <w:r>
        <w:rPr>
          <w:rFonts w:hint="eastAsia"/>
        </w:rPr>
        <w:br/>
      </w:r>
      <w:r>
        <w:rPr>
          <w:rFonts w:hint="eastAsia"/>
        </w:rPr>
        <w:t>　　第四节 建设银行</w:t>
      </w:r>
      <w:r>
        <w:rPr>
          <w:rFonts w:hint="eastAsia"/>
        </w:rPr>
        <w:br/>
      </w:r>
      <w:r>
        <w:rPr>
          <w:rFonts w:hint="eastAsia"/>
        </w:rPr>
        <w:t>　　第五节 中国银行</w:t>
      </w:r>
      <w:r>
        <w:rPr>
          <w:rFonts w:hint="eastAsia"/>
        </w:rPr>
        <w:br/>
      </w:r>
      <w:r>
        <w:rPr>
          <w:rFonts w:hint="eastAsia"/>
        </w:rPr>
        <w:t>　　第六节 中国进出口银行</w:t>
      </w:r>
      <w:r>
        <w:rPr>
          <w:rFonts w:hint="eastAsia"/>
        </w:rPr>
        <w:br/>
      </w:r>
      <w:r>
        <w:rPr>
          <w:rFonts w:hint="eastAsia"/>
        </w:rPr>
        <w:br/>
      </w:r>
      <w:r>
        <w:rPr>
          <w:rFonts w:hint="eastAsia"/>
        </w:rPr>
        <w:t>第八章 银行在中国汽车整车行业的信贷机会与风险建议</w:t>
      </w:r>
      <w:r>
        <w:rPr>
          <w:rFonts w:hint="eastAsia"/>
        </w:rPr>
        <w:br/>
      </w:r>
      <w:r>
        <w:rPr>
          <w:rFonts w:hint="eastAsia"/>
        </w:rPr>
        <w:t>　　第一节 银行在中国汽车整车行业的信贷机会与风险研究成果</w:t>
      </w:r>
      <w:r>
        <w:rPr>
          <w:rFonts w:hint="eastAsia"/>
        </w:rPr>
        <w:br/>
      </w:r>
      <w:r>
        <w:rPr>
          <w:rFonts w:hint="eastAsia"/>
        </w:rPr>
        <w:t>　　第二节 中-智-林-　银行在中国汽车整车行业的信贷机会与风险研究建议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548f613354d61" w:history="1">
        <w:r>
          <w:rPr>
            <w:rStyle w:val="Hyperlink"/>
          </w:rPr>
          <w:t>2007-2008年中国汽车整车行业银行信贷投放现状及机会风险研究报告</w:t>
        </w:r>
      </w:hyperlink>
      <w:r>
        <w:rPr>
          <w:color w:val="C00000"/>
        </w:rPr>
        <w:t>》，报告编号：</w:t>
      </w:r>
      <w:r>
        <w:rPr>
          <w:rFonts w:hint="eastAsia"/>
          <w:color w:val="C00000"/>
        </w:rPr>
        <w:t>0252190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548f613354d61" w:history="1">
        <w:r>
          <w:rPr>
            <w:rStyle w:val="Hyperlink"/>
          </w:rPr>
          <w:t>https://www.20087.com/2008-09/R_2007_2008qichezhengcheyinxingxindaitBaoGao.html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热点：汽车整车喷漆多少钱一台、汽车整车股票、汽车整车质保包括哪些、汽车整车没电了是怎么回事、汽车整车信息安全技术要求实施日期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f83ff9bb6466d" w:history="1">
      <w:r>
        <w:rPr>
          <w:rStyle w:val="Hyperlink"/>
        </w:rPr>
        <w:t>2007-2008年中国汽车整车行业银行信贷投放现状及机会风险研究报告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7_2008qichezhengcheyinxingxindaitBaoGao.html" TargetMode="External" Id="R0ea548f613354d61" /></Relationships>
</file>

<file path=word/_rels/header2.xml.rels>&#65279;<?xml version="1.0" encoding="utf-8"?><Relationships xmlns="http://schemas.openxmlformats.org/package/2006/relationships"><Relationship Type="http://schemas.openxmlformats.org/officeDocument/2006/relationships/hyperlink" Target="https://www.20087.com/2008-09/R_2007_2008qichezhengcheyinxingxindaitBaoGao.html" TargetMode="External" Id="Rf00f83ff9bb6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2008-09-05T06:42:00Z</dcterms:created>
  <dcterms:modified xsi:type="dcterms:W3CDTF">2008-09-05T07:42:00Z</dcterms:modified>
  <dc:subject>2007-2008年中国汽车整车行业银行信贷投放现状及机会风险研究报告</dc:subject>
  <dc:title>2007-2008年中国汽车整车行业银行信贷投放现状及机会风险研究报告</dc:title>
  <cp:keywords>2007-2008年中国汽车整车行业银行信贷投放现状及机会风险研究报告</cp:keywords>
  <dc:description>2007-2008年中国汽车整车行业银行信贷投放现状及机会风险研究报告</dc:description>
</cp:coreProperties>
</file>