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f2675737e4fa8" w:history="1">
              <w:r>
                <w:rPr>
                  <w:rStyle w:val="Hyperlink"/>
                </w:rPr>
                <w:t>2008-2010年中国聚丙烯（PP）市场前景预测报告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f2675737e4fa8" w:history="1">
              <w:r>
                <w:rPr>
                  <w:rStyle w:val="Hyperlink"/>
                </w:rPr>
                <w:t>2008-2010年中国聚丙烯（PP）市场前景预测报告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f2675737e4fa8" w:history="1">
                <w:r>
                  <w:rPr>
                    <w:rStyle w:val="Hyperlink"/>
                  </w:rPr>
                  <w:t>https://www.20087.com/2008-09/R_2008_2010jubingxishichangqianjingyucBaoGao.html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聚丙烯产品生产和消费进入快速增长周期，产量出现跳跃性增长，中国成为全球关注的重要市场。迅速增长的消费市场，促进了我国聚丙烯产业的投资的热潮，预计在2008年以后，中国聚丙烯工业将进入又一轮投资高峰期。</w:t>
      </w:r>
      <w:r>
        <w:rPr>
          <w:rFonts w:hint="eastAsia"/>
        </w:rPr>
        <w:br/>
      </w:r>
      <w:r>
        <w:rPr>
          <w:rFonts w:hint="eastAsia"/>
        </w:rPr>
        <w:t>　　2007年受到国际原油价格大幅度上涨的影响，国内石化企业聚丙烯产品随原材料生产成本提高而上调出厂价，预计2008年聚丙烯价格将随国际原油价格在高位波动。</w:t>
      </w:r>
      <w:r>
        <w:rPr>
          <w:rFonts w:hint="eastAsia"/>
        </w:rPr>
        <w:br/>
      </w:r>
      <w:r>
        <w:rPr>
          <w:rFonts w:hint="eastAsia"/>
        </w:rPr>
        <w:t>　　市场需求的增长和价格的高企将吸引更多的资金流向聚丙烯行业，因此预计在2008-2010年我国聚丙烯行业将面临巨大的发展机遇。</w:t>
      </w:r>
      <w:r>
        <w:rPr>
          <w:rFonts w:hint="eastAsia"/>
        </w:rPr>
        <w:br/>
      </w:r>
      <w:r>
        <w:rPr>
          <w:rFonts w:hint="eastAsia"/>
        </w:rPr>
        <w:t>　　《2008-2010年中国聚丙烯市场前景预测报告》共分七章，主要数据来自国家统计局、国家海关总署、商务部和中国石油和化学工业协会。报告详细论述了中国聚丙烯市场现状、竞争格局、细分行业发展情况，依据详尽的历史数据和科学的预测方法，对2008-2010年聚丙烯市场发展前景进行了科学预测，并详细分析了聚丙烯行业投资风险及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f2675737e4fa8" w:history="1">
        <w:r>
          <w:rPr>
            <w:rStyle w:val="Hyperlink"/>
          </w:rPr>
          <w:t>2008-2010年中国聚丙烯（PP）市场前景预测报告</w:t>
        </w:r>
      </w:hyperlink>
      <w:r>
        <w:rPr>
          <w:rFonts w:hint="eastAsia"/>
        </w:rPr>
        <w:t>》是聚丙烯生产企业、下游厂商、原料提供商、拟投资该行业者了解行业现状和发展趋势的重要参考资料。</w:t>
      </w:r>
      <w:r>
        <w:rPr>
          <w:rFonts w:hint="eastAsia"/>
        </w:rPr>
        <w:br/>
      </w:r>
      <w:r>
        <w:rPr>
          <w:rFonts w:hint="eastAsia"/>
        </w:rPr>
        <w:t>　　关键词</w:t>
      </w:r>
      <w:r>
        <w:rPr>
          <w:rFonts w:hint="eastAsia"/>
        </w:rPr>
        <w:br/>
      </w:r>
      <w:r>
        <w:rPr>
          <w:rFonts w:hint="eastAsia"/>
        </w:rPr>
        <w:t>　　产量</w:t>
      </w:r>
      <w:r>
        <w:rPr>
          <w:rFonts w:hint="eastAsia"/>
        </w:rPr>
        <w:br/>
      </w:r>
      <w:r>
        <w:rPr>
          <w:rFonts w:hint="eastAsia"/>
        </w:rPr>
        <w:t>　　近几年中国聚丙烯产量呈增长趋势，2005年全国生产聚丙烯518.3万吨，2006年产量增长到584.2万吨，同比增长12.7%，2007年前11个月产量达到647.1万吨，同比增长10.8%。</w:t>
      </w:r>
      <w:r>
        <w:rPr>
          <w:rFonts w:hint="eastAsia"/>
        </w:rPr>
        <w:br/>
      </w:r>
      <w:r>
        <w:rPr>
          <w:rFonts w:hint="eastAsia"/>
        </w:rPr>
        <w:t>　　图表 2005-2007年中国聚丙烯产量变化图</w:t>
      </w:r>
      <w:r>
        <w:rPr>
          <w:rFonts w:hint="eastAsia"/>
        </w:rPr>
        <w:br/>
      </w:r>
      <w:r>
        <w:rPr>
          <w:rFonts w:hint="eastAsia"/>
        </w:rPr>
        <w:t>　　进口量</w:t>
      </w:r>
      <w:r>
        <w:rPr>
          <w:rFonts w:hint="eastAsia"/>
        </w:rPr>
        <w:br/>
      </w:r>
      <w:r>
        <w:rPr>
          <w:rFonts w:hint="eastAsia"/>
        </w:rPr>
        <w:t>　　近几年我国聚丙烯产品的对外依存度正在逐步缩减，2004年对外依存度为38.1%，到了2007年前10月，对外依存度下降到了30.9%，对外依存度的下降了说明了我国国内资源投放量的增长，生产能力保持两位数的增长速度。</w:t>
      </w:r>
      <w:r>
        <w:rPr>
          <w:rFonts w:hint="eastAsia"/>
        </w:rPr>
        <w:br/>
      </w:r>
      <w:r>
        <w:rPr>
          <w:rFonts w:hint="eastAsia"/>
        </w:rPr>
        <w:t>　　图表 2004-2007年我国聚丙烯进口量及对外依存度变化情况图</w:t>
      </w:r>
      <w:r>
        <w:rPr>
          <w:rFonts w:hint="eastAsia"/>
        </w:rPr>
        <w:br/>
      </w:r>
      <w:r>
        <w:rPr>
          <w:rFonts w:hint="eastAsia"/>
        </w:rPr>
        <w:t>　　我国消费量预测</w:t>
      </w:r>
      <w:r>
        <w:rPr>
          <w:rFonts w:hint="eastAsia"/>
        </w:rPr>
        <w:br/>
      </w:r>
      <w:r>
        <w:rPr>
          <w:rFonts w:hint="eastAsia"/>
        </w:rPr>
        <w:t>　　根据年次（1995年为第1年次，1996年为第2年次，依次类推，2007年为第13年次），在下图中描出各年表观消费量的点，根据各点的趋势做函数，由此得到y=62. 883x+ 118. 39，由函数推算出2008年（年次为14）表观消费量估计值998.752万吨，2008年增长率为6.72%。经分析表明，2008年我国聚丙烯的需求将继续保持稳步增长，增长幅度小于产能的增长。由函数可推算出2010年（年次为17）表观消费量估计值1187.401万吨。</w:t>
      </w:r>
      <w:r>
        <w:rPr>
          <w:rFonts w:hint="eastAsia"/>
        </w:rPr>
        <w:br/>
      </w:r>
      <w:r>
        <w:rPr>
          <w:rFonts w:hint="eastAsia"/>
        </w:rPr>
        <w:t>　　图表 1995-2007年聚丙烯表观消费量增长函数图</w:t>
      </w:r>
      <w:r>
        <w:rPr>
          <w:rFonts w:hint="eastAsia"/>
        </w:rPr>
        <w:br/>
      </w:r>
      <w:r>
        <w:rPr>
          <w:rFonts w:hint="eastAsia"/>
        </w:rPr>
        <w:t>　　全球消费量预测</w:t>
      </w:r>
      <w:r>
        <w:rPr>
          <w:rFonts w:hint="eastAsia"/>
        </w:rPr>
        <w:br/>
      </w:r>
      <w:r>
        <w:rPr>
          <w:rFonts w:hint="eastAsia"/>
        </w:rPr>
        <w:t>　　1990 ~2005年，在PP消费领域中，增长最快的是薄膜/板材和吹塑。在PP消费市场中，增长最快的是电子电器和家用器具，2005 ~2010年各消费市场增速趋势相同。据估计，2005 ~2010年PP包装市场增速将较慢。预计至2010年，PP总需求将短缺约1000万吨，能力短缺将达每年350万~390万吨。2005~2010年间需新增1400万吨/年PP能力，才能满足2010年5570万吨的消费量。</w:t>
      </w:r>
      <w:r>
        <w:rPr>
          <w:rFonts w:hint="eastAsia"/>
        </w:rPr>
        <w:br/>
      </w:r>
      <w:r>
        <w:rPr>
          <w:rFonts w:hint="eastAsia"/>
        </w:rPr>
        <w:t>　　图表 2010年全球聚丙烯（PP）消费市场预测表</w:t>
      </w:r>
      <w:r>
        <w:rPr>
          <w:rFonts w:hint="eastAsia"/>
        </w:rPr>
        <w:br/>
      </w:r>
      <w:r>
        <w:rPr>
          <w:rFonts w:hint="eastAsia"/>
        </w:rPr>
        <w:t>　　单位：万吨 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世界聚丙烯工业生产现状及技术发展情况分析</w:t>
      </w:r>
      <w:r>
        <w:rPr>
          <w:rFonts w:hint="eastAsia"/>
        </w:rPr>
        <w:br/>
      </w:r>
      <w:r>
        <w:rPr>
          <w:rFonts w:hint="eastAsia"/>
        </w:rPr>
        <w:t>　　第一节 世界聚丙烯的供需现状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世界催化剂技术进展分析</w:t>
      </w:r>
      <w:r>
        <w:rPr>
          <w:rFonts w:hint="eastAsia"/>
        </w:rPr>
        <w:br/>
      </w:r>
      <w:r>
        <w:rPr>
          <w:rFonts w:hint="eastAsia"/>
        </w:rPr>
        <w:t>　　　　一、Z-N催化剂</w:t>
      </w:r>
      <w:r>
        <w:rPr>
          <w:rFonts w:hint="eastAsia"/>
        </w:rPr>
        <w:br/>
      </w:r>
      <w:r>
        <w:rPr>
          <w:rFonts w:hint="eastAsia"/>
        </w:rPr>
        <w:t>　　　　二、茂金属催化剂</w:t>
      </w:r>
      <w:r>
        <w:rPr>
          <w:rFonts w:hint="eastAsia"/>
        </w:rPr>
        <w:br/>
      </w:r>
      <w:r>
        <w:rPr>
          <w:rFonts w:hint="eastAsia"/>
        </w:rPr>
        <w:t>　　　　三、非茂单活性中心催化剂</w:t>
      </w:r>
      <w:r>
        <w:rPr>
          <w:rFonts w:hint="eastAsia"/>
        </w:rPr>
        <w:br/>
      </w:r>
      <w:r>
        <w:rPr>
          <w:rFonts w:hint="eastAsia"/>
        </w:rPr>
        <w:t>　　第三节 生产工艺发展情况分析</w:t>
      </w:r>
      <w:r>
        <w:rPr>
          <w:rFonts w:hint="eastAsia"/>
        </w:rPr>
        <w:br/>
      </w:r>
      <w:r>
        <w:rPr>
          <w:rFonts w:hint="eastAsia"/>
        </w:rPr>
        <w:t>　　　　一、Spherizone 工艺</w:t>
      </w:r>
      <w:r>
        <w:rPr>
          <w:rFonts w:hint="eastAsia"/>
        </w:rPr>
        <w:br/>
      </w:r>
      <w:r>
        <w:rPr>
          <w:rFonts w:hint="eastAsia"/>
        </w:rPr>
        <w:t>　　　　二、Borstar 工艺</w:t>
      </w:r>
      <w:r>
        <w:rPr>
          <w:rFonts w:hint="eastAsia"/>
        </w:rPr>
        <w:br/>
      </w:r>
      <w:r>
        <w:rPr>
          <w:rFonts w:hint="eastAsia"/>
        </w:rPr>
        <w:t>　　第四节 新产品的开发进程</w:t>
      </w:r>
      <w:r>
        <w:rPr>
          <w:rFonts w:hint="eastAsia"/>
        </w:rPr>
        <w:br/>
      </w:r>
      <w:r>
        <w:rPr>
          <w:rFonts w:hint="eastAsia"/>
        </w:rPr>
        <w:t>　　　　一、高刚性聚丙烯均聚物</w:t>
      </w:r>
      <w:r>
        <w:rPr>
          <w:rFonts w:hint="eastAsia"/>
        </w:rPr>
        <w:br/>
      </w:r>
      <w:r>
        <w:rPr>
          <w:rFonts w:hint="eastAsia"/>
        </w:rPr>
        <w:t>　　　　二、乙烯-丙烯共聚合物</w:t>
      </w:r>
      <w:r>
        <w:rPr>
          <w:rFonts w:hint="eastAsia"/>
        </w:rPr>
        <w:br/>
      </w:r>
      <w:r>
        <w:rPr>
          <w:rFonts w:hint="eastAsia"/>
        </w:rPr>
        <w:t>　　　　三、新型填充抗冲击共聚物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我国聚丙烯市场分析</w:t>
      </w:r>
      <w:r>
        <w:rPr>
          <w:rFonts w:hint="eastAsia"/>
        </w:rPr>
        <w:br/>
      </w:r>
      <w:r>
        <w:rPr>
          <w:rFonts w:hint="eastAsia"/>
        </w:rPr>
        <w:t>　　第一节 我国聚丙烯产量分析</w:t>
      </w:r>
      <w:r>
        <w:rPr>
          <w:rFonts w:hint="eastAsia"/>
        </w:rPr>
        <w:br/>
      </w:r>
      <w:r>
        <w:rPr>
          <w:rFonts w:hint="eastAsia"/>
        </w:rPr>
        <w:t>　　　　一、2007年我国聚丙烯总产量分析</w:t>
      </w:r>
      <w:r>
        <w:rPr>
          <w:rFonts w:hint="eastAsia"/>
        </w:rPr>
        <w:br/>
      </w:r>
      <w:r>
        <w:rPr>
          <w:rFonts w:hint="eastAsia"/>
        </w:rPr>
        <w:t>　　　　二、2007年我国聚丙烯主要生产地区分析</w:t>
      </w:r>
      <w:r>
        <w:rPr>
          <w:rFonts w:hint="eastAsia"/>
        </w:rPr>
        <w:br/>
      </w:r>
      <w:r>
        <w:rPr>
          <w:rFonts w:hint="eastAsia"/>
        </w:rPr>
        <w:t>　　　　三、2007年我国聚丙烯主要企业分析</w:t>
      </w:r>
      <w:r>
        <w:rPr>
          <w:rFonts w:hint="eastAsia"/>
        </w:rPr>
        <w:br/>
      </w:r>
      <w:r>
        <w:rPr>
          <w:rFonts w:hint="eastAsia"/>
        </w:rPr>
        <w:t>　　　　四、2008-2010年我国聚丙烯产量预测</w:t>
      </w:r>
      <w:r>
        <w:rPr>
          <w:rFonts w:hint="eastAsia"/>
        </w:rPr>
        <w:br/>
      </w:r>
      <w:r>
        <w:rPr>
          <w:rFonts w:hint="eastAsia"/>
        </w:rPr>
        <w:t>　　第二节 我国聚丙烯消费分析</w:t>
      </w:r>
      <w:r>
        <w:rPr>
          <w:rFonts w:hint="eastAsia"/>
        </w:rPr>
        <w:br/>
      </w:r>
      <w:r>
        <w:rPr>
          <w:rFonts w:hint="eastAsia"/>
        </w:rPr>
        <w:t>　　　　一、2007年我国聚丙烯消费领域结构分析</w:t>
      </w:r>
      <w:r>
        <w:rPr>
          <w:rFonts w:hint="eastAsia"/>
        </w:rPr>
        <w:br/>
      </w:r>
      <w:r>
        <w:rPr>
          <w:rFonts w:hint="eastAsia"/>
        </w:rPr>
        <w:t>　　　　二、2008-2010年我国聚丙烯消费预测</w:t>
      </w:r>
      <w:r>
        <w:rPr>
          <w:rFonts w:hint="eastAsia"/>
        </w:rPr>
        <w:br/>
      </w:r>
      <w:r>
        <w:rPr>
          <w:rFonts w:hint="eastAsia"/>
        </w:rPr>
        <w:t>　　第二节 我国聚丙烯进口分析</w:t>
      </w:r>
      <w:r>
        <w:rPr>
          <w:rFonts w:hint="eastAsia"/>
        </w:rPr>
        <w:br/>
      </w:r>
      <w:r>
        <w:rPr>
          <w:rFonts w:hint="eastAsia"/>
        </w:rPr>
        <w:t>　　　　一、2007年聚丙烯进口量分析</w:t>
      </w:r>
      <w:r>
        <w:rPr>
          <w:rFonts w:hint="eastAsia"/>
        </w:rPr>
        <w:br/>
      </w:r>
      <w:r>
        <w:rPr>
          <w:rFonts w:hint="eastAsia"/>
        </w:rPr>
        <w:t>　　　　二、2007年聚丙烯进口来源地分析</w:t>
      </w:r>
      <w:r>
        <w:rPr>
          <w:rFonts w:hint="eastAsia"/>
        </w:rPr>
        <w:br/>
      </w:r>
      <w:r>
        <w:rPr>
          <w:rFonts w:hint="eastAsia"/>
        </w:rPr>
        <w:t>　　第三节 2008-2010年我国聚丙烯进口预测</w:t>
      </w:r>
      <w:r>
        <w:rPr>
          <w:rFonts w:hint="eastAsia"/>
        </w:rPr>
        <w:br/>
      </w:r>
      <w:r>
        <w:rPr>
          <w:rFonts w:hint="eastAsia"/>
        </w:rPr>
        <w:t>　　第四节 我国聚丙烯出口分析</w:t>
      </w:r>
      <w:r>
        <w:rPr>
          <w:rFonts w:hint="eastAsia"/>
        </w:rPr>
        <w:br/>
      </w:r>
      <w:r>
        <w:rPr>
          <w:rFonts w:hint="eastAsia"/>
        </w:rPr>
        <w:t>　　第五节 我国聚丙烯价格走势分析</w:t>
      </w:r>
      <w:r>
        <w:rPr>
          <w:rFonts w:hint="eastAsia"/>
        </w:rPr>
        <w:br/>
      </w:r>
      <w:r>
        <w:rPr>
          <w:rFonts w:hint="eastAsia"/>
        </w:rPr>
        <w:t>　　　　一、2004-2007年聚丙烯历史价格回顾</w:t>
      </w:r>
      <w:r>
        <w:rPr>
          <w:rFonts w:hint="eastAsia"/>
        </w:rPr>
        <w:br/>
      </w:r>
      <w:r>
        <w:rPr>
          <w:rFonts w:hint="eastAsia"/>
        </w:rPr>
        <w:t>　　　　二、2008-2010年我国聚丙烯价格预测</w:t>
      </w:r>
      <w:r>
        <w:rPr>
          <w:rFonts w:hint="eastAsia"/>
        </w:rPr>
        <w:br/>
      </w:r>
      <w:r>
        <w:rPr>
          <w:rFonts w:hint="eastAsia"/>
        </w:rPr>
        <w:t>　　第六节 我国聚丙烯产业竞争力分析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聚丙烯细分行业发展状况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一、阻燃聚丙烯定义及分类</w:t>
      </w:r>
      <w:r>
        <w:rPr>
          <w:rFonts w:hint="eastAsia"/>
        </w:rPr>
        <w:br/>
      </w:r>
      <w:r>
        <w:rPr>
          <w:rFonts w:hint="eastAsia"/>
        </w:rPr>
        <w:t>　　　　二、无卤阻燃聚丙烯的研究进展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第二节 高流动性共聚聚丙烯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二、国外开发及应用现状</w:t>
      </w:r>
      <w:r>
        <w:rPr>
          <w:rFonts w:hint="eastAsia"/>
        </w:rPr>
        <w:br/>
      </w:r>
      <w:r>
        <w:rPr>
          <w:rFonts w:hint="eastAsia"/>
        </w:rPr>
        <w:t>　　　　三、国内开发应用现状</w:t>
      </w:r>
      <w:r>
        <w:rPr>
          <w:rFonts w:hint="eastAsia"/>
        </w:rPr>
        <w:br/>
      </w:r>
      <w:r>
        <w:rPr>
          <w:rFonts w:hint="eastAsia"/>
        </w:rPr>
        <w:t>　　　　　　1、洗衣机中应用</w:t>
      </w:r>
      <w:r>
        <w:rPr>
          <w:rFonts w:hint="eastAsia"/>
        </w:rPr>
        <w:br/>
      </w:r>
      <w:r>
        <w:rPr>
          <w:rFonts w:hint="eastAsia"/>
        </w:rPr>
        <w:t>　　　　　　2、汽车领域的应用</w:t>
      </w:r>
      <w:r>
        <w:rPr>
          <w:rFonts w:hint="eastAsia"/>
        </w:rPr>
        <w:br/>
      </w:r>
      <w:r>
        <w:rPr>
          <w:rFonts w:hint="eastAsia"/>
        </w:rPr>
        <w:t>　　　　　　3、包装容器中应用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二、氯化聚丙烯技术发展趋势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聚丙烯产品应用情况分析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　　1、生产方法</w:t>
      </w:r>
      <w:r>
        <w:rPr>
          <w:rFonts w:hint="eastAsia"/>
        </w:rPr>
        <w:br/>
      </w:r>
      <w:r>
        <w:rPr>
          <w:rFonts w:hint="eastAsia"/>
        </w:rPr>
        <w:t>　　　　　　2、性能、类别和用途</w:t>
      </w:r>
      <w:r>
        <w:rPr>
          <w:rFonts w:hint="eastAsia"/>
        </w:rPr>
        <w:br/>
      </w:r>
      <w:r>
        <w:rPr>
          <w:rFonts w:hint="eastAsia"/>
        </w:rPr>
        <w:t>　　　　　　3、生产设备</w:t>
      </w:r>
      <w:r>
        <w:rPr>
          <w:rFonts w:hint="eastAsia"/>
        </w:rPr>
        <w:br/>
      </w:r>
      <w:r>
        <w:rPr>
          <w:rFonts w:hint="eastAsia"/>
        </w:rPr>
        <w:t>　　　　四、发展动向</w:t>
      </w:r>
      <w:r>
        <w:rPr>
          <w:rFonts w:hint="eastAsia"/>
        </w:rPr>
        <w:br/>
      </w:r>
      <w:r>
        <w:rPr>
          <w:rFonts w:hint="eastAsia"/>
        </w:rPr>
        <w:t>　　　　　　1、市场发展动向分析</w:t>
      </w:r>
      <w:r>
        <w:rPr>
          <w:rFonts w:hint="eastAsia"/>
        </w:rPr>
        <w:br/>
      </w:r>
      <w:r>
        <w:rPr>
          <w:rFonts w:hint="eastAsia"/>
        </w:rPr>
        <w:t>　　　　　　2、产品发展动向分析</w:t>
      </w:r>
      <w:r>
        <w:rPr>
          <w:rFonts w:hint="eastAsia"/>
        </w:rPr>
        <w:br/>
      </w:r>
      <w:r>
        <w:rPr>
          <w:rFonts w:hint="eastAsia"/>
        </w:rPr>
        <w:t>　　　　　　3、设备发展动向分析</w:t>
      </w:r>
      <w:r>
        <w:rPr>
          <w:rFonts w:hint="eastAsia"/>
        </w:rPr>
        <w:br/>
      </w:r>
      <w:r>
        <w:rPr>
          <w:rFonts w:hint="eastAsia"/>
        </w:rPr>
        <w:t>　　　　　　4、原材料发展动向分析</w:t>
      </w:r>
      <w:r>
        <w:rPr>
          <w:rFonts w:hint="eastAsia"/>
        </w:rPr>
        <w:br/>
      </w:r>
      <w:r>
        <w:rPr>
          <w:rFonts w:hint="eastAsia"/>
        </w:rPr>
        <w:t>　　　　五、外包装BOPP塑料薄膜应用情况分析</w:t>
      </w:r>
      <w:r>
        <w:rPr>
          <w:rFonts w:hint="eastAsia"/>
        </w:rPr>
        <w:br/>
      </w:r>
      <w:r>
        <w:rPr>
          <w:rFonts w:hint="eastAsia"/>
        </w:rPr>
        <w:t>　　　　　　1、国内卷烟行业的发展趋势</w:t>
      </w:r>
      <w:r>
        <w:rPr>
          <w:rFonts w:hint="eastAsia"/>
        </w:rPr>
        <w:br/>
      </w:r>
      <w:r>
        <w:rPr>
          <w:rFonts w:hint="eastAsia"/>
        </w:rPr>
        <w:t>　　　　　　2、目前烟膜的市场及产品概况</w:t>
      </w:r>
      <w:r>
        <w:rPr>
          <w:rFonts w:hint="eastAsia"/>
        </w:rPr>
        <w:br/>
      </w:r>
      <w:r>
        <w:rPr>
          <w:rFonts w:hint="eastAsia"/>
        </w:rPr>
        <w:t>　　　　　　3、烟膜发展趋势</w:t>
      </w:r>
      <w:r>
        <w:rPr>
          <w:rFonts w:hint="eastAsia"/>
        </w:rPr>
        <w:br/>
      </w:r>
      <w:r>
        <w:rPr>
          <w:rFonts w:hint="eastAsia"/>
        </w:rPr>
        <w:t>　　第二节 流延聚丙烯（CPP）膜</w:t>
      </w:r>
      <w:r>
        <w:rPr>
          <w:rFonts w:hint="eastAsia"/>
        </w:rPr>
        <w:br/>
      </w:r>
      <w:r>
        <w:rPr>
          <w:rFonts w:hint="eastAsia"/>
        </w:rPr>
        <w:t>　　　　一、CPP膜的市场现状</w:t>
      </w:r>
      <w:r>
        <w:rPr>
          <w:rFonts w:hint="eastAsia"/>
        </w:rPr>
        <w:br/>
      </w:r>
      <w:r>
        <w:rPr>
          <w:rFonts w:hint="eastAsia"/>
        </w:rPr>
        <w:t>　　　　二、CPP膜生产工艺分析</w:t>
      </w:r>
      <w:r>
        <w:rPr>
          <w:rFonts w:hint="eastAsia"/>
        </w:rPr>
        <w:br/>
      </w:r>
      <w:r>
        <w:rPr>
          <w:rFonts w:hint="eastAsia"/>
        </w:rPr>
        <w:t>　　　　三、CPP企业市场竞争策略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聚丙烯纤维</w:t>
      </w:r>
      <w:r>
        <w:rPr>
          <w:rFonts w:hint="eastAsia"/>
        </w:rPr>
        <w:br/>
      </w:r>
      <w:r>
        <w:rPr>
          <w:rFonts w:hint="eastAsia"/>
        </w:rPr>
        <w:t>　　　　一、定义及特点</w:t>
      </w:r>
      <w:r>
        <w:rPr>
          <w:rFonts w:hint="eastAsia"/>
        </w:rPr>
        <w:br/>
      </w:r>
      <w:r>
        <w:rPr>
          <w:rFonts w:hint="eastAsia"/>
        </w:rPr>
        <w:t>　　　　二、聚丙烯纤维发展现状及开发情况</w:t>
      </w:r>
      <w:r>
        <w:rPr>
          <w:rFonts w:hint="eastAsia"/>
        </w:rPr>
        <w:br/>
      </w:r>
      <w:r>
        <w:rPr>
          <w:rFonts w:hint="eastAsia"/>
        </w:rPr>
        <w:t>　　　　三、新产品开发情况</w:t>
      </w:r>
      <w:r>
        <w:rPr>
          <w:rFonts w:hint="eastAsia"/>
        </w:rPr>
        <w:br/>
      </w:r>
      <w:r>
        <w:rPr>
          <w:rFonts w:hint="eastAsia"/>
        </w:rPr>
        <w:t>　　第四节 聚丙烯管材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2007年国内聚丙烯典型企业发展情况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一、生产经营分析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第二节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第三节 中国石化燕山分公司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第五节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第六节 岳阳兴长石化股份有限公司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我国聚丙烯产业投资机会与风险</w:t>
      </w:r>
      <w:r>
        <w:rPr>
          <w:rFonts w:hint="eastAsia"/>
        </w:rPr>
        <w:br/>
      </w:r>
      <w:r>
        <w:rPr>
          <w:rFonts w:hint="eastAsia"/>
        </w:rPr>
        <w:t>　　第一节 聚丙烯产业投资吸引力分析</w:t>
      </w:r>
      <w:r>
        <w:rPr>
          <w:rFonts w:hint="eastAsia"/>
        </w:rPr>
        <w:br/>
      </w:r>
      <w:r>
        <w:rPr>
          <w:rFonts w:hint="eastAsia"/>
        </w:rPr>
        <w:t>　　　　一、产业主要经济特征概览</w:t>
      </w:r>
      <w:r>
        <w:rPr>
          <w:rFonts w:hint="eastAsia"/>
        </w:rPr>
        <w:br/>
      </w:r>
      <w:r>
        <w:rPr>
          <w:rFonts w:hint="eastAsia"/>
        </w:rPr>
        <w:t>　　　　二、产业投资状况回顾</w:t>
      </w:r>
      <w:r>
        <w:rPr>
          <w:rFonts w:hint="eastAsia"/>
        </w:rPr>
        <w:br/>
      </w:r>
      <w:r>
        <w:rPr>
          <w:rFonts w:hint="eastAsia"/>
        </w:rPr>
        <w:t>　　　　三、产业投资效益评价</w:t>
      </w:r>
      <w:r>
        <w:rPr>
          <w:rFonts w:hint="eastAsia"/>
        </w:rPr>
        <w:br/>
      </w:r>
      <w:r>
        <w:rPr>
          <w:rFonts w:hint="eastAsia"/>
        </w:rPr>
        <w:t>　　　　四、产业投资环境分析</w:t>
      </w:r>
      <w:r>
        <w:rPr>
          <w:rFonts w:hint="eastAsia"/>
        </w:rPr>
        <w:br/>
      </w:r>
      <w:r>
        <w:rPr>
          <w:rFonts w:hint="eastAsia"/>
        </w:rPr>
        <w:t>　　第二节 聚丙烯产业投资机会</w:t>
      </w:r>
      <w:r>
        <w:rPr>
          <w:rFonts w:hint="eastAsia"/>
        </w:rPr>
        <w:br/>
      </w:r>
      <w:r>
        <w:rPr>
          <w:rFonts w:hint="eastAsia"/>
        </w:rPr>
        <w:t>　　第三节 聚丙烯产业投资风险</w:t>
      </w:r>
      <w:r>
        <w:rPr>
          <w:rFonts w:hint="eastAsia"/>
        </w:rPr>
        <w:br/>
      </w:r>
      <w:r>
        <w:rPr>
          <w:rFonts w:hint="eastAsia"/>
        </w:rPr>
        <w:t>　　　　一、产业现有的挑战与压力</w:t>
      </w:r>
      <w:r>
        <w:rPr>
          <w:rFonts w:hint="eastAsia"/>
        </w:rPr>
        <w:br/>
      </w:r>
      <w:r>
        <w:rPr>
          <w:rFonts w:hint="eastAsia"/>
        </w:rPr>
        <w:t>　　　　二、产业面临的投资风险</w:t>
      </w:r>
      <w:r>
        <w:rPr>
          <w:rFonts w:hint="eastAsia"/>
        </w:rPr>
        <w:br/>
      </w:r>
      <w:r>
        <w:rPr>
          <w:rFonts w:hint="eastAsia"/>
        </w:rPr>
        <w:t>　　第四节 聚丙烯产业投资策略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聚丙烯行业发展预测</w:t>
      </w:r>
      <w:r>
        <w:rPr>
          <w:rFonts w:hint="eastAsia"/>
        </w:rPr>
        <w:br/>
      </w:r>
      <w:r>
        <w:rPr>
          <w:rFonts w:hint="eastAsia"/>
        </w:rPr>
        <w:t>　　　　一、世界聚丙烯发展预测</w:t>
      </w:r>
      <w:r>
        <w:rPr>
          <w:rFonts w:hint="eastAsia"/>
        </w:rPr>
        <w:br/>
      </w:r>
      <w:r>
        <w:rPr>
          <w:rFonts w:hint="eastAsia"/>
        </w:rPr>
        <w:t>　　　　二、2007-2010年中国聚丙烯生产情况预测</w:t>
      </w:r>
      <w:r>
        <w:rPr>
          <w:rFonts w:hint="eastAsia"/>
        </w:rPr>
        <w:br/>
      </w:r>
      <w:r>
        <w:rPr>
          <w:rFonts w:hint="eastAsia"/>
        </w:rPr>
        <w:t>　　　　三、汽车用改性聚丙烯前景看好</w:t>
      </w:r>
      <w:r>
        <w:rPr>
          <w:rFonts w:hint="eastAsia"/>
        </w:rPr>
        <w:br/>
      </w:r>
      <w:r>
        <w:rPr>
          <w:rFonts w:hint="eastAsia"/>
        </w:rPr>
        <w:t>　　第二节 中.智.林 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一、催化剂开发是重中之重</w:t>
      </w:r>
      <w:r>
        <w:rPr>
          <w:rFonts w:hint="eastAsia"/>
        </w:rPr>
        <w:br/>
      </w:r>
      <w:r>
        <w:rPr>
          <w:rFonts w:hint="eastAsia"/>
        </w:rPr>
        <w:t>　　　　二、装置大型化成为发展趋势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2006年世界聚丙烯产能分布情况图</w:t>
      </w:r>
      <w:r>
        <w:rPr>
          <w:rFonts w:hint="eastAsia"/>
        </w:rPr>
        <w:br/>
      </w:r>
      <w:r>
        <w:rPr>
          <w:rFonts w:hint="eastAsia"/>
        </w:rPr>
        <w:t>　　图表 2006年全球主要聚丙烯生产商统计表</w:t>
      </w:r>
      <w:r>
        <w:rPr>
          <w:rFonts w:hint="eastAsia"/>
        </w:rPr>
        <w:br/>
      </w:r>
      <w:r>
        <w:rPr>
          <w:rFonts w:hint="eastAsia"/>
        </w:rPr>
        <w:t>　　图表 燕化公司生产的洗衣机用PP性能</w:t>
      </w:r>
      <w:r>
        <w:rPr>
          <w:rFonts w:hint="eastAsia"/>
        </w:rPr>
        <w:br/>
      </w:r>
      <w:r>
        <w:rPr>
          <w:rFonts w:hint="eastAsia"/>
        </w:rPr>
        <w:t>　　图表 高流动性、高抗冲汽车用共聚聚丙烯性能</w:t>
      </w:r>
      <w:r>
        <w:rPr>
          <w:rFonts w:hint="eastAsia"/>
        </w:rPr>
        <w:br/>
      </w:r>
      <w:r>
        <w:rPr>
          <w:rFonts w:hint="eastAsia"/>
        </w:rPr>
        <w:t>　　图表 国内其他公司生产的高流动性共聚聚丙烯性能</w:t>
      </w:r>
      <w:r>
        <w:rPr>
          <w:rFonts w:hint="eastAsia"/>
        </w:rPr>
        <w:br/>
      </w:r>
      <w:r>
        <w:rPr>
          <w:rFonts w:hint="eastAsia"/>
        </w:rPr>
        <w:t>　　图表 BOPP薄膜生产线最高机械速度及薄膜幅宽发展</w:t>
      </w:r>
      <w:r>
        <w:rPr>
          <w:rFonts w:hint="eastAsia"/>
        </w:rPr>
        <w:br/>
      </w:r>
      <w:r>
        <w:rPr>
          <w:rFonts w:hint="eastAsia"/>
        </w:rPr>
        <w:t>　　图表 世界主要地区BOPP薄膜年人均消耗量表</w:t>
      </w:r>
      <w:r>
        <w:rPr>
          <w:rFonts w:hint="eastAsia"/>
        </w:rPr>
        <w:br/>
      </w:r>
      <w:r>
        <w:rPr>
          <w:rFonts w:hint="eastAsia"/>
        </w:rPr>
        <w:t>　　图表 吹塑法与流延法生产薄膜的比较表</w:t>
      </w:r>
      <w:r>
        <w:rPr>
          <w:rFonts w:hint="eastAsia"/>
        </w:rPr>
        <w:br/>
      </w:r>
      <w:r>
        <w:rPr>
          <w:rFonts w:hint="eastAsia"/>
        </w:rPr>
        <w:t>　　图表 2007-2010年预测我国聚丙烯生产情况</w:t>
      </w:r>
      <w:r>
        <w:rPr>
          <w:rFonts w:hint="eastAsia"/>
        </w:rPr>
        <w:br/>
      </w:r>
      <w:r>
        <w:rPr>
          <w:rFonts w:hint="eastAsia"/>
        </w:rPr>
        <w:t>　　图表 我国聚丙烯消费结构情况及预测</w:t>
      </w:r>
      <w:r>
        <w:rPr>
          <w:rFonts w:hint="eastAsia"/>
        </w:rPr>
        <w:br/>
      </w:r>
      <w:r>
        <w:rPr>
          <w:rFonts w:hint="eastAsia"/>
        </w:rPr>
        <w:t>　　图表 近期我国将投产的聚丙烯装置</w:t>
      </w:r>
      <w:r>
        <w:rPr>
          <w:rFonts w:hint="eastAsia"/>
        </w:rPr>
        <w:br/>
      </w:r>
      <w:r>
        <w:rPr>
          <w:rFonts w:hint="eastAsia"/>
        </w:rPr>
        <w:t>　　图表 2007年华北地区分省市聚丙烯产量比较图</w:t>
      </w:r>
      <w:r>
        <w:rPr>
          <w:rFonts w:hint="eastAsia"/>
        </w:rPr>
        <w:br/>
      </w:r>
      <w:r>
        <w:rPr>
          <w:rFonts w:hint="eastAsia"/>
        </w:rPr>
        <w:t>　　图表 2006-2007年我国东北地区聚丙烯产量月度变化图</w:t>
      </w:r>
      <w:r>
        <w:rPr>
          <w:rFonts w:hint="eastAsia"/>
        </w:rPr>
        <w:br/>
      </w:r>
      <w:r>
        <w:rPr>
          <w:rFonts w:hint="eastAsia"/>
        </w:rPr>
        <w:t>　　图表 2006-2007年我国华东地区聚丙烯产量月度变化图</w:t>
      </w:r>
      <w:r>
        <w:rPr>
          <w:rFonts w:hint="eastAsia"/>
        </w:rPr>
        <w:br/>
      </w:r>
      <w:r>
        <w:rPr>
          <w:rFonts w:hint="eastAsia"/>
        </w:rPr>
        <w:t>　　图表 2007年华东地区分省市聚丙烯产量比较图</w:t>
      </w:r>
      <w:r>
        <w:rPr>
          <w:rFonts w:hint="eastAsia"/>
        </w:rPr>
        <w:br/>
      </w:r>
      <w:r>
        <w:rPr>
          <w:rFonts w:hint="eastAsia"/>
        </w:rPr>
        <w:t>　　图表 2006-2007年我国西北地区聚丙烯产量月度变化图</w:t>
      </w:r>
      <w:r>
        <w:rPr>
          <w:rFonts w:hint="eastAsia"/>
        </w:rPr>
        <w:br/>
      </w:r>
      <w:r>
        <w:rPr>
          <w:rFonts w:hint="eastAsia"/>
        </w:rPr>
        <w:t>　　图表 2007年西北地区分省市聚丙烯产量比较图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f2675737e4fa8" w:history="1">
        <w:r>
          <w:rPr>
            <w:rStyle w:val="Hyperlink"/>
          </w:rPr>
          <w:t>2008-2010年中国聚丙烯（PP）市场前景预测报告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f2675737e4fa8" w:history="1">
        <w:r>
          <w:rPr>
            <w:rStyle w:val="Hyperlink"/>
          </w:rPr>
          <w:t>https://www.20087.com/2008-09/R_2008_2010jubingxishichangqianjingyucBaoGao.html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热点：聚丙烯（PP）是食品级吗、聚丙烯pp是什么材料、pp是啥材料、聚丙烯（PP）能装开水吗、聚丙烯的英文、聚丙烯（PP）婴儿可以用么、聚丙烯百度百科、聚丙烯pp有毒有害吗、聚甲基丙烯酸甲酯结构简式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31626f7a74575" w:history="1">
      <w:r>
        <w:rPr>
          <w:rStyle w:val="Hyperlink"/>
        </w:rPr>
        <w:t>2008-2010年中国聚丙烯（PP）市场前景预测报告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jubingxishichangqianjingyucBaoGao.html" TargetMode="External" Id="R9b4f2675737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jubingxishichangqianjingyucBaoGao.html" TargetMode="External" Id="Rbfd31626f7a7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2008-09-24T00:22:00Z</dcterms:created>
  <dcterms:modified xsi:type="dcterms:W3CDTF">2008-09-24T01:22:00Z</dcterms:modified>
  <dc:subject>2008-2010年中国聚丙烯（PP）市场前景预测报告</dc:subject>
  <dc:title>2008-2010年中国聚丙烯（PP）市场前景预测报告</dc:title>
  <cp:keywords>2008-2010年中国聚丙烯（PP）市场前景预测报告</cp:keywords>
  <dc:description>2008-2010年中国聚丙烯（PP）市场前景预测报告</dc:description>
</cp:coreProperties>
</file>