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5bc6fac854aa3" w:history="1">
              <w:r>
                <w:rPr>
                  <w:rStyle w:val="Hyperlink"/>
                </w:rPr>
                <w:t>中国汽车车桥行业研究报告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5bc6fac854aa3" w:history="1">
              <w:r>
                <w:rPr>
                  <w:rStyle w:val="Hyperlink"/>
                </w:rPr>
                <w:t>中国汽车车桥行业研究报告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5bc6fac854aa3" w:history="1">
                <w:r>
                  <w:rPr>
                    <w:rStyle w:val="Hyperlink"/>
                  </w:rPr>
                  <w:t>https://www.20087.com/2008-10/R_zhongguoqichecheqiaoyanjiuBaoGao.html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汽车产销量将突破900万。2010年汽车销售规模将达到1263万辆。尽管2008年出现了自然灾害、原材料涨价和宏观经济调控渐紧等一系列负面因素，但中国汽车一季度产销量已然双双跃上了250万辆台阶，并且3月份单月产销量也都突破100万辆，创造了新的历史纪录。</w:t>
      </w:r>
      <w:r>
        <w:rPr>
          <w:rFonts w:hint="eastAsia"/>
        </w:rPr>
        <w:br/>
      </w:r>
      <w:r>
        <w:rPr>
          <w:rFonts w:hint="eastAsia"/>
        </w:rPr>
        <w:t>　　在汽车行业市场规模高速增长的情况下，作为汽车工业的重要配套行业，中国汽车车桥行业面临着重要的机遇。车桥可以是整体式的，有如一个巨大的杠铃，两端通过悬架系统支撑着车身，因此整体式车桥通常与非独立悬架配合；车桥也可以是断开式的，再各自通过悬架系统支撑车身，所以断开式车桥与独立悬架配用。</w:t>
      </w:r>
      <w:r>
        <w:rPr>
          <w:rFonts w:hint="eastAsia"/>
        </w:rPr>
        <w:br/>
      </w:r>
      <w:r>
        <w:rPr>
          <w:rFonts w:hint="eastAsia"/>
        </w:rPr>
        <w:t>　　根据驱动方式的不同，车桥也分成转向桥、驱动桥、转向驱动桥和支持桥四种。其中转向桥和支持桥都属于从动桥。大多数汽车采用前置后驱动（FR），因此前桥作为转向桥，后桥作为驱动桥；而前置前驱动（FF）汽车则前桥成为转向驱动桥，后桥充当支持桥。</w:t>
      </w:r>
      <w:r>
        <w:rPr>
          <w:rFonts w:hint="eastAsia"/>
        </w:rPr>
        <w:br/>
      </w:r>
      <w:r>
        <w:rPr>
          <w:rFonts w:hint="eastAsia"/>
        </w:rPr>
        <w:t>　　转向桥的结构基本相同，由两个转向节和一根横梁组成。车轮就装在转向节上。在车辆行驶的过程中，车轮运转，而转向节却不转，车轮和转向节中间用轴承分隔开，转向节只管左右晃动。主销是车轮转动的轴心，这个轴的轴线并非垂直于地面，车轮本身也不是垂直的。</w:t>
      </w:r>
      <w:r>
        <w:rPr>
          <w:rFonts w:hint="eastAsia"/>
        </w:rPr>
        <w:br/>
      </w:r>
      <w:r>
        <w:rPr>
          <w:rFonts w:hint="eastAsia"/>
        </w:rPr>
        <w:t>　　转向驱动桥与转向桥的区别就是一切都是空心的，横梁变成了桥壳，转向节变成了转向节壳体，因为里面多了根驱动轴。这根驱动轴因被位于桥壳中间的差速器一分为二，而变成了两根半轴。轮胎与转向节之间由两根半轴直接相连。半轴在主销的位置也多了一个关节——万向节，因此半轴也变成了两部分，内半轴和外半轴。</w:t>
      </w:r>
      <w:r>
        <w:rPr>
          <w:rFonts w:hint="eastAsia"/>
        </w:rPr>
        <w:br/>
      </w:r>
      <w:r>
        <w:rPr>
          <w:rFonts w:hint="eastAsia"/>
        </w:rPr>
        <w:t>　　《</w:t>
      </w:r>
      <w:hyperlink r:id="R23f5bc6fac854aa3" w:history="1">
        <w:r>
          <w:rPr>
            <w:rStyle w:val="Hyperlink"/>
          </w:rPr>
          <w:t>中国汽车车桥行业研究报告</w:t>
        </w:r>
      </w:hyperlink>
      <w:r>
        <w:rPr>
          <w:rFonts w:hint="eastAsia"/>
        </w:rPr>
        <w:t>》结合现阶段的宏观经济和政策环境重点分析了我国汽车车桥行业和市场的现状及趋势。产业研究作为一个重点内容，包括了对上游产业的分析；对配套客户的需求分析；对重点企业的动态分析以及对新加入者对行业、市场的影响分析。目的在于从中揭示汽车车桥行业新的发展机会，以及当前面临问题的解决方案，有助于企业准确了解目前中国汽车车桥市场发展动态，把握汽车车桥行业发展方向，为企业经营决策提供重要的参考依据。</w:t>
      </w:r>
      <w:r>
        <w:rPr>
          <w:rFonts w:hint="eastAsia"/>
        </w:rPr>
        <w:br/>
      </w:r>
      <w:r>
        <w:rPr>
          <w:rFonts w:hint="eastAsia"/>
        </w:rPr>
        <w:br/>
      </w:r>
      <w:r>
        <w:rPr>
          <w:rFonts w:hint="eastAsia"/>
        </w:rPr>
        <w:t>第一章 宏观经济</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车桥行业现状及发展趋势分析（部分内容略）</w:t>
      </w:r>
      <w:r>
        <w:rPr>
          <w:rFonts w:hint="eastAsia"/>
        </w:rPr>
        <w:br/>
      </w:r>
      <w:r>
        <w:rPr>
          <w:rFonts w:hint="eastAsia"/>
        </w:rPr>
        <w:t>　　第一节 外资不断涌入车桥行业暗藏危机</w:t>
      </w:r>
      <w:r>
        <w:rPr>
          <w:rFonts w:hint="eastAsia"/>
        </w:rPr>
        <w:br/>
      </w:r>
      <w:r>
        <w:rPr>
          <w:rFonts w:hint="eastAsia"/>
        </w:rPr>
        <w:t>　　第二节 国内商用车车桥行业发展动向</w:t>
      </w:r>
      <w:r>
        <w:rPr>
          <w:rFonts w:hint="eastAsia"/>
        </w:rPr>
        <w:br/>
      </w:r>
      <w:r>
        <w:rPr>
          <w:rFonts w:hint="eastAsia"/>
        </w:rPr>
        <w:br/>
      </w:r>
      <w:r>
        <w:rPr>
          <w:rFonts w:hint="eastAsia"/>
        </w:rPr>
        <w:t>第四章 车桥行业技术现状及发展趋势分析（部分内容略）</w:t>
      </w:r>
      <w:r>
        <w:rPr>
          <w:rFonts w:hint="eastAsia"/>
        </w:rPr>
        <w:br/>
      </w:r>
      <w:r>
        <w:rPr>
          <w:rFonts w:hint="eastAsia"/>
        </w:rPr>
        <w:t>　　第一节 设计研发能力落后国内重型车桥技术待提高</w:t>
      </w:r>
      <w:r>
        <w:rPr>
          <w:rFonts w:hint="eastAsia"/>
        </w:rPr>
        <w:br/>
      </w:r>
      <w:r>
        <w:rPr>
          <w:rFonts w:hint="eastAsia"/>
        </w:rPr>
        <w:t>　　第二节 重型车桥技术发展方向分析</w:t>
      </w:r>
      <w:r>
        <w:rPr>
          <w:rFonts w:hint="eastAsia"/>
        </w:rPr>
        <w:br/>
      </w:r>
      <w:r>
        <w:rPr>
          <w:rFonts w:hint="eastAsia"/>
        </w:rPr>
        <w:t>　　第三节 PTC协助汉德车桥提升整体技术研发能力</w:t>
      </w:r>
      <w:r>
        <w:rPr>
          <w:rFonts w:hint="eastAsia"/>
        </w:rPr>
        <w:br/>
      </w:r>
      <w:r>
        <w:rPr>
          <w:rFonts w:hint="eastAsia"/>
        </w:rPr>
        <w:br/>
      </w:r>
      <w:r>
        <w:rPr>
          <w:rFonts w:hint="eastAsia"/>
        </w:rPr>
        <w:t>第五章 车桥行业动态分析（部分内容略）</w:t>
      </w:r>
      <w:r>
        <w:rPr>
          <w:rFonts w:hint="eastAsia"/>
        </w:rPr>
        <w:br/>
      </w:r>
      <w:r>
        <w:rPr>
          <w:rFonts w:hint="eastAsia"/>
        </w:rPr>
        <w:t>　　第一节 亚洲最大商用车桥公司入驻厦门</w:t>
      </w:r>
      <w:r>
        <w:rPr>
          <w:rFonts w:hint="eastAsia"/>
        </w:rPr>
        <w:br/>
      </w:r>
      <w:r>
        <w:rPr>
          <w:rFonts w:hint="eastAsia"/>
        </w:rPr>
        <w:t>　　第二节 大众卡车公司考虑在巴西建引擎和车桥厂</w:t>
      </w:r>
      <w:r>
        <w:rPr>
          <w:rFonts w:hint="eastAsia"/>
        </w:rPr>
        <w:br/>
      </w:r>
      <w:r>
        <w:rPr>
          <w:rFonts w:hint="eastAsia"/>
        </w:rPr>
        <w:t>　　第三节 龙头企业带动湖北车桥产业升级</w:t>
      </w:r>
      <w:r>
        <w:rPr>
          <w:rFonts w:hint="eastAsia"/>
        </w:rPr>
        <w:br/>
      </w:r>
      <w:r>
        <w:rPr>
          <w:rFonts w:hint="eastAsia"/>
        </w:rPr>
        <w:t>　　第四节 汉德车桥一季度产销增长近50%</w:t>
      </w:r>
      <w:r>
        <w:rPr>
          <w:rFonts w:hint="eastAsia"/>
        </w:rPr>
        <w:br/>
      </w:r>
      <w:r>
        <w:rPr>
          <w:rFonts w:hint="eastAsia"/>
        </w:rPr>
        <w:t>　　第五节 湖南汽车车桥厂改制重组</w:t>
      </w:r>
      <w:r>
        <w:rPr>
          <w:rFonts w:hint="eastAsia"/>
        </w:rPr>
        <w:br/>
      </w:r>
      <w:r>
        <w:rPr>
          <w:rFonts w:hint="eastAsia"/>
        </w:rPr>
        <w:br/>
      </w:r>
      <w:r>
        <w:rPr>
          <w:rFonts w:hint="eastAsia"/>
        </w:rPr>
        <w:t>第六章 车桥进出口数据分析</w:t>
      </w:r>
      <w:r>
        <w:rPr>
          <w:rFonts w:hint="eastAsia"/>
        </w:rPr>
        <w:br/>
      </w:r>
      <w:r>
        <w:rPr>
          <w:rFonts w:hint="eastAsia"/>
        </w:rPr>
        <w:t>　　第一节 驱动桥进口数据分析</w:t>
      </w:r>
      <w:r>
        <w:rPr>
          <w:rFonts w:hint="eastAsia"/>
        </w:rPr>
        <w:br/>
      </w:r>
      <w:r>
        <w:rPr>
          <w:rFonts w:hint="eastAsia"/>
        </w:rPr>
        <w:t>　　　　　　1.牵引车、拖拉机用驱动车桥进口数据分析</w:t>
      </w:r>
      <w:r>
        <w:rPr>
          <w:rFonts w:hint="eastAsia"/>
        </w:rPr>
        <w:br/>
      </w:r>
      <w:r>
        <w:rPr>
          <w:rFonts w:hint="eastAsia"/>
        </w:rPr>
        <w:t>　　　　　　2.30 座及以上机动客车用驱动车桥进口数据分析</w:t>
      </w:r>
      <w:r>
        <w:rPr>
          <w:rFonts w:hint="eastAsia"/>
        </w:rPr>
        <w:br/>
      </w:r>
      <w:r>
        <w:rPr>
          <w:rFonts w:hint="eastAsia"/>
        </w:rPr>
        <w:t>　　第二节 驱动桥出口数据分析</w:t>
      </w:r>
      <w:r>
        <w:rPr>
          <w:rFonts w:hint="eastAsia"/>
        </w:rPr>
        <w:br/>
      </w:r>
      <w:r>
        <w:rPr>
          <w:rFonts w:hint="eastAsia"/>
        </w:rPr>
        <w:t>　　　　　　1.牵引车、拖拉机用驱动车桥出口数据分析</w:t>
      </w:r>
      <w:r>
        <w:rPr>
          <w:rFonts w:hint="eastAsia"/>
        </w:rPr>
        <w:br/>
      </w:r>
      <w:r>
        <w:rPr>
          <w:rFonts w:hint="eastAsia"/>
        </w:rPr>
        <w:t>　　　　　　2.车辆总重&lt;14t 柴油货车及车辆总重&lt;8t 汽油货车用驱动车桥出口数据分析</w:t>
      </w:r>
      <w:r>
        <w:rPr>
          <w:rFonts w:hint="eastAsia"/>
        </w:rPr>
        <w:br/>
      </w:r>
      <w:r>
        <w:rPr>
          <w:rFonts w:hint="eastAsia"/>
        </w:rPr>
        <w:t>　　第三节 非驱动桥进口数据分析</w:t>
      </w:r>
      <w:r>
        <w:rPr>
          <w:rFonts w:hint="eastAsia"/>
        </w:rPr>
        <w:br/>
      </w:r>
      <w:r>
        <w:rPr>
          <w:rFonts w:hint="eastAsia"/>
        </w:rPr>
        <w:t>　　　　　　1.牵引车、拖拉机用非驱动车桥进口数据分析</w:t>
      </w:r>
      <w:r>
        <w:rPr>
          <w:rFonts w:hint="eastAsia"/>
        </w:rPr>
        <w:br/>
      </w:r>
      <w:r>
        <w:rPr>
          <w:rFonts w:hint="eastAsia"/>
        </w:rPr>
        <w:t>　　　　　　2.30 座及以上机动客车用非驱动车桥进口数据分析</w:t>
      </w:r>
      <w:r>
        <w:rPr>
          <w:rFonts w:hint="eastAsia"/>
        </w:rPr>
        <w:br/>
      </w:r>
      <w:r>
        <w:rPr>
          <w:rFonts w:hint="eastAsia"/>
        </w:rPr>
        <w:t>　　第四节 非驱动桥出口数据分析</w:t>
      </w:r>
      <w:r>
        <w:rPr>
          <w:rFonts w:hint="eastAsia"/>
        </w:rPr>
        <w:br/>
      </w:r>
      <w:r>
        <w:rPr>
          <w:rFonts w:hint="eastAsia"/>
        </w:rPr>
        <w:t>　　　　　　1.牵引车、拖拉机用非驱动车桥出口数据分析</w:t>
      </w:r>
      <w:r>
        <w:rPr>
          <w:rFonts w:hint="eastAsia"/>
        </w:rPr>
        <w:br/>
      </w:r>
      <w:r>
        <w:rPr>
          <w:rFonts w:hint="eastAsia"/>
        </w:rPr>
        <w:t>　　　　　　2.30 座及以上机动客车用非驱动车桥出口数据分析</w:t>
      </w:r>
      <w:r>
        <w:rPr>
          <w:rFonts w:hint="eastAsia"/>
        </w:rPr>
        <w:br/>
      </w:r>
      <w:r>
        <w:rPr>
          <w:rFonts w:hint="eastAsia"/>
        </w:rPr>
        <w:t>　　　　　　3.车辆总重≥14t 柴油货车及车辆总重≥8t 汽油货车用非驱动车桥出口数据分析</w:t>
      </w:r>
      <w:r>
        <w:rPr>
          <w:rFonts w:hint="eastAsia"/>
        </w:rPr>
        <w:br/>
      </w:r>
      <w:r>
        <w:rPr>
          <w:rFonts w:hint="eastAsia"/>
        </w:rPr>
        <w:br/>
      </w:r>
      <w:r>
        <w:rPr>
          <w:rFonts w:hint="eastAsia"/>
        </w:rPr>
        <w:t>第七章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t>　　　　　　1.客车行业市场简述</w:t>
      </w:r>
      <w:r>
        <w:rPr>
          <w:rFonts w:hint="eastAsia"/>
        </w:rPr>
        <w:br/>
      </w:r>
      <w:r>
        <w:rPr>
          <w:rFonts w:hint="eastAsia"/>
        </w:rPr>
        <w:t>　　　　　　2.货车行业市场简述</w:t>
      </w:r>
      <w:r>
        <w:rPr>
          <w:rFonts w:hint="eastAsia"/>
        </w:rPr>
        <w:br/>
      </w:r>
      <w:r>
        <w:rPr>
          <w:rFonts w:hint="eastAsia"/>
        </w:rPr>
        <w:br/>
      </w:r>
      <w:r>
        <w:rPr>
          <w:rFonts w:hint="eastAsia"/>
        </w:rPr>
        <w:t>第八章 车桥采购市场研究（部分内容略）</w:t>
      </w:r>
      <w:r>
        <w:rPr>
          <w:rFonts w:hint="eastAsia"/>
        </w:rPr>
        <w:br/>
      </w:r>
      <w:r>
        <w:rPr>
          <w:rFonts w:hint="eastAsia"/>
        </w:rPr>
        <w:t>　　第一节 车桥齿轮行业</w:t>
      </w:r>
      <w:r>
        <w:rPr>
          <w:rFonts w:hint="eastAsia"/>
        </w:rPr>
        <w:br/>
      </w:r>
      <w:r>
        <w:rPr>
          <w:rFonts w:hint="eastAsia"/>
        </w:rPr>
        <w:t>　　车桥用主被动齿轮加工工艺引入中国</w:t>
      </w:r>
      <w:r>
        <w:rPr>
          <w:rFonts w:hint="eastAsia"/>
        </w:rPr>
        <w:br/>
      </w:r>
      <w:r>
        <w:rPr>
          <w:rFonts w:hint="eastAsia"/>
        </w:rPr>
        <w:t>　　第二节 转向节</w:t>
      </w:r>
      <w:r>
        <w:rPr>
          <w:rFonts w:hint="eastAsia"/>
        </w:rPr>
        <w:br/>
      </w:r>
      <w:r>
        <w:rPr>
          <w:rFonts w:hint="eastAsia"/>
        </w:rPr>
        <w:t>　　　　　　1.传统转向节制造工艺分析</w:t>
      </w:r>
      <w:r>
        <w:rPr>
          <w:rFonts w:hint="eastAsia"/>
        </w:rPr>
        <w:br/>
      </w:r>
      <w:r>
        <w:rPr>
          <w:rFonts w:hint="eastAsia"/>
        </w:rPr>
        <w:t>　　　　　　轿车转向节带制动器总成实现数字化设计</w:t>
      </w:r>
      <w:r>
        <w:rPr>
          <w:rFonts w:hint="eastAsia"/>
        </w:rPr>
        <w:br/>
      </w:r>
      <w:r>
        <w:rPr>
          <w:rFonts w:hint="eastAsia"/>
        </w:rPr>
        <w:t>　　　　　　3.铝合金转向节实现国产</w:t>
      </w:r>
      <w:r>
        <w:rPr>
          <w:rFonts w:hint="eastAsia"/>
        </w:rPr>
        <w:br/>
      </w:r>
      <w:r>
        <w:rPr>
          <w:rFonts w:hint="eastAsia"/>
        </w:rPr>
        <w:br/>
      </w:r>
      <w:r>
        <w:rPr>
          <w:rFonts w:hint="eastAsia"/>
        </w:rPr>
        <w:t>第九章 一级原材料市场分析</w:t>
      </w:r>
      <w:r>
        <w:rPr>
          <w:rFonts w:hint="eastAsia"/>
        </w:rPr>
        <w:br/>
      </w:r>
      <w:r>
        <w:rPr>
          <w:rFonts w:hint="eastAsia"/>
        </w:rPr>
        <w:t>　　第一节 钢铁行业</w:t>
      </w:r>
      <w:r>
        <w:rPr>
          <w:rFonts w:hint="eastAsia"/>
        </w:rPr>
        <w:br/>
      </w:r>
      <w:r>
        <w:rPr>
          <w:rFonts w:hint="eastAsia"/>
        </w:rPr>
        <w:t>　　　　　　1.国内钢价将继续维持高位运行</w:t>
      </w:r>
      <w:r>
        <w:rPr>
          <w:rFonts w:hint="eastAsia"/>
        </w:rPr>
        <w:br/>
      </w:r>
      <w:r>
        <w:rPr>
          <w:rFonts w:hint="eastAsia"/>
        </w:rPr>
        <w:t>　　　　　　2.多方原因迫使国内铁矿业生产放缓</w:t>
      </w:r>
      <w:r>
        <w:rPr>
          <w:rFonts w:hint="eastAsia"/>
        </w:rPr>
        <w:br/>
      </w:r>
      <w:r>
        <w:rPr>
          <w:rFonts w:hint="eastAsia"/>
        </w:rPr>
        <w:t>　　第二节 有色金属</w:t>
      </w:r>
      <w:r>
        <w:rPr>
          <w:rFonts w:hint="eastAsia"/>
        </w:rPr>
        <w:br/>
      </w:r>
      <w:r>
        <w:rPr>
          <w:rFonts w:hint="eastAsia"/>
        </w:rPr>
        <w:t>　　　　　　1.有色行业上半年运行情况及下半年展望</w:t>
      </w:r>
      <w:r>
        <w:rPr>
          <w:rFonts w:hint="eastAsia"/>
        </w:rPr>
        <w:br/>
      </w:r>
      <w:r>
        <w:rPr>
          <w:rFonts w:hint="eastAsia"/>
        </w:rPr>
        <w:t>　　　　　　2.电解铝减产影响显著价格或将上涨</w:t>
      </w:r>
      <w:r>
        <w:rPr>
          <w:rFonts w:hint="eastAsia"/>
        </w:rPr>
        <w:br/>
      </w:r>
      <w:r>
        <w:rPr>
          <w:rFonts w:hint="eastAsia"/>
        </w:rPr>
        <w:br/>
      </w:r>
      <w:r>
        <w:rPr>
          <w:rFonts w:hint="eastAsia"/>
        </w:rPr>
        <w:t>第九章 重点企业分析（部分内容略）</w:t>
      </w:r>
      <w:r>
        <w:rPr>
          <w:rFonts w:hint="eastAsia"/>
        </w:rPr>
        <w:br/>
      </w:r>
      <w:r>
        <w:rPr>
          <w:rFonts w:hint="eastAsia"/>
        </w:rPr>
        <w:t>　　第一节 辽宁曙光汽车集团股份有限公司</w:t>
      </w:r>
      <w:r>
        <w:rPr>
          <w:rFonts w:hint="eastAsia"/>
        </w:rPr>
        <w:br/>
      </w:r>
      <w:r>
        <w:rPr>
          <w:rFonts w:hint="eastAsia"/>
        </w:rPr>
        <w:t>　　　　　　1.资本运作动态分析</w:t>
      </w:r>
      <w:r>
        <w:rPr>
          <w:rFonts w:hint="eastAsia"/>
        </w:rPr>
        <w:br/>
      </w:r>
      <w:r>
        <w:rPr>
          <w:rFonts w:hint="eastAsia"/>
        </w:rPr>
        <w:t>　　　　　　2.公司盈利能力状况分析</w:t>
      </w:r>
      <w:r>
        <w:rPr>
          <w:rFonts w:hint="eastAsia"/>
        </w:rPr>
        <w:br/>
      </w:r>
      <w:r>
        <w:rPr>
          <w:rFonts w:hint="eastAsia"/>
        </w:rPr>
        <w:t>　　　　　　3.主要产品及服务份额分析</w:t>
      </w:r>
      <w:r>
        <w:rPr>
          <w:rFonts w:hint="eastAsia"/>
        </w:rPr>
        <w:br/>
      </w:r>
      <w:r>
        <w:rPr>
          <w:rFonts w:hint="eastAsia"/>
        </w:rPr>
        <w:t>　　　　　　4.业绩规模</w:t>
      </w:r>
      <w:r>
        <w:rPr>
          <w:rFonts w:hint="eastAsia"/>
        </w:rPr>
        <w:br/>
      </w:r>
      <w:r>
        <w:rPr>
          <w:rFonts w:hint="eastAsia"/>
        </w:rPr>
        <w:t>　　　　　　5.投资者关系</w:t>
      </w:r>
      <w:r>
        <w:rPr>
          <w:rFonts w:hint="eastAsia"/>
        </w:rPr>
        <w:br/>
      </w:r>
      <w:r>
        <w:rPr>
          <w:rFonts w:hint="eastAsia"/>
        </w:rPr>
        <w:t>　　　　　　6.公司概况</w:t>
      </w:r>
      <w:r>
        <w:rPr>
          <w:rFonts w:hint="eastAsia"/>
        </w:rPr>
        <w:br/>
      </w:r>
      <w:r>
        <w:rPr>
          <w:rFonts w:hint="eastAsia"/>
        </w:rPr>
        <w:t>　　第二节 陕西汉德车桥有限公司</w:t>
      </w:r>
      <w:r>
        <w:rPr>
          <w:rFonts w:hint="eastAsia"/>
        </w:rPr>
        <w:br/>
      </w:r>
      <w:r>
        <w:rPr>
          <w:rFonts w:hint="eastAsia"/>
        </w:rPr>
        <w:t>　　第三节 湖北车桥有限公司</w:t>
      </w:r>
      <w:r>
        <w:rPr>
          <w:rFonts w:hint="eastAsia"/>
        </w:rPr>
        <w:br/>
      </w:r>
      <w:r>
        <w:rPr>
          <w:rFonts w:hint="eastAsia"/>
        </w:rPr>
        <w:t>　　第四节 东风车桥股份有限公司</w:t>
      </w:r>
      <w:r>
        <w:rPr>
          <w:rFonts w:hint="eastAsia"/>
        </w:rPr>
        <w:br/>
      </w:r>
      <w:r>
        <w:rPr>
          <w:rFonts w:hint="eastAsia"/>
        </w:rPr>
        <w:t>　　第五节 东风德纳车桥有限公司</w:t>
      </w:r>
      <w:r>
        <w:rPr>
          <w:rFonts w:hint="eastAsia"/>
        </w:rPr>
        <w:br/>
      </w:r>
      <w:r>
        <w:rPr>
          <w:rFonts w:hint="eastAsia"/>
        </w:rPr>
        <w:t>　　第六节 神龙汽车有限公司襄樊工厂</w:t>
      </w:r>
      <w:r>
        <w:rPr>
          <w:rFonts w:hint="eastAsia"/>
        </w:rPr>
        <w:br/>
      </w:r>
      <w:r>
        <w:rPr>
          <w:rFonts w:hint="eastAsia"/>
        </w:rPr>
        <w:t>　　第七节 衡阳风顺车轿有限公司</w:t>
      </w:r>
      <w:r>
        <w:rPr>
          <w:rFonts w:hint="eastAsia"/>
        </w:rPr>
        <w:br/>
      </w:r>
      <w:r>
        <w:rPr>
          <w:rFonts w:hint="eastAsia"/>
        </w:rPr>
        <w:t>　　第八节 朝阳飞马集团车桥配件有限公司</w:t>
      </w:r>
      <w:r>
        <w:rPr>
          <w:rFonts w:hint="eastAsia"/>
        </w:rPr>
        <w:br/>
      </w:r>
      <w:r>
        <w:rPr>
          <w:rFonts w:hint="eastAsia"/>
        </w:rPr>
        <w:t>　　第九节 杭州汇丰车桥有限公司</w:t>
      </w:r>
      <w:r>
        <w:rPr>
          <w:rFonts w:hint="eastAsia"/>
        </w:rPr>
        <w:br/>
      </w:r>
      <w:r>
        <w:rPr>
          <w:rFonts w:hint="eastAsia"/>
        </w:rPr>
        <w:t>　　第十节 中.智.林－济南桥箱厂</w:t>
      </w:r>
      <w:r>
        <w:rPr>
          <w:rFonts w:hint="eastAsia"/>
        </w:rPr>
        <w:br/>
      </w:r>
      <w:r>
        <w:rPr>
          <w:rFonts w:hint="eastAsia"/>
        </w:rPr>
        <w:br/>
      </w:r>
      <w:r>
        <w:rPr>
          <w:rFonts w:hint="eastAsia"/>
        </w:rPr>
        <w:t>第十章 研究报告总结</w:t>
      </w:r>
      <w:r>
        <w:rPr>
          <w:rFonts w:hint="eastAsia"/>
        </w:rPr>
        <w:br/>
      </w:r>
      <w:r>
        <w:rPr>
          <w:rFonts w:hint="eastAsia"/>
        </w:rPr>
        <w:t>　　表格1 牵引车、拖拉机用驱动车桥进口数量汇总表</w:t>
      </w:r>
      <w:r>
        <w:rPr>
          <w:rFonts w:hint="eastAsia"/>
        </w:rPr>
        <w:br/>
      </w:r>
      <w:r>
        <w:rPr>
          <w:rFonts w:hint="eastAsia"/>
        </w:rPr>
        <w:t>　　表格2 牵引车、拖拉机用驱动车桥进口金额汇总表</w:t>
      </w:r>
      <w:r>
        <w:rPr>
          <w:rFonts w:hint="eastAsia"/>
        </w:rPr>
        <w:br/>
      </w:r>
      <w:r>
        <w:rPr>
          <w:rFonts w:hint="eastAsia"/>
        </w:rPr>
        <w:t>　　表格3 30座及以上机动客车用驱动车桥进口数量汇总表</w:t>
      </w:r>
      <w:r>
        <w:rPr>
          <w:rFonts w:hint="eastAsia"/>
        </w:rPr>
        <w:br/>
      </w:r>
      <w:r>
        <w:rPr>
          <w:rFonts w:hint="eastAsia"/>
        </w:rPr>
        <w:t>　　表格4 30座及以上机动客车用驱动车桥进口金额汇总表</w:t>
      </w:r>
      <w:r>
        <w:rPr>
          <w:rFonts w:hint="eastAsia"/>
        </w:rPr>
        <w:br/>
      </w:r>
      <w:r>
        <w:rPr>
          <w:rFonts w:hint="eastAsia"/>
        </w:rPr>
        <w:t>　　表格5 牵引车、拖拉机用驱动车桥出口数量汇总表</w:t>
      </w:r>
      <w:r>
        <w:rPr>
          <w:rFonts w:hint="eastAsia"/>
        </w:rPr>
        <w:br/>
      </w:r>
      <w:r>
        <w:rPr>
          <w:rFonts w:hint="eastAsia"/>
        </w:rPr>
        <w:t>　　表格6 牵引车、拖拉机用驱动车桥出口金额汇总表</w:t>
      </w:r>
      <w:r>
        <w:rPr>
          <w:rFonts w:hint="eastAsia"/>
        </w:rPr>
        <w:br/>
      </w:r>
      <w:r>
        <w:rPr>
          <w:rFonts w:hint="eastAsia"/>
        </w:rPr>
        <w:t>　　表格7 总重&lt;14t 柴油货车及总重&lt;8t 汽油货车用驱动车桥出口数量汇总表</w:t>
      </w:r>
      <w:r>
        <w:rPr>
          <w:rFonts w:hint="eastAsia"/>
        </w:rPr>
        <w:br/>
      </w:r>
      <w:r>
        <w:rPr>
          <w:rFonts w:hint="eastAsia"/>
        </w:rPr>
        <w:t>　　表格8 总重&lt;14t 柴油货车及总重&lt;8t 汽油货车用驱动车桥出口金额汇总表</w:t>
      </w:r>
      <w:r>
        <w:rPr>
          <w:rFonts w:hint="eastAsia"/>
        </w:rPr>
        <w:br/>
      </w:r>
      <w:r>
        <w:rPr>
          <w:rFonts w:hint="eastAsia"/>
        </w:rPr>
        <w:t>　　表格9 牵引车、拖拉机用非驱动车桥进口数量汇总表</w:t>
      </w:r>
      <w:r>
        <w:rPr>
          <w:rFonts w:hint="eastAsia"/>
        </w:rPr>
        <w:br/>
      </w:r>
      <w:r>
        <w:rPr>
          <w:rFonts w:hint="eastAsia"/>
        </w:rPr>
        <w:t>　　表格10 牵引车、拖拉机用非驱动车桥进口金额汇总表</w:t>
      </w:r>
      <w:r>
        <w:rPr>
          <w:rFonts w:hint="eastAsia"/>
        </w:rPr>
        <w:br/>
      </w:r>
      <w:r>
        <w:rPr>
          <w:rFonts w:hint="eastAsia"/>
        </w:rPr>
        <w:t>　　表格11 30座及以上机动客车用非驱动车桥进口数量汇总表</w:t>
      </w:r>
      <w:r>
        <w:rPr>
          <w:rFonts w:hint="eastAsia"/>
        </w:rPr>
        <w:br/>
      </w:r>
      <w:r>
        <w:rPr>
          <w:rFonts w:hint="eastAsia"/>
        </w:rPr>
        <w:t>　　表格12 30座及以上机动客车用非驱动车桥进口金额汇总表</w:t>
      </w:r>
      <w:r>
        <w:rPr>
          <w:rFonts w:hint="eastAsia"/>
        </w:rPr>
        <w:br/>
      </w:r>
      <w:r>
        <w:rPr>
          <w:rFonts w:hint="eastAsia"/>
        </w:rPr>
        <w:t>　　表格13 牵引车、拖拉机用非驱动车桥出口数量汇总表</w:t>
      </w:r>
      <w:r>
        <w:rPr>
          <w:rFonts w:hint="eastAsia"/>
        </w:rPr>
        <w:br/>
      </w:r>
      <w:r>
        <w:rPr>
          <w:rFonts w:hint="eastAsia"/>
        </w:rPr>
        <w:t>　　表格14 牵引车、拖拉机用非驱动车桥出口金额汇总表</w:t>
      </w:r>
      <w:r>
        <w:rPr>
          <w:rFonts w:hint="eastAsia"/>
        </w:rPr>
        <w:br/>
      </w:r>
      <w:r>
        <w:rPr>
          <w:rFonts w:hint="eastAsia"/>
        </w:rPr>
        <w:t>　　表格15 30座及以上机动客车用非驱动车桥出口数量汇总表</w:t>
      </w:r>
      <w:r>
        <w:rPr>
          <w:rFonts w:hint="eastAsia"/>
        </w:rPr>
        <w:br/>
      </w:r>
      <w:r>
        <w:rPr>
          <w:rFonts w:hint="eastAsia"/>
        </w:rPr>
        <w:t>　　表格16 30座及以上机动客车用非驱动车桥出口金额汇总表</w:t>
      </w:r>
      <w:r>
        <w:rPr>
          <w:rFonts w:hint="eastAsia"/>
        </w:rPr>
        <w:br/>
      </w:r>
      <w:r>
        <w:rPr>
          <w:rFonts w:hint="eastAsia"/>
        </w:rPr>
        <w:t>　　表格17 总重≥14t 柴油货车及总重≥8t 汽油货车用非驱动车桥出口数量汇总表</w:t>
      </w:r>
      <w:r>
        <w:rPr>
          <w:rFonts w:hint="eastAsia"/>
        </w:rPr>
        <w:br/>
      </w:r>
      <w:r>
        <w:rPr>
          <w:rFonts w:hint="eastAsia"/>
        </w:rPr>
        <w:t>　　表格18 总重≥14t 柴油货车及总重≥8t 汽油货车用非驱动车桥出口金额汇总表</w:t>
      </w:r>
      <w:r>
        <w:rPr>
          <w:rFonts w:hint="eastAsia"/>
        </w:rPr>
        <w:br/>
      </w:r>
      <w:r>
        <w:rPr>
          <w:rFonts w:hint="eastAsia"/>
        </w:rPr>
        <w:t>　　表格19 2008年4月乘用车产量表</w:t>
      </w:r>
      <w:r>
        <w:rPr>
          <w:rFonts w:hint="eastAsia"/>
        </w:rPr>
        <w:br/>
      </w:r>
      <w:r>
        <w:rPr>
          <w:rFonts w:hint="eastAsia"/>
        </w:rPr>
        <w:t>　　表格20 2008年4月乘用车销量表</w:t>
      </w:r>
      <w:r>
        <w:rPr>
          <w:rFonts w:hint="eastAsia"/>
        </w:rPr>
        <w:br/>
      </w:r>
      <w:r>
        <w:rPr>
          <w:rFonts w:hint="eastAsia"/>
        </w:rPr>
        <w:t>　　表格21 2008年4月乘用车产销率表</w:t>
      </w:r>
      <w:r>
        <w:rPr>
          <w:rFonts w:hint="eastAsia"/>
        </w:rPr>
        <w:br/>
      </w:r>
      <w:r>
        <w:rPr>
          <w:rFonts w:hint="eastAsia"/>
        </w:rPr>
        <w:t>　　表格22 2008年5月份商用车生产情况</w:t>
      </w:r>
      <w:r>
        <w:rPr>
          <w:rFonts w:hint="eastAsia"/>
        </w:rPr>
        <w:br/>
      </w:r>
      <w:r>
        <w:rPr>
          <w:rFonts w:hint="eastAsia"/>
        </w:rPr>
        <w:t>　　表格23 2008年5月份商用车销售情况</w:t>
      </w:r>
      <w:r>
        <w:rPr>
          <w:rFonts w:hint="eastAsia"/>
        </w:rPr>
        <w:br/>
      </w:r>
      <w:r>
        <w:rPr>
          <w:rFonts w:hint="eastAsia"/>
        </w:rPr>
        <w:t>　　表格24 2008年1-5月份客车累计产销情况</w:t>
      </w:r>
      <w:r>
        <w:rPr>
          <w:rFonts w:hint="eastAsia"/>
        </w:rPr>
        <w:br/>
      </w:r>
      <w:r>
        <w:rPr>
          <w:rFonts w:hint="eastAsia"/>
        </w:rPr>
        <w:t>　　表格25 2008年1-5月份货车累计产销情况</w:t>
      </w:r>
      <w:r>
        <w:rPr>
          <w:rFonts w:hint="eastAsia"/>
        </w:rPr>
        <w:br/>
      </w:r>
      <w:r>
        <w:rPr>
          <w:rFonts w:hint="eastAsia"/>
        </w:rPr>
        <w:t>　　图表1 牵引车、拖拉机用驱动车桥进口数量趋势图</w:t>
      </w:r>
      <w:r>
        <w:rPr>
          <w:rFonts w:hint="eastAsia"/>
        </w:rPr>
        <w:br/>
      </w:r>
      <w:r>
        <w:rPr>
          <w:rFonts w:hint="eastAsia"/>
        </w:rPr>
        <w:t>　　图表2 牵引车、拖拉机用驱动车桥进口金额趋势图</w:t>
      </w:r>
      <w:r>
        <w:rPr>
          <w:rFonts w:hint="eastAsia"/>
        </w:rPr>
        <w:br/>
      </w:r>
      <w:r>
        <w:rPr>
          <w:rFonts w:hint="eastAsia"/>
        </w:rPr>
        <w:t>　　图表3 30座及以上机动客车用驱动车桥进口数量趋势图</w:t>
      </w:r>
      <w:r>
        <w:rPr>
          <w:rFonts w:hint="eastAsia"/>
        </w:rPr>
        <w:br/>
      </w:r>
      <w:r>
        <w:rPr>
          <w:rFonts w:hint="eastAsia"/>
        </w:rPr>
        <w:t>　　图表4 30座及以上机动客车用驱动车桥进口金额趋势图</w:t>
      </w:r>
      <w:r>
        <w:rPr>
          <w:rFonts w:hint="eastAsia"/>
        </w:rPr>
        <w:br/>
      </w:r>
      <w:r>
        <w:rPr>
          <w:rFonts w:hint="eastAsia"/>
        </w:rPr>
        <w:t>　　图表5 牵引车、拖拉机用驱动车桥出口数量趋势图</w:t>
      </w:r>
      <w:r>
        <w:rPr>
          <w:rFonts w:hint="eastAsia"/>
        </w:rPr>
        <w:br/>
      </w:r>
      <w:r>
        <w:rPr>
          <w:rFonts w:hint="eastAsia"/>
        </w:rPr>
        <w:t>　　图表6 牵引车、拖拉机用驱动车桥出口金额趋势图</w:t>
      </w:r>
      <w:r>
        <w:rPr>
          <w:rFonts w:hint="eastAsia"/>
        </w:rPr>
        <w:br/>
      </w:r>
      <w:r>
        <w:rPr>
          <w:rFonts w:hint="eastAsia"/>
        </w:rPr>
        <w:t>　　图表7 总重&lt;14t 柴油货车及总重&lt;8t 汽油货车用驱动车桥出口数量趋势图</w:t>
      </w:r>
      <w:r>
        <w:rPr>
          <w:rFonts w:hint="eastAsia"/>
        </w:rPr>
        <w:br/>
      </w:r>
      <w:r>
        <w:rPr>
          <w:rFonts w:hint="eastAsia"/>
        </w:rPr>
        <w:t>　　图表8 总重&lt;14t 柴油货车及总重&lt;8t 汽油货车用驱动车桥出口金额趋势图</w:t>
      </w:r>
      <w:r>
        <w:rPr>
          <w:rFonts w:hint="eastAsia"/>
        </w:rPr>
        <w:br/>
      </w:r>
      <w:r>
        <w:rPr>
          <w:rFonts w:hint="eastAsia"/>
        </w:rPr>
        <w:t>　　图表9 牵引车、拖拉机用非驱动车桥进口数量趋势图</w:t>
      </w:r>
      <w:r>
        <w:rPr>
          <w:rFonts w:hint="eastAsia"/>
        </w:rPr>
        <w:br/>
      </w:r>
      <w:r>
        <w:rPr>
          <w:rFonts w:hint="eastAsia"/>
        </w:rPr>
        <w:t>　　图表10 牵引车、拖拉机用非驱动车桥进口金额趋势图</w:t>
      </w:r>
      <w:r>
        <w:rPr>
          <w:rFonts w:hint="eastAsia"/>
        </w:rPr>
        <w:br/>
      </w:r>
      <w:r>
        <w:rPr>
          <w:rFonts w:hint="eastAsia"/>
        </w:rPr>
        <w:t>　　图表11 30座及以上机动客车用非驱动车桥进口数量趋势图</w:t>
      </w:r>
      <w:r>
        <w:rPr>
          <w:rFonts w:hint="eastAsia"/>
        </w:rPr>
        <w:br/>
      </w:r>
      <w:r>
        <w:rPr>
          <w:rFonts w:hint="eastAsia"/>
        </w:rPr>
        <w:t>　　图表12 30座及以上机动客车用非驱动车桥进口金额趋势图</w:t>
      </w:r>
      <w:r>
        <w:rPr>
          <w:rFonts w:hint="eastAsia"/>
        </w:rPr>
        <w:br/>
      </w:r>
      <w:r>
        <w:rPr>
          <w:rFonts w:hint="eastAsia"/>
        </w:rPr>
        <w:t>　　图表13 牵引车、拖拉机用非驱动车桥出口数量趋势图</w:t>
      </w:r>
      <w:r>
        <w:rPr>
          <w:rFonts w:hint="eastAsia"/>
        </w:rPr>
        <w:br/>
      </w:r>
      <w:r>
        <w:rPr>
          <w:rFonts w:hint="eastAsia"/>
        </w:rPr>
        <w:t>　　图表14 牵引车、拖拉机用非驱动车桥出口金额趋势图</w:t>
      </w:r>
      <w:r>
        <w:rPr>
          <w:rFonts w:hint="eastAsia"/>
        </w:rPr>
        <w:br/>
      </w:r>
      <w:r>
        <w:rPr>
          <w:rFonts w:hint="eastAsia"/>
        </w:rPr>
        <w:t>　　图表15 30座及以上机动客车用非驱动车桥出口数量趋势图</w:t>
      </w:r>
      <w:r>
        <w:rPr>
          <w:rFonts w:hint="eastAsia"/>
        </w:rPr>
        <w:br/>
      </w:r>
      <w:r>
        <w:rPr>
          <w:rFonts w:hint="eastAsia"/>
        </w:rPr>
        <w:t>　　图表16 30座及以上机动客车用非驱动车桥出口金额趋势图</w:t>
      </w:r>
      <w:r>
        <w:rPr>
          <w:rFonts w:hint="eastAsia"/>
        </w:rPr>
        <w:br/>
      </w:r>
      <w:r>
        <w:rPr>
          <w:rFonts w:hint="eastAsia"/>
        </w:rPr>
        <w:t>　　图表17 总重≥14t 柴油货车及总重≥8t 汽油货车用非驱动车桥出口数量趋势图</w:t>
      </w:r>
      <w:r>
        <w:rPr>
          <w:rFonts w:hint="eastAsia"/>
        </w:rPr>
        <w:br/>
      </w:r>
      <w:r>
        <w:rPr>
          <w:rFonts w:hint="eastAsia"/>
        </w:rPr>
        <w:t>　　图表18 总重≥14t 柴油货车及总重≥8t 汽油货车用非驱动车桥出口金额趋势图</w:t>
      </w:r>
      <w:r>
        <w:rPr>
          <w:rFonts w:hint="eastAsia"/>
        </w:rPr>
        <w:br/>
      </w:r>
      <w:r>
        <w:rPr>
          <w:rFonts w:hint="eastAsia"/>
        </w:rPr>
        <w:t>　　图表19 2007年11月-2008年4月乘用车产销量趋势图</w:t>
      </w:r>
      <w:r>
        <w:rPr>
          <w:rFonts w:hint="eastAsia"/>
        </w:rPr>
        <w:br/>
      </w:r>
      <w:r>
        <w:rPr>
          <w:rFonts w:hint="eastAsia"/>
        </w:rPr>
        <w:t>　　图表20 2008年5月份商用车累计销售比重</w:t>
      </w:r>
      <w:r>
        <w:rPr>
          <w:rFonts w:hint="eastAsia"/>
        </w:rPr>
        <w:br/>
      </w:r>
      <w:r>
        <w:rPr>
          <w:rFonts w:hint="eastAsia"/>
        </w:rPr>
        <w:t>　　图表21 2008年1-5月份客车累计销售情况</w:t>
      </w:r>
      <w:r>
        <w:rPr>
          <w:rFonts w:hint="eastAsia"/>
        </w:rPr>
        <w:br/>
      </w:r>
      <w:r>
        <w:rPr>
          <w:rFonts w:hint="eastAsia"/>
        </w:rPr>
        <w:t>　　图表22 2008年1-5月份货车累计销售情况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5bc6fac854aa3" w:history="1">
        <w:r>
          <w:rPr>
            <w:rStyle w:val="Hyperlink"/>
          </w:rPr>
          <w:t>中国汽车车桥行业研究报告</w:t>
        </w:r>
      </w:hyperlink>
      <w:r>
        <w:rPr>
          <w:color w:val="C00000"/>
        </w:rPr>
        <w:t>》，报告编号：</w:t>
      </w:r>
      <w:r>
        <w:rPr>
          <w:rFonts w:hint="eastAsia"/>
          <w:color w:val="C00000"/>
        </w:rPr>
        <w:t>02A9701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5bc6fac854aa3" w:history="1">
        <w:r>
          <w:rPr>
            <w:rStyle w:val="Hyperlink"/>
          </w:rPr>
          <w:t>https://www.20087.com/2008-10/R_zhongguoqichecheqiaoyanjiuBaoGao.html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热点：汽车车桥设计刘惟信pdf、汽车车桥一个多重、汽车车桥厂家、汽车车桥设计、汽车车桥通过()与车架相连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cd83acfbf4943" w:history="1">
      <w:r>
        <w:rPr>
          <w:rStyle w:val="Hyperlink"/>
        </w:rPr>
        <w:t>中国汽车车桥行业研究报告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cheqiaoyanjiuBaoGao.html" TargetMode="External" Id="R23f5bc6fac854aa3"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cheqiaoyanjiuBaoGao.html" TargetMode="External" Id="R874cd83acfbf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2008-10-31T03:24:00Z</dcterms:created>
  <dcterms:modified xsi:type="dcterms:W3CDTF">2008-10-31T04:24:00Z</dcterms:modified>
  <dc:subject>中国汽车车桥行业研究报告</dc:subject>
  <dc:title>中国汽车车桥行业研究报告</dc:title>
  <cp:keywords>中国汽车车桥行业研究报告</cp:keywords>
  <dc:description>中国汽车车桥行业研究报告</dc:description>
</cp:coreProperties>
</file>