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43b3a36021458c" w:history="1">
              <w:r>
                <w:rPr>
                  <w:rStyle w:val="Hyperlink"/>
                </w:rPr>
                <w:t>2009-2010年中国LPG行业市场分析报告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43b3a36021458c" w:history="1">
              <w:r>
                <w:rPr>
                  <w:rStyle w:val="Hyperlink"/>
                </w:rPr>
                <w:t>2009-2010年中国LPG行业市场分析报告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43b3a36021458c" w:history="1">
                <w:r>
                  <w:rPr>
                    <w:rStyle w:val="Hyperlink"/>
                  </w:rPr>
                  <w:t>https://www.20087.com/2009-06/R_2009_2010xingyeshichangfenxi.html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1、LPG产业概况</w:t>
      </w:r>
      <w:r>
        <w:rPr>
          <w:rFonts w:hint="eastAsia"/>
        </w:rPr>
        <w:br/>
      </w:r>
      <w:r>
        <w:rPr>
          <w:rFonts w:hint="eastAsia"/>
        </w:rPr>
        <w:t>　　1.1 产业概述及产业特征</w:t>
      </w:r>
      <w:r>
        <w:rPr>
          <w:rFonts w:hint="eastAsia"/>
        </w:rPr>
        <w:br/>
      </w:r>
      <w:r>
        <w:rPr>
          <w:rFonts w:hint="eastAsia"/>
        </w:rPr>
        <w:t>　　1.2 产业发展简述</w:t>
      </w:r>
      <w:r>
        <w:rPr>
          <w:rFonts w:hint="eastAsia"/>
        </w:rPr>
        <w:br/>
      </w:r>
      <w:r>
        <w:rPr>
          <w:rFonts w:hint="eastAsia"/>
        </w:rPr>
        <w:t>　　1.3 我国液化石油气资源概况</w:t>
      </w:r>
      <w:r>
        <w:rPr>
          <w:rFonts w:hint="eastAsia"/>
        </w:rPr>
        <w:br/>
      </w:r>
      <w:r>
        <w:rPr>
          <w:rFonts w:hint="eastAsia"/>
        </w:rPr>
        <w:t>　　2、我国LPG产业组织状况及竞争力分析</w:t>
      </w:r>
      <w:r>
        <w:rPr>
          <w:rFonts w:hint="eastAsia"/>
        </w:rPr>
        <w:br/>
      </w:r>
      <w:r>
        <w:rPr>
          <w:rFonts w:hint="eastAsia"/>
        </w:rPr>
        <w:t>　　2.1 生产状况分析</w:t>
      </w:r>
      <w:r>
        <w:rPr>
          <w:rFonts w:hint="eastAsia"/>
        </w:rPr>
        <w:br/>
      </w:r>
      <w:r>
        <w:rPr>
          <w:rFonts w:hint="eastAsia"/>
        </w:rPr>
        <w:t>　　2.1.1 生产能力及区域分布</w:t>
      </w:r>
      <w:r>
        <w:rPr>
          <w:rFonts w:hint="eastAsia"/>
        </w:rPr>
        <w:br/>
      </w:r>
      <w:r>
        <w:rPr>
          <w:rFonts w:hint="eastAsia"/>
        </w:rPr>
        <w:t>　　2.1.2 产品结构及分类产量分析</w:t>
      </w:r>
      <w:r>
        <w:rPr>
          <w:rFonts w:hint="eastAsia"/>
        </w:rPr>
        <w:br/>
      </w:r>
      <w:r>
        <w:rPr>
          <w:rFonts w:hint="eastAsia"/>
        </w:rPr>
        <w:t>　　2.2 产业发展状况分析</w:t>
      </w:r>
      <w:r>
        <w:rPr>
          <w:rFonts w:hint="eastAsia"/>
        </w:rPr>
        <w:br/>
      </w:r>
      <w:r>
        <w:rPr>
          <w:rFonts w:hint="eastAsia"/>
        </w:rPr>
        <w:t>　　2.2.1 中国LPG产业发展状况</w:t>
      </w:r>
      <w:r>
        <w:rPr>
          <w:rFonts w:hint="eastAsia"/>
        </w:rPr>
        <w:br/>
      </w:r>
      <w:r>
        <w:rPr>
          <w:rFonts w:hint="eastAsia"/>
        </w:rPr>
        <w:t>　　2.2.2 国际石化行业及LPG产业现状</w:t>
      </w:r>
      <w:r>
        <w:rPr>
          <w:rFonts w:hint="eastAsia"/>
        </w:rPr>
        <w:br/>
      </w:r>
      <w:r>
        <w:rPr>
          <w:rFonts w:hint="eastAsia"/>
        </w:rPr>
        <w:t>　　2.2.3 国内技术与国外技术的差距</w:t>
      </w:r>
      <w:r>
        <w:rPr>
          <w:rFonts w:hint="eastAsia"/>
        </w:rPr>
        <w:br/>
      </w:r>
      <w:r>
        <w:rPr>
          <w:rFonts w:hint="eastAsia"/>
        </w:rPr>
        <w:t>　　2.3 产业的市场结构分析</w:t>
      </w:r>
      <w:r>
        <w:rPr>
          <w:rFonts w:hint="eastAsia"/>
        </w:rPr>
        <w:br/>
      </w:r>
      <w:r>
        <w:rPr>
          <w:rFonts w:hint="eastAsia"/>
        </w:rPr>
        <w:t>　　2.3.1 生产集中度分析</w:t>
      </w:r>
      <w:r>
        <w:rPr>
          <w:rFonts w:hint="eastAsia"/>
        </w:rPr>
        <w:br/>
      </w:r>
      <w:r>
        <w:rPr>
          <w:rFonts w:hint="eastAsia"/>
        </w:rPr>
        <w:t>　　2.4 产业绩效分析</w:t>
      </w:r>
      <w:r>
        <w:rPr>
          <w:rFonts w:hint="eastAsia"/>
        </w:rPr>
        <w:br/>
      </w:r>
      <w:r>
        <w:rPr>
          <w:rFonts w:hint="eastAsia"/>
        </w:rPr>
        <w:t>　　2.5 我国LPG储运现状</w:t>
      </w:r>
      <w:r>
        <w:rPr>
          <w:rFonts w:hint="eastAsia"/>
        </w:rPr>
        <w:br/>
      </w:r>
      <w:r>
        <w:rPr>
          <w:rFonts w:hint="eastAsia"/>
        </w:rPr>
        <w:t>　　2.6 相关产业分析（石化行业）</w:t>
      </w:r>
      <w:r>
        <w:rPr>
          <w:rFonts w:hint="eastAsia"/>
        </w:rPr>
        <w:br/>
      </w:r>
      <w:r>
        <w:rPr>
          <w:rFonts w:hint="eastAsia"/>
        </w:rPr>
        <w:t>　　3、产业的需求状况分析</w:t>
      </w:r>
      <w:r>
        <w:rPr>
          <w:rFonts w:hint="eastAsia"/>
        </w:rPr>
        <w:br/>
      </w:r>
      <w:r>
        <w:rPr>
          <w:rFonts w:hint="eastAsia"/>
        </w:rPr>
        <w:t>　　3.1 我国市场需求规模分析</w:t>
      </w:r>
      <w:r>
        <w:rPr>
          <w:rFonts w:hint="eastAsia"/>
        </w:rPr>
        <w:br/>
      </w:r>
      <w:r>
        <w:rPr>
          <w:rFonts w:hint="eastAsia"/>
        </w:rPr>
        <w:t>　　3.2 市场结构状况分析</w:t>
      </w:r>
      <w:r>
        <w:rPr>
          <w:rFonts w:hint="eastAsia"/>
        </w:rPr>
        <w:br/>
      </w:r>
      <w:r>
        <w:rPr>
          <w:rFonts w:hint="eastAsia"/>
        </w:rPr>
        <w:t>　　3.3 市场的区域状况分析</w:t>
      </w:r>
      <w:r>
        <w:rPr>
          <w:rFonts w:hint="eastAsia"/>
        </w:rPr>
        <w:br/>
      </w:r>
      <w:r>
        <w:rPr>
          <w:rFonts w:hint="eastAsia"/>
        </w:rPr>
        <w:t>　　3.4 进出口情况及影响</w:t>
      </w:r>
      <w:r>
        <w:rPr>
          <w:rFonts w:hint="eastAsia"/>
        </w:rPr>
        <w:br/>
      </w:r>
      <w:r>
        <w:rPr>
          <w:rFonts w:hint="eastAsia"/>
        </w:rPr>
        <w:t>　　3.5 油价波动对LPG市场的影响</w:t>
      </w:r>
      <w:r>
        <w:rPr>
          <w:rFonts w:hint="eastAsia"/>
        </w:rPr>
        <w:br/>
      </w:r>
      <w:r>
        <w:rPr>
          <w:rFonts w:hint="eastAsia"/>
        </w:rPr>
        <w:t>　　3.6 SARS（非典）对国内LPG市场影响</w:t>
      </w:r>
      <w:r>
        <w:rPr>
          <w:rFonts w:hint="eastAsia"/>
        </w:rPr>
        <w:br/>
      </w:r>
      <w:r>
        <w:rPr>
          <w:rFonts w:hint="eastAsia"/>
        </w:rPr>
        <w:t>　　4、政府、政策及相关规定对产业的影响</w:t>
      </w:r>
      <w:r>
        <w:rPr>
          <w:rFonts w:hint="eastAsia"/>
        </w:rPr>
        <w:br/>
      </w:r>
      <w:r>
        <w:rPr>
          <w:rFonts w:hint="eastAsia"/>
        </w:rPr>
        <w:t>　　4.1 概述</w:t>
      </w:r>
      <w:r>
        <w:rPr>
          <w:rFonts w:hint="eastAsia"/>
        </w:rPr>
        <w:br/>
      </w:r>
      <w:r>
        <w:rPr>
          <w:rFonts w:hint="eastAsia"/>
        </w:rPr>
        <w:t>　　4.2 政策及其影响</w:t>
      </w:r>
      <w:r>
        <w:rPr>
          <w:rFonts w:hint="eastAsia"/>
        </w:rPr>
        <w:br/>
      </w:r>
      <w:r>
        <w:rPr>
          <w:rFonts w:hint="eastAsia"/>
        </w:rPr>
        <w:t>　　4.2.1 宏观政策</w:t>
      </w:r>
      <w:r>
        <w:rPr>
          <w:rFonts w:hint="eastAsia"/>
        </w:rPr>
        <w:br/>
      </w:r>
      <w:r>
        <w:rPr>
          <w:rFonts w:hint="eastAsia"/>
        </w:rPr>
        <w:t>　　4.2.2 产业政策及几大输气工程的影响</w:t>
      </w:r>
      <w:r>
        <w:rPr>
          <w:rFonts w:hint="eastAsia"/>
        </w:rPr>
        <w:br/>
      </w:r>
      <w:r>
        <w:rPr>
          <w:rFonts w:hint="eastAsia"/>
        </w:rPr>
        <w:t>　　4.3 LPG定价的演进</w:t>
      </w:r>
      <w:r>
        <w:rPr>
          <w:rFonts w:hint="eastAsia"/>
        </w:rPr>
        <w:br/>
      </w:r>
      <w:r>
        <w:rPr>
          <w:rFonts w:hint="eastAsia"/>
        </w:rPr>
        <w:t>　　4.4 加入WTO对LPG产业的影响</w:t>
      </w:r>
      <w:r>
        <w:rPr>
          <w:rFonts w:hint="eastAsia"/>
        </w:rPr>
        <w:br/>
      </w:r>
      <w:r>
        <w:rPr>
          <w:rFonts w:hint="eastAsia"/>
        </w:rPr>
        <w:t>　　4.4.1 加入WTO协议中有关石化工业的条款</w:t>
      </w:r>
      <w:r>
        <w:rPr>
          <w:rFonts w:hint="eastAsia"/>
        </w:rPr>
        <w:br/>
      </w:r>
      <w:r>
        <w:rPr>
          <w:rFonts w:hint="eastAsia"/>
        </w:rPr>
        <w:t>　　4.4.2 加入WTO对我国LPG行业的影响</w:t>
      </w:r>
      <w:r>
        <w:rPr>
          <w:rFonts w:hint="eastAsia"/>
        </w:rPr>
        <w:br/>
      </w:r>
      <w:r>
        <w:rPr>
          <w:rFonts w:hint="eastAsia"/>
        </w:rPr>
        <w:t>　　5、重点企业分析</w:t>
      </w:r>
      <w:r>
        <w:rPr>
          <w:rFonts w:hint="eastAsia"/>
        </w:rPr>
        <w:br/>
      </w:r>
      <w:r>
        <w:rPr>
          <w:rFonts w:hint="eastAsia"/>
        </w:rPr>
        <w:t>　　5.1 概述</w:t>
      </w:r>
      <w:r>
        <w:rPr>
          <w:rFonts w:hint="eastAsia"/>
        </w:rPr>
        <w:br/>
      </w:r>
      <w:r>
        <w:rPr>
          <w:rFonts w:hint="eastAsia"/>
        </w:rPr>
        <w:t>　　5.2 上海石化</w:t>
      </w:r>
      <w:r>
        <w:rPr>
          <w:rFonts w:hint="eastAsia"/>
        </w:rPr>
        <w:br/>
      </w:r>
      <w:r>
        <w:rPr>
          <w:rFonts w:hint="eastAsia"/>
        </w:rPr>
        <w:t>　　5.3 齐鲁石化</w:t>
      </w:r>
      <w:r>
        <w:rPr>
          <w:rFonts w:hint="eastAsia"/>
        </w:rPr>
        <w:br/>
      </w:r>
      <w:r>
        <w:rPr>
          <w:rFonts w:hint="eastAsia"/>
        </w:rPr>
        <w:t>　　5.4 石炼化</w:t>
      </w:r>
      <w:r>
        <w:rPr>
          <w:rFonts w:hint="eastAsia"/>
        </w:rPr>
        <w:br/>
      </w:r>
      <w:r>
        <w:rPr>
          <w:rFonts w:hint="eastAsia"/>
        </w:rPr>
        <w:t>　　5.5 茂化实华</w:t>
      </w:r>
      <w:r>
        <w:rPr>
          <w:rFonts w:hint="eastAsia"/>
        </w:rPr>
        <w:br/>
      </w:r>
      <w:r>
        <w:rPr>
          <w:rFonts w:hint="eastAsia"/>
        </w:rPr>
        <w:t>　　5.6 三星石化</w:t>
      </w:r>
      <w:r>
        <w:rPr>
          <w:rFonts w:hint="eastAsia"/>
        </w:rPr>
        <w:br/>
      </w:r>
      <w:r>
        <w:rPr>
          <w:rFonts w:hint="eastAsia"/>
        </w:rPr>
        <w:t>　　5.7 岳阳兴长</w:t>
      </w:r>
      <w:r>
        <w:rPr>
          <w:rFonts w:hint="eastAsia"/>
        </w:rPr>
        <w:br/>
      </w:r>
      <w:r>
        <w:rPr>
          <w:rFonts w:hint="eastAsia"/>
        </w:rPr>
        <w:t>　　6、产业发展趋势及投资机会</w:t>
      </w:r>
      <w:r>
        <w:rPr>
          <w:rFonts w:hint="eastAsia"/>
        </w:rPr>
        <w:br/>
      </w:r>
      <w:r>
        <w:rPr>
          <w:rFonts w:hint="eastAsia"/>
        </w:rPr>
        <w:t>　　6.1 产业的生命周期分析</w:t>
      </w:r>
      <w:r>
        <w:rPr>
          <w:rFonts w:hint="eastAsia"/>
        </w:rPr>
        <w:br/>
      </w:r>
      <w:r>
        <w:rPr>
          <w:rFonts w:hint="eastAsia"/>
        </w:rPr>
        <w:t>　　6.1.2 国际石化工业分析</w:t>
      </w:r>
      <w:r>
        <w:rPr>
          <w:rFonts w:hint="eastAsia"/>
        </w:rPr>
        <w:br/>
      </w:r>
      <w:r>
        <w:rPr>
          <w:rFonts w:hint="eastAsia"/>
        </w:rPr>
        <w:t>　　6.1.3 国内LPG分析</w:t>
      </w:r>
      <w:r>
        <w:rPr>
          <w:rFonts w:hint="eastAsia"/>
        </w:rPr>
        <w:br/>
      </w:r>
      <w:r>
        <w:rPr>
          <w:rFonts w:hint="eastAsia"/>
        </w:rPr>
        <w:t>　　6.2 产业投资发展趋势</w:t>
      </w:r>
      <w:r>
        <w:rPr>
          <w:rFonts w:hint="eastAsia"/>
        </w:rPr>
        <w:br/>
      </w:r>
      <w:r>
        <w:rPr>
          <w:rFonts w:hint="eastAsia"/>
        </w:rPr>
        <w:t>　　6.3 风险分析</w:t>
      </w:r>
      <w:r>
        <w:rPr>
          <w:rFonts w:hint="eastAsia"/>
        </w:rPr>
        <w:br/>
      </w:r>
      <w:r>
        <w:rPr>
          <w:rFonts w:hint="eastAsia"/>
        </w:rPr>
        <w:t>　　6.3.1 政策风险</w:t>
      </w:r>
      <w:r>
        <w:rPr>
          <w:rFonts w:hint="eastAsia"/>
        </w:rPr>
        <w:br/>
      </w:r>
      <w:r>
        <w:rPr>
          <w:rFonts w:hint="eastAsia"/>
        </w:rPr>
        <w:t>　　6.3.2 经营风险</w:t>
      </w:r>
      <w:r>
        <w:rPr>
          <w:rFonts w:hint="eastAsia"/>
        </w:rPr>
        <w:br/>
      </w:r>
      <w:r>
        <w:rPr>
          <w:rFonts w:hint="eastAsia"/>
        </w:rPr>
        <w:t>　　6.3.3 技术风险</w:t>
      </w:r>
      <w:r>
        <w:rPr>
          <w:rFonts w:hint="eastAsia"/>
        </w:rPr>
        <w:br/>
      </w:r>
      <w:r>
        <w:rPr>
          <w:rFonts w:hint="eastAsia"/>
        </w:rPr>
        <w:t>　　6.4 产业投资机会</w:t>
      </w:r>
      <w:r>
        <w:rPr>
          <w:rFonts w:hint="eastAsia"/>
        </w:rPr>
        <w:br/>
      </w:r>
      <w:r>
        <w:rPr>
          <w:rFonts w:hint="eastAsia"/>
        </w:rPr>
        <w:t>　　6.4.1 加大对城市管道空白区、边远郊区和农村市场的开拓力度</w:t>
      </w:r>
      <w:r>
        <w:rPr>
          <w:rFonts w:hint="eastAsia"/>
        </w:rPr>
        <w:br/>
      </w:r>
      <w:r>
        <w:rPr>
          <w:rFonts w:hint="eastAsia"/>
        </w:rPr>
        <w:t>　　6.4.2 扩大车用液化石油气市场的市场占有率</w:t>
      </w:r>
      <w:r>
        <w:rPr>
          <w:rFonts w:hint="eastAsia"/>
        </w:rPr>
        <w:br/>
      </w:r>
      <w:r>
        <w:rPr>
          <w:rFonts w:hint="eastAsia"/>
        </w:rPr>
        <w:t>　　6.4.3 积极开发华东地区进口液化石油气市场</w:t>
      </w:r>
      <w:r>
        <w:rPr>
          <w:rFonts w:hint="eastAsia"/>
        </w:rPr>
        <w:br/>
      </w:r>
      <w:r>
        <w:rPr>
          <w:rFonts w:hint="eastAsia"/>
        </w:rPr>
        <w:t>　　6.4.4 尽量避免在城市三级站层面的恶性竞争</w:t>
      </w:r>
      <w:r>
        <w:rPr>
          <w:rFonts w:hint="eastAsia"/>
        </w:rPr>
        <w:br/>
      </w:r>
      <w:r>
        <w:rPr>
          <w:rFonts w:hint="eastAsia"/>
        </w:rPr>
        <w:t>　　7、信贷建议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表1 2008年LPG分地区供需情况和人均消费量</w:t>
      </w:r>
      <w:r>
        <w:rPr>
          <w:rFonts w:hint="eastAsia"/>
        </w:rPr>
        <w:br/>
      </w:r>
      <w:r>
        <w:rPr>
          <w:rFonts w:hint="eastAsia"/>
        </w:rPr>
        <w:t>　　表2 我国LPG消费结构</w:t>
      </w:r>
      <w:r>
        <w:rPr>
          <w:rFonts w:hint="eastAsia"/>
        </w:rPr>
        <w:br/>
      </w:r>
      <w:r>
        <w:rPr>
          <w:rFonts w:hint="eastAsia"/>
        </w:rPr>
        <w:t>　　表32008年液化石油气产量前十名的企业</w:t>
      </w:r>
      <w:r>
        <w:rPr>
          <w:rFonts w:hint="eastAsia"/>
        </w:rPr>
        <w:br/>
      </w:r>
      <w:r>
        <w:rPr>
          <w:rFonts w:hint="eastAsia"/>
        </w:rPr>
        <w:t>　　表4 2004-2008年各地区炼厂液化石油气产量与收率</w:t>
      </w:r>
      <w:r>
        <w:rPr>
          <w:rFonts w:hint="eastAsia"/>
        </w:rPr>
        <w:br/>
      </w:r>
      <w:r>
        <w:rPr>
          <w:rFonts w:hint="eastAsia"/>
        </w:rPr>
        <w:t>　　表5 2008年企业所有制结构</w:t>
      </w:r>
      <w:r>
        <w:rPr>
          <w:rFonts w:hint="eastAsia"/>
        </w:rPr>
        <w:br/>
      </w:r>
      <w:r>
        <w:rPr>
          <w:rFonts w:hint="eastAsia"/>
        </w:rPr>
        <w:t>　　表6 2008年LPG生产企业的地区分布</w:t>
      </w:r>
      <w:r>
        <w:rPr>
          <w:rFonts w:hint="eastAsia"/>
        </w:rPr>
        <w:br/>
      </w:r>
      <w:r>
        <w:rPr>
          <w:rFonts w:hint="eastAsia"/>
        </w:rPr>
        <w:t>　　表7 2008年各区域LPG日产量</w:t>
      </w:r>
      <w:r>
        <w:rPr>
          <w:rFonts w:hint="eastAsia"/>
        </w:rPr>
        <w:br/>
      </w:r>
      <w:r>
        <w:rPr>
          <w:rFonts w:hint="eastAsia"/>
        </w:rPr>
        <w:t>　　表8 LPG行业息税前投资收益率</w:t>
      </w:r>
      <w:r>
        <w:rPr>
          <w:rFonts w:hint="eastAsia"/>
        </w:rPr>
        <w:br/>
      </w:r>
      <w:r>
        <w:rPr>
          <w:rFonts w:hint="eastAsia"/>
        </w:rPr>
        <w:t>　　表9 我国LPG供需平衡状况</w:t>
      </w:r>
      <w:r>
        <w:rPr>
          <w:rFonts w:hint="eastAsia"/>
        </w:rPr>
        <w:br/>
      </w:r>
      <w:r>
        <w:rPr>
          <w:rFonts w:hint="eastAsia"/>
        </w:rPr>
        <w:t>　　表10 我国各地区LPG商品产量及收率</w:t>
      </w:r>
      <w:r>
        <w:rPr>
          <w:rFonts w:hint="eastAsia"/>
        </w:rPr>
        <w:br/>
      </w:r>
      <w:r>
        <w:rPr>
          <w:rFonts w:hint="eastAsia"/>
        </w:rPr>
        <w:t>　　表11 历年国内主要城市液化石油气供需平衡情况</w:t>
      </w:r>
      <w:r>
        <w:rPr>
          <w:rFonts w:hint="eastAsia"/>
        </w:rPr>
        <w:br/>
      </w:r>
      <w:r>
        <w:rPr>
          <w:rFonts w:hint="eastAsia"/>
        </w:rPr>
        <w:t>　　表12 2008年LPG分地区供需情况和人均消费量</w:t>
      </w:r>
      <w:r>
        <w:rPr>
          <w:rFonts w:hint="eastAsia"/>
        </w:rPr>
        <w:br/>
      </w:r>
      <w:r>
        <w:rPr>
          <w:rFonts w:hint="eastAsia"/>
        </w:rPr>
        <w:t>　　表13 我国LPG进口来源</w:t>
      </w:r>
      <w:r>
        <w:rPr>
          <w:rFonts w:hint="eastAsia"/>
        </w:rPr>
        <w:br/>
      </w:r>
      <w:r>
        <w:rPr>
          <w:rFonts w:hint="eastAsia"/>
        </w:rPr>
        <w:t>　　表14 近年来我国LPG进口量变化情况</w:t>
      </w:r>
      <w:r>
        <w:rPr>
          <w:rFonts w:hint="eastAsia"/>
        </w:rPr>
        <w:br/>
      </w:r>
      <w:r>
        <w:rPr>
          <w:rFonts w:hint="eastAsia"/>
        </w:rPr>
        <w:t>　　表15 各地区LPG进口量变化</w:t>
      </w:r>
      <w:r>
        <w:rPr>
          <w:rFonts w:hint="eastAsia"/>
        </w:rPr>
        <w:br/>
      </w:r>
      <w:r>
        <w:rPr>
          <w:rFonts w:hint="eastAsia"/>
        </w:rPr>
        <w:t>　　表16 2008年液化石油气产量前十名生产单位</w:t>
      </w:r>
      <w:r>
        <w:rPr>
          <w:rFonts w:hint="eastAsia"/>
        </w:rPr>
        <w:br/>
      </w:r>
      <w:r>
        <w:rPr>
          <w:rFonts w:hint="eastAsia"/>
        </w:rPr>
        <w:t>　　表17 重点企业分析--中国上市公司</w:t>
      </w:r>
      <w:r>
        <w:rPr>
          <w:rFonts w:hint="eastAsia"/>
        </w:rPr>
        <w:br/>
      </w:r>
      <w:r>
        <w:rPr>
          <w:rFonts w:hint="eastAsia"/>
        </w:rPr>
        <w:t>　　表18 重点企业基本数据</w:t>
      </w:r>
      <w:r>
        <w:rPr>
          <w:rFonts w:hint="eastAsia"/>
        </w:rPr>
        <w:br/>
      </w:r>
      <w:r>
        <w:rPr>
          <w:rFonts w:hint="eastAsia"/>
        </w:rPr>
        <w:t>　　表19 上海石化偿债能力分析</w:t>
      </w:r>
      <w:r>
        <w:rPr>
          <w:rFonts w:hint="eastAsia"/>
        </w:rPr>
        <w:br/>
      </w:r>
      <w:r>
        <w:rPr>
          <w:rFonts w:hint="eastAsia"/>
        </w:rPr>
        <w:t>　　表20 上海石化资本结构分析</w:t>
      </w:r>
      <w:r>
        <w:rPr>
          <w:rFonts w:hint="eastAsia"/>
        </w:rPr>
        <w:br/>
      </w:r>
      <w:r>
        <w:rPr>
          <w:rFonts w:hint="eastAsia"/>
        </w:rPr>
        <w:t>　　表21 上海石化经营效率分析</w:t>
      </w:r>
      <w:r>
        <w:rPr>
          <w:rFonts w:hint="eastAsia"/>
        </w:rPr>
        <w:br/>
      </w:r>
      <w:r>
        <w:rPr>
          <w:rFonts w:hint="eastAsia"/>
        </w:rPr>
        <w:t>　　表22 上海石化盈利能力分析</w:t>
      </w:r>
      <w:r>
        <w:rPr>
          <w:rFonts w:hint="eastAsia"/>
        </w:rPr>
        <w:br/>
      </w:r>
      <w:r>
        <w:rPr>
          <w:rFonts w:hint="eastAsia"/>
        </w:rPr>
        <w:t>　　表24 上海石化财务结构分析</w:t>
      </w:r>
      <w:r>
        <w:rPr>
          <w:rFonts w:hint="eastAsia"/>
        </w:rPr>
        <w:br/>
      </w:r>
      <w:r>
        <w:rPr>
          <w:rFonts w:hint="eastAsia"/>
        </w:rPr>
        <w:t>　　表25 齐鲁石化偿债能力分析</w:t>
      </w:r>
      <w:r>
        <w:rPr>
          <w:rFonts w:hint="eastAsia"/>
        </w:rPr>
        <w:br/>
      </w:r>
      <w:r>
        <w:rPr>
          <w:rFonts w:hint="eastAsia"/>
        </w:rPr>
        <w:t>　　表26 齐鲁石化资本结构分析</w:t>
      </w:r>
      <w:r>
        <w:rPr>
          <w:rFonts w:hint="eastAsia"/>
        </w:rPr>
        <w:br/>
      </w:r>
      <w:r>
        <w:rPr>
          <w:rFonts w:hint="eastAsia"/>
        </w:rPr>
        <w:t>　　表27 齐鲁石化经营效率分析</w:t>
      </w:r>
      <w:r>
        <w:rPr>
          <w:rFonts w:hint="eastAsia"/>
        </w:rPr>
        <w:br/>
      </w:r>
      <w:r>
        <w:rPr>
          <w:rFonts w:hint="eastAsia"/>
        </w:rPr>
        <w:t>　　表28 齐鲁石化盈利能力分析</w:t>
      </w:r>
      <w:r>
        <w:rPr>
          <w:rFonts w:hint="eastAsia"/>
        </w:rPr>
        <w:br/>
      </w:r>
      <w:r>
        <w:rPr>
          <w:rFonts w:hint="eastAsia"/>
        </w:rPr>
        <w:t>　　表29 齐鲁石化投资收益分析</w:t>
      </w:r>
      <w:r>
        <w:rPr>
          <w:rFonts w:hint="eastAsia"/>
        </w:rPr>
        <w:br/>
      </w:r>
      <w:r>
        <w:rPr>
          <w:rFonts w:hint="eastAsia"/>
        </w:rPr>
        <w:t>　　表30 齐鲁石化财务结构分析</w:t>
      </w:r>
      <w:r>
        <w:rPr>
          <w:rFonts w:hint="eastAsia"/>
        </w:rPr>
        <w:br/>
      </w:r>
      <w:r>
        <w:rPr>
          <w:rFonts w:hint="eastAsia"/>
        </w:rPr>
        <w:t>　　表31 石炼化偿债能力分析</w:t>
      </w:r>
      <w:r>
        <w:rPr>
          <w:rFonts w:hint="eastAsia"/>
        </w:rPr>
        <w:br/>
      </w:r>
      <w:r>
        <w:rPr>
          <w:rFonts w:hint="eastAsia"/>
        </w:rPr>
        <w:t>　　表32 石炼化资本结构分析</w:t>
      </w:r>
      <w:r>
        <w:rPr>
          <w:rFonts w:hint="eastAsia"/>
        </w:rPr>
        <w:br/>
      </w:r>
      <w:r>
        <w:rPr>
          <w:rFonts w:hint="eastAsia"/>
        </w:rPr>
        <w:t>　　表33 石炼化经营效率分析</w:t>
      </w:r>
      <w:r>
        <w:rPr>
          <w:rFonts w:hint="eastAsia"/>
        </w:rPr>
        <w:br/>
      </w:r>
      <w:r>
        <w:rPr>
          <w:rFonts w:hint="eastAsia"/>
        </w:rPr>
        <w:t>　　表34 石炼化盈利能力分析</w:t>
      </w:r>
      <w:r>
        <w:rPr>
          <w:rFonts w:hint="eastAsia"/>
        </w:rPr>
        <w:br/>
      </w:r>
      <w:r>
        <w:rPr>
          <w:rFonts w:hint="eastAsia"/>
        </w:rPr>
        <w:t>　　表35 石炼化投资收益分析</w:t>
      </w:r>
      <w:r>
        <w:rPr>
          <w:rFonts w:hint="eastAsia"/>
        </w:rPr>
        <w:br/>
      </w:r>
      <w:r>
        <w:rPr>
          <w:rFonts w:hint="eastAsia"/>
        </w:rPr>
        <w:t>　　表36 石炼化财务结构分析</w:t>
      </w:r>
      <w:r>
        <w:rPr>
          <w:rFonts w:hint="eastAsia"/>
        </w:rPr>
        <w:br/>
      </w:r>
      <w:r>
        <w:rPr>
          <w:rFonts w:hint="eastAsia"/>
        </w:rPr>
        <w:t>　　表37 茂化实华偿债能力分析</w:t>
      </w:r>
      <w:r>
        <w:rPr>
          <w:rFonts w:hint="eastAsia"/>
        </w:rPr>
        <w:br/>
      </w:r>
      <w:r>
        <w:rPr>
          <w:rFonts w:hint="eastAsia"/>
        </w:rPr>
        <w:t>　　表38 茂化实华资本结构分析</w:t>
      </w:r>
      <w:r>
        <w:rPr>
          <w:rFonts w:hint="eastAsia"/>
        </w:rPr>
        <w:br/>
      </w:r>
      <w:r>
        <w:rPr>
          <w:rFonts w:hint="eastAsia"/>
        </w:rPr>
        <w:t>　　表39 茂化实营效率分析</w:t>
      </w:r>
      <w:r>
        <w:rPr>
          <w:rFonts w:hint="eastAsia"/>
        </w:rPr>
        <w:br/>
      </w:r>
      <w:r>
        <w:rPr>
          <w:rFonts w:hint="eastAsia"/>
        </w:rPr>
        <w:t>　　表40 茂化实华盈利能力分析</w:t>
      </w:r>
      <w:r>
        <w:rPr>
          <w:rFonts w:hint="eastAsia"/>
        </w:rPr>
        <w:br/>
      </w:r>
      <w:r>
        <w:rPr>
          <w:rFonts w:hint="eastAsia"/>
        </w:rPr>
        <w:t>　　表41 茂化实华投资收益分析</w:t>
      </w:r>
      <w:r>
        <w:rPr>
          <w:rFonts w:hint="eastAsia"/>
        </w:rPr>
        <w:br/>
      </w:r>
      <w:r>
        <w:rPr>
          <w:rFonts w:hint="eastAsia"/>
        </w:rPr>
        <w:t>　　表42 茂化实华财务结构分析</w:t>
      </w:r>
      <w:r>
        <w:rPr>
          <w:rFonts w:hint="eastAsia"/>
        </w:rPr>
        <w:br/>
      </w:r>
      <w:r>
        <w:rPr>
          <w:rFonts w:hint="eastAsia"/>
        </w:rPr>
        <w:t>　　表43 三星石化偿债能力分析</w:t>
      </w:r>
      <w:r>
        <w:rPr>
          <w:rFonts w:hint="eastAsia"/>
        </w:rPr>
        <w:br/>
      </w:r>
      <w:r>
        <w:rPr>
          <w:rFonts w:hint="eastAsia"/>
        </w:rPr>
        <w:t>　　表44 三星石化资本结构分析</w:t>
      </w:r>
      <w:r>
        <w:rPr>
          <w:rFonts w:hint="eastAsia"/>
        </w:rPr>
        <w:br/>
      </w:r>
      <w:r>
        <w:rPr>
          <w:rFonts w:hint="eastAsia"/>
        </w:rPr>
        <w:t>　　表45 三星石化经营效率分析</w:t>
      </w:r>
      <w:r>
        <w:rPr>
          <w:rFonts w:hint="eastAsia"/>
        </w:rPr>
        <w:br/>
      </w:r>
      <w:r>
        <w:rPr>
          <w:rFonts w:hint="eastAsia"/>
        </w:rPr>
        <w:t>　　表46 三星石化盈利能力分析</w:t>
      </w:r>
      <w:r>
        <w:rPr>
          <w:rFonts w:hint="eastAsia"/>
        </w:rPr>
        <w:br/>
      </w:r>
      <w:r>
        <w:rPr>
          <w:rFonts w:hint="eastAsia"/>
        </w:rPr>
        <w:t>　　表47 三星石化投资收益分析</w:t>
      </w:r>
      <w:r>
        <w:rPr>
          <w:rFonts w:hint="eastAsia"/>
        </w:rPr>
        <w:br/>
      </w:r>
      <w:r>
        <w:rPr>
          <w:rFonts w:hint="eastAsia"/>
        </w:rPr>
        <w:t>　　表48 三星石化财务结构分析</w:t>
      </w:r>
      <w:r>
        <w:rPr>
          <w:rFonts w:hint="eastAsia"/>
        </w:rPr>
        <w:br/>
      </w:r>
      <w:r>
        <w:rPr>
          <w:rFonts w:hint="eastAsia"/>
        </w:rPr>
        <w:t>　　表49 岳阳兴长偿债能力分析</w:t>
      </w:r>
      <w:r>
        <w:rPr>
          <w:rFonts w:hint="eastAsia"/>
        </w:rPr>
        <w:br/>
      </w:r>
      <w:r>
        <w:rPr>
          <w:rFonts w:hint="eastAsia"/>
        </w:rPr>
        <w:t>　　表50 岳阳兴长资本结构分析</w:t>
      </w:r>
      <w:r>
        <w:rPr>
          <w:rFonts w:hint="eastAsia"/>
        </w:rPr>
        <w:br/>
      </w:r>
      <w:r>
        <w:rPr>
          <w:rFonts w:hint="eastAsia"/>
        </w:rPr>
        <w:t>　　表51 岳阳兴长经营效率分析</w:t>
      </w:r>
      <w:r>
        <w:rPr>
          <w:rFonts w:hint="eastAsia"/>
        </w:rPr>
        <w:br/>
      </w:r>
      <w:r>
        <w:rPr>
          <w:rFonts w:hint="eastAsia"/>
        </w:rPr>
        <w:t>　　表52 岳阳兴长盈利能力分析</w:t>
      </w:r>
      <w:r>
        <w:rPr>
          <w:rFonts w:hint="eastAsia"/>
        </w:rPr>
        <w:br/>
      </w:r>
      <w:r>
        <w:rPr>
          <w:rFonts w:hint="eastAsia"/>
        </w:rPr>
        <w:t>　　表53 岳阳兴长投资收益分析</w:t>
      </w:r>
      <w:r>
        <w:rPr>
          <w:rFonts w:hint="eastAsia"/>
        </w:rPr>
        <w:br/>
      </w:r>
      <w:r>
        <w:rPr>
          <w:rFonts w:hint="eastAsia"/>
        </w:rPr>
        <w:t>　　表54 岳阳兴长财务结构分析</w:t>
      </w:r>
      <w:r>
        <w:rPr>
          <w:rFonts w:hint="eastAsia"/>
        </w:rPr>
        <w:br/>
      </w:r>
      <w:r>
        <w:rPr>
          <w:rFonts w:hint="eastAsia"/>
        </w:rPr>
        <w:t>　　表55 我国未来10年对液化石油气需求增长趋势的预测</w:t>
      </w:r>
      <w:r>
        <w:rPr>
          <w:rFonts w:hint="eastAsia"/>
        </w:rPr>
        <w:br/>
      </w:r>
      <w:r>
        <w:rPr>
          <w:rFonts w:hint="eastAsia"/>
        </w:rPr>
        <w:t>　　表56 液化石油气的技术要求</w:t>
      </w:r>
      <w:r>
        <w:rPr>
          <w:rFonts w:hint="eastAsia"/>
        </w:rPr>
        <w:br/>
      </w:r>
      <w:r>
        <w:rPr>
          <w:rFonts w:hint="eastAsia"/>
        </w:rPr>
        <w:t>　　表57 国家标准GB11174-</w:t>
      </w:r>
      <w:r>
        <w:rPr>
          <w:rFonts w:hint="eastAsia"/>
        </w:rPr>
        <w:br/>
      </w:r>
      <w:r>
        <w:rPr>
          <w:rFonts w:hint="eastAsia"/>
        </w:rPr>
        <w:t>　　表58 工业丙烷企业标准Q/SH007.02.19-</w:t>
      </w:r>
      <w:r>
        <w:rPr>
          <w:rFonts w:hint="eastAsia"/>
        </w:rPr>
        <w:br/>
      </w:r>
      <w:r>
        <w:rPr>
          <w:rFonts w:hint="eastAsia"/>
        </w:rPr>
        <w:t>　　表59 工业丁烷企业标准Q/SH019.013-</w:t>
      </w:r>
      <w:r>
        <w:rPr>
          <w:rFonts w:hint="eastAsia"/>
        </w:rPr>
        <w:br/>
      </w:r>
      <w:r>
        <w:rPr>
          <w:rFonts w:hint="eastAsia"/>
        </w:rPr>
        <w:t>　　表60 汽车用液化石油气技术要求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我国LPG消费结构</w:t>
      </w:r>
      <w:r>
        <w:rPr>
          <w:rFonts w:hint="eastAsia"/>
        </w:rPr>
        <w:br/>
      </w:r>
      <w:r>
        <w:rPr>
          <w:rFonts w:hint="eastAsia"/>
        </w:rPr>
        <w:t>　　图3 各区域液化石油气日产量</w:t>
      </w:r>
      <w:r>
        <w:rPr>
          <w:rFonts w:hint="eastAsia"/>
        </w:rPr>
        <w:br/>
      </w:r>
      <w:r>
        <w:rPr>
          <w:rFonts w:hint="eastAsia"/>
        </w:rPr>
        <w:t>　　图4 各区域产量百分比</w:t>
      </w:r>
      <w:r>
        <w:rPr>
          <w:rFonts w:hint="eastAsia"/>
        </w:rPr>
        <w:br/>
      </w:r>
      <w:r>
        <w:rPr>
          <w:rFonts w:hint="eastAsia"/>
        </w:rPr>
        <w:t>　　图5 2008年液化石油气供需情况</w:t>
      </w:r>
      <w:r>
        <w:rPr>
          <w:rFonts w:hint="eastAsia"/>
        </w:rPr>
        <w:br/>
      </w:r>
      <w:r>
        <w:rPr>
          <w:rFonts w:hint="eastAsia"/>
        </w:rPr>
        <w:t>　　图6 各区域城市液化石油气消费量</w:t>
      </w:r>
      <w:r>
        <w:rPr>
          <w:rFonts w:hint="eastAsia"/>
        </w:rPr>
        <w:br/>
      </w:r>
      <w:r>
        <w:rPr>
          <w:rFonts w:hint="eastAsia"/>
        </w:rPr>
        <w:t>　　图7 液化石油气民用人均消费量</w:t>
      </w:r>
      <w:r>
        <w:rPr>
          <w:rFonts w:hint="eastAsia"/>
        </w:rPr>
        <w:br/>
      </w:r>
      <w:r>
        <w:rPr>
          <w:rFonts w:hint="eastAsia"/>
        </w:rPr>
        <w:t>　　图8 我国液化石油气进口情况</w:t>
      </w:r>
      <w:r>
        <w:rPr>
          <w:rFonts w:hint="eastAsia"/>
        </w:rPr>
        <w:br/>
      </w:r>
      <w:r>
        <w:rPr>
          <w:rFonts w:hint="eastAsia"/>
        </w:rPr>
        <w:t>　　图9 我国液化石油气进口来源区域</w:t>
      </w:r>
      <w:r>
        <w:rPr>
          <w:rFonts w:hint="eastAsia"/>
        </w:rPr>
        <w:br/>
      </w:r>
      <w:r>
        <w:rPr>
          <w:rFonts w:hint="eastAsia"/>
        </w:rPr>
        <w:t>　　图10 我国液化石油气进口来源国</w:t>
      </w:r>
      <w:r>
        <w:rPr>
          <w:rFonts w:hint="eastAsia"/>
        </w:rPr>
        <w:br/>
      </w:r>
      <w:r>
        <w:rPr>
          <w:rFonts w:hint="eastAsia"/>
        </w:rPr>
        <w:t>　　图11 各地区LPG进口量变化</w:t>
      </w:r>
      <w:r>
        <w:rPr>
          <w:rFonts w:hint="eastAsia"/>
        </w:rPr>
        <w:br/>
      </w:r>
      <w:r>
        <w:rPr>
          <w:rFonts w:hint="eastAsia"/>
        </w:rPr>
        <w:t>　　图12 我国各区域液化石油气消费比例</w:t>
      </w:r>
      <w:r>
        <w:rPr>
          <w:rFonts w:hint="eastAsia"/>
        </w:rPr>
        <w:br/>
      </w:r>
      <w:r>
        <w:rPr>
          <w:rFonts w:hint="eastAsia"/>
        </w:rPr>
        <w:t>　　图13 上海石化--历年每股摊薄收益</w:t>
      </w:r>
      <w:r>
        <w:rPr>
          <w:rFonts w:hint="eastAsia"/>
        </w:rPr>
        <w:br/>
      </w:r>
      <w:r>
        <w:rPr>
          <w:rFonts w:hint="eastAsia"/>
        </w:rPr>
        <w:t>　　图14 上海石化--历年每股加权净资产</w:t>
      </w:r>
      <w:r>
        <w:rPr>
          <w:rFonts w:hint="eastAsia"/>
        </w:rPr>
        <w:br/>
      </w:r>
      <w:r>
        <w:rPr>
          <w:rFonts w:hint="eastAsia"/>
        </w:rPr>
        <w:t>　　图15 上海石化--历年净资产收益率</w:t>
      </w:r>
      <w:r>
        <w:rPr>
          <w:rFonts w:hint="eastAsia"/>
        </w:rPr>
        <w:br/>
      </w:r>
      <w:r>
        <w:rPr>
          <w:rFonts w:hint="eastAsia"/>
        </w:rPr>
        <w:t>　　图16 上海石化业绩图</w:t>
      </w:r>
      <w:r>
        <w:rPr>
          <w:rFonts w:hint="eastAsia"/>
        </w:rPr>
        <w:br/>
      </w:r>
      <w:r>
        <w:rPr>
          <w:rFonts w:hint="eastAsia"/>
        </w:rPr>
        <w:t>　　图17 齐鲁石化--历年每股摊薄收益</w:t>
      </w:r>
      <w:r>
        <w:rPr>
          <w:rFonts w:hint="eastAsia"/>
        </w:rPr>
        <w:br/>
      </w:r>
      <w:r>
        <w:rPr>
          <w:rFonts w:hint="eastAsia"/>
        </w:rPr>
        <w:t>　　图18 齐鲁石化--历年每股加权净资产</w:t>
      </w:r>
      <w:r>
        <w:rPr>
          <w:rFonts w:hint="eastAsia"/>
        </w:rPr>
        <w:br/>
      </w:r>
      <w:r>
        <w:rPr>
          <w:rFonts w:hint="eastAsia"/>
        </w:rPr>
        <w:t>　　图19 齐鲁石化--历年净资产收益率</w:t>
      </w:r>
      <w:r>
        <w:rPr>
          <w:rFonts w:hint="eastAsia"/>
        </w:rPr>
        <w:br/>
      </w:r>
      <w:r>
        <w:rPr>
          <w:rFonts w:hint="eastAsia"/>
        </w:rPr>
        <w:t>　　图20 石炼化--历年每股摊薄收益</w:t>
      </w:r>
      <w:r>
        <w:rPr>
          <w:rFonts w:hint="eastAsia"/>
        </w:rPr>
        <w:br/>
      </w:r>
      <w:r>
        <w:rPr>
          <w:rFonts w:hint="eastAsia"/>
        </w:rPr>
        <w:t>　　图21 石炼化--历年每股加权净资产</w:t>
      </w:r>
      <w:r>
        <w:rPr>
          <w:rFonts w:hint="eastAsia"/>
        </w:rPr>
        <w:br/>
      </w:r>
      <w:r>
        <w:rPr>
          <w:rFonts w:hint="eastAsia"/>
        </w:rPr>
        <w:t>　　图22 石炼化--历年净资产收益率</w:t>
      </w:r>
      <w:r>
        <w:rPr>
          <w:rFonts w:hint="eastAsia"/>
        </w:rPr>
        <w:br/>
      </w:r>
      <w:r>
        <w:rPr>
          <w:rFonts w:hint="eastAsia"/>
        </w:rPr>
        <w:t>　　图23 茂化实华--历年每股摊薄收益</w:t>
      </w:r>
      <w:r>
        <w:rPr>
          <w:rFonts w:hint="eastAsia"/>
        </w:rPr>
        <w:br/>
      </w:r>
      <w:r>
        <w:rPr>
          <w:rFonts w:hint="eastAsia"/>
        </w:rPr>
        <w:t>　　图24 茂化实华--历年每股加权净资产</w:t>
      </w:r>
      <w:r>
        <w:rPr>
          <w:rFonts w:hint="eastAsia"/>
        </w:rPr>
        <w:br/>
      </w:r>
      <w:r>
        <w:rPr>
          <w:rFonts w:hint="eastAsia"/>
        </w:rPr>
        <w:t>　　图25 茂化实华--历年净资产收益率</w:t>
      </w:r>
      <w:r>
        <w:rPr>
          <w:rFonts w:hint="eastAsia"/>
        </w:rPr>
        <w:br/>
      </w:r>
      <w:r>
        <w:rPr>
          <w:rFonts w:hint="eastAsia"/>
        </w:rPr>
        <w:t>　　图26 三星石化--历年每股摊薄收益</w:t>
      </w:r>
      <w:r>
        <w:rPr>
          <w:rFonts w:hint="eastAsia"/>
        </w:rPr>
        <w:br/>
      </w:r>
      <w:r>
        <w:rPr>
          <w:rFonts w:hint="eastAsia"/>
        </w:rPr>
        <w:t>　　图27 三星石化--历年每股加权净资产</w:t>
      </w:r>
      <w:r>
        <w:rPr>
          <w:rFonts w:hint="eastAsia"/>
        </w:rPr>
        <w:br/>
      </w:r>
      <w:r>
        <w:rPr>
          <w:rFonts w:hint="eastAsia"/>
        </w:rPr>
        <w:t>　　图28 三星石化--历年净资产收益率</w:t>
      </w:r>
      <w:r>
        <w:rPr>
          <w:rFonts w:hint="eastAsia"/>
        </w:rPr>
        <w:br/>
      </w:r>
      <w:r>
        <w:rPr>
          <w:rFonts w:hint="eastAsia"/>
        </w:rPr>
        <w:t>　　图29 岳阳兴长--历年每股摊薄收益</w:t>
      </w:r>
      <w:r>
        <w:rPr>
          <w:rFonts w:hint="eastAsia"/>
        </w:rPr>
        <w:br/>
      </w:r>
      <w:r>
        <w:rPr>
          <w:rFonts w:hint="eastAsia"/>
        </w:rPr>
        <w:t>　　图30 岳阳兴长--历年每股加权净资产</w:t>
      </w:r>
      <w:r>
        <w:rPr>
          <w:rFonts w:hint="eastAsia"/>
        </w:rPr>
        <w:br/>
      </w:r>
      <w:r>
        <w:rPr>
          <w:rFonts w:hint="eastAsia"/>
        </w:rPr>
        <w:t>　　图31 岳阳兴长--历年净资产收益率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43b3a36021458c" w:history="1">
        <w:r>
          <w:rPr>
            <w:rStyle w:val="Hyperlink"/>
          </w:rPr>
          <w:t>2009-2010年中国LPG行业市场分析报告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43b3a36021458c" w:history="1">
        <w:r>
          <w:rPr>
            <w:rStyle w:val="Hyperlink"/>
          </w:rPr>
          <w:t>https://www.20087.com/2009-06/R_2009_2010xingyeshichangfenxi.html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4ab3358a544652" w:history="1">
      <w:r>
        <w:rPr>
          <w:rStyle w:val="Hyperlink"/>
        </w:rPr>
        <w:t>2009-2010年中国LPG行业市场分析报告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0xingyeshichangfenxi.html" TargetMode="External" Id="R0043b3a36021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0xingyeshichangfenxi.html" TargetMode="External" Id="R3f4ab3358a5446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2009-06-06T04:48:00Z</dcterms:created>
  <dcterms:modified xsi:type="dcterms:W3CDTF">2009-06-06T05:48:00Z</dcterms:modified>
  <dc:subject>2009-2010年中国LPG行业市场分析报告</dc:subject>
  <dc:title>2009-2010年中国LPG行业市场分析报告</dc:title>
  <cp:keywords>2009-2010年中国LPG行业市场分析报告</cp:keywords>
  <dc:description>2009-2010年中国LPG行业市场分析报告</dc:description>
</cp:coreProperties>
</file>