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edacc6414e52" w:history="1">
              <w:r>
                <w:rPr>
                  <w:rStyle w:val="Hyperlink"/>
                </w:rPr>
                <w:t>2009-2013年中国N-甲基吡咯烷酮市场深度调查与投资发展研究报告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edacc6414e52" w:history="1">
              <w:r>
                <w:rPr>
                  <w:rStyle w:val="Hyperlink"/>
                </w:rPr>
                <w:t>2009-2013年中国N-甲基吡咯烷酮市场深度调查与投资发展研究报告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edacc6414e52" w:history="1">
                <w:r>
                  <w:rPr>
                    <w:rStyle w:val="Hyperlink"/>
                  </w:rPr>
                  <w:t>https://www.20087.com/2010-01/R_2009_2013_jiajizuokawantongshichangs607BaoGao.html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吡咯烷酮（NMP）作为一种重要的有机溶剂，在化学工业、电子材料、涂料等行业中发挥着重要作用。它以其优异的溶解性能、低毒性和高沸点特性，被广泛应用于锂电池电解液、半导体制造过程中的光刻胶去除等领域。近年来，随着新能源汽车产业的蓬勃发展，作为关键原材料之一的NMP需求量也随之增长，推动了生产工艺的不断改进。此外，考虑到环境友好型发展趋势，制造商正积极寻求更加绿色高效的合成路径，降低生产过程中的能耗和废弃物排放，以符合日益严格的环保要求。</w:t>
      </w:r>
      <w:r>
        <w:rPr>
          <w:rFonts w:hint="eastAsia"/>
        </w:rPr>
        <w:br/>
      </w:r>
      <w:r>
        <w:rPr>
          <w:rFonts w:hint="eastAsia"/>
        </w:rPr>
        <w:t>　　未来，甲基吡咯烷酮的技术革新将主要集中在提升产品质量和环保性能上。市场调研网认为，一方面，通过优化催化剂体系和反应条件，可以实现更高的产率和更低的成本，从而增强市场竞争力；另一方面，探索可再生资源为基础的原料替代方案将是未来的重要研究方向，例如利用生物质发酵生产的NMP前驱体，既减少了对化石燃料的依赖，又实现了循环经济的目标。同时，随着下游应用领域的扩展，如柔性电子器件、3D打印材料等新兴行业的崛起，NMP的应用前景将更加广阔。此外，强化供应链管理，确保稳定供应也是保障行业发展的重要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N-甲基吡咯烷酮概述 11</w:t>
      </w:r>
      <w:r>
        <w:rPr>
          <w:rFonts w:hint="eastAsia"/>
        </w:rPr>
        <w:br/>
      </w:r>
      <w:r>
        <w:rPr>
          <w:rFonts w:hint="eastAsia"/>
        </w:rPr>
        <w:t>　　第一节 N-甲基吡咯烷酮定义</w:t>
      </w:r>
      <w:r>
        <w:rPr>
          <w:rFonts w:hint="eastAsia"/>
        </w:rPr>
        <w:br/>
      </w:r>
      <w:r>
        <w:rPr>
          <w:rFonts w:hint="eastAsia"/>
        </w:rPr>
        <w:t>　　第二节 N-甲基吡咯烷酮主要生产工艺</w:t>
      </w:r>
      <w:r>
        <w:rPr>
          <w:rFonts w:hint="eastAsia"/>
        </w:rPr>
        <w:br/>
      </w:r>
      <w:r>
        <w:rPr>
          <w:rFonts w:hint="eastAsia"/>
        </w:rPr>
        <w:t>　　第三节 N-甲基吡咯烷酮理化性质</w:t>
      </w:r>
      <w:r>
        <w:rPr>
          <w:rFonts w:hint="eastAsia"/>
        </w:rPr>
        <w:br/>
      </w:r>
      <w:r>
        <w:rPr>
          <w:rFonts w:hint="eastAsia"/>
        </w:rPr>
        <w:t>　　第四节 N-甲基吡咯烷酮产业链分析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二、N-甲基吡咯烷酮产业链模型分析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N-甲基吡咯烷酮发展环境及政策分析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N-甲基吡咯烷酮产品生产工艺及技术趋势研究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中国N-甲基吡咯烷酮生产现状分析</w:t>
      </w:r>
      <w:r>
        <w:rPr>
          <w:rFonts w:hint="eastAsia"/>
        </w:rPr>
        <w:br/>
      </w:r>
      <w:r>
        <w:rPr>
          <w:rFonts w:hint="eastAsia"/>
        </w:rPr>
        <w:t>　　第一节 N-甲基吡咯烷酮行业总体规模</w:t>
      </w:r>
      <w:r>
        <w:rPr>
          <w:rFonts w:hint="eastAsia"/>
        </w:rPr>
        <w:br/>
      </w:r>
      <w:r>
        <w:rPr>
          <w:rFonts w:hint="eastAsia"/>
        </w:rPr>
        <w:t>　　第二节 N-甲基吡咯烷酮产能概况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N-甲基吡咯烷酮产量概况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N-甲基吡咯烷酮产业的生命周期分析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N-甲基吡咯烷酮国内产品价格走势及影响因素分析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N-甲基吡咯烷酮进出口市场分析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N-甲基吡咯烷酮行业市场竞争策略分析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N-甲基吡咯烷酮市场竞争策略分析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一、N-甲基吡咯烷酮市场增长潜力分析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二、N-甲基吡咯烷酮产品竞争策略分析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N-甲基吡咯烷酮企业竞争策略分析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一、2009-2013年我国N-甲基吡咯烷酮市场竞争趋势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二、2009-2013年N-甲基吡咯烷酮行业竞争格局展望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三、2009-2013年N-甲基吡咯烷酮行业竞争策略分析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N-甲基吡咯烷酮上游原材料供应状况分析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N-甲基吡咯烷酮产业用户度分析</w:t>
      </w:r>
      <w:r>
        <w:rPr>
          <w:rFonts w:hint="eastAsia"/>
        </w:rPr>
        <w:br/>
      </w:r>
      <w:r>
        <w:rPr>
          <w:rFonts w:hint="eastAsia"/>
        </w:rPr>
        <w:t>　　第一节 N-甲基吡咯烷酮产业用户认知程度</w:t>
      </w:r>
      <w:r>
        <w:rPr>
          <w:rFonts w:hint="eastAsia"/>
        </w:rPr>
        <w:br/>
      </w:r>
      <w:r>
        <w:rPr>
          <w:rFonts w:hint="eastAsia"/>
        </w:rPr>
        <w:t>　　第二节 N-甲基吡咯烷酮产业用户关注因素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2009-2013年N-甲基吡咯烷酮行业发展趋势及投资风险分析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当前N-甲基吡咯烷酮存在的问题</w:t>
      </w:r>
      <w:r>
        <w:rPr>
          <w:rFonts w:hint="eastAsia"/>
        </w:rPr>
        <w:br/>
      </w:r>
      <w:r>
        <w:rPr>
          <w:rFonts w:hint="eastAsia"/>
        </w:rPr>
        <w:t>　　第二节 N-甲基吡咯烷酮未来发展预测分析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一、中国N-甲基吡咯烷酮发展方向分析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二、2009-2013年中国N-甲基吡咯烷酮行业发展规模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三、2009-2013年中国N-甲基吡咯烷酮行业发展趋势预测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2009-2013年中国N-甲基吡咯烷酮行业投资风险分析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N-甲基吡咯烷酮国内重点生产厂家分析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中~智~林~－N-甲基吡咯烷酮重点公司介绍</w:t>
      </w:r>
      <w:r>
        <w:rPr>
          <w:rFonts w:hint="eastAsia"/>
        </w:rPr>
        <w:br/>
      </w:r>
      <w:r>
        <w:rPr>
          <w:rFonts w:hint="eastAsia"/>
        </w:rPr>
        <w:t>　　　　一、南京金龙化工厂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二、泰州延龄精细化工有限公司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利油田东胜星润化工有限责任公司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N-甲基吡咯烷酮地区销售分析</w:t>
      </w:r>
      <w:r>
        <w:rPr>
          <w:rFonts w:hint="eastAsia"/>
        </w:rPr>
        <w:br/>
      </w:r>
      <w:r>
        <w:rPr>
          <w:rFonts w:hint="eastAsia"/>
        </w:rPr>
        <w:t>　　　　一、N-甲基吡咯烷酮各地区对比销售分析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二、N-甲基吡咯烷酮“东北地区”销售分析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三、N-甲基吡咯烷酮“华北地区”销售分析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四、N-甲基吡咯烷酮“华东地区”销售分析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五、N-甲基吡咯烷酮“华中地区”销售分析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六、N-甲基吡咯烷酮“华南地区”销售分析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七、N-甲基吡咯烷酮“西南地区”销售分析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N-甲基吡咯烷酮产品竞争力优势分析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1：N-甲基吡咯烷酮指标</w:t>
      </w:r>
      <w:r>
        <w:rPr>
          <w:rFonts w:hint="eastAsia"/>
        </w:rPr>
        <w:br/>
      </w:r>
      <w:r>
        <w:rPr>
          <w:rFonts w:hint="eastAsia"/>
        </w:rPr>
        <w:t>　　图表 2：N-甲基吡咯烷酮主要消耗定额</w:t>
      </w:r>
      <w:r>
        <w:rPr>
          <w:rFonts w:hint="eastAsia"/>
        </w:rPr>
        <w:br/>
      </w:r>
      <w:r>
        <w:rPr>
          <w:rFonts w:hint="eastAsia"/>
        </w:rPr>
        <w:t>　　图表 3：N-甲基吡咯烷酮的产业链结构图</w:t>
      </w:r>
      <w:r>
        <w:rPr>
          <w:rFonts w:hint="eastAsia"/>
        </w:rPr>
        <w:br/>
      </w:r>
      <w:r>
        <w:rPr>
          <w:rFonts w:hint="eastAsia"/>
        </w:rPr>
        <w:t>　　图表 4：国内生产总值（2009年2季度）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5：国内生产总值（2009年1季度）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6：2008年我国GDP比上年增长9.0%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7：2004-2008年国内生产总值及增长速度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8：2007-2008年各季粮食变化</w:t>
      </w:r>
      <w:r>
        <w:rPr>
          <w:rFonts w:hint="eastAsia"/>
        </w:rPr>
        <w:br/>
      </w:r>
      <w:r>
        <w:rPr>
          <w:rFonts w:hint="eastAsia"/>
        </w:rPr>
        <w:t>　　图表 9：2008年全国消费品零售总额同比增长21.6%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10：2008年我国规模以上工业增加值同比增长12.9%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11：2004-2008年居民消费价格比上年涨跌幅度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12：2008年中国CPI上涨5.9%</w:t>
      </w:r>
      <w:r>
        <w:rPr>
          <w:rFonts w:hint="eastAsia"/>
        </w:rPr>
        <w:br/>
      </w:r>
      <w:r>
        <w:rPr>
          <w:rFonts w:hint="eastAsia"/>
        </w:rPr>
        <w:t>　　图表 13：全国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14：2008年末中国外汇储备余额1.95万亿美元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15：2004-2008年末国家外汇储备</w:t>
      </w:r>
      <w:r>
        <w:rPr>
          <w:rFonts w:hint="eastAsia"/>
        </w:rPr>
        <w:br/>
      </w:r>
      <w:r>
        <w:rPr>
          <w:rFonts w:hint="eastAsia"/>
        </w:rPr>
        <w:t>　　图表 16：2008年中国贸易顺差2955亿美元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17：2004--2009年上半年人均可支配收入及名义增长速度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18：城镇单位就业人员劳动报酬情况（2009年1-3月）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19：2008年城镇人均收入15781元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20：2005-2008年城镇居民可支配收入下降明显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21：2004-2008年居民实际可支配收入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22：剔除通胀因素的城镇居民实际可支配收入增长趋势图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23：2008年各地区城镇居民人均可支配收入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24：2009年1-3月中国分地区固定资产投资情况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25：2008年中国固定资产投资情况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26：2008年中国固定资产投资增长25.5%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27：分地区城镇单位就业人员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28：分地区城镇单位就业人员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29：2009年最新贷款利率表</w:t>
      </w:r>
      <w:r>
        <w:rPr>
          <w:rFonts w:hint="eastAsia"/>
        </w:rPr>
        <w:br/>
      </w:r>
      <w:r>
        <w:rPr>
          <w:rFonts w:hint="eastAsia"/>
        </w:rPr>
        <w:t>　　图表 30：2009年最新存款利率表</w:t>
      </w:r>
      <w:r>
        <w:rPr>
          <w:rFonts w:hint="eastAsia"/>
        </w:rPr>
        <w:br/>
      </w:r>
      <w:r>
        <w:rPr>
          <w:rFonts w:hint="eastAsia"/>
        </w:rPr>
        <w:t>　　图表 31：2009年中国宏观经济指标统计预测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32：N-甲基吡咯烷酮质量指标情况</w:t>
      </w:r>
      <w:r>
        <w:rPr>
          <w:rFonts w:hint="eastAsia"/>
        </w:rPr>
        <w:br/>
      </w:r>
      <w:r>
        <w:rPr>
          <w:rFonts w:hint="eastAsia"/>
        </w:rPr>
        <w:t>　　图表 33：2005-2008年N-甲基吡咯烷酮产能统计</w:t>
      </w:r>
      <w:r>
        <w:rPr>
          <w:rFonts w:hint="eastAsia"/>
        </w:rPr>
        <w:br/>
      </w:r>
      <w:r>
        <w:rPr>
          <w:rFonts w:hint="eastAsia"/>
        </w:rPr>
        <w:t>　　图表 34：2005-2008年N-甲基吡咯烷酮产能变化</w:t>
      </w:r>
      <w:r>
        <w:rPr>
          <w:rFonts w:hint="eastAsia"/>
        </w:rPr>
        <w:br/>
      </w:r>
      <w:r>
        <w:rPr>
          <w:rFonts w:hint="eastAsia"/>
        </w:rPr>
        <w:t>　　图表 35：2009-2013年N-甲基吡咯烷酮产能预测</w:t>
      </w:r>
      <w:r>
        <w:rPr>
          <w:rFonts w:hint="eastAsia"/>
        </w:rPr>
        <w:br/>
      </w:r>
      <w:r>
        <w:rPr>
          <w:rFonts w:hint="eastAsia"/>
        </w:rPr>
        <w:t>　　图表 36：2009-2013年N-甲基吡咯烷酮产能预测</w:t>
      </w:r>
      <w:r>
        <w:rPr>
          <w:rFonts w:hint="eastAsia"/>
        </w:rPr>
        <w:br/>
      </w:r>
      <w:r>
        <w:rPr>
          <w:rFonts w:hint="eastAsia"/>
        </w:rPr>
        <w:t>　　图表 37：2005-2009年上半年N-甲基吡咯烷酮产量统计</w:t>
      </w:r>
      <w:r>
        <w:rPr>
          <w:rFonts w:hint="eastAsia"/>
        </w:rPr>
        <w:br/>
      </w:r>
      <w:r>
        <w:rPr>
          <w:rFonts w:hint="eastAsia"/>
        </w:rPr>
        <w:t>　　图表 38：2005-2009年上半年N-甲基吡咯烷酮产量变化</w:t>
      </w:r>
      <w:r>
        <w:rPr>
          <w:rFonts w:hint="eastAsia"/>
        </w:rPr>
        <w:br/>
      </w:r>
      <w:r>
        <w:rPr>
          <w:rFonts w:hint="eastAsia"/>
        </w:rPr>
        <w:t>　　图表 39：2005-2008年N-甲基吡咯烷酮产能利用率统计</w:t>
      </w:r>
      <w:r>
        <w:rPr>
          <w:rFonts w:hint="eastAsia"/>
        </w:rPr>
        <w:br/>
      </w:r>
      <w:r>
        <w:rPr>
          <w:rFonts w:hint="eastAsia"/>
        </w:rPr>
        <w:t>　　图表 40：2009-2013年N-甲基吡咯烷酮产量预测</w:t>
      </w:r>
      <w:r>
        <w:rPr>
          <w:rFonts w:hint="eastAsia"/>
        </w:rPr>
        <w:br/>
      </w:r>
      <w:r>
        <w:rPr>
          <w:rFonts w:hint="eastAsia"/>
        </w:rPr>
        <w:t>　　图表 41：2009-2013年N-甲基吡咯烷酮产量预测</w:t>
      </w:r>
      <w:r>
        <w:rPr>
          <w:rFonts w:hint="eastAsia"/>
        </w:rPr>
        <w:br/>
      </w:r>
      <w:r>
        <w:rPr>
          <w:rFonts w:hint="eastAsia"/>
        </w:rPr>
        <w:t>　　图表 42：行业生命周期、战略及其特征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43：2004-2008年N-甲基吡咯烷酮价格回顾</w:t>
      </w:r>
      <w:r>
        <w:rPr>
          <w:rFonts w:hint="eastAsia"/>
        </w:rPr>
        <w:br/>
      </w:r>
      <w:r>
        <w:rPr>
          <w:rFonts w:hint="eastAsia"/>
        </w:rPr>
        <w:t>　　图表 44：2008年中国N-甲基吡咯烷酮市场不同因素的价格影响力对比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45：2009-2012年N-甲基吡咯烷酮价格走势预测</w:t>
      </w:r>
      <w:r>
        <w:rPr>
          <w:rFonts w:hint="eastAsia"/>
        </w:rPr>
        <w:br/>
      </w:r>
      <w:r>
        <w:rPr>
          <w:rFonts w:hint="eastAsia"/>
        </w:rPr>
        <w:t>　　图表 46：2005-2009年上半年中国N-甲基吡咯烷酮出口量占产量的份额</w:t>
      </w:r>
      <w:r>
        <w:rPr>
          <w:rFonts w:hint="eastAsia"/>
        </w:rPr>
        <w:br/>
      </w:r>
      <w:r>
        <w:rPr>
          <w:rFonts w:hint="eastAsia"/>
        </w:rPr>
        <w:t>　　图表 47：2005-2009年上半年中国N-甲基吡咯烷酮进口量占产量的份额</w:t>
      </w:r>
      <w:r>
        <w:rPr>
          <w:rFonts w:hint="eastAsia"/>
        </w:rPr>
        <w:br/>
      </w:r>
      <w:r>
        <w:rPr>
          <w:rFonts w:hint="eastAsia"/>
        </w:rPr>
        <w:t>　　图表 48：2005-2009年上半年中国N-甲基吡咯烷酮产品进口量统计</w:t>
      </w:r>
      <w:r>
        <w:rPr>
          <w:rFonts w:hint="eastAsia"/>
        </w:rPr>
        <w:br/>
      </w:r>
      <w:r>
        <w:rPr>
          <w:rFonts w:hint="eastAsia"/>
        </w:rPr>
        <w:t>　　图表 49：2005-2009年上半年中国N-甲基吡咯烷酮产品出口量统计</w:t>
      </w:r>
      <w:r>
        <w:rPr>
          <w:rFonts w:hint="eastAsia"/>
        </w:rPr>
        <w:br/>
      </w:r>
      <w:r>
        <w:rPr>
          <w:rFonts w:hint="eastAsia"/>
        </w:rPr>
        <w:t>　　图表 50：2009-2012年中国N-甲基吡咯烷酮进出口量预测</w:t>
      </w:r>
      <w:r>
        <w:rPr>
          <w:rFonts w:hint="eastAsia"/>
        </w:rPr>
        <w:br/>
      </w:r>
      <w:r>
        <w:rPr>
          <w:rFonts w:hint="eastAsia"/>
        </w:rPr>
        <w:t>　　图表 51：2005-2009年上半年N-甲基吡咯烷酮需求量分析</w:t>
      </w:r>
      <w:r>
        <w:rPr>
          <w:rFonts w:hint="eastAsia"/>
        </w:rPr>
        <w:br/>
      </w:r>
      <w:r>
        <w:rPr>
          <w:rFonts w:hint="eastAsia"/>
        </w:rPr>
        <w:t>　　图表 52：N-甲基吡咯烷酮生产企业定价目标选择</w:t>
      </w:r>
      <w:r>
        <w:rPr>
          <w:rFonts w:hint="eastAsia"/>
        </w:rPr>
        <w:br/>
      </w:r>
      <w:r>
        <w:rPr>
          <w:rFonts w:hint="eastAsia"/>
        </w:rPr>
        <w:t>　　图表 53：N-甲基吡咯烷酮企业对付竞争者降价的程序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54：N-甲基吡咯烷酮行业销售渠道控制五力模型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55：2009-2013年中国N-甲基吡咯烷酮市场容量变化预测</w:t>
      </w:r>
      <w:r>
        <w:rPr>
          <w:rFonts w:hint="eastAsia"/>
        </w:rPr>
        <w:br/>
      </w:r>
      <w:r>
        <w:rPr>
          <w:rFonts w:hint="eastAsia"/>
        </w:rPr>
        <w:t>　　图表 56：2005-2009年中国Γ-丁内酯价格统计</w:t>
      </w:r>
      <w:r>
        <w:rPr>
          <w:rFonts w:hint="eastAsia"/>
        </w:rPr>
        <w:br/>
      </w:r>
      <w:r>
        <w:rPr>
          <w:rFonts w:hint="eastAsia"/>
        </w:rPr>
        <w:t>　　图表 57：2005-2009年中国一甲胺价格统计</w:t>
      </w:r>
      <w:r>
        <w:rPr>
          <w:rFonts w:hint="eastAsia"/>
        </w:rPr>
        <w:br/>
      </w:r>
      <w:r>
        <w:rPr>
          <w:rFonts w:hint="eastAsia"/>
        </w:rPr>
        <w:t>　　图表 58： 2005-2009年中国Γ-丁内酯产量统计</w:t>
      </w:r>
      <w:r>
        <w:rPr>
          <w:rFonts w:hint="eastAsia"/>
        </w:rPr>
        <w:br/>
      </w:r>
      <w:r>
        <w:rPr>
          <w:rFonts w:hint="eastAsia"/>
        </w:rPr>
        <w:t>　　图表 59： 2005-2009年中国一甲胺产量统计</w:t>
      </w:r>
      <w:r>
        <w:rPr>
          <w:rFonts w:hint="eastAsia"/>
        </w:rPr>
        <w:br/>
      </w:r>
      <w:r>
        <w:rPr>
          <w:rFonts w:hint="eastAsia"/>
        </w:rPr>
        <w:t>　　图表 60：2009-2012年中国Γ-丁内酯价格预测</w:t>
      </w:r>
      <w:r>
        <w:rPr>
          <w:rFonts w:hint="eastAsia"/>
        </w:rPr>
        <w:br/>
      </w:r>
      <w:r>
        <w:rPr>
          <w:rFonts w:hint="eastAsia"/>
        </w:rPr>
        <w:t>　　图表 61：2009-2012年中国一甲胺价格预测</w:t>
      </w:r>
      <w:r>
        <w:rPr>
          <w:rFonts w:hint="eastAsia"/>
        </w:rPr>
        <w:br/>
      </w:r>
      <w:r>
        <w:rPr>
          <w:rFonts w:hint="eastAsia"/>
        </w:rPr>
        <w:t>　　图表 62：2009-2012年中国Γ-丁内酯产量预测</w:t>
      </w:r>
      <w:r>
        <w:rPr>
          <w:rFonts w:hint="eastAsia"/>
        </w:rPr>
        <w:br/>
      </w:r>
      <w:r>
        <w:rPr>
          <w:rFonts w:hint="eastAsia"/>
        </w:rPr>
        <w:t>　　图表 63：2009-2012年中国一甲胺产量预测</w:t>
      </w:r>
      <w:r>
        <w:rPr>
          <w:rFonts w:hint="eastAsia"/>
        </w:rPr>
        <w:br/>
      </w:r>
      <w:r>
        <w:rPr>
          <w:rFonts w:hint="eastAsia"/>
        </w:rPr>
        <w:t>　　图表 64：2009年消费者对N-甲基吡咯烷酮品牌认知度调查</w:t>
      </w:r>
      <w:r>
        <w:rPr>
          <w:rFonts w:hint="eastAsia"/>
        </w:rPr>
        <w:br/>
      </w:r>
      <w:r>
        <w:rPr>
          <w:rFonts w:hint="eastAsia"/>
        </w:rPr>
        <w:t>　　图表 65：N-甲基吡咯烷酮产业用户关注因素</w:t>
      </w:r>
      <w:r>
        <w:rPr>
          <w:rFonts w:hint="eastAsia"/>
        </w:rPr>
        <w:br/>
      </w:r>
      <w:r>
        <w:rPr>
          <w:rFonts w:hint="eastAsia"/>
        </w:rPr>
        <w:t>　　图表 66：2009-2013年N-甲基吡咯烷酮产量预测</w:t>
      </w:r>
      <w:r>
        <w:rPr>
          <w:rFonts w:hint="eastAsia"/>
        </w:rPr>
        <w:br/>
      </w:r>
      <w:r>
        <w:rPr>
          <w:rFonts w:hint="eastAsia"/>
        </w:rPr>
        <w:t>　　图表 67：2008年南京金龙化工厂经营情况</w:t>
      </w:r>
      <w:r>
        <w:rPr>
          <w:rFonts w:hint="eastAsia"/>
        </w:rPr>
        <w:br/>
      </w:r>
      <w:r>
        <w:rPr>
          <w:rFonts w:hint="eastAsia"/>
        </w:rPr>
        <w:t>　　图表 68：2008年泰州延龄精细化工有限公司经营情况</w:t>
      </w:r>
      <w:r>
        <w:rPr>
          <w:rFonts w:hint="eastAsia"/>
        </w:rPr>
        <w:br/>
      </w:r>
      <w:r>
        <w:rPr>
          <w:rFonts w:hint="eastAsia"/>
        </w:rPr>
        <w:t>　　图表 69：2008年胜利油田东胜星润化工有限责任公司经营情况</w:t>
      </w:r>
      <w:r>
        <w:rPr>
          <w:rFonts w:hint="eastAsia"/>
        </w:rPr>
        <w:br/>
      </w:r>
      <w:r>
        <w:rPr>
          <w:rFonts w:hint="eastAsia"/>
        </w:rPr>
        <w:t>　　图表 70：2008年N-甲基吡咯烷酮各地区市场份额</w:t>
      </w:r>
      <w:r>
        <w:rPr>
          <w:rFonts w:hint="eastAsia"/>
        </w:rPr>
        <w:br/>
      </w:r>
      <w:r>
        <w:rPr>
          <w:rFonts w:hint="eastAsia"/>
        </w:rPr>
        <w:t>　　图表 71：2008年N-甲基吡咯烷酮东北地区销售规格统计</w:t>
      </w:r>
      <w:r>
        <w:rPr>
          <w:rFonts w:hint="eastAsia"/>
        </w:rPr>
        <w:br/>
      </w:r>
      <w:r>
        <w:rPr>
          <w:rFonts w:hint="eastAsia"/>
        </w:rPr>
        <w:t>　　图表 72：2008年N-甲基吡咯烷酮东北地区厂家销售情况</w:t>
      </w:r>
      <w:r>
        <w:rPr>
          <w:rFonts w:hint="eastAsia"/>
        </w:rPr>
        <w:br/>
      </w:r>
      <w:r>
        <w:rPr>
          <w:rFonts w:hint="eastAsia"/>
        </w:rPr>
        <w:t>　　图表 73：2008年N-甲基吡咯烷酮华北地区销售规格统计</w:t>
      </w:r>
      <w:r>
        <w:rPr>
          <w:rFonts w:hint="eastAsia"/>
        </w:rPr>
        <w:br/>
      </w:r>
      <w:r>
        <w:rPr>
          <w:rFonts w:hint="eastAsia"/>
        </w:rPr>
        <w:t>　　图表 74：2008年N-甲基吡咯烷酮华北地区厂家销售情况</w:t>
      </w:r>
      <w:r>
        <w:rPr>
          <w:rFonts w:hint="eastAsia"/>
        </w:rPr>
        <w:br/>
      </w:r>
      <w:r>
        <w:rPr>
          <w:rFonts w:hint="eastAsia"/>
        </w:rPr>
        <w:t>　　图表 75：2008年N-甲基吡咯烷酮华东地区销售规格统计</w:t>
      </w:r>
      <w:r>
        <w:rPr>
          <w:rFonts w:hint="eastAsia"/>
        </w:rPr>
        <w:br/>
      </w:r>
      <w:r>
        <w:rPr>
          <w:rFonts w:hint="eastAsia"/>
        </w:rPr>
        <w:t>　　图表 76：2008年N-甲基吡咯烷酮华东地区厂家销售情况</w:t>
      </w:r>
      <w:r>
        <w:rPr>
          <w:rFonts w:hint="eastAsia"/>
        </w:rPr>
        <w:br/>
      </w:r>
      <w:r>
        <w:rPr>
          <w:rFonts w:hint="eastAsia"/>
        </w:rPr>
        <w:t>　　图表 77：2008年N-甲基吡咯烷酮华中地区销售规格统计</w:t>
      </w:r>
      <w:r>
        <w:rPr>
          <w:rFonts w:hint="eastAsia"/>
        </w:rPr>
        <w:br/>
      </w:r>
      <w:r>
        <w:rPr>
          <w:rFonts w:hint="eastAsia"/>
        </w:rPr>
        <w:t>　　图表 78：2008年N-甲基吡咯烷酮华中地区厂家销售情况</w:t>
      </w:r>
      <w:r>
        <w:rPr>
          <w:rFonts w:hint="eastAsia"/>
        </w:rPr>
        <w:br/>
      </w:r>
      <w:r>
        <w:rPr>
          <w:rFonts w:hint="eastAsia"/>
        </w:rPr>
        <w:t>　　图表 79：2008年N-甲基吡咯烷酮华南地区销售规格统计</w:t>
      </w:r>
      <w:r>
        <w:rPr>
          <w:rFonts w:hint="eastAsia"/>
        </w:rPr>
        <w:br/>
      </w:r>
      <w:r>
        <w:rPr>
          <w:rFonts w:hint="eastAsia"/>
        </w:rPr>
        <w:t>　　图表 80：2008年N-甲基吡咯烷酮华南地区厂家销售情况</w:t>
      </w:r>
      <w:r>
        <w:rPr>
          <w:rFonts w:hint="eastAsia"/>
        </w:rPr>
        <w:br/>
      </w:r>
      <w:r>
        <w:rPr>
          <w:rFonts w:hint="eastAsia"/>
        </w:rPr>
        <w:t>　　图表 81：2008年N-甲基吡咯烷酮西南地区销售规格统计</w:t>
      </w:r>
      <w:r>
        <w:rPr>
          <w:rFonts w:hint="eastAsia"/>
        </w:rPr>
        <w:br/>
      </w:r>
      <w:r>
        <w:rPr>
          <w:rFonts w:hint="eastAsia"/>
        </w:rPr>
        <w:t>　　图表 82：2008年N-甲基吡咯烷酮西南地区厂家销售情况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edacc6414e52" w:history="1">
        <w:r>
          <w:rPr>
            <w:rStyle w:val="Hyperlink"/>
          </w:rPr>
          <w:t>2009-2013年中国N-甲基吡咯烷酮市场深度调查与投资发展研究报告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edacc6414e52" w:history="1">
        <w:r>
          <w:rPr>
            <w:rStyle w:val="Hyperlink"/>
          </w:rPr>
          <w:t>https://www.20087.com/2010-01/R_2009_2013_jiajizuokawantongshichangs607BaoGao.html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热点：甲基吡咯烷酮怎么读、甲基吡咯烷酮对人体的危害、甲基吡咯烷酮沸点、甲基吡咯烷酮密度、N-甲基吡咯烷酮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a56720a64cac" w:history="1">
      <w:r>
        <w:rPr>
          <w:rStyle w:val="Hyperlink"/>
        </w:rPr>
        <w:t>2009-2013年中国N-甲基吡咯烷酮市场深度调查与投资发展研究报告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_jiajizuokawantongshichangs607BaoGao.html" TargetMode="External" Id="R064bedacc64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_jiajizuokawantongshichangs607BaoGao.html" TargetMode="External" Id="R02a1a56720a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2010-01-12T04:30:00Z</dcterms:created>
  <dcterms:modified xsi:type="dcterms:W3CDTF">2010-01-12T05:30:00Z</dcterms:modified>
  <dc:subject>2009-2013年中国N-甲基吡咯烷酮市场深度调查与投资发展研究报告</dc:subject>
  <dc:title>2009-2013年中国N-甲基吡咯烷酮市场深度调查与投资发展研究报告</dc:title>
  <cp:keywords>2009-2013年中国N-甲基吡咯烷酮市场深度调查与投资发展研究报告</cp:keywords>
  <dc:description>2009-2013年中国N-甲基吡咯烷酮市场深度调查与投资发展研究报告</dc:description>
</cp:coreProperties>
</file>