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758e234e24cff" w:history="1">
              <w:r>
                <w:rPr>
                  <w:rStyle w:val="Hyperlink"/>
                </w:rPr>
                <w:t>2010-2014年中国注射穿刺器械产业盈利预测及发展前景咨询报告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758e234e24cff" w:history="1">
              <w:r>
                <w:rPr>
                  <w:rStyle w:val="Hyperlink"/>
                </w:rPr>
                <w:t>2010-2014年中国注射穿刺器械产业盈利预测及发展前景咨询报告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758e234e24cff" w:history="1">
                <w:r>
                  <w:rPr>
                    <w:rStyle w:val="Hyperlink"/>
                  </w:rPr>
                  <w:t>https://www.20087.com/2010-01/R_2010_2014zhushechuanciqixiechanyeyinBaoGao.html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领域的注射穿刺器械行业，在技术创新推动下实现了快速迭代升级。一次性无菌设计、智能化操作、精细化定位等先进技术被广泛应用，大大提高了手术安全性及患者舒适度。同时，响应生物降解和绿色环保理念，可吸收或生物降解型注射穿刺器械的研发成为行业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注射穿刺器械制造业基本概况</w:t>
      </w:r>
      <w:r>
        <w:rPr>
          <w:rFonts w:hint="eastAsia"/>
        </w:rPr>
        <w:br/>
      </w:r>
      <w:r>
        <w:rPr>
          <w:rFonts w:hint="eastAsia"/>
        </w:rPr>
        <w:t>　　第一节 注射穿刺器械制造业界定</w:t>
      </w:r>
      <w:r>
        <w:rPr>
          <w:rFonts w:hint="eastAsia"/>
        </w:rPr>
        <w:br/>
      </w:r>
      <w:r>
        <w:rPr>
          <w:rFonts w:hint="eastAsia"/>
        </w:rPr>
        <w:t>　　第二节 注射穿刺器械主要产品</w:t>
      </w:r>
      <w:r>
        <w:rPr>
          <w:rFonts w:hint="eastAsia"/>
        </w:rPr>
        <w:br/>
      </w:r>
      <w:r>
        <w:rPr>
          <w:rFonts w:hint="eastAsia"/>
        </w:rPr>
        <w:t>　　　　一、注射器</w:t>
      </w:r>
      <w:r>
        <w:rPr>
          <w:rFonts w:hint="eastAsia"/>
        </w:rPr>
        <w:br/>
      </w:r>
      <w:r>
        <w:rPr>
          <w:rFonts w:hint="eastAsia"/>
        </w:rPr>
        <w:t>　　　　二、灌注清洗器</w:t>
      </w:r>
      <w:r>
        <w:rPr>
          <w:rFonts w:hint="eastAsia"/>
        </w:rPr>
        <w:br/>
      </w:r>
      <w:r>
        <w:rPr>
          <w:rFonts w:hint="eastAsia"/>
        </w:rPr>
        <w:t>　　　　三、其它玻璃试管、接头</w:t>
      </w:r>
      <w:r>
        <w:rPr>
          <w:rFonts w:hint="eastAsia"/>
        </w:rPr>
        <w:br/>
      </w:r>
      <w:r>
        <w:rPr>
          <w:rFonts w:hint="eastAsia"/>
        </w:rPr>
        <w:t>　　　　四、注射用针</w:t>
      </w:r>
      <w:r>
        <w:rPr>
          <w:rFonts w:hint="eastAsia"/>
        </w:rPr>
        <w:br/>
      </w:r>
      <w:r>
        <w:rPr>
          <w:rFonts w:hint="eastAsia"/>
        </w:rPr>
        <w:t>　　　　五、输液、输血用针</w:t>
      </w:r>
      <w:r>
        <w:rPr>
          <w:rFonts w:hint="eastAsia"/>
        </w:rPr>
        <w:br/>
      </w:r>
      <w:r>
        <w:rPr>
          <w:rFonts w:hint="eastAsia"/>
        </w:rPr>
        <w:t>　　　　六、穿刺针</w:t>
      </w:r>
      <w:r>
        <w:rPr>
          <w:rFonts w:hint="eastAsia"/>
        </w:rPr>
        <w:br/>
      </w:r>
      <w:r>
        <w:rPr>
          <w:rFonts w:hint="eastAsia"/>
        </w:rPr>
        <w:t>　　　　七、其它针</w:t>
      </w:r>
      <w:r>
        <w:rPr>
          <w:rFonts w:hint="eastAsia"/>
        </w:rPr>
        <w:br/>
      </w:r>
      <w:r>
        <w:rPr>
          <w:rFonts w:hint="eastAsia"/>
        </w:rPr>
        <w:t>　　　　八、接头、管阀</w:t>
      </w:r>
      <w:r>
        <w:rPr>
          <w:rFonts w:hint="eastAsia"/>
        </w:rPr>
        <w:br/>
      </w:r>
      <w:r>
        <w:rPr>
          <w:rFonts w:hint="eastAsia"/>
        </w:rPr>
        <w:t>　　　　九、其它注射穿刺器械及附件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2009-2010年世界注射穿刺器械运行现状分析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2009-2010年世界注射穿刺器械产业发展综述</w:t>
      </w:r>
      <w:r>
        <w:rPr>
          <w:rFonts w:hint="eastAsia"/>
        </w:rPr>
        <w:br/>
      </w:r>
      <w:r>
        <w:rPr>
          <w:rFonts w:hint="eastAsia"/>
        </w:rPr>
        <w:t>　　　　一、世界最小自动注射器分析</w:t>
      </w:r>
      <w:r>
        <w:rPr>
          <w:rFonts w:hint="eastAsia"/>
        </w:rPr>
        <w:br/>
      </w:r>
      <w:r>
        <w:rPr>
          <w:rFonts w:hint="eastAsia"/>
        </w:rPr>
        <w:t>　　　　二、世界注射穿刺器械技术分析</w:t>
      </w:r>
      <w:r>
        <w:rPr>
          <w:rFonts w:hint="eastAsia"/>
        </w:rPr>
        <w:br/>
      </w:r>
      <w:r>
        <w:rPr>
          <w:rFonts w:hint="eastAsia"/>
        </w:rPr>
        <w:t>　　　　三、世界注射穿刺器械市场分析</w:t>
      </w:r>
      <w:r>
        <w:rPr>
          <w:rFonts w:hint="eastAsia"/>
        </w:rPr>
        <w:br/>
      </w:r>
      <w:r>
        <w:rPr>
          <w:rFonts w:hint="eastAsia"/>
        </w:rPr>
        <w:t>　　第二节 2009-2010年世界注射穿刺器械主要国家运行动态分析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2010-2014年世界注射穿刺器械发展趋势分析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2009-2010年中国注射穿刺器械市场发展环境分析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2009-2010年中国注射穿刺器械所属行业政策分析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第三节 2009-2010年中国注射穿刺器械发展社会环境分析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2009-2010年中国注射穿刺器械产业运行形势分析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2009-2010年中国注射穿刺器械产业发展概述</w:t>
      </w:r>
      <w:r>
        <w:rPr>
          <w:rFonts w:hint="eastAsia"/>
        </w:rPr>
        <w:br/>
      </w:r>
      <w:r>
        <w:rPr>
          <w:rFonts w:hint="eastAsia"/>
        </w:rPr>
        <w:t>　　　　一、我国小小注射器频频遭反倾销</w:t>
      </w:r>
      <w:r>
        <w:rPr>
          <w:rFonts w:hint="eastAsia"/>
        </w:rPr>
        <w:br/>
      </w:r>
      <w:r>
        <w:rPr>
          <w:rFonts w:hint="eastAsia"/>
        </w:rPr>
        <w:t>　　　　二、注射器出口猛增</w:t>
      </w:r>
      <w:r>
        <w:rPr>
          <w:rFonts w:hint="eastAsia"/>
        </w:rPr>
        <w:br/>
      </w:r>
      <w:r>
        <w:rPr>
          <w:rFonts w:hint="eastAsia"/>
        </w:rPr>
        <w:t>　　　　三、注射穿刺器械技术分析</w:t>
      </w:r>
      <w:r>
        <w:rPr>
          <w:rFonts w:hint="eastAsia"/>
        </w:rPr>
        <w:br/>
      </w:r>
      <w:r>
        <w:rPr>
          <w:rFonts w:hint="eastAsia"/>
        </w:rPr>
        <w:t>　　第二节 2009-2010年中国注射穿刺器械市场动态分析</w:t>
      </w:r>
      <w:r>
        <w:rPr>
          <w:rFonts w:hint="eastAsia"/>
        </w:rPr>
        <w:br/>
      </w:r>
      <w:r>
        <w:rPr>
          <w:rFonts w:hint="eastAsia"/>
        </w:rPr>
        <w:t>　　　　一、注射穿刺器械供给分析</w:t>
      </w:r>
      <w:r>
        <w:rPr>
          <w:rFonts w:hint="eastAsia"/>
        </w:rPr>
        <w:br/>
      </w:r>
      <w:r>
        <w:rPr>
          <w:rFonts w:hint="eastAsia"/>
        </w:rPr>
        <w:t>　　　　二、注射穿刺器械市场需求分析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2009-2010年中国注射穿刺器械产业发展存在问题分析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2007-2008年中国注射器市场进出口数据分析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2007-2008年中国注射器行业进出口情况分析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2007-2008年中国注射器行业进出口特征分析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注射器进出口价格特征分析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2006-2009年中国医疗、外科及兽医用器械制造行业规模以上企业经济运行监测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2005-2009年（按季度更新）中国医疗、外科及兽医用器械制造行业数据监测回顾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2005-2009年（按季度更新）中国医疗、外科及兽医用器械制造行业投资价值测算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2005-2009年（按季度更新）中国医疗、外科及兽医用器械制造行业产销率调查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2005-2009年（按季度更新）医疗、外科及兽医用器械制造出口交货值数据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2009-2010年中国注射穿刺器械制造业市场竞争格局分析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2009-2010年中国注射穿刺器械制造业竞争现状分析</w:t>
      </w:r>
      <w:r>
        <w:rPr>
          <w:rFonts w:hint="eastAsia"/>
        </w:rPr>
        <w:br/>
      </w:r>
      <w:r>
        <w:rPr>
          <w:rFonts w:hint="eastAsia"/>
        </w:rPr>
        <w:t>　　　　一、注射穿刺器械制造竞争力分析</w:t>
      </w:r>
      <w:r>
        <w:rPr>
          <w:rFonts w:hint="eastAsia"/>
        </w:rPr>
        <w:br/>
      </w:r>
      <w:r>
        <w:rPr>
          <w:rFonts w:hint="eastAsia"/>
        </w:rPr>
        <w:t>　　　　二、注射穿刺器械制造细分产品市场竞争分析</w:t>
      </w:r>
      <w:r>
        <w:rPr>
          <w:rFonts w:hint="eastAsia"/>
        </w:rPr>
        <w:br/>
      </w:r>
      <w:r>
        <w:rPr>
          <w:rFonts w:hint="eastAsia"/>
        </w:rPr>
        <w:t>　　　　三、注射穿刺器械制造技术竞争分析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2009-2010年中国注射穿刺器械制造业集中度分析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2009-2010年中国注射穿刺器械制造企业提升竞争力策略分析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2009-2010年中国注射穿刺器械制造业典型企业竞争财务数据分析</w:t>
      </w:r>
      <w:r>
        <w:rPr>
          <w:rFonts w:hint="eastAsia"/>
        </w:rPr>
        <w:br/>
      </w:r>
      <w:r>
        <w:rPr>
          <w:rFonts w:hint="eastAsia"/>
        </w:rPr>
        <w:t>　　第一节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第四节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第五节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第六节 上海市尼普洛有限公司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第七节 浙江康德莱医疗器械股份有限公司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第八节 福建莆田仁德医疗器械有限公司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第九节 中山市普世医技有限公司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第十节 江苏苏云医疗器材有限公司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2010-2014年中国注射穿刺器械制造业发展前景预测分析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2010-2014年中国注射穿刺器械制造业发展趋势分析</w:t>
      </w:r>
      <w:r>
        <w:rPr>
          <w:rFonts w:hint="eastAsia"/>
        </w:rPr>
        <w:br/>
      </w:r>
      <w:r>
        <w:rPr>
          <w:rFonts w:hint="eastAsia"/>
        </w:rPr>
        <w:t>　　　　一、注射穿刺器械技术发展方向分析</w:t>
      </w:r>
      <w:r>
        <w:rPr>
          <w:rFonts w:hint="eastAsia"/>
        </w:rPr>
        <w:br/>
      </w:r>
      <w:r>
        <w:rPr>
          <w:rFonts w:hint="eastAsia"/>
        </w:rPr>
        <w:t>　　　　二、注射穿刺器械市场竞争格局预测分析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2010-2014年中国注射穿刺器械市场预测分析</w:t>
      </w:r>
      <w:r>
        <w:rPr>
          <w:rFonts w:hint="eastAsia"/>
        </w:rPr>
        <w:br/>
      </w:r>
      <w:r>
        <w:rPr>
          <w:rFonts w:hint="eastAsia"/>
        </w:rPr>
        <w:t>　　　　一、注射穿刺器械市场供给预测分析</w:t>
      </w:r>
      <w:r>
        <w:rPr>
          <w:rFonts w:hint="eastAsia"/>
        </w:rPr>
        <w:br/>
      </w:r>
      <w:r>
        <w:rPr>
          <w:rFonts w:hint="eastAsia"/>
        </w:rPr>
        <w:t>　　　　二、注射穿刺器械需求预测分析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2010-2014年中国注射穿刺器械产业市场盈利预测分析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2010-2014年中国注射穿刺器械行业投资机会与风险分析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2010-2014年中国注射穿刺器械行业投资环境分析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2010-2014年中国注射穿刺器械行业投资机会分析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一、注射穿刺器械投资潜力分析</w:t>
      </w:r>
      <w:r>
        <w:rPr>
          <w:rFonts w:hint="eastAsia"/>
        </w:rPr>
        <w:br/>
      </w:r>
      <w:r>
        <w:rPr>
          <w:rFonts w:hint="eastAsia"/>
        </w:rPr>
        <w:t>　　　　二、注射穿刺器械吸引力分析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2010-2014年中国注射穿刺器械行业投资风险分析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中智^林^专家投资建议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中国注射器进出口数量及金额合计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中国注射器主要进口来源国和地区统计表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中国注射器主要出口地区和国家统计表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2009年11月中国各省市医疗、外科及兽医用器械制造行业企业数量统计表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2009年11月中国各省市医疗、外科及兽医用器械制造行业企业数量分布图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2009年11月底中国各省市医疗、外科及兽医用器械制造行业资产统计表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2009年11月底中国各省市医疗、外科及兽医用器械制造行业资产分布图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2009年医疗、外科及兽医用器械制造行业产销率（数据均可更新至最新月份）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威海威高集团有限公司资产负债能力指标分析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双鸽集团有限公司盈利指标情况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双鸽集团有限公司资产运行指标状况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双鸽集团有限公司资产负债能力指标分析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双鸽集团有限公司盈利能力情况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双鸽集团有限公司销售收入情况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双鸽集团有限公司成本费用构成情况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上海市尼普洛有限公司盈利指标情况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上海市尼普洛有限公司资产运行指标状况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上海市尼普洛有限公司资产负债能力指标分析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上海市尼普洛有限公司盈利能力情况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上海市尼普洛有限公司销售收入情况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上海市尼普洛有限公司成本费用构成情况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福建莆田仁德医疗器械有限公司盈利指标情况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福建莆田仁德医疗器械有限公司资产运行指标状况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福建莆田仁德医疗器械有限公司资产负债能力指标分析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福建莆田仁德医疗器械有限公司盈利能力情况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福建莆田仁德医疗器械有限公司销售收入情况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福建莆田仁德医疗器械有限公司成本费用构成情况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中山市普世医技有限公司盈利指标情况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中山市普世医技有限公司资产运行指标状况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中山市普世医技有限公司资产负债能力指标分析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中山市普世医技有限公司盈利能力情况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中山市普世医技有限公司销售收入情况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中山市普世医技有限公司成本费用构成情况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江苏苏云医疗器材有限公司盈利指标情况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江苏苏云医疗器材有限公司资产运行指标状况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江苏苏云医疗器材有限公司资产负债能力指标分析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江苏苏云医疗器材有限公司盈利能力情况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江苏苏云医疗器材有限公司销售收入情况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江苏苏云医疗器材有限公司成本费用构成情况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图表 2010-2014年中国注射穿刺器械市场供给预测分析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2010-2014年中国注射穿刺器械需求预测分析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2010-2014年中国注射器进出口预测分析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2010-2014年中国注射穿刺器械产业市场盈利预测分析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758e234e24cff" w:history="1">
        <w:r>
          <w:rPr>
            <w:rStyle w:val="Hyperlink"/>
          </w:rPr>
          <w:t>2010-2014年中国注射穿刺器械产业盈利预测及发展前景咨询报告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758e234e24cff" w:history="1">
        <w:r>
          <w:rPr>
            <w:rStyle w:val="Hyperlink"/>
          </w:rPr>
          <w:t>https://www.20087.com/2010-01/R_2010_2014zhushechuanciqixiechanyeyinBaoGao.html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ed45a8dc742ed" w:history="1">
      <w:r>
        <w:rPr>
          <w:rStyle w:val="Hyperlink"/>
        </w:rPr>
        <w:t>2010-2014年中国注射穿刺器械产业盈利预测及发展前景咨询报告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zhushechuanciqixiechanyeyinBaoGao.html" TargetMode="External" Id="Rd7e758e234e2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zhushechuanciqixiechanyeyinBaoGao.html" TargetMode="External" Id="Rbe5ed45a8dc7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2010-01-07T06:23:00Z</dcterms:created>
  <dcterms:modified xsi:type="dcterms:W3CDTF">2010-01-07T07:23:00Z</dcterms:modified>
  <dc:subject>2010-2014年中国注射穿刺器械产业盈利预测及发展前景咨询报告</dc:subject>
  <dc:title>2010-2014年中国注射穿刺器械产业盈利预测及发展前景咨询报告</dc:title>
  <cp:keywords>2010-2014年中国注射穿刺器械产业盈利预测及发展前景咨询报告</cp:keywords>
  <dc:description>2010-2014年中国注射穿刺器械产业盈利预测及发展前景咨询报告</dc:description>
</cp:coreProperties>
</file>