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19f581246445b" w:history="1">
              <w:r>
                <w:rPr>
                  <w:rStyle w:val="Hyperlink"/>
                </w:rPr>
                <w:t>2010-2015年中国MP4播放器产业市场调研及投资前景预测报告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19f581246445b" w:history="1">
              <w:r>
                <w:rPr>
                  <w:rStyle w:val="Hyperlink"/>
                </w:rPr>
                <w:t>2010-2015年中国MP4播放器产业市场调研及投资前景预测报告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19f581246445b" w:history="1">
                <w:r>
                  <w:rPr>
                    <w:rStyle w:val="Hyperlink"/>
                  </w:rPr>
                  <w:t>https://www.20087.com/2010-04/R_2010_20154bofangqichanyeshichangdiao.html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2009-2010年世界MP4播放器产业运行动态分析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2009-2010年世界MP4播放器产业发展概述</w:t>
      </w:r>
      <w:r>
        <w:rPr>
          <w:rFonts w:hint="eastAsia"/>
        </w:rPr>
        <w:br/>
      </w:r>
      <w:r>
        <w:rPr>
          <w:rFonts w:hint="eastAsia"/>
        </w:rPr>
        <w:t>　　　　一、海尔MP4将登陆北美市场</w:t>
      </w:r>
      <w:r>
        <w:rPr>
          <w:rFonts w:hint="eastAsia"/>
        </w:rPr>
        <w:br/>
      </w:r>
      <w:r>
        <w:rPr>
          <w:rFonts w:hint="eastAsia"/>
        </w:rPr>
        <w:t>　　　　二、国外迷你MP4播放器</w:t>
      </w:r>
      <w:r>
        <w:rPr>
          <w:rFonts w:hint="eastAsia"/>
        </w:rPr>
        <w:br/>
      </w:r>
      <w:r>
        <w:rPr>
          <w:rFonts w:hint="eastAsia"/>
        </w:rPr>
        <w:t>　　　　三、MP4播放器市场竞争分析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2009-2010年世界MP4播放器产业发展趋势分析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一、MP4播放器服务政策</w:t>
      </w:r>
      <w:r>
        <w:rPr>
          <w:rFonts w:hint="eastAsia"/>
        </w:rPr>
        <w:br/>
      </w:r>
      <w:r>
        <w:rPr>
          <w:rFonts w:hint="eastAsia"/>
        </w:rPr>
        <w:t>　　　　二、上游产业政策影响分析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2009-2010年中国MP4播放器产业社会环境分析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2009-2010年中国MP4播放器行业运行形势分析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二、2009年MP4播放器音质之战愈演愈烈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三、2009年1-3月中国互联网MP4市场集中度低</w:t>
      </w:r>
      <w:r>
        <w:rPr>
          <w:rFonts w:hint="eastAsia"/>
        </w:rPr>
        <w:br/>
      </w:r>
      <w:r>
        <w:rPr>
          <w:rFonts w:hint="eastAsia"/>
        </w:rPr>
        <w:t>　　　　四、我国的MP4播放器市场的完全扫描</w:t>
      </w:r>
      <w:r>
        <w:rPr>
          <w:rFonts w:hint="eastAsia"/>
        </w:rPr>
        <w:br/>
      </w:r>
      <w:r>
        <w:rPr>
          <w:rFonts w:hint="eastAsia"/>
        </w:rPr>
        <w:t>　　第二节 2009-2010年中国MP4播放器行业存在的问题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2009-2010年中国MP4播放器行业的发展对策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2009-2010年中国整体市场品牌关注分布分析</w:t>
      </w:r>
      <w:r>
        <w:rPr>
          <w:rFonts w:hint="eastAsia"/>
        </w:rPr>
        <w:br/>
      </w:r>
      <w:r>
        <w:rPr>
          <w:rFonts w:hint="eastAsia"/>
        </w:rPr>
        <w:t>　　第一节 2009-2010年中国整体市场品牌关注分布</w:t>
      </w:r>
      <w:r>
        <w:rPr>
          <w:rFonts w:hint="eastAsia"/>
        </w:rPr>
        <w:br/>
      </w:r>
      <w:r>
        <w:rPr>
          <w:rFonts w:hint="eastAsia"/>
        </w:rPr>
        <w:t>　　第二节 2009-2010年中国不同价位区间品牌关注比例分布状况</w:t>
      </w:r>
      <w:r>
        <w:rPr>
          <w:rFonts w:hint="eastAsia"/>
        </w:rPr>
        <w:br/>
      </w:r>
      <w:r>
        <w:rPr>
          <w:rFonts w:hint="eastAsia"/>
        </w:rPr>
        <w:t>　　　　一、2000元以下</w:t>
      </w:r>
      <w:r>
        <w:rPr>
          <w:rFonts w:hint="eastAsia"/>
        </w:rPr>
        <w:br/>
      </w:r>
      <w:r>
        <w:rPr>
          <w:rFonts w:hint="eastAsia"/>
        </w:rPr>
        <w:t>　　　　二、2000元及以上</w:t>
      </w:r>
      <w:r>
        <w:rPr>
          <w:rFonts w:hint="eastAsia"/>
        </w:rPr>
        <w:br/>
      </w:r>
      <w:r>
        <w:rPr>
          <w:rFonts w:hint="eastAsia"/>
        </w:rPr>
        <w:t>　　第三节 2009-2010年中国不同存储介质品牌关注比例分布状况</w:t>
      </w:r>
      <w:r>
        <w:rPr>
          <w:rFonts w:hint="eastAsia"/>
        </w:rPr>
        <w:br/>
      </w:r>
      <w:r>
        <w:rPr>
          <w:rFonts w:hint="eastAsia"/>
        </w:rPr>
        <w:t>　　　　一、闪存式</w:t>
      </w:r>
      <w:r>
        <w:rPr>
          <w:rFonts w:hint="eastAsia"/>
        </w:rPr>
        <w:br/>
      </w:r>
      <w:r>
        <w:rPr>
          <w:rFonts w:hint="eastAsia"/>
        </w:rPr>
        <w:t>　　　　二、硬盘式</w:t>
      </w:r>
      <w:r>
        <w:rPr>
          <w:rFonts w:hint="eastAsia"/>
        </w:rPr>
        <w:br/>
      </w:r>
      <w:r>
        <w:rPr>
          <w:rFonts w:hint="eastAsia"/>
        </w:rPr>
        <w:t>　　第四节 2009-2010年中国产品关注排行榜</w:t>
      </w:r>
      <w:r>
        <w:rPr>
          <w:rFonts w:hint="eastAsia"/>
        </w:rPr>
        <w:br/>
      </w:r>
      <w:r>
        <w:rPr>
          <w:rFonts w:hint="eastAsia"/>
        </w:rPr>
        <w:t>　　　　一、闪存式</w:t>
      </w:r>
      <w:r>
        <w:rPr>
          <w:rFonts w:hint="eastAsia"/>
        </w:rPr>
        <w:br/>
      </w:r>
      <w:r>
        <w:rPr>
          <w:rFonts w:hint="eastAsia"/>
        </w:rPr>
        <w:t>　　　　二、硬盘式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第一节 2008-200中国MP4播放器市场消费行为分析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2009-2010年中国高校学生MP4市场分析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2009-2010年MP4播放器产业竞争现状分析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二、MP4播放器品牌竞争格局分析</w:t>
      </w:r>
      <w:r>
        <w:rPr>
          <w:rFonts w:hint="eastAsia"/>
        </w:rPr>
        <w:br/>
      </w:r>
      <w:r>
        <w:rPr>
          <w:rFonts w:hint="eastAsia"/>
        </w:rPr>
        <w:t>　　　　三、MP4播放器价格竞争分析</w:t>
      </w:r>
      <w:r>
        <w:rPr>
          <w:rFonts w:hint="eastAsia"/>
        </w:rPr>
        <w:br/>
      </w:r>
      <w:r>
        <w:rPr>
          <w:rFonts w:hint="eastAsia"/>
        </w:rPr>
        <w:t>　　第二节 2009-2010年MP4播放器产业重点省市竞争格局分析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2009-2010年MP4播放器产业提升竞争力策略分析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2009-2010年中国MP4播放器重点企业竞争性财务分析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中国电子工业深圳总公司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一、爱国者</w:t>
      </w:r>
      <w:r>
        <w:rPr>
          <w:rFonts w:hint="eastAsia"/>
        </w:rPr>
        <w:br/>
      </w:r>
      <w:r>
        <w:rPr>
          <w:rFonts w:hint="eastAsia"/>
        </w:rPr>
        <w:t>　　　　二、爱可视</w:t>
      </w:r>
      <w:r>
        <w:rPr>
          <w:rFonts w:hint="eastAsia"/>
        </w:rPr>
        <w:br/>
      </w:r>
      <w:r>
        <w:rPr>
          <w:rFonts w:hint="eastAsia"/>
        </w:rPr>
        <w:t>　　　　三、爱欧迪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三、2009年1-12月中国MP3播放器品牌关注度分析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四、2006年汽车CD播放器销量下滑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2010-2015年中国MP4播放器行业发展前景分析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2010-2015年中国MP4播放器行业市场预测分析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2010-2015年中国MP4播放器行业盈利预测分析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最受用户关注的前十大MP4播放器品牌排行</w:t>
      </w:r>
      <w:r>
        <w:rPr>
          <w:rFonts w:hint="eastAsia"/>
        </w:rPr>
        <w:br/>
      </w:r>
      <w:r>
        <w:rPr>
          <w:rFonts w:hint="eastAsia"/>
        </w:rPr>
        <w:t>　　图表 2000元以下MP4品牌关注比例分布</w:t>
      </w:r>
      <w:r>
        <w:rPr>
          <w:rFonts w:hint="eastAsia"/>
        </w:rPr>
        <w:br/>
      </w:r>
      <w:r>
        <w:rPr>
          <w:rFonts w:hint="eastAsia"/>
        </w:rPr>
        <w:t>　　图表 2000元及以上MP4品牌关注比例分布</w:t>
      </w:r>
      <w:r>
        <w:rPr>
          <w:rFonts w:hint="eastAsia"/>
        </w:rPr>
        <w:br/>
      </w:r>
      <w:r>
        <w:rPr>
          <w:rFonts w:hint="eastAsia"/>
        </w:rPr>
        <w:t>　　图表 最受关注的十大闪存式MP4品牌关注比例分布</w:t>
      </w:r>
      <w:r>
        <w:rPr>
          <w:rFonts w:hint="eastAsia"/>
        </w:rPr>
        <w:br/>
      </w:r>
      <w:r>
        <w:rPr>
          <w:rFonts w:hint="eastAsia"/>
        </w:rPr>
        <w:t>　　图表 最受关注的十大硬盘式MP4品牌关注比例分布</w:t>
      </w:r>
      <w:r>
        <w:rPr>
          <w:rFonts w:hint="eastAsia"/>
        </w:rPr>
        <w:br/>
      </w:r>
      <w:r>
        <w:rPr>
          <w:rFonts w:hint="eastAsia"/>
        </w:rPr>
        <w:t>　　图表 最受用户关注的前十款闪存式MP4播放器</w:t>
      </w:r>
      <w:r>
        <w:rPr>
          <w:rFonts w:hint="eastAsia"/>
        </w:rPr>
        <w:br/>
      </w:r>
      <w:r>
        <w:rPr>
          <w:rFonts w:hint="eastAsia"/>
        </w:rPr>
        <w:t>　　图表 最受用户关注的前十款硬盘式MP4播放器排行榜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中国电子工业深圳总公司盈利指标情况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中国电子工业深圳总公司盈利能力情况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中国电子工业深圳总公司销售收入情况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中国电子工业深圳总公司成本费用构成情况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2010-2015年中国MP4播放器行业发展前景分析</w:t>
      </w:r>
      <w:r>
        <w:rPr>
          <w:rFonts w:hint="eastAsia"/>
        </w:rPr>
        <w:br/>
      </w:r>
      <w:r>
        <w:rPr>
          <w:rFonts w:hint="eastAsia"/>
        </w:rPr>
        <w:t>　　图表 2010-2015年中国MP4播放器行业市场预测分析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2010-2015年中国MP4播放器行业盈利预测分析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19f581246445b" w:history="1">
        <w:r>
          <w:rPr>
            <w:rStyle w:val="Hyperlink"/>
          </w:rPr>
          <w:t>2010-2015年中国MP4播放器产业市场调研及投资前景预测报告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19f581246445b" w:history="1">
        <w:r>
          <w:rPr>
            <w:rStyle w:val="Hyperlink"/>
          </w:rPr>
          <w:t>https://www.20087.com/2010-04/R_2010_20154bofangqichanyeshichangdiao.html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2e6318e247d3" w:history="1">
      <w:r>
        <w:rPr>
          <w:rStyle w:val="Hyperlink"/>
        </w:rPr>
        <w:t>2010-2015年中国MP4播放器产业市场调研及投资前景预测报告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4bofangqichanyeshichangdiao.html" TargetMode="External" Id="Red119f581246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4bofangqichanyeshichangdiao.html" TargetMode="External" Id="Ra0a82e6318e2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2010-04-28T04:38:00Z</dcterms:created>
  <dcterms:modified xsi:type="dcterms:W3CDTF">2010-04-28T05:38:00Z</dcterms:modified>
  <dc:subject>2010-2015年中国MP4播放器产业市场调研及投资前景预测报告</dc:subject>
  <dc:title>2010-2015年中国MP4播放器产业市场调研及投资前景预测报告</dc:title>
  <cp:keywords>2010-2015年中国MP4播放器产业市场调研及投资前景预测报告</cp:keywords>
  <dc:description>2010-2015年中国MP4播放器产业市场调研及投资前景预测报告</dc:description>
</cp:coreProperties>
</file>