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f56b99cd94470" w:history="1">
              <w:r>
                <w:rPr>
                  <w:rStyle w:val="Hyperlink"/>
                </w:rPr>
                <w:t>2010-2015年造纸级滑石粉行业深度评估及市场调查研究及发展趋势分析报告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f56b99cd94470" w:history="1">
              <w:r>
                <w:rPr>
                  <w:rStyle w:val="Hyperlink"/>
                </w:rPr>
                <w:t>2010-2015年造纸级滑石粉行业深度评估及市场调查研究及发展趋势分析报告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f56b99cd94470" w:history="1">
                <w:r>
                  <w:rPr>
                    <w:rStyle w:val="Hyperlink"/>
                  </w:rPr>
                  <w:t>https://www.20087.com/2010-06/R_2010_2015nianzaozhijihuashifenxingye.html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世界造纸级滑石粉行业发展情况分析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世界造纸级滑石粉行业分析</w:t>
      </w:r>
      <w:r>
        <w:rPr>
          <w:rFonts w:hint="eastAsia"/>
        </w:rPr>
        <w:br/>
      </w:r>
      <w:r>
        <w:rPr>
          <w:rFonts w:hint="eastAsia"/>
        </w:rPr>
        <w:t>　　　　一、世界造纸级滑石粉行业特点</w:t>
      </w:r>
      <w:r>
        <w:rPr>
          <w:rFonts w:hint="eastAsia"/>
        </w:rPr>
        <w:br/>
      </w:r>
      <w:r>
        <w:rPr>
          <w:rFonts w:hint="eastAsia"/>
        </w:rPr>
        <w:t>　　　　二、世界造纸级滑石粉产能状况</w:t>
      </w:r>
      <w:r>
        <w:rPr>
          <w:rFonts w:hint="eastAsia"/>
        </w:rPr>
        <w:br/>
      </w:r>
      <w:r>
        <w:rPr>
          <w:rFonts w:hint="eastAsia"/>
        </w:rPr>
        <w:t>　　　　三、世界造纸级滑石粉行业动态</w:t>
      </w:r>
      <w:r>
        <w:rPr>
          <w:rFonts w:hint="eastAsia"/>
        </w:rPr>
        <w:br/>
      </w:r>
      <w:r>
        <w:rPr>
          <w:rFonts w:hint="eastAsia"/>
        </w:rPr>
        <w:t>　　第二节 世界造纸级滑石粉市场分析</w:t>
      </w:r>
      <w:r>
        <w:rPr>
          <w:rFonts w:hint="eastAsia"/>
        </w:rPr>
        <w:br/>
      </w:r>
      <w:r>
        <w:rPr>
          <w:rFonts w:hint="eastAsia"/>
        </w:rPr>
        <w:t>　　　　一、世界造纸级滑石粉生产分布</w:t>
      </w:r>
      <w:r>
        <w:rPr>
          <w:rFonts w:hint="eastAsia"/>
        </w:rPr>
        <w:br/>
      </w:r>
      <w:r>
        <w:rPr>
          <w:rFonts w:hint="eastAsia"/>
        </w:rPr>
        <w:t>　　　　二、世界造纸级滑石粉消费情况</w:t>
      </w:r>
      <w:r>
        <w:rPr>
          <w:rFonts w:hint="eastAsia"/>
        </w:rPr>
        <w:br/>
      </w:r>
      <w:r>
        <w:rPr>
          <w:rFonts w:hint="eastAsia"/>
        </w:rPr>
        <w:t>　　　　三、世界造纸级滑石粉消费结构</w:t>
      </w:r>
      <w:r>
        <w:rPr>
          <w:rFonts w:hint="eastAsia"/>
        </w:rPr>
        <w:br/>
      </w:r>
      <w:r>
        <w:rPr>
          <w:rFonts w:hint="eastAsia"/>
        </w:rPr>
        <w:t>　　　　四、世界造纸级滑石粉价格分析</w:t>
      </w:r>
      <w:r>
        <w:rPr>
          <w:rFonts w:hint="eastAsia"/>
        </w:rPr>
        <w:br/>
      </w:r>
      <w:r>
        <w:rPr>
          <w:rFonts w:hint="eastAsia"/>
        </w:rPr>
        <w:t>　　第三节 2009年中外造纸级滑石粉市场对比 2第二章 中国造纸级滑石粉行业供给情况分析及趋势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2005-2008年中国造纸级滑石粉行业市场供给分析</w:t>
      </w:r>
      <w:r>
        <w:rPr>
          <w:rFonts w:hint="eastAsia"/>
        </w:rPr>
        <w:br/>
      </w:r>
      <w:r>
        <w:rPr>
          <w:rFonts w:hint="eastAsia"/>
        </w:rPr>
        <w:t>　　　　一、造纸级滑石粉整体供给情况分析</w:t>
      </w:r>
      <w:r>
        <w:rPr>
          <w:rFonts w:hint="eastAsia"/>
        </w:rPr>
        <w:br/>
      </w:r>
      <w:r>
        <w:rPr>
          <w:rFonts w:hint="eastAsia"/>
        </w:rPr>
        <w:t>　　　　二、造纸级滑石粉重点区域供给分析</w:t>
      </w:r>
      <w:r>
        <w:rPr>
          <w:rFonts w:hint="eastAsia"/>
        </w:rPr>
        <w:br/>
      </w:r>
      <w:r>
        <w:rPr>
          <w:rFonts w:hint="eastAsia"/>
        </w:rPr>
        <w:t>　　第二节 造纸级滑石粉行业供给关系因素分析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2009-2014年中国造纸级滑石粉行业市场供给趋势</w:t>
      </w:r>
      <w:r>
        <w:rPr>
          <w:rFonts w:hint="eastAsia"/>
        </w:rPr>
        <w:br/>
      </w:r>
      <w:r>
        <w:rPr>
          <w:rFonts w:hint="eastAsia"/>
        </w:rPr>
        <w:t>　　　　一、造纸级滑石粉整体供给情况趋势分析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二、造纸级滑石粉重点区域供给趋势分析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三、影响未来造纸级滑石粉供给的因素分析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金融危机下造纸级滑石粉行业宏观经济环境分析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2009年中国造纸级滑石粉行业发展概况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2009年中国造纸级滑石粉行业发展态势分析</w:t>
      </w:r>
      <w:r>
        <w:rPr>
          <w:rFonts w:hint="eastAsia"/>
        </w:rPr>
        <w:br/>
      </w:r>
      <w:r>
        <w:rPr>
          <w:rFonts w:hint="eastAsia"/>
        </w:rPr>
        <w:t>　　2009年中国造纸级滑石粉行业发展特点分析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2009年中国造纸级滑石粉行业市场供需分析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2009年中国造纸级滑石粉行业价格分析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2009年中国造纸级滑石粉行业整体运行状况 5第一节 2009年造纸级滑石粉行业产销分析 52009年造纸级滑石粉行业盈利能力分析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2009年造纸级滑石粉行业偿债能力分析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2009年造纸级滑石粉行业营运能力分析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2009-2014年中国造纸级滑石粉行业进出口市场分析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2006—2009年造纸级滑石粉行业进出口特点分析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2005—2009年造纸级滑石粉行业进出口量分析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2009—2014年造纸级滑石粉行业进出口市场预测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2009-2014年造纸级滑石粉行业投资价值（绩效）及行业发展预测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2009-2014年造纸级滑石粉行业成长性分析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2009-2014年造纸级滑石粉行业经营能力分析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2009-2014年造纸级滑石粉行业盈利能力分析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2009-2014年造纸级滑石粉行业偿债能力分析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2009-2014年我国造纸级滑石粉行业产值预测 6第六节 2009-2014年我国造纸级滑石粉行业销售收入预测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2009-2014年我国造纸级滑石粉行业总资产预测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2007-2009年中国造纸级滑石粉产业行业重点区域运行分析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2007-2009年华东地区造纸级滑石粉产业行业运行情况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2007-2009年东北地区造纸级滑石粉产业行业运行情况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2007-2009年华北地区造纸级滑石粉产业行业运行情况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2007-2009年中南地区造纸级滑石粉产业行业运行情况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2007-2009年西南地区造纸级滑石粉产业行业运行情况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2007-2009年西北地区造纸级滑石粉产业行业运行情况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2009年中国造纸级滑石粉行业重点企业竞争力分析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江西奥特精细矿粉有限公司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长沙明浩化工有限公司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山东莱州宏大建材厂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 7四、未来发展趋势 7第四节 上海聚千化工有限公司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山东栖霞银河滑石粉有限责任公司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2009-2014年中国造纸级滑石粉行业消费者偏好调查</w:t>
      </w:r>
      <w:r>
        <w:rPr>
          <w:rFonts w:hint="eastAsia"/>
        </w:rPr>
        <w:br/>
      </w:r>
      <w:r>
        <w:rPr>
          <w:rFonts w:hint="eastAsia"/>
        </w:rPr>
        <w:t>　　第一节 造纸级滑石粉的品牌市场调查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一、消费者对造纸级滑石粉品牌认知度宏观调查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二、消费者对造纸级滑石粉的品牌偏好调查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三、消费者对造纸级滑石粉品牌的首要认知渠道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 8五、造纸级滑石粉品牌忠诚度调查 8六、消费者的消费理念调研 8第二节 不同客户购买相关的态度及影响分析 8一、价格敏感程度 8二、品牌的影响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中国造纸级滑石粉行业投资策略分析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2005-2009年中国造纸级滑石粉行业投资环境分析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2005-2009年中国造纸级滑石粉行业投资收益分析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2005-2009年中国造纸级滑石粉行业产品投资方向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2009-2014年中国造纸级滑石粉行业投资收益预测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二、2009-2014年中国造纸级滑石粉行业工业总产值预测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三、2009-2014年中国造纸级滑石粉行业行业销售收入预测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四、2009-2014年中国造纸级滑石粉行业利润总额预测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五、2009-2014年中国造纸级滑石粉行业总资产预测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中国造纸级滑石粉行业投资风险分析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中国造纸级滑石粉行业内部风险分析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 9三、企业竞争风险分析 9四、企业出口风险分析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中国造纸级滑石粉行业外部风险分析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造纸级滑石粉行业发展趋势与投资战略研究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造纸级滑石粉市场发展潜力分析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造纸级滑石粉行业发展趋势分析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造纸级滑石粉行业发展战略研究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 10六、竞争战略规划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世界造纸级滑石粉生产分布表</w:t>
      </w:r>
      <w:r>
        <w:rPr>
          <w:rFonts w:hint="eastAsia"/>
        </w:rPr>
        <w:br/>
      </w:r>
      <w:r>
        <w:rPr>
          <w:rFonts w:hint="eastAsia"/>
        </w:rPr>
        <w:t>　　图表 世界造纸级滑石粉消费情况表</w:t>
      </w:r>
      <w:r>
        <w:rPr>
          <w:rFonts w:hint="eastAsia"/>
        </w:rPr>
        <w:br/>
      </w:r>
      <w:r>
        <w:rPr>
          <w:rFonts w:hint="eastAsia"/>
        </w:rPr>
        <w:t>　　图表 世界造纸级滑石粉消费结构图</w:t>
      </w:r>
      <w:r>
        <w:rPr>
          <w:rFonts w:hint="eastAsia"/>
        </w:rPr>
        <w:br/>
      </w:r>
      <w:r>
        <w:rPr>
          <w:rFonts w:hint="eastAsia"/>
        </w:rPr>
        <w:t>　　图表 2005-2009年世界造纸级滑石粉的价格</w:t>
      </w:r>
      <w:r>
        <w:rPr>
          <w:rFonts w:hint="eastAsia"/>
        </w:rPr>
        <w:br/>
      </w:r>
      <w:r>
        <w:rPr>
          <w:rFonts w:hint="eastAsia"/>
        </w:rPr>
        <w:t>　　图表 2009年中外造纸级滑石粉市场对比 2图表 造纸级滑石粉整体供给情况</w:t>
      </w:r>
      <w:r>
        <w:rPr>
          <w:rFonts w:hint="eastAsia"/>
        </w:rPr>
        <w:br/>
      </w:r>
      <w:r>
        <w:rPr>
          <w:rFonts w:hint="eastAsia"/>
        </w:rPr>
        <w:t>　　图表 2009年中国造纸级滑石粉区域供给结构份额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2010-2015年影响造纸级滑石粉产品行业运行的稳定因素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2009-2014年中国造纸级滑石粉供给量变化</w:t>
      </w:r>
      <w:r>
        <w:rPr>
          <w:rFonts w:hint="eastAsia"/>
        </w:rPr>
        <w:br/>
      </w:r>
      <w:r>
        <w:rPr>
          <w:rFonts w:hint="eastAsia"/>
        </w:rPr>
        <w:t>　　图表 2005-2009年1-11月中国造纸级滑石粉区域供给结构变化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2005-2009年中国造纸级滑石粉行业产能变化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2005-2009年中国造纸级滑石粉行业产销量分析 5图表：2005-2009年中国造纸级滑石粉行业资产利润率变化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2005-2009年中国造纸级滑石粉进口量变化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2005-2009年中国造纸级滑石粉出口量变化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2009-2014年中国造纸级滑石粉进口量预测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2009-2014年中国造纸级滑石粉出口量预测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2009-2014年中国造纸级滑石粉行业成长性分析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2009-2014年中国造纸级滑石粉行业经营能力预测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2009-2014年中国造纸级滑石粉行业偿债能力预测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2009-2014年中国造纸级滑石粉行业产值预测 6图表：2009-2014年中国造纸级滑石粉行业销售收入预测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2007-2009年中南地区造纸级滑石粉产量和销量变化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2007-2009年西北地区造纸级滑石粉产量和销量变化</w:t>
      </w:r>
      <w:r>
        <w:rPr>
          <w:rFonts w:hint="eastAsia"/>
        </w:rPr>
        <w:br/>
      </w:r>
      <w:r>
        <w:rPr>
          <w:rFonts w:hint="eastAsia"/>
        </w:rPr>
        <w:t>　　图表 2007-2009年江西奥特精细矿粉有限公司效益指标分析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2007-2009年江西奥特精细矿粉有限公司偿债指标分析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2007-2009年长沙明浩化工有限公司效益指标分析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2007-2009年长沙明浩化工有限公司偿债指标分析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2007-2009年山东莱州宏大建材厂效益指标分析 7图表 ：2007-2009年山东莱州宏大建材厂偿债指标分析 7图表：2007-2009年上海聚千化工有限公司效益指标分析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2007-2009年上海聚千化工有限公司偿债指标分析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2007-2009年山东栖霞银河滑石粉有限责任公司效益指标分析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2007-2009年山东栖霞银河滑石粉有限责任公司偿债指标分析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2009年消费者对造纸级滑石粉品牌认知度调查</w:t>
      </w:r>
      <w:r>
        <w:rPr>
          <w:rFonts w:hint="eastAsia"/>
        </w:rPr>
        <w:br/>
      </w:r>
      <w:r>
        <w:rPr>
          <w:rFonts w:hint="eastAsia"/>
        </w:rPr>
        <w:t>　　图表 造纸级滑石粉行业客户对产品指标的偏好调查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造纸级滑石粉行业客户满意度调查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 8图表：2005-2009年影响造纸级滑石粉产品行业运行的稳定因素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2005-2009年影响造纸级滑石粉产品行业运行的不利因素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2005-2009年中国造纸级滑石粉行业投资额变化情况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2005-2009年造纸级滑石粉产品行业投资方向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2009-2014年中国造纸级滑石粉行业总资产预测</w:t>
      </w:r>
      <w:r>
        <w:rPr>
          <w:rFonts w:hint="eastAsia"/>
        </w:rPr>
        <w:br/>
      </w:r>
      <w:r>
        <w:rPr>
          <w:rFonts w:hint="eastAsia"/>
        </w:rPr>
        <w:t>　　图表 2010-2014年造纸级滑石粉产品行业同业竞争风险及控制策略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2010-2013年我国造纸级滑石粉产品行业发展面临机遇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中国滑石粉项目风险控制建议与收益潜力提升措施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2009-2014年中国造纸级滑石粉市场容量预测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2009-2014年中国造纸级滑石粉总产能规模预测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2009-2014年中国造纸级滑石粉销售量预测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2009-2014年中国造纸级滑石粉行业投资规模预测</w:t>
      </w:r>
      <w:r>
        <w:rPr>
          <w:rFonts w:hint="eastAsia"/>
        </w:rPr>
        <w:br/>
      </w:r>
      <w:r>
        <w:rPr>
          <w:rFonts w:hint="eastAsia"/>
        </w:rPr>
        <w:t>　　图表 2009-2014年中国造纸级滑石粉市场赢利净值规模预测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f56b99cd94470" w:history="1">
        <w:r>
          <w:rPr>
            <w:rStyle w:val="Hyperlink"/>
          </w:rPr>
          <w:t>2010-2015年造纸级滑石粉行业深度评估及市场调查研究及发展趋势分析报告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f56b99cd94470" w:history="1">
        <w:r>
          <w:rPr>
            <w:rStyle w:val="Hyperlink"/>
          </w:rPr>
          <w:t>https://www.20087.com/2010-06/R_2010_2015nianzaozhijihuashifenxingye.html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3e050f8b84476" w:history="1">
      <w:r>
        <w:rPr>
          <w:rStyle w:val="Hyperlink"/>
        </w:rPr>
        <w:t>2010-2015年造纸级滑石粉行业深度评估及市场调查研究及发展趋势分析报告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aozhijihuashifenxingye.html" TargetMode="External" Id="R506f56b99cd9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aozhijihuashifenxingye.html" TargetMode="External" Id="R9c63e050f8b8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2010-06-08T01:00:00Z</dcterms:created>
  <dcterms:modified xsi:type="dcterms:W3CDTF">2010-06-08T02:00:00Z</dcterms:modified>
  <dc:subject>2010-2015年造纸级滑石粉行业深度评估及市场调查研究及发展趋势分析报告</dc:subject>
  <dc:title>2010-2015年造纸级滑石粉行业深度评估及市场调查研究及发展趋势分析报告</dc:title>
  <cp:keywords>2010-2015年造纸级滑石粉行业深度评估及市场调查研究及发展趋势分析报告</cp:keywords>
  <dc:description>2010-2015年造纸级滑石粉行业深度评估及市场调查研究及发展趋势分析报告</dc:description>
</cp:coreProperties>
</file>