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8d95ffd744ff" w:history="1">
              <w:r>
                <w:rPr>
                  <w:rStyle w:val="Hyperlink"/>
                </w:rPr>
                <w:t>2010年中国锅炉市场分析报告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8d95ffd744ff" w:history="1">
              <w:r>
                <w:rPr>
                  <w:rStyle w:val="Hyperlink"/>
                </w:rPr>
                <w:t>2010年中国锅炉市场分析报告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98d95ffd744ff" w:history="1">
                <w:r>
                  <w:rPr>
                    <w:rStyle w:val="Hyperlink"/>
                  </w:rPr>
                  <w:t>https://www.20087.com/2010-08/R_2010guolushichangfenxi.html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锅炉行业相关概述</w:t>
      </w:r>
      <w:r>
        <w:rPr>
          <w:rFonts w:hint="eastAsia"/>
        </w:rPr>
        <w:br/>
      </w:r>
      <w:r>
        <w:rPr>
          <w:rFonts w:hint="eastAsia"/>
        </w:rPr>
        <w:t>　　第一节 锅炉的结构及分类</w:t>
      </w:r>
      <w:r>
        <w:rPr>
          <w:rFonts w:hint="eastAsia"/>
        </w:rPr>
        <w:br/>
      </w:r>
      <w:r>
        <w:rPr>
          <w:rFonts w:hint="eastAsia"/>
        </w:rPr>
        <w:t>　　　　一、锅炉的结构</w:t>
      </w:r>
      <w:r>
        <w:rPr>
          <w:rFonts w:hint="eastAsia"/>
        </w:rPr>
        <w:br/>
      </w:r>
      <w:r>
        <w:rPr>
          <w:rFonts w:hint="eastAsia"/>
        </w:rPr>
        <w:t>　　　　二、锅炉的分类</w:t>
      </w:r>
      <w:r>
        <w:rPr>
          <w:rFonts w:hint="eastAsia"/>
        </w:rPr>
        <w:br/>
      </w:r>
      <w:r>
        <w:rPr>
          <w:rFonts w:hint="eastAsia"/>
        </w:rPr>
        <w:t>　　第二节 锅炉的工作原理与发展历程</w:t>
      </w:r>
      <w:r>
        <w:rPr>
          <w:rFonts w:hint="eastAsia"/>
        </w:rPr>
        <w:br/>
      </w:r>
      <w:r>
        <w:rPr>
          <w:rFonts w:hint="eastAsia"/>
        </w:rPr>
        <w:t>　　　　一、锅炉的工作原理</w:t>
      </w:r>
      <w:r>
        <w:rPr>
          <w:rFonts w:hint="eastAsia"/>
        </w:rPr>
        <w:br/>
      </w:r>
      <w:r>
        <w:rPr>
          <w:rFonts w:hint="eastAsia"/>
        </w:rPr>
        <w:t>　　　　二、锅炉的发展历程</w:t>
      </w:r>
      <w:r>
        <w:rPr>
          <w:rFonts w:hint="eastAsia"/>
        </w:rPr>
        <w:br/>
      </w:r>
      <w:r>
        <w:rPr>
          <w:rFonts w:hint="eastAsia"/>
        </w:rPr>
        <w:t>　　第三节 锅炉的燃烧设备</w:t>
      </w:r>
      <w:r>
        <w:rPr>
          <w:rFonts w:hint="eastAsia"/>
        </w:rPr>
        <w:br/>
      </w:r>
      <w:r>
        <w:rPr>
          <w:rFonts w:hint="eastAsia"/>
        </w:rPr>
        <w:t>　　　　一、固定炉排</w:t>
      </w:r>
      <w:r>
        <w:rPr>
          <w:rFonts w:hint="eastAsia"/>
        </w:rPr>
        <w:br/>
      </w:r>
      <w:r>
        <w:rPr>
          <w:rFonts w:hint="eastAsia"/>
        </w:rPr>
        <w:t>　　　　二、链条炉排</w:t>
      </w:r>
      <w:r>
        <w:rPr>
          <w:rFonts w:hint="eastAsia"/>
        </w:rPr>
        <w:br/>
      </w:r>
      <w:r>
        <w:rPr>
          <w:rFonts w:hint="eastAsia"/>
        </w:rPr>
        <w:t>　　　　三、往复炉排</w:t>
      </w:r>
      <w:r>
        <w:rPr>
          <w:rFonts w:hint="eastAsia"/>
        </w:rPr>
        <w:br/>
      </w:r>
      <w:r>
        <w:rPr>
          <w:rFonts w:hint="eastAsia"/>
        </w:rPr>
        <w:t>　　　　四、振动炉排</w:t>
      </w:r>
      <w:r>
        <w:rPr>
          <w:rFonts w:hint="eastAsia"/>
        </w:rPr>
        <w:br/>
      </w:r>
      <w:r>
        <w:rPr>
          <w:rFonts w:hint="eastAsia"/>
        </w:rPr>
        <w:t>　　　　五、抛煤机</w:t>
      </w:r>
      <w:r>
        <w:rPr>
          <w:rFonts w:hint="eastAsia"/>
        </w:rPr>
        <w:br/>
      </w:r>
      <w:r>
        <w:rPr>
          <w:rFonts w:hint="eastAsia"/>
        </w:rPr>
        <w:t>　　　　六、沸腾燃烧流化床</w:t>
      </w:r>
      <w:r>
        <w:rPr>
          <w:rFonts w:hint="eastAsia"/>
        </w:rPr>
        <w:br/>
      </w:r>
      <w:r>
        <w:rPr>
          <w:rFonts w:hint="eastAsia"/>
        </w:rPr>
        <w:t>　　　　七、煤粉锅炉的燃烧设备</w:t>
      </w:r>
      <w:r>
        <w:rPr>
          <w:rFonts w:hint="eastAsia"/>
        </w:rPr>
        <w:br/>
      </w:r>
      <w:r>
        <w:rPr>
          <w:rFonts w:hint="eastAsia"/>
        </w:rPr>
        <w:t>　　　　八、燃油燃烧器</w:t>
      </w:r>
      <w:r>
        <w:rPr>
          <w:rFonts w:hint="eastAsia"/>
        </w:rPr>
        <w:br/>
      </w:r>
      <w:r>
        <w:rPr>
          <w:rFonts w:hint="eastAsia"/>
        </w:rPr>
        <w:t>　　　　九、燃气燃烧器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2009-2010年我国锅炉相关产业分析</w:t>
      </w:r>
      <w:r>
        <w:rPr>
          <w:rFonts w:hint="eastAsia"/>
        </w:rPr>
        <w:br/>
      </w:r>
      <w:r>
        <w:rPr>
          <w:rFonts w:hint="eastAsia"/>
        </w:rPr>
        <w:t>　　第一节 2009-2010年我国电力发展分析</w:t>
      </w:r>
      <w:r>
        <w:rPr>
          <w:rFonts w:hint="eastAsia"/>
        </w:rPr>
        <w:br/>
      </w:r>
      <w:r>
        <w:rPr>
          <w:rFonts w:hint="eastAsia"/>
        </w:rPr>
        <w:t>　　　　一、2009年我国电力发展分析</w:t>
      </w:r>
      <w:r>
        <w:rPr>
          <w:rFonts w:hint="eastAsia"/>
        </w:rPr>
        <w:br/>
      </w:r>
      <w:r>
        <w:rPr>
          <w:rFonts w:hint="eastAsia"/>
        </w:rPr>
        <w:t>　　　　二、2010年1-7月份全国电力工业生产</w:t>
      </w:r>
      <w:r>
        <w:rPr>
          <w:rFonts w:hint="eastAsia"/>
        </w:rPr>
        <w:br/>
      </w:r>
      <w:r>
        <w:rPr>
          <w:rFonts w:hint="eastAsia"/>
        </w:rPr>
        <w:t>　　第二节 2009-2010我国钢铁发展分析</w:t>
      </w:r>
      <w:r>
        <w:rPr>
          <w:rFonts w:hint="eastAsia"/>
        </w:rPr>
        <w:br/>
      </w:r>
      <w:r>
        <w:rPr>
          <w:rFonts w:hint="eastAsia"/>
        </w:rPr>
        <w:t>　　　　一、2009年我国钢铁发展分析</w:t>
      </w:r>
      <w:r>
        <w:rPr>
          <w:rFonts w:hint="eastAsia"/>
        </w:rPr>
        <w:br/>
      </w:r>
      <w:r>
        <w:rPr>
          <w:rFonts w:hint="eastAsia"/>
        </w:rPr>
        <w:t>　　　　二、2010年上半年我国钢铁行业运行情况分析</w:t>
      </w:r>
      <w:r>
        <w:rPr>
          <w:rFonts w:hint="eastAsia"/>
        </w:rPr>
        <w:br/>
      </w:r>
      <w:r>
        <w:rPr>
          <w:rFonts w:hint="eastAsia"/>
        </w:rPr>
        <w:t>　　第三节 2009-2010年我国煤炭发展分析</w:t>
      </w:r>
      <w:r>
        <w:rPr>
          <w:rFonts w:hint="eastAsia"/>
        </w:rPr>
        <w:br/>
      </w:r>
      <w:r>
        <w:rPr>
          <w:rFonts w:hint="eastAsia"/>
        </w:rPr>
        <w:t>　　　　一、2009年我国煤炭发展分析</w:t>
      </w:r>
      <w:r>
        <w:rPr>
          <w:rFonts w:hint="eastAsia"/>
        </w:rPr>
        <w:br/>
      </w:r>
      <w:r>
        <w:rPr>
          <w:rFonts w:hint="eastAsia"/>
        </w:rPr>
        <w:t>　　　　二、2010年上半年煤炭行业运行情况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中国锅炉发展现状</w:t>
      </w:r>
      <w:r>
        <w:rPr>
          <w:rFonts w:hint="eastAsia"/>
        </w:rPr>
        <w:br/>
      </w:r>
      <w:r>
        <w:rPr>
          <w:rFonts w:hint="eastAsia"/>
        </w:rPr>
        <w:t>　　第一节 我国锅炉发展现状</w:t>
      </w:r>
      <w:r>
        <w:rPr>
          <w:rFonts w:hint="eastAsia"/>
        </w:rPr>
        <w:br/>
      </w:r>
      <w:r>
        <w:rPr>
          <w:rFonts w:hint="eastAsia"/>
        </w:rPr>
        <w:t>　　　　一、锅炉行业在不断适应低碳经济发展的要求</w:t>
      </w:r>
      <w:r>
        <w:rPr>
          <w:rFonts w:hint="eastAsia"/>
        </w:rPr>
        <w:br/>
      </w:r>
      <w:r>
        <w:rPr>
          <w:rFonts w:hint="eastAsia"/>
        </w:rPr>
        <w:t>　　　　二、我国锅炉节能减排潜力巨大</w:t>
      </w:r>
      <w:r>
        <w:rPr>
          <w:rFonts w:hint="eastAsia"/>
        </w:rPr>
        <w:br/>
      </w:r>
      <w:r>
        <w:rPr>
          <w:rFonts w:hint="eastAsia"/>
        </w:rPr>
        <w:t>　　　　三、数控锅炉引领市场主流</w:t>
      </w:r>
      <w:r>
        <w:rPr>
          <w:rFonts w:hint="eastAsia"/>
        </w:rPr>
        <w:br/>
      </w:r>
      <w:r>
        <w:rPr>
          <w:rFonts w:hint="eastAsia"/>
        </w:rPr>
        <w:t>　　　　四、我国燃煤工业锅炉的现状和问题</w:t>
      </w:r>
      <w:r>
        <w:rPr>
          <w:rFonts w:hint="eastAsia"/>
        </w:rPr>
        <w:br/>
      </w:r>
      <w:r>
        <w:rPr>
          <w:rFonts w:hint="eastAsia"/>
        </w:rPr>
        <w:t>　　第二节 发电厂锅炉经济运行分析</w:t>
      </w:r>
      <w:r>
        <w:rPr>
          <w:rFonts w:hint="eastAsia"/>
        </w:rPr>
        <w:br/>
      </w:r>
      <w:r>
        <w:rPr>
          <w:rFonts w:hint="eastAsia"/>
        </w:rPr>
        <w:t>　　　　一、设备概况</w:t>
      </w:r>
      <w:r>
        <w:rPr>
          <w:rFonts w:hint="eastAsia"/>
        </w:rPr>
        <w:br/>
      </w:r>
      <w:r>
        <w:rPr>
          <w:rFonts w:hint="eastAsia"/>
        </w:rPr>
        <w:t>　　　　二、锅炉经济运行</w:t>
      </w:r>
      <w:r>
        <w:rPr>
          <w:rFonts w:hint="eastAsia"/>
        </w:rPr>
        <w:br/>
      </w:r>
      <w:r>
        <w:rPr>
          <w:rFonts w:hint="eastAsia"/>
        </w:rPr>
        <w:t>　　　　　　1、蒸汽参数</w:t>
      </w:r>
      <w:r>
        <w:rPr>
          <w:rFonts w:hint="eastAsia"/>
        </w:rPr>
        <w:br/>
      </w:r>
      <w:r>
        <w:rPr>
          <w:rFonts w:hint="eastAsia"/>
        </w:rPr>
        <w:t>　　　　　　2、锅炉的各项损失</w:t>
      </w:r>
      <w:r>
        <w:rPr>
          <w:rFonts w:hint="eastAsia"/>
        </w:rPr>
        <w:br/>
      </w:r>
      <w:r>
        <w:rPr>
          <w:rFonts w:hint="eastAsia"/>
        </w:rPr>
        <w:t>　　　　　　3、降低辅机电耗</w:t>
      </w:r>
      <w:r>
        <w:rPr>
          <w:rFonts w:hint="eastAsia"/>
        </w:rPr>
        <w:br/>
      </w:r>
      <w:r>
        <w:rPr>
          <w:rFonts w:hint="eastAsia"/>
        </w:rPr>
        <w:t>　　　　　　4、负荷的分配</w:t>
      </w:r>
      <w:r>
        <w:rPr>
          <w:rFonts w:hint="eastAsia"/>
        </w:rPr>
        <w:br/>
      </w:r>
      <w:r>
        <w:rPr>
          <w:rFonts w:hint="eastAsia"/>
        </w:rPr>
        <w:t>　　　　　　5、减少点火及助燃用油</w:t>
      </w:r>
      <w:r>
        <w:rPr>
          <w:rFonts w:hint="eastAsia"/>
        </w:rPr>
        <w:br/>
      </w:r>
      <w:r>
        <w:rPr>
          <w:rFonts w:hint="eastAsia"/>
        </w:rPr>
        <w:t>　　第三节 大型燃煤电厂锅炉运行现状分析</w:t>
      </w:r>
      <w:r>
        <w:rPr>
          <w:rFonts w:hint="eastAsia"/>
        </w:rPr>
        <w:br/>
      </w:r>
      <w:r>
        <w:rPr>
          <w:rFonts w:hint="eastAsia"/>
        </w:rPr>
        <w:t>　　　　一、大型电厂锅炉的发展</w:t>
      </w:r>
      <w:r>
        <w:rPr>
          <w:rFonts w:hint="eastAsia"/>
        </w:rPr>
        <w:br/>
      </w:r>
      <w:r>
        <w:rPr>
          <w:rFonts w:hint="eastAsia"/>
        </w:rPr>
        <w:t>　　　　二、典型结构特点与运行性能</w:t>
      </w:r>
      <w:r>
        <w:rPr>
          <w:rFonts w:hint="eastAsia"/>
        </w:rPr>
        <w:br/>
      </w:r>
      <w:r>
        <w:rPr>
          <w:rFonts w:hint="eastAsia"/>
        </w:rPr>
        <w:t>　　第四节 天然气锅炉采暖方式的比较分析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二、单户然气采暖</w:t>
      </w:r>
      <w:r>
        <w:rPr>
          <w:rFonts w:hint="eastAsia"/>
        </w:rPr>
        <w:br/>
      </w:r>
      <w:r>
        <w:rPr>
          <w:rFonts w:hint="eastAsia"/>
        </w:rPr>
        <w:t>　　　　三、分散燃气锅炉采暖</w:t>
      </w:r>
      <w:r>
        <w:rPr>
          <w:rFonts w:hint="eastAsia"/>
        </w:rPr>
        <w:br/>
      </w:r>
      <w:r>
        <w:rPr>
          <w:rFonts w:hint="eastAsia"/>
        </w:rPr>
        <w:t>　　　　四、区域采暖</w:t>
      </w:r>
      <w:r>
        <w:rPr>
          <w:rFonts w:hint="eastAsia"/>
        </w:rPr>
        <w:br/>
      </w:r>
      <w:r>
        <w:rPr>
          <w:rFonts w:hint="eastAsia"/>
        </w:rPr>
        <w:t>　　　　五、各种采暖方式的比较</w:t>
      </w:r>
      <w:r>
        <w:rPr>
          <w:rFonts w:hint="eastAsia"/>
        </w:rPr>
        <w:br/>
      </w:r>
      <w:r>
        <w:rPr>
          <w:rFonts w:hint="eastAsia"/>
        </w:rPr>
        <w:t>　　第五节 循环流化床锅炉飞灰再循环系统技术经济分析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二、技术分析</w:t>
      </w:r>
      <w:r>
        <w:rPr>
          <w:rFonts w:hint="eastAsia"/>
        </w:rPr>
        <w:br/>
      </w:r>
      <w:r>
        <w:rPr>
          <w:rFonts w:hint="eastAsia"/>
        </w:rPr>
        <w:t>　　　　三、经济性分析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2009-2010年中国锅炉及原动机制造基本情况</w:t>
      </w:r>
      <w:r>
        <w:rPr>
          <w:rFonts w:hint="eastAsia"/>
        </w:rPr>
        <w:br/>
      </w:r>
      <w:r>
        <w:rPr>
          <w:rFonts w:hint="eastAsia"/>
        </w:rPr>
        <w:t>　　第一节 2009-2010年中国锅炉及原动机制造企业数量</w:t>
      </w:r>
      <w:r>
        <w:rPr>
          <w:rFonts w:hint="eastAsia"/>
        </w:rPr>
        <w:br/>
      </w:r>
      <w:r>
        <w:rPr>
          <w:rFonts w:hint="eastAsia"/>
        </w:rPr>
        <w:t>　　　　一、2009-2010年中国锅炉及原动机制造企业数量</w:t>
      </w:r>
      <w:r>
        <w:rPr>
          <w:rFonts w:hint="eastAsia"/>
        </w:rPr>
        <w:br/>
      </w:r>
      <w:r>
        <w:rPr>
          <w:rFonts w:hint="eastAsia"/>
        </w:rPr>
        <w:t>　　　　二、2009-2010年中国锅炉及原动机制造亏损企业数量</w:t>
      </w:r>
      <w:r>
        <w:rPr>
          <w:rFonts w:hint="eastAsia"/>
        </w:rPr>
        <w:br/>
      </w:r>
      <w:r>
        <w:rPr>
          <w:rFonts w:hint="eastAsia"/>
        </w:rPr>
        <w:t>　　第二节 2009-2010年中国锅炉及原动机制造亏损企业亏损总额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一、2009年中国锅炉及原动机制造亏损企业亏损总额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二、2010年1-5月中国锅炉及原动机制造亏损企业亏损总额</w:t>
      </w:r>
      <w:r>
        <w:rPr>
          <w:rFonts w:hint="eastAsia"/>
        </w:rPr>
        <w:br/>
      </w:r>
      <w:r>
        <w:rPr>
          <w:rFonts w:hint="eastAsia"/>
        </w:rPr>
        <w:t>　　第三节 2009-2010年中国锅炉及原动机制造全部从业人员平均人数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二、2010年1-5月中国锅炉及原动机制造全部从业人员平均人数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2009-2010年中国锅炉及原动机制造产值情况</w:t>
      </w:r>
      <w:r>
        <w:rPr>
          <w:rFonts w:hint="eastAsia"/>
        </w:rPr>
        <w:br/>
      </w:r>
      <w:r>
        <w:rPr>
          <w:rFonts w:hint="eastAsia"/>
        </w:rPr>
        <w:t>　　第一节 2009-2010年中国锅炉及原动机制造新产品产值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一、2009年中国锅炉及原动机制造新产品产值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二、2010年1-5月中国锅炉及原动机制造新产品产值</w:t>
      </w:r>
      <w:r>
        <w:rPr>
          <w:rFonts w:hint="eastAsia"/>
        </w:rPr>
        <w:br/>
      </w:r>
      <w:r>
        <w:rPr>
          <w:rFonts w:hint="eastAsia"/>
        </w:rPr>
        <w:t>　　第二节 2009-2010年中国锅炉及原动机制造工业销售产值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第三节 2009-2010年中国锅炉及原动机制造出口交货产值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一、2009年中国锅炉及原动机制造出口交货值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2009-2010年中国锅炉及原动机制造资产负债情况</w:t>
      </w:r>
      <w:r>
        <w:rPr>
          <w:rFonts w:hint="eastAsia"/>
        </w:rPr>
        <w:br/>
      </w:r>
      <w:r>
        <w:rPr>
          <w:rFonts w:hint="eastAsia"/>
        </w:rPr>
        <w:t>　　第一节 2009-2010年中国锅炉及原动机制造资产总计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一、2009年中国锅炉及原动机制造资产总计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二、2010年1-5月中国锅炉及原动机制造资产总计</w:t>
      </w:r>
      <w:r>
        <w:rPr>
          <w:rFonts w:hint="eastAsia"/>
        </w:rPr>
        <w:br/>
      </w:r>
      <w:r>
        <w:rPr>
          <w:rFonts w:hint="eastAsia"/>
        </w:rPr>
        <w:t>　　第二节 2009-2010年中国锅炉及原动机制造负债合计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一、2009年中国锅炉及原动机制造负债合计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二、2010年1-5月中国锅炉及原动机制造负债合计</w:t>
      </w:r>
      <w:r>
        <w:rPr>
          <w:rFonts w:hint="eastAsia"/>
        </w:rPr>
        <w:br/>
      </w:r>
      <w:r>
        <w:rPr>
          <w:rFonts w:hint="eastAsia"/>
        </w:rPr>
        <w:t>　　第三节 2009-2010年中国锅炉及原动机制造流动资产平均余额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一、2009年中国锅炉及原动机制造流动资产平均余额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二、2010年1-5月中国锅炉及原动机制造流动资产平均余额</w:t>
      </w:r>
      <w:r>
        <w:rPr>
          <w:rFonts w:hint="eastAsia"/>
        </w:rPr>
        <w:br/>
      </w:r>
      <w:r>
        <w:rPr>
          <w:rFonts w:hint="eastAsia"/>
        </w:rPr>
        <w:t>　　第四节 2009-2010年中国锅炉及原动机制造应收帐款净额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一、2009年中国锅炉及原动机制造应收帐款净额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二、2010年1-5月年中国锅炉及原动机制造应收帐款净额</w:t>
      </w:r>
      <w:r>
        <w:rPr>
          <w:rFonts w:hint="eastAsia"/>
        </w:rPr>
        <w:br/>
      </w:r>
      <w:r>
        <w:rPr>
          <w:rFonts w:hint="eastAsia"/>
        </w:rPr>
        <w:t>　　第五节 2009-2010年中国锅炉及原动机制造产成品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一、2009年中国锅炉及原动机制造产成品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二、2010年1-5月年中国锅炉及原动机制造产成品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2009-2010年中国锅炉及原动机制造损益情况</w:t>
      </w:r>
      <w:r>
        <w:rPr>
          <w:rFonts w:hint="eastAsia"/>
        </w:rPr>
        <w:br/>
      </w:r>
      <w:r>
        <w:rPr>
          <w:rFonts w:hint="eastAsia"/>
        </w:rPr>
        <w:t>　　第一节 2009-2010年中国锅炉及原动机制造主营业务收入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一、2009年中国锅炉及原动机制造主营业务收入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二、2010年1-5月中国锅炉及原动机制造主营业务收入</w:t>
      </w:r>
      <w:r>
        <w:rPr>
          <w:rFonts w:hint="eastAsia"/>
        </w:rPr>
        <w:br/>
      </w:r>
      <w:r>
        <w:rPr>
          <w:rFonts w:hint="eastAsia"/>
        </w:rPr>
        <w:t>　　第二节 2009-2010年中国锅炉及原动机制造主营业务成本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一、2009年中国锅炉及原动机制造主营业务成本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二、2010年1-5月中国锅炉及原动机制造主营业务成本</w:t>
      </w:r>
      <w:r>
        <w:rPr>
          <w:rFonts w:hint="eastAsia"/>
        </w:rPr>
        <w:br/>
      </w:r>
      <w:r>
        <w:rPr>
          <w:rFonts w:hint="eastAsia"/>
        </w:rPr>
        <w:t>　　第三节 2009-2010年中国锅炉及原动机制造主营业务税金及附加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一、2009年中国锅炉及原动机制造主营业务税金及附加</w:t>
      </w:r>
      <w:r>
        <w:rPr>
          <w:rFonts w:hint="eastAsia"/>
        </w:rPr>
        <w:br/>
      </w:r>
      <w:r>
        <w:rPr>
          <w:rFonts w:hint="eastAsia"/>
        </w:rPr>
        <w:t>　　　　二、2010年1-5月中国锅炉及原动机制造主营业务税金及附加</w:t>
      </w:r>
      <w:r>
        <w:rPr>
          <w:rFonts w:hint="eastAsia"/>
        </w:rPr>
        <w:br/>
      </w:r>
      <w:r>
        <w:rPr>
          <w:rFonts w:hint="eastAsia"/>
        </w:rPr>
        <w:t>　　第四节 2009-2010年中国锅炉及原动机制造营业费用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一、2009年中国锅炉及原动机制造营业费用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二、2010年1-5月年中国锅炉及原动机制造营业费用</w:t>
      </w:r>
      <w:r>
        <w:rPr>
          <w:rFonts w:hint="eastAsia"/>
        </w:rPr>
        <w:br/>
      </w:r>
      <w:r>
        <w:rPr>
          <w:rFonts w:hint="eastAsia"/>
        </w:rPr>
        <w:t>　　第五节 2009-2010年中国锅炉及原动机制造管理费用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一、2009年中国锅炉及原动机制造管理费用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二、2010年1-5月年中国锅炉及原动机制造管理费用</w:t>
      </w:r>
      <w:r>
        <w:rPr>
          <w:rFonts w:hint="eastAsia"/>
        </w:rPr>
        <w:br/>
      </w:r>
      <w:r>
        <w:rPr>
          <w:rFonts w:hint="eastAsia"/>
        </w:rPr>
        <w:t>　　第六节 2009-2010年中国锅炉及原动机制造财务费用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一、2009年中国锅炉及原动机制造财务费用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二、2010年1-5月年中国锅炉及原动机制造财务费用</w:t>
      </w:r>
      <w:r>
        <w:rPr>
          <w:rFonts w:hint="eastAsia"/>
        </w:rPr>
        <w:br/>
      </w:r>
      <w:r>
        <w:rPr>
          <w:rFonts w:hint="eastAsia"/>
        </w:rPr>
        <w:t>　　第七节 2009-2010年中国锅炉及原动机制造利润总额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一、2009年中国锅炉及原动机制造利润总额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二、2010年1-5月年中国锅炉及原动机制造利润总额</w:t>
      </w:r>
      <w:r>
        <w:rPr>
          <w:rFonts w:hint="eastAsia"/>
        </w:rPr>
        <w:br/>
      </w:r>
      <w:r>
        <w:rPr>
          <w:rFonts w:hint="eastAsia"/>
        </w:rPr>
        <w:t>　　第八节 2009-2010年中国锅炉及原动机制造应交增值税</w:t>
      </w:r>
      <w:r>
        <w:rPr>
          <w:rFonts w:hint="eastAsia"/>
        </w:rPr>
        <w:br/>
      </w:r>
      <w:r>
        <w:rPr>
          <w:rFonts w:hint="eastAsia"/>
        </w:rPr>
        <w:t>　　　　一、2009年中国锅炉及原动机制造应交增值税</w:t>
      </w:r>
      <w:r>
        <w:rPr>
          <w:rFonts w:hint="eastAsia"/>
        </w:rPr>
        <w:br/>
      </w:r>
      <w:r>
        <w:rPr>
          <w:rFonts w:hint="eastAsia"/>
        </w:rPr>
        <w:t>　　　　二、2010年1-5月年中国锅炉及原动机制造应交增值税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中国电站锅炉发展分析</w:t>
      </w:r>
      <w:r>
        <w:rPr>
          <w:rFonts w:hint="eastAsia"/>
        </w:rPr>
        <w:br/>
      </w:r>
      <w:r>
        <w:rPr>
          <w:rFonts w:hint="eastAsia"/>
        </w:rPr>
        <w:t>　　第一节 电站锅炉行业发展现状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一、行业规模与产能快速提升</w:t>
      </w:r>
      <w:r>
        <w:rPr>
          <w:rFonts w:hint="eastAsia"/>
        </w:rPr>
        <w:br/>
      </w:r>
      <w:r>
        <w:rPr>
          <w:rFonts w:hint="eastAsia"/>
        </w:rPr>
        <w:t>　　　　二、产品升级换代目标全面实现</w:t>
      </w:r>
      <w:r>
        <w:rPr>
          <w:rFonts w:hint="eastAsia"/>
        </w:rPr>
        <w:br/>
      </w:r>
      <w:r>
        <w:rPr>
          <w:rFonts w:hint="eastAsia"/>
        </w:rPr>
        <w:t>　　　　三、参与国际竞争的能力明显增强</w:t>
      </w:r>
      <w:r>
        <w:rPr>
          <w:rFonts w:hint="eastAsia"/>
        </w:rPr>
        <w:br/>
      </w:r>
      <w:r>
        <w:rPr>
          <w:rFonts w:hint="eastAsia"/>
        </w:rPr>
        <w:t>　　　　四、行业预期效益与高速发展未实现同步增长</w:t>
      </w:r>
      <w:r>
        <w:rPr>
          <w:rFonts w:hint="eastAsia"/>
        </w:rPr>
        <w:br/>
      </w:r>
      <w:r>
        <w:rPr>
          <w:rFonts w:hint="eastAsia"/>
        </w:rPr>
        <w:t>　　第二节 2009年中国电站锅炉产量及增长情况</w:t>
      </w:r>
      <w:r>
        <w:rPr>
          <w:rFonts w:hint="eastAsia"/>
        </w:rPr>
        <w:br/>
      </w:r>
      <w:r>
        <w:rPr>
          <w:rFonts w:hint="eastAsia"/>
        </w:rPr>
        <w:t>　　　　一、2009年全国电站锅炉产量及增长情况</w:t>
      </w:r>
      <w:r>
        <w:rPr>
          <w:rFonts w:hint="eastAsia"/>
        </w:rPr>
        <w:br/>
      </w:r>
      <w:r>
        <w:rPr>
          <w:rFonts w:hint="eastAsia"/>
        </w:rPr>
        <w:t>　　　　二、2009年重点省市电站锅炉产量及增长情况</w:t>
      </w:r>
      <w:r>
        <w:rPr>
          <w:rFonts w:hint="eastAsia"/>
        </w:rPr>
        <w:br/>
      </w:r>
      <w:r>
        <w:rPr>
          <w:rFonts w:hint="eastAsia"/>
        </w:rPr>
        <w:t>　　第三节 2010年中国电站锅炉产量及增长情况</w:t>
      </w:r>
      <w:r>
        <w:rPr>
          <w:rFonts w:hint="eastAsia"/>
        </w:rPr>
        <w:br/>
      </w:r>
      <w:r>
        <w:rPr>
          <w:rFonts w:hint="eastAsia"/>
        </w:rPr>
        <w:t>　　　　一、20101年全国电站锅炉产量及增长情况</w:t>
      </w:r>
      <w:r>
        <w:rPr>
          <w:rFonts w:hint="eastAsia"/>
        </w:rPr>
        <w:br/>
      </w:r>
      <w:r>
        <w:rPr>
          <w:rFonts w:hint="eastAsia"/>
        </w:rPr>
        <w:t>　　　　二、2010年重点省市电站锅炉产量及增长情况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中国工业锅炉发展分析</w:t>
      </w:r>
      <w:r>
        <w:rPr>
          <w:rFonts w:hint="eastAsia"/>
        </w:rPr>
        <w:br/>
      </w:r>
      <w:r>
        <w:rPr>
          <w:rFonts w:hint="eastAsia"/>
        </w:rPr>
        <w:t>　　第一节 中国工业锅炉发展现状</w:t>
      </w:r>
      <w:r>
        <w:rPr>
          <w:rFonts w:hint="eastAsia"/>
        </w:rPr>
        <w:br/>
      </w:r>
      <w:r>
        <w:rPr>
          <w:rFonts w:hint="eastAsia"/>
        </w:rPr>
        <w:t>　　　　一、产能严重过剩</w:t>
      </w:r>
      <w:r>
        <w:rPr>
          <w:rFonts w:hint="eastAsia"/>
        </w:rPr>
        <w:br/>
      </w:r>
      <w:r>
        <w:rPr>
          <w:rFonts w:hint="eastAsia"/>
        </w:rPr>
        <w:t>　　　　二、技改投入明显不足</w:t>
      </w:r>
      <w:r>
        <w:rPr>
          <w:rFonts w:hint="eastAsia"/>
        </w:rPr>
        <w:br/>
      </w:r>
      <w:r>
        <w:rPr>
          <w:rFonts w:hint="eastAsia"/>
        </w:rPr>
        <w:t>　　　　三、我国工业锅炉现阶段发展存在的问题</w:t>
      </w:r>
      <w:r>
        <w:rPr>
          <w:rFonts w:hint="eastAsia"/>
        </w:rPr>
        <w:br/>
      </w:r>
      <w:r>
        <w:rPr>
          <w:rFonts w:hint="eastAsia"/>
        </w:rPr>
        <w:t>　　　　四、我国工业锅炉发展的制约因素</w:t>
      </w:r>
      <w:r>
        <w:rPr>
          <w:rFonts w:hint="eastAsia"/>
        </w:rPr>
        <w:br/>
      </w:r>
      <w:r>
        <w:rPr>
          <w:rFonts w:hint="eastAsia"/>
        </w:rPr>
        <w:t>　　第二节 2009-2010年全国及各地区工业锅炉产量及增长情况</w:t>
      </w:r>
      <w:r>
        <w:rPr>
          <w:rFonts w:hint="eastAsia"/>
        </w:rPr>
        <w:br/>
      </w:r>
      <w:r>
        <w:rPr>
          <w:rFonts w:hint="eastAsia"/>
        </w:rPr>
        <w:t>　　　　一、2009-2010年全国工业锅炉产量及增长情况</w:t>
      </w:r>
      <w:r>
        <w:rPr>
          <w:rFonts w:hint="eastAsia"/>
        </w:rPr>
        <w:br/>
      </w:r>
      <w:r>
        <w:rPr>
          <w:rFonts w:hint="eastAsia"/>
        </w:rPr>
        <w:t>　　　　二、2009-2010年华北地区工业锅炉产量及增长情况</w:t>
      </w:r>
      <w:r>
        <w:rPr>
          <w:rFonts w:hint="eastAsia"/>
        </w:rPr>
        <w:br/>
      </w:r>
      <w:r>
        <w:rPr>
          <w:rFonts w:hint="eastAsia"/>
        </w:rPr>
        <w:t>　　　　三、2009-2010年东北地区工业锅炉产量及增长情况</w:t>
      </w:r>
      <w:r>
        <w:rPr>
          <w:rFonts w:hint="eastAsia"/>
        </w:rPr>
        <w:br/>
      </w:r>
      <w:r>
        <w:rPr>
          <w:rFonts w:hint="eastAsia"/>
        </w:rPr>
        <w:t>　　　　四、2009-2010年华东地区工业锅炉产量及增长情况</w:t>
      </w:r>
      <w:r>
        <w:rPr>
          <w:rFonts w:hint="eastAsia"/>
        </w:rPr>
        <w:br/>
      </w:r>
      <w:r>
        <w:rPr>
          <w:rFonts w:hint="eastAsia"/>
        </w:rPr>
        <w:t>　　　　五、2009-2010年中南地区工业锅炉产量及增长情况</w:t>
      </w:r>
      <w:r>
        <w:rPr>
          <w:rFonts w:hint="eastAsia"/>
        </w:rPr>
        <w:br/>
      </w:r>
      <w:r>
        <w:rPr>
          <w:rFonts w:hint="eastAsia"/>
        </w:rPr>
        <w:t>　　　　六、2009-2010年西南地区工业锅炉产量及增长情况</w:t>
      </w:r>
      <w:r>
        <w:rPr>
          <w:rFonts w:hint="eastAsia"/>
        </w:rPr>
        <w:br/>
      </w:r>
      <w:r>
        <w:rPr>
          <w:rFonts w:hint="eastAsia"/>
        </w:rPr>
        <w:t>　　　　七、2009-2010年西北地区工业锅炉产量及增长情况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 中国锅炉行业发展趋势</w:t>
      </w:r>
      <w:r>
        <w:rPr>
          <w:rFonts w:hint="eastAsia"/>
        </w:rPr>
        <w:br/>
      </w:r>
      <w:r>
        <w:rPr>
          <w:rFonts w:hint="eastAsia"/>
        </w:rPr>
        <w:t>　　第一节 我国锅炉行业发展趋势</w:t>
      </w:r>
      <w:r>
        <w:rPr>
          <w:rFonts w:hint="eastAsia"/>
        </w:rPr>
        <w:br/>
      </w:r>
      <w:r>
        <w:rPr>
          <w:rFonts w:hint="eastAsia"/>
        </w:rPr>
        <w:t>　　第二节 中.智.林 中小型燃气锅炉的发展趋势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2010年1-5月中国锅炉及原动机制造企业数量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2010年1-5月中国锅炉及原动机制造亏损企业数量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2010年1-5月中国锅炉及原动机制造亏损企业亏损总额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2010年1-5月中国锅炉及原动机制造新产品产值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2010年1-5月中国锅炉及原动机制造出口交货值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2010年1-5月中国锅炉及原动机制造资产总计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2010年1-5月中国锅炉及原动机制造负债合计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2010年1-5月中国锅炉及原动机制造流动资产平均余额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2010年1-5月中国锅炉及原动机制造应收帐款净额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2010年1-5月中国锅炉及原动机制造产成品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2010年1-5月中国锅炉及原动机制造主营业务收入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2010年1-5月中国锅炉及原动机制造主营业务成本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2010年1-5月中国锅炉及原动机制造营业费用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2010年1-5月中国锅炉及原动机制造管理费用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2010年1-5月中国锅炉及原动机制造财务费用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2010年1-5月中国锅炉及原动机制造利润总额</w:t>
      </w:r>
      <w:r>
        <w:rPr>
          <w:rFonts w:hint="eastAsia"/>
        </w:rPr>
        <w:br/>
      </w:r>
      <w:r>
        <w:rPr>
          <w:rFonts w:hint="eastAsia"/>
        </w:rPr>
        <w:t>　　图表 2010年1-5月中国锅炉及原动机制造应交增值税</w:t>
      </w:r>
      <w:r>
        <w:rPr>
          <w:rFonts w:hint="eastAsia"/>
        </w:rPr>
        <w:br/>
      </w:r>
      <w:r>
        <w:rPr>
          <w:rFonts w:hint="eastAsia"/>
        </w:rPr>
        <w:t>　　图表 2010年1-5月全国电站锅炉产量及增长情况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2010年1-5月北京电站锅炉产量及增长情况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2010年1-5月河北电站锅炉产量及增长情况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2010年1-5月山西电站锅炉产量及增长情况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2010年1-5月黑龙江电站锅炉产量及增长情况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2010年1-5月上海电站锅炉产量及增长情况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2010年1-5月江苏电站锅炉产量及增长情况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2010年1-5月浙江电站锅炉产量及增长情况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2010年1-5月江西电站锅炉产量及增长情况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2010年1-5月山东电站锅炉产量及增长情况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2010年1-5月河南电站锅炉产量及增长情况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2010年1-5月广东电站锅炉产量及增长情况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2010年1-5月广西电站锅炉产量及增长情况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2010年1-5月四川电站锅炉产量及增长情况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2010年1-5月全国工业锅炉产量及增长情况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2010年1-5月北京工业锅炉产量及增长情况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2010年1-5月天津工业锅炉产量及增长情况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2010年1-5月河北工业锅炉产量及增长情况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2010年1-5月山西工业锅炉产量及增长情况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2010年1-5月全国内蒙古工业锅炉产量及增长情况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2010年1-5月辽宁工业锅炉产量及增长情况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2010年1-5月吉林工业锅炉产量及增长情况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2010年1-5月黑龙江工业锅炉产量及增长情况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2010年1-5月上海工业锅炉产量及增长情况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2010年1-5月江苏工业锅炉产量及增长情况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2010年1-5月浙江工业锅炉产量及增长情况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2010年1-5月安徽工业锅炉产量及增长情况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2010年1-5月江西工业锅炉产量及增长情况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2010年1-5月山东工业锅炉产量及增长情况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2010年1-5月河南工业锅炉产量及增长情况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2010年1-5月湖北工业锅炉产量及增长情况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2010年1-5月湖南工业锅炉产量及增长情况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2010年1-5月广东工业锅炉产量及增长情况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2010年1-5月广西工业锅炉产量及增长情况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2010年1-5月重庆工业锅炉产量及增长情况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2010年1-5月四川工业锅炉产量及增长情况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2010年1-5月云南工业锅炉产量及增长情况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2010年1-5月陕西工业锅炉产量及增长情况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2010年1-5月甘肃工业锅炉产量及增长情况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2010年1-5月宁夏工业锅炉产量及增长情况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2010年1-5月新疆工业锅炉产量及增长情况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2009年中国锅炉及原动机制造企业数量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2009年中国锅炉及原动机制造亏损企业数量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2009年中国锅炉及原动机制造亏损企业亏损总额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2009年中国锅炉及原动机制造新产品产值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2009年中国锅炉及原动机制造出口交货值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2009年中国锅炉及原动机制造资产总计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2009年中国锅炉及原动机制造负债合计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2009年中国锅炉及原动机制造应收帐款净额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2009年中国锅炉及原动机制造产成品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2009年中国锅炉及原动机制造主营业务收入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2009年中国锅炉及原动机制造主营业务成本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2009年中国锅炉及原动机制造营业费用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2009年中国锅炉及原动机制造管理费用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2009年中国锅炉及原动机制造财务费用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2009年中国锅炉及原动机制造利润总额</w:t>
      </w:r>
      <w:r>
        <w:rPr>
          <w:rFonts w:hint="eastAsia"/>
        </w:rPr>
        <w:br/>
      </w:r>
      <w:r>
        <w:rPr>
          <w:rFonts w:hint="eastAsia"/>
        </w:rPr>
        <w:t>　　图表 2009年中国锅炉及原动机制造应交增值税</w:t>
      </w:r>
      <w:r>
        <w:rPr>
          <w:rFonts w:hint="eastAsia"/>
        </w:rPr>
        <w:br/>
      </w:r>
      <w:r>
        <w:rPr>
          <w:rFonts w:hint="eastAsia"/>
        </w:rPr>
        <w:t>　　图表 2009年1-12月全国电站锅炉产量图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2009年1-12月全国电站锅炉产量增长图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2009年1-12月北京电站锅炉产量图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2009年1-12月北京电站锅炉产量增长图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2009年1-12月河北电站锅炉产量图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2009年1-12月河北电站锅炉产量增长图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2009年1-12月山西电站锅炉产量图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2009年1-12月山西电站锅炉产量增长图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2009年1-12月黑龙江电站锅炉产量图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2009年1-12月黑龙江电站锅炉产量增长图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2009年1-12月上海电站锅炉产量图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2009年1-12月上海电站锅炉产量增长图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2009年1-12月江苏电站锅炉产量图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2009年1-12月江苏电站锅炉产量增长图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2009年1-12月浙江电站锅炉产量图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2009年1-12月浙江电站锅炉产量增长图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2009年1-12月江西电站锅炉产量图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2009年1-12月江西电站锅炉产量增长图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2009年1-12月河南电站锅炉产量图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2009年1-12月河南电站锅炉产量增长图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2009年1-12月广东电站锅炉产量图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2009年1-12月广东电站锅炉产量增长图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2009年1-12月四川电站锅炉产量图</w:t>
      </w:r>
      <w:r>
        <w:rPr>
          <w:rFonts w:hint="eastAsia"/>
        </w:rPr>
        <w:br/>
      </w:r>
      <w:r>
        <w:rPr>
          <w:rFonts w:hint="eastAsia"/>
        </w:rPr>
        <w:t>　　图表 2009年1-12月四川电站锅炉产量增长图</w:t>
      </w:r>
      <w:r>
        <w:rPr>
          <w:rFonts w:hint="eastAsia"/>
        </w:rPr>
        <w:br/>
      </w:r>
      <w:r>
        <w:rPr>
          <w:rFonts w:hint="eastAsia"/>
        </w:rPr>
        <w:t>　　图表 2009年1-12月全国工业锅炉产量及增长情况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2009年1-12月北京工业锅炉产量及增长情况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2009年1-12月天津工业锅炉产量及增长情况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2009年1-12月河北工业锅炉产量及增长情况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2009年1-12月山西工业锅炉产量及增长情况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2009年1-12月内蒙古工业锅炉产量及增长情况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2009年1-12月辽宁工业锅炉产量及增长情况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2009年1-12月吉林工业锅炉产量及增长情况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2009年1-12月黑龙江工业锅炉产量及增长情况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2009年1-12月上海工业锅炉产量及增长情况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2009年1-12月江苏工业锅炉产量及增长情况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2009年1-12月浙江工业锅炉产量及增长情况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2009年1-12月安徽工业锅炉产量及增长情况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2009年1-12月福建工业锅炉产量及增长情况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2009年1-12月江西工业锅炉产量及增长情况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2009年1-12月山东工业锅炉产量及增长情况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2009年1-12月河南工业锅炉产量及增长情况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2009年1-12月湖北工业锅炉产量及增长情况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2009年1-12月湖南工业锅炉产量及增长情况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2009年1-12月广东工业锅炉产量及增长情况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2009年1-12月广西工业锅炉产量及增长情况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2009年1-12月重庆工业锅炉产量及增长情况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2009年1-12月四川工业锅炉产量及增长情况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2009年1-12月云南工业锅炉产量及增长情况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2009年1-12月陕西工业锅炉产量及增长情况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2009年1-12月甘肃工业锅炉产量及增长情况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2009年1-12月宁夏工业锅炉产量及增长情况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2009年1-12月新疆工业锅炉产量及增长情况</w:t>
      </w:r>
      <w:r>
        <w:rPr>
          <w:rFonts w:hint="eastAsia"/>
        </w:rPr>
        <w:br/>
      </w:r>
      <w:r>
        <w:rPr>
          <w:rFonts w:hint="eastAsia"/>
        </w:rPr>
        <w:t>　　图表 三种天然气锅炉采暖方式的投资分析</w:t>
      </w:r>
      <w:r>
        <w:rPr>
          <w:rFonts w:hint="eastAsia"/>
        </w:rPr>
        <w:br/>
      </w:r>
      <w:r>
        <w:rPr>
          <w:rFonts w:hint="eastAsia"/>
        </w:rPr>
        <w:t>　　图表 三种天然气锅炉采暖方式的运行费用分析</w:t>
      </w:r>
      <w:r>
        <w:rPr>
          <w:rFonts w:hint="eastAsia"/>
        </w:rPr>
        <w:br/>
      </w:r>
      <w:r>
        <w:rPr>
          <w:rFonts w:hint="eastAsia"/>
        </w:rPr>
        <w:t>　　图表 三种采暖方式燃气锅炉的NOX排放量</w:t>
      </w:r>
      <w:r>
        <w:rPr>
          <w:rFonts w:hint="eastAsia"/>
        </w:rPr>
        <w:br/>
      </w:r>
      <w:r>
        <w:rPr>
          <w:rFonts w:hint="eastAsia"/>
        </w:rPr>
        <w:t>　　图表 循环流化床锅炉飞灰再循环系统图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8d95ffd744ff" w:history="1">
        <w:r>
          <w:rPr>
            <w:rStyle w:val="Hyperlink"/>
          </w:rPr>
          <w:t>2010年中国锅炉市场分析报告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98d95ffd744ff" w:history="1">
        <w:r>
          <w:rPr>
            <w:rStyle w:val="Hyperlink"/>
          </w:rPr>
          <w:t>https://www.20087.com/2010-08/R_2010guolushichangfenxi.html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4bcd207594d0f" w:history="1">
      <w:r>
        <w:rPr>
          <w:rStyle w:val="Hyperlink"/>
        </w:rPr>
        <w:t>2010年中国锅炉市场分析报告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guolushichangfenxi.html" TargetMode="External" Id="R6bc98d95ffd7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guolushichangfenxi.html" TargetMode="External" Id="R7e14bcd2075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2010-08-22T06:59:00Z</dcterms:created>
  <dcterms:modified xsi:type="dcterms:W3CDTF">2010-08-22T07:59:00Z</dcterms:modified>
  <dc:subject>2010年中国锅炉市场分析报告</dc:subject>
  <dc:title>2010年中国锅炉市场分析报告</dc:title>
  <cp:keywords>2010年中国锅炉市场分析报告</cp:keywords>
  <dc:description>2010年中国锅炉市场分析报告</dc:description>
</cp:coreProperties>
</file>