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9f35a6d44131" w:history="1">
              <w:r>
                <w:rPr>
                  <w:rStyle w:val="Hyperlink"/>
                </w:rPr>
                <w:t>2011-2012年中国内窥镜市场调研及企业竞争力研究分析报告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9f35a6d44131" w:history="1">
              <w:r>
                <w:rPr>
                  <w:rStyle w:val="Hyperlink"/>
                </w:rPr>
                <w:t>2011-2012年中国内窥镜市场调研及企业竞争力研究分析报告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99f35a6d44131" w:history="1">
                <w:r>
                  <w:rPr>
                    <w:rStyle w:val="Hyperlink"/>
                  </w:rPr>
                  <w:t>https://www.20087.com/2010-12/R_2011_2012neikuijingshichangdiaoyanji.html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2009-2010年医疗器械产业特征分析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2009-2010年全球医疗器械市场规模</w:t>
      </w:r>
      <w:r>
        <w:rPr>
          <w:rFonts w:hint="eastAsia"/>
        </w:rPr>
        <w:br/>
      </w:r>
      <w:r>
        <w:rPr>
          <w:rFonts w:hint="eastAsia"/>
        </w:rPr>
        <w:t>　　　　一 2009-2010年全球医疗器械市场容量</w:t>
      </w:r>
      <w:r>
        <w:rPr>
          <w:rFonts w:hint="eastAsia"/>
        </w:rPr>
        <w:br/>
      </w:r>
      <w:r>
        <w:rPr>
          <w:rFonts w:hint="eastAsia"/>
        </w:rPr>
        <w:t>　　　　二 2009年全球医疗器械区域结构</w:t>
      </w:r>
      <w:r>
        <w:rPr>
          <w:rFonts w:hint="eastAsia"/>
        </w:rPr>
        <w:br/>
      </w:r>
      <w:r>
        <w:rPr>
          <w:rFonts w:hint="eastAsia"/>
        </w:rPr>
        <w:t>　　　　三 2009年全球医疗器械产品结构</w:t>
      </w:r>
      <w:r>
        <w:rPr>
          <w:rFonts w:hint="eastAsia"/>
        </w:rPr>
        <w:br/>
      </w:r>
      <w:r>
        <w:rPr>
          <w:rFonts w:hint="eastAsia"/>
        </w:rPr>
        <w:t>　　第二节 2009-2010年美国医疗器械市场</w:t>
      </w:r>
      <w:r>
        <w:rPr>
          <w:rFonts w:hint="eastAsia"/>
        </w:rPr>
        <w:br/>
      </w:r>
      <w:r>
        <w:rPr>
          <w:rFonts w:hint="eastAsia"/>
        </w:rPr>
        <w:t>　　　　一 2009-2010年美国医疗器械市场容量</w:t>
      </w:r>
      <w:r>
        <w:rPr>
          <w:rFonts w:hint="eastAsia"/>
        </w:rPr>
        <w:br/>
      </w:r>
      <w:r>
        <w:rPr>
          <w:rFonts w:hint="eastAsia"/>
        </w:rPr>
        <w:t>　　　　二 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 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 美国医疗器械企业发展趋势</w:t>
      </w:r>
      <w:r>
        <w:rPr>
          <w:rFonts w:hint="eastAsia"/>
        </w:rPr>
        <w:br/>
      </w:r>
      <w:r>
        <w:rPr>
          <w:rFonts w:hint="eastAsia"/>
        </w:rPr>
        <w:t>　　第三节 2009年全球领先医疗器械公司</w:t>
      </w:r>
      <w:r>
        <w:rPr>
          <w:rFonts w:hint="eastAsia"/>
        </w:rPr>
        <w:br/>
      </w:r>
      <w:r>
        <w:rPr>
          <w:rFonts w:hint="eastAsia"/>
        </w:rPr>
        <w:t>　　　　一 强生</w:t>
      </w:r>
      <w:r>
        <w:rPr>
          <w:rFonts w:hint="eastAsia"/>
        </w:rPr>
        <w:br/>
      </w:r>
      <w:r>
        <w:rPr>
          <w:rFonts w:hint="eastAsia"/>
        </w:rPr>
        <w:t>　　　　二 西门子</w:t>
      </w:r>
      <w:r>
        <w:rPr>
          <w:rFonts w:hint="eastAsia"/>
        </w:rPr>
        <w:br/>
      </w:r>
      <w:r>
        <w:rPr>
          <w:rFonts w:hint="eastAsia"/>
        </w:rPr>
        <w:t>　　　　三 通用电气</w:t>
      </w:r>
      <w:r>
        <w:rPr>
          <w:rFonts w:hint="eastAsia"/>
        </w:rPr>
        <w:br/>
      </w:r>
      <w:r>
        <w:rPr>
          <w:rFonts w:hint="eastAsia"/>
        </w:rPr>
        <w:t>　　　　四 美敦力</w:t>
      </w:r>
      <w:r>
        <w:rPr>
          <w:rFonts w:hint="eastAsia"/>
        </w:rPr>
        <w:br/>
      </w:r>
      <w:r>
        <w:rPr>
          <w:rFonts w:hint="eastAsia"/>
        </w:rPr>
        <w:t>　　　　五 百特医疗</w:t>
      </w:r>
      <w:r>
        <w:rPr>
          <w:rFonts w:hint="eastAsia"/>
        </w:rPr>
        <w:br/>
      </w:r>
      <w:r>
        <w:rPr>
          <w:rFonts w:hint="eastAsia"/>
        </w:rPr>
        <w:t>　　　　六 飞利浦医疗</w:t>
      </w:r>
      <w:r>
        <w:rPr>
          <w:rFonts w:hint="eastAsia"/>
        </w:rPr>
        <w:br/>
      </w:r>
      <w:r>
        <w:rPr>
          <w:rFonts w:hint="eastAsia"/>
        </w:rPr>
        <w:t>　　　　七 雅培</w:t>
      </w:r>
      <w:r>
        <w:rPr>
          <w:rFonts w:hint="eastAsia"/>
        </w:rPr>
        <w:br/>
      </w:r>
      <w:r>
        <w:rPr>
          <w:rFonts w:hint="eastAsia"/>
        </w:rPr>
        <w:t>　　　　八 波士顿科学</w:t>
      </w:r>
      <w:r>
        <w:rPr>
          <w:rFonts w:hint="eastAsia"/>
        </w:rPr>
        <w:br/>
      </w:r>
      <w:r>
        <w:rPr>
          <w:rFonts w:hint="eastAsia"/>
        </w:rPr>
        <w:t>　　　　九 泰科医疗</w:t>
      </w:r>
      <w:r>
        <w:rPr>
          <w:rFonts w:hint="eastAsia"/>
        </w:rPr>
        <w:br/>
      </w:r>
      <w:r>
        <w:rPr>
          <w:rFonts w:hint="eastAsia"/>
        </w:rPr>
        <w:t>　　　　十 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2009-2010年中国医疗器械行业运行分析</w:t>
      </w:r>
      <w:r>
        <w:rPr>
          <w:rFonts w:hint="eastAsia"/>
        </w:rPr>
        <w:br/>
      </w:r>
      <w:r>
        <w:rPr>
          <w:rFonts w:hint="eastAsia"/>
        </w:rPr>
        <w:t>　　第一节 2009-2010年医疗器械市场运行</w:t>
      </w:r>
      <w:r>
        <w:rPr>
          <w:rFonts w:hint="eastAsia"/>
        </w:rPr>
        <w:br/>
      </w:r>
      <w:r>
        <w:rPr>
          <w:rFonts w:hint="eastAsia"/>
        </w:rPr>
        <w:t>　　　　一 2009-2010年医疗器械销售收入</w:t>
      </w:r>
      <w:r>
        <w:rPr>
          <w:rFonts w:hint="eastAsia"/>
        </w:rPr>
        <w:br/>
      </w:r>
      <w:r>
        <w:rPr>
          <w:rFonts w:hint="eastAsia"/>
        </w:rPr>
        <w:t>　　　　二 2009-2010年医疗器械利润总额</w:t>
      </w:r>
      <w:r>
        <w:rPr>
          <w:rFonts w:hint="eastAsia"/>
        </w:rPr>
        <w:br/>
      </w:r>
      <w:r>
        <w:rPr>
          <w:rFonts w:hint="eastAsia"/>
        </w:rPr>
        <w:t>　　　　三 2009-2010年医疗器械盈利分析</w:t>
      </w:r>
      <w:r>
        <w:rPr>
          <w:rFonts w:hint="eastAsia"/>
        </w:rPr>
        <w:br/>
      </w:r>
      <w:r>
        <w:rPr>
          <w:rFonts w:hint="eastAsia"/>
        </w:rPr>
        <w:t>　　第二节 2009-2010年医疗器械市场结构</w:t>
      </w:r>
      <w:r>
        <w:rPr>
          <w:rFonts w:hint="eastAsia"/>
        </w:rPr>
        <w:br/>
      </w:r>
      <w:r>
        <w:rPr>
          <w:rFonts w:hint="eastAsia"/>
        </w:rPr>
        <w:t>　　　　一 国内医疗器械产品结构</w:t>
      </w:r>
      <w:r>
        <w:rPr>
          <w:rFonts w:hint="eastAsia"/>
        </w:rPr>
        <w:br/>
      </w:r>
      <w:r>
        <w:rPr>
          <w:rFonts w:hint="eastAsia"/>
        </w:rPr>
        <w:t>　　　　二 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 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2009年医疗器械企业规模特征</w:t>
      </w:r>
      <w:r>
        <w:rPr>
          <w:rFonts w:hint="eastAsia"/>
        </w:rPr>
        <w:br/>
      </w:r>
      <w:r>
        <w:rPr>
          <w:rFonts w:hint="eastAsia"/>
        </w:rPr>
        <w:t>　　　　一 大中型企业平均资产高</w:t>
      </w:r>
      <w:r>
        <w:rPr>
          <w:rFonts w:hint="eastAsia"/>
        </w:rPr>
        <w:br/>
      </w:r>
      <w:r>
        <w:rPr>
          <w:rFonts w:hint="eastAsia"/>
        </w:rPr>
        <w:t>　　　　二 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 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 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 外商和港澳台投资企业资产规模占据主导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 国有企业亏损面最大</w:t>
      </w:r>
      <w:r>
        <w:rPr>
          <w:rFonts w:hint="eastAsia"/>
        </w:rPr>
        <w:br/>
      </w:r>
      <w:r>
        <w:rPr>
          <w:rFonts w:hint="eastAsia"/>
        </w:rPr>
        <w:t>　　　　四 股份制企业利润率最高，私营企业成长最快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 外资医疗器械国内市场份额</w:t>
      </w:r>
      <w:r>
        <w:rPr>
          <w:rFonts w:hint="eastAsia"/>
        </w:rPr>
        <w:br/>
      </w:r>
      <w:r>
        <w:rPr>
          <w:rFonts w:hint="eastAsia"/>
        </w:rPr>
        <w:t>　　　　二 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 市场竞争优势分析</w:t>
      </w:r>
      <w:r>
        <w:rPr>
          <w:rFonts w:hint="eastAsia"/>
        </w:rPr>
        <w:br/>
      </w:r>
      <w:r>
        <w:rPr>
          <w:rFonts w:hint="eastAsia"/>
        </w:rPr>
        <w:t>　　　　二 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2009-2010年中国内窥镜市场现状分析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 硬管式内窥镜</w:t>
      </w:r>
      <w:r>
        <w:rPr>
          <w:rFonts w:hint="eastAsia"/>
        </w:rPr>
        <w:br/>
      </w:r>
      <w:r>
        <w:rPr>
          <w:rFonts w:hint="eastAsia"/>
        </w:rPr>
        <w:t>　　　　二 半可屈式内窥镜</w:t>
      </w:r>
      <w:r>
        <w:rPr>
          <w:rFonts w:hint="eastAsia"/>
        </w:rPr>
        <w:br/>
      </w:r>
      <w:r>
        <w:rPr>
          <w:rFonts w:hint="eastAsia"/>
        </w:rPr>
        <w:t>　　　　三 纤维内窥镜</w:t>
      </w:r>
      <w:r>
        <w:rPr>
          <w:rFonts w:hint="eastAsia"/>
        </w:rPr>
        <w:br/>
      </w:r>
      <w:r>
        <w:rPr>
          <w:rFonts w:hint="eastAsia"/>
        </w:rPr>
        <w:t>　　　　四 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 产品概况</w:t>
      </w:r>
      <w:r>
        <w:rPr>
          <w:rFonts w:hint="eastAsia"/>
        </w:rPr>
        <w:br/>
      </w:r>
      <w:r>
        <w:rPr>
          <w:rFonts w:hint="eastAsia"/>
        </w:rPr>
        <w:t>　　　　二 基本结构</w:t>
      </w:r>
      <w:r>
        <w:rPr>
          <w:rFonts w:hint="eastAsia"/>
        </w:rPr>
        <w:br/>
      </w:r>
      <w:r>
        <w:rPr>
          <w:rFonts w:hint="eastAsia"/>
        </w:rPr>
        <w:t>　　　　三 应用优点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国内市场格局</w:t>
      </w:r>
      <w:r>
        <w:rPr>
          <w:rFonts w:hint="eastAsia"/>
        </w:rPr>
        <w:br/>
      </w:r>
      <w:r>
        <w:rPr>
          <w:rFonts w:hint="eastAsia"/>
        </w:rPr>
        <w:t>　　　　一 内窥镜进口格局</w:t>
      </w:r>
      <w:r>
        <w:rPr>
          <w:rFonts w:hint="eastAsia"/>
        </w:rPr>
        <w:br/>
      </w:r>
      <w:r>
        <w:rPr>
          <w:rFonts w:hint="eastAsia"/>
        </w:rPr>
        <w:t>　　　　二 硬质内窥镜市场</w:t>
      </w:r>
      <w:r>
        <w:rPr>
          <w:rFonts w:hint="eastAsia"/>
        </w:rPr>
        <w:br/>
      </w:r>
      <w:r>
        <w:rPr>
          <w:rFonts w:hint="eastAsia"/>
        </w:rPr>
        <w:t>　　　　三 软质内窥镜市场</w:t>
      </w:r>
      <w:r>
        <w:rPr>
          <w:rFonts w:hint="eastAsia"/>
        </w:rPr>
        <w:br/>
      </w:r>
      <w:r>
        <w:rPr>
          <w:rFonts w:hint="eastAsia"/>
        </w:rPr>
        <w:t>　　　　四 电子内窥镜市场</w:t>
      </w:r>
      <w:r>
        <w:rPr>
          <w:rFonts w:hint="eastAsia"/>
        </w:rPr>
        <w:br/>
      </w:r>
      <w:r>
        <w:rPr>
          <w:rFonts w:hint="eastAsia"/>
        </w:rPr>
        <w:t>　　第四节 细分产品市场</w:t>
      </w:r>
      <w:r>
        <w:rPr>
          <w:rFonts w:hint="eastAsia"/>
        </w:rPr>
        <w:br/>
      </w:r>
      <w:r>
        <w:rPr>
          <w:rFonts w:hint="eastAsia"/>
        </w:rPr>
        <w:t>　　　　一 胃镜竞争格局</w:t>
      </w:r>
      <w:r>
        <w:rPr>
          <w:rFonts w:hint="eastAsia"/>
        </w:rPr>
        <w:br/>
      </w:r>
      <w:r>
        <w:rPr>
          <w:rFonts w:hint="eastAsia"/>
        </w:rPr>
        <w:t>　　　　二 结肠镜竞争格局</w:t>
      </w:r>
      <w:r>
        <w:rPr>
          <w:rFonts w:hint="eastAsia"/>
        </w:rPr>
        <w:br/>
      </w:r>
      <w:r>
        <w:rPr>
          <w:rFonts w:hint="eastAsia"/>
        </w:rPr>
        <w:t>　　　　三 小肠镜竞争格局</w:t>
      </w:r>
      <w:r>
        <w:rPr>
          <w:rFonts w:hint="eastAsia"/>
        </w:rPr>
        <w:br/>
      </w:r>
      <w:r>
        <w:rPr>
          <w:rFonts w:hint="eastAsia"/>
        </w:rPr>
        <w:t>　　　　四 超声内镜竞争格局</w:t>
      </w:r>
      <w:r>
        <w:rPr>
          <w:rFonts w:hint="eastAsia"/>
        </w:rPr>
        <w:br/>
      </w:r>
      <w:r>
        <w:rPr>
          <w:rFonts w:hint="eastAsia"/>
        </w:rPr>
        <w:t>　　　　五 腹腔镜竞争格局</w:t>
      </w:r>
      <w:r>
        <w:rPr>
          <w:rFonts w:hint="eastAsia"/>
        </w:rPr>
        <w:br/>
      </w:r>
      <w:r>
        <w:rPr>
          <w:rFonts w:hint="eastAsia"/>
        </w:rPr>
        <w:t>　　　　六 气管镜竞争格局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2009-2010年医疗器械产业背景分析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t>　　第五节 2009-2010年卫生机构数量</w:t>
      </w:r>
      <w:r>
        <w:rPr>
          <w:rFonts w:hint="eastAsia"/>
        </w:rPr>
        <w:br/>
      </w:r>
      <w:r>
        <w:rPr>
          <w:rFonts w:hint="eastAsia"/>
        </w:rPr>
        <w:t>　　　　一 2000-2009年医院数量</w:t>
      </w:r>
      <w:r>
        <w:rPr>
          <w:rFonts w:hint="eastAsia"/>
        </w:rPr>
        <w:br/>
      </w:r>
      <w:r>
        <w:rPr>
          <w:rFonts w:hint="eastAsia"/>
        </w:rPr>
        <w:t>　　　　二 2000-2009年综合医院数量</w:t>
      </w:r>
      <w:r>
        <w:rPr>
          <w:rFonts w:hint="eastAsia"/>
        </w:rPr>
        <w:br/>
      </w:r>
      <w:r>
        <w:rPr>
          <w:rFonts w:hint="eastAsia"/>
        </w:rPr>
        <w:t>　　　　三 2000-2009年中医医院数量</w:t>
      </w:r>
      <w:r>
        <w:rPr>
          <w:rFonts w:hint="eastAsia"/>
        </w:rPr>
        <w:br/>
      </w:r>
      <w:r>
        <w:rPr>
          <w:rFonts w:hint="eastAsia"/>
        </w:rPr>
        <w:t>　　　　四 2000-2009年其他医院数量</w:t>
      </w:r>
      <w:r>
        <w:rPr>
          <w:rFonts w:hint="eastAsia"/>
        </w:rPr>
        <w:br/>
      </w:r>
      <w:r>
        <w:rPr>
          <w:rFonts w:hint="eastAsia"/>
        </w:rPr>
        <w:t>　　　　五 2000-2009年卫生院数量</w:t>
      </w:r>
      <w:r>
        <w:rPr>
          <w:rFonts w:hint="eastAsia"/>
        </w:rPr>
        <w:br/>
      </w:r>
      <w:r>
        <w:rPr>
          <w:rFonts w:hint="eastAsia"/>
        </w:rPr>
        <w:t>　　　　六 2000-2009年疗养院数量</w:t>
      </w:r>
      <w:r>
        <w:rPr>
          <w:rFonts w:hint="eastAsia"/>
        </w:rPr>
        <w:br/>
      </w:r>
      <w:r>
        <w:rPr>
          <w:rFonts w:hint="eastAsia"/>
        </w:rPr>
        <w:t>　　　　七 2000-2009年门诊部数量</w:t>
      </w:r>
      <w:r>
        <w:rPr>
          <w:rFonts w:hint="eastAsia"/>
        </w:rPr>
        <w:br/>
      </w:r>
      <w:r>
        <w:rPr>
          <w:rFonts w:hint="eastAsia"/>
        </w:rPr>
        <w:t>　　　　八 2000-2009年妇幼保健院数量</w:t>
      </w:r>
      <w:r>
        <w:rPr>
          <w:rFonts w:hint="eastAsia"/>
        </w:rPr>
        <w:br/>
      </w:r>
      <w:r>
        <w:rPr>
          <w:rFonts w:hint="eastAsia"/>
        </w:rPr>
        <w:t>　　第六节 2009年各省医院数量</w:t>
      </w:r>
      <w:r>
        <w:rPr>
          <w:rFonts w:hint="eastAsia"/>
        </w:rPr>
        <w:br/>
      </w:r>
      <w:r>
        <w:rPr>
          <w:rFonts w:hint="eastAsia"/>
        </w:rPr>
        <w:t>　　　　一 2009年各省医院数量</w:t>
      </w:r>
      <w:r>
        <w:rPr>
          <w:rFonts w:hint="eastAsia"/>
        </w:rPr>
        <w:br/>
      </w:r>
      <w:r>
        <w:rPr>
          <w:rFonts w:hint="eastAsia"/>
        </w:rPr>
        <w:t>　　　　二 2009年各省卫生院数量</w:t>
      </w:r>
      <w:r>
        <w:rPr>
          <w:rFonts w:hint="eastAsia"/>
        </w:rPr>
        <w:br/>
      </w:r>
      <w:r>
        <w:rPr>
          <w:rFonts w:hint="eastAsia"/>
        </w:rPr>
        <w:t>　　第七节 2009年医院不同等级</w:t>
      </w:r>
      <w:r>
        <w:rPr>
          <w:rFonts w:hint="eastAsia"/>
        </w:rPr>
        <w:br/>
      </w:r>
      <w:r>
        <w:rPr>
          <w:rFonts w:hint="eastAsia"/>
        </w:rPr>
        <w:t>　　　　一 2009年一级医院分析</w:t>
      </w:r>
      <w:r>
        <w:rPr>
          <w:rFonts w:hint="eastAsia"/>
        </w:rPr>
        <w:br/>
      </w:r>
      <w:r>
        <w:rPr>
          <w:rFonts w:hint="eastAsia"/>
        </w:rPr>
        <w:t>　　　　二 2009年二级医院分析</w:t>
      </w:r>
      <w:r>
        <w:rPr>
          <w:rFonts w:hint="eastAsia"/>
        </w:rPr>
        <w:br/>
      </w:r>
      <w:r>
        <w:rPr>
          <w:rFonts w:hint="eastAsia"/>
        </w:rPr>
        <w:t>　　　　三 2009年三级医院分析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2008-2009年内窥镜领先企业竞争力分析</w:t>
      </w:r>
      <w:r>
        <w:rPr>
          <w:rFonts w:hint="eastAsia"/>
        </w:rPr>
        <w:br/>
      </w:r>
      <w:r>
        <w:rPr>
          <w:rFonts w:hint="eastAsia"/>
        </w:rPr>
        <w:t>　　第一节 杭州好克光电仪器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沈阳沈大内窥镜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第四节 上海富士能医疗器械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日本奥林巴斯医疗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上海成运内窥镜设备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上海澳华光电内窥镜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日本宾德（PENTAX）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合肥德铭电子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[:中:智林:]天津市企美科技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医疗器械产品分类</w:t>
      </w:r>
      <w:r>
        <w:rPr>
          <w:rFonts w:hint="eastAsia"/>
        </w:rPr>
        <w:br/>
      </w:r>
      <w:r>
        <w:rPr>
          <w:rFonts w:hint="eastAsia"/>
        </w:rPr>
        <w:t>　　图表 4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2003~2009年全球医疗器材市场规模</w:t>
      </w:r>
      <w:r>
        <w:rPr>
          <w:rFonts w:hint="eastAsia"/>
        </w:rPr>
        <w:br/>
      </w:r>
      <w:r>
        <w:rPr>
          <w:rFonts w:hint="eastAsia"/>
        </w:rPr>
        <w:t>　　图表 7 2001-2009年世界医疗器械市场规模趋势图</w:t>
      </w:r>
      <w:r>
        <w:rPr>
          <w:rFonts w:hint="eastAsia"/>
        </w:rPr>
        <w:br/>
      </w:r>
      <w:r>
        <w:rPr>
          <w:rFonts w:hint="eastAsia"/>
        </w:rPr>
        <w:t>　　图表 8 2009 年市场销售前五家美国医疗器械生产厂商收入情况</w:t>
      </w:r>
      <w:r>
        <w:rPr>
          <w:rFonts w:hint="eastAsia"/>
        </w:rPr>
        <w:br/>
      </w:r>
      <w:r>
        <w:rPr>
          <w:rFonts w:hint="eastAsia"/>
        </w:rPr>
        <w:t>　　图表 9 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10 1995-2008 年美国医疗器械公司研发费用占收入比例</w:t>
      </w:r>
      <w:r>
        <w:rPr>
          <w:rFonts w:hint="eastAsia"/>
        </w:rPr>
        <w:br/>
      </w:r>
      <w:r>
        <w:rPr>
          <w:rFonts w:hint="eastAsia"/>
        </w:rPr>
        <w:t>　　图表 11 2004-2010 年GE 医疗在有关医疗器械市场的并购交易数目</w:t>
      </w:r>
      <w:r>
        <w:rPr>
          <w:rFonts w:hint="eastAsia"/>
        </w:rPr>
        <w:br/>
      </w:r>
      <w:r>
        <w:rPr>
          <w:rFonts w:hint="eastAsia"/>
        </w:rPr>
        <w:t>　　图表 12 2005-2010 年美敦力在医疗器械市场的并购交易金额</w:t>
      </w:r>
      <w:r>
        <w:rPr>
          <w:rFonts w:hint="eastAsia"/>
        </w:rPr>
        <w:br/>
      </w:r>
      <w:r>
        <w:rPr>
          <w:rFonts w:hint="eastAsia"/>
        </w:rPr>
        <w:t>　　图表 13 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15 1994－2010年中国医疗器械销售收入变化图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17 2004－2010年中国医疗器械利润总额变化图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19 1999－2010年中国医疗器械利润率变化图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 2005-2009年医疗诊断、监护及治疗设备制造行业经济基本运行情况</w:t>
      </w:r>
      <w:r>
        <w:rPr>
          <w:rFonts w:hint="eastAsia"/>
        </w:rPr>
        <w:br/>
      </w:r>
      <w:r>
        <w:rPr>
          <w:rFonts w:hint="eastAsia"/>
        </w:rPr>
        <w:t>　　图表 21 2005年-2009年医疗诊断、监护及治疗设备制造业销售收入变化情况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22 2005-2009年我国医疗、外科及兽医用器械制造业资产变化</w:t>
      </w:r>
      <w:r>
        <w:rPr>
          <w:rFonts w:hint="eastAsia"/>
        </w:rPr>
        <w:br/>
      </w:r>
      <w:r>
        <w:rPr>
          <w:rFonts w:hint="eastAsia"/>
        </w:rPr>
        <w:t>　　图表 23 2005-2009年医疗、外科及兽医用器械制造业销售收入变化情况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24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25 县医院新增投入</w:t>
      </w:r>
      <w:r>
        <w:rPr>
          <w:rFonts w:hint="eastAsia"/>
        </w:rPr>
        <w:br/>
      </w:r>
      <w:r>
        <w:rPr>
          <w:rFonts w:hint="eastAsia"/>
        </w:rPr>
        <w:t>　　图表 26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27 县中医院新增投入</w:t>
      </w:r>
      <w:r>
        <w:rPr>
          <w:rFonts w:hint="eastAsia"/>
        </w:rPr>
        <w:br/>
      </w:r>
      <w:r>
        <w:rPr>
          <w:rFonts w:hint="eastAsia"/>
        </w:rPr>
        <w:t>　　图表 28 乡镇卫生院新增投入：</w:t>
      </w:r>
      <w:r>
        <w:rPr>
          <w:rFonts w:hint="eastAsia"/>
        </w:rPr>
        <w:br/>
      </w:r>
      <w:r>
        <w:rPr>
          <w:rFonts w:hint="eastAsia"/>
        </w:rPr>
        <w:t>　　图表 29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30 国际医疗器械企业向中低端市场渗透</w:t>
      </w:r>
      <w:r>
        <w:rPr>
          <w:rFonts w:hint="eastAsia"/>
        </w:rPr>
        <w:br/>
      </w:r>
      <w:r>
        <w:rPr>
          <w:rFonts w:hint="eastAsia"/>
        </w:rPr>
        <w:t>　　图表 31 我国本土企业占据中、低端医疗器械市场</w:t>
      </w:r>
      <w:r>
        <w:rPr>
          <w:rFonts w:hint="eastAsia"/>
        </w:rPr>
        <w:br/>
      </w:r>
      <w:r>
        <w:rPr>
          <w:rFonts w:hint="eastAsia"/>
        </w:rPr>
        <w:t>　　图表 32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33 高端医疗器械市场概述</w:t>
      </w:r>
      <w:r>
        <w:rPr>
          <w:rFonts w:hint="eastAsia"/>
        </w:rPr>
        <w:br/>
      </w:r>
      <w:r>
        <w:rPr>
          <w:rFonts w:hint="eastAsia"/>
        </w:rPr>
        <w:t>　　图表 34 基础医疗器械市场概述</w:t>
      </w:r>
      <w:r>
        <w:rPr>
          <w:rFonts w:hint="eastAsia"/>
        </w:rPr>
        <w:br/>
      </w:r>
      <w:r>
        <w:rPr>
          <w:rFonts w:hint="eastAsia"/>
        </w:rPr>
        <w:t>　　图表 35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36 电子放大胃镜市场竞争企业及产品一览表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37 电子胃镜市场竞争企业及产品一览表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38 纤维胃镜市场竞争企业及产品一览表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39 电子放大结肠镜市场竞争企业及产品一览表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40 电子结肠镜市场竞争企业及产品一览表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41 纤维结肠镜市场竞争企业及产品一览表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42 电子小肠镜市场竞争企业及产品一览表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43 消化道电子超声内镜市场竞争企业及产品一览表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44 电子腹腔镜市场竞争企业及产品一览表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45 电子气管镜市场竞争企业及产品一览表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46 纤维气管镜市场竞争企业及产品一览表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47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48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49 1952-2009年国内人口数及构成一览表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52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53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70 2001-2009年国内疗养院数量趋势图</w:t>
      </w:r>
      <w:r>
        <w:rPr>
          <w:rFonts w:hint="eastAsia"/>
        </w:rPr>
        <w:br/>
      </w:r>
      <w:r>
        <w:rPr>
          <w:rFonts w:hint="eastAsia"/>
        </w:rPr>
        <w:t>　　图表 71 1949-2009年国内门诊部数量一览表 家</w:t>
      </w:r>
      <w:r>
        <w:rPr>
          <w:rFonts w:hint="eastAsia"/>
        </w:rPr>
        <w:br/>
      </w:r>
      <w:r>
        <w:rPr>
          <w:rFonts w:hint="eastAsia"/>
        </w:rPr>
        <w:t>　　图表 72 2001-2009年国内门诊部数量趋势图</w:t>
      </w:r>
      <w:r>
        <w:rPr>
          <w:rFonts w:hint="eastAsia"/>
        </w:rPr>
        <w:br/>
      </w:r>
      <w:r>
        <w:rPr>
          <w:rFonts w:hint="eastAsia"/>
        </w:rPr>
        <w:t>　　图表 73 1949-2009年国内妇幼保健院数量一览表 家</w:t>
      </w:r>
      <w:r>
        <w:rPr>
          <w:rFonts w:hint="eastAsia"/>
        </w:rPr>
        <w:br/>
      </w:r>
      <w:r>
        <w:rPr>
          <w:rFonts w:hint="eastAsia"/>
        </w:rPr>
        <w:t>　　图表 74 2001-2009年国内妇幼保健院数量趋势图</w:t>
      </w:r>
      <w:r>
        <w:rPr>
          <w:rFonts w:hint="eastAsia"/>
        </w:rPr>
        <w:br/>
      </w:r>
      <w:r>
        <w:rPr>
          <w:rFonts w:hint="eastAsia"/>
        </w:rPr>
        <w:t>　　图表 75 2009年各省医院数量 家</w:t>
      </w:r>
      <w:r>
        <w:rPr>
          <w:rFonts w:hint="eastAsia"/>
        </w:rPr>
        <w:br/>
      </w:r>
      <w:r>
        <w:rPr>
          <w:rFonts w:hint="eastAsia"/>
        </w:rPr>
        <w:t>　　图表 76 2009年各省卫生院数量 家</w:t>
      </w:r>
      <w:r>
        <w:rPr>
          <w:rFonts w:hint="eastAsia"/>
        </w:rPr>
        <w:br/>
      </w:r>
      <w:r>
        <w:rPr>
          <w:rFonts w:hint="eastAsia"/>
        </w:rPr>
        <w:t>　　图表 77 2009年国内一级医院数量一览表 家</w:t>
      </w:r>
      <w:r>
        <w:rPr>
          <w:rFonts w:hint="eastAsia"/>
        </w:rPr>
        <w:br/>
      </w:r>
      <w:r>
        <w:rPr>
          <w:rFonts w:hint="eastAsia"/>
        </w:rPr>
        <w:t>　　图表 78 2009年国内二级医院数量一览表 家</w:t>
      </w:r>
      <w:r>
        <w:rPr>
          <w:rFonts w:hint="eastAsia"/>
        </w:rPr>
        <w:br/>
      </w:r>
      <w:r>
        <w:rPr>
          <w:rFonts w:hint="eastAsia"/>
        </w:rPr>
        <w:t>　　图表 79 2009年国内三级医院数量一览表 家</w:t>
      </w:r>
      <w:r>
        <w:rPr>
          <w:rFonts w:hint="eastAsia"/>
        </w:rPr>
        <w:br/>
      </w:r>
      <w:r>
        <w:rPr>
          <w:rFonts w:hint="eastAsia"/>
        </w:rPr>
        <w:t>　　图表 80 2009年各地区医院等级情况 家</w:t>
      </w:r>
      <w:r>
        <w:rPr>
          <w:rFonts w:hint="eastAsia"/>
        </w:rPr>
        <w:br/>
      </w:r>
      <w:r>
        <w:rPr>
          <w:rFonts w:hint="eastAsia"/>
        </w:rPr>
        <w:t>　　图表 81 杭州好克光电仪器有限公司医用内窥镜系列一览表</w:t>
      </w:r>
      <w:r>
        <w:rPr>
          <w:rFonts w:hint="eastAsia"/>
        </w:rPr>
        <w:br/>
      </w:r>
      <w:r>
        <w:rPr>
          <w:rFonts w:hint="eastAsia"/>
        </w:rPr>
        <w:t>　　图表 82 杭州好克光电仪器有限公司工业内窥镜系列一览表</w:t>
      </w:r>
      <w:r>
        <w:rPr>
          <w:rFonts w:hint="eastAsia"/>
        </w:rPr>
        <w:br/>
      </w:r>
      <w:r>
        <w:rPr>
          <w:rFonts w:hint="eastAsia"/>
        </w:rPr>
        <w:t>　　图表 83 2008年杭州好克光电仪器盈利能力一览表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84 沈阳沈大内窥镜产品结构一览表</w:t>
      </w:r>
      <w:r>
        <w:rPr>
          <w:rFonts w:hint="eastAsia"/>
        </w:rPr>
        <w:br/>
      </w:r>
      <w:r>
        <w:rPr>
          <w:rFonts w:hint="eastAsia"/>
        </w:rPr>
        <w:t>　　图表 85 2008年沈阳沈大内窥镜盈利能力一览表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86 杭州桐庐尖端内窥镜有限公司产品系列一览表</w:t>
      </w:r>
      <w:r>
        <w:rPr>
          <w:rFonts w:hint="eastAsia"/>
        </w:rPr>
        <w:br/>
      </w:r>
      <w:r>
        <w:rPr>
          <w:rFonts w:hint="eastAsia"/>
        </w:rPr>
        <w:t>　　图表 87 2008年杭州桐庐尖端医光器械总厂盈利能力一览表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88 2008年杭州桐庐尖端内窥镜有限公司盈利能力一览表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9f35a6d44131" w:history="1">
        <w:r>
          <w:rPr>
            <w:rStyle w:val="Hyperlink"/>
          </w:rPr>
          <w:t>2011-2012年中国内窥镜市场调研及企业竞争力研究分析报告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99f35a6d44131" w:history="1">
        <w:r>
          <w:rPr>
            <w:rStyle w:val="Hyperlink"/>
          </w:rPr>
          <w:t>https://www.20087.com/2010-12/R_2011_2012neikuijingshichangdiaoyanji.html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443716264aad" w:history="1">
      <w:r>
        <w:rPr>
          <w:rStyle w:val="Hyperlink"/>
        </w:rPr>
        <w:t>2011-2012年中国内窥镜市场调研及企业竞争力研究分析报告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eikuijingshichangdiaoyanji.html" TargetMode="External" Id="Re9299f35a6d4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eikuijingshichangdiaoyanji.html" TargetMode="External" Id="Rb1a944371626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2010-12-16T03:12:00Z</dcterms:created>
  <dcterms:modified xsi:type="dcterms:W3CDTF">2010-12-16T04:12:00Z</dcterms:modified>
  <dc:subject>2011-2012年中国内窥镜市场调研及企业竞争力研究分析报告</dc:subject>
  <dc:title>2011-2012年中国内窥镜市场调研及企业竞争力研究分析报告</dc:title>
  <cp:keywords>2011-2012年中国内窥镜市场调研及企业竞争力研究分析报告</cp:keywords>
  <dc:description>2011-2012年中国内窥镜市场调研及企业竞争力研究分析报告</dc:description>
</cp:coreProperties>
</file>