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874efea24829" w:history="1">
              <w:r>
                <w:rPr>
                  <w:rStyle w:val="Hyperlink"/>
                </w:rPr>
                <w:t>中国二苯砜行业现状分析及市场前景研究报告（2025-2031年）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874efea24829" w:history="1">
              <w:r>
                <w:rPr>
                  <w:rStyle w:val="Hyperlink"/>
                </w:rPr>
                <w:t>中国二苯砜行业现状分析及市场前景研究报告（2025-2031年）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4874efea24829" w:history="1">
                <w:r>
                  <w:rPr>
                    <w:rStyle w:val="Hyperlink"/>
                  </w:rPr>
                  <w:t>https://www.20087.com/2011-02/R_2011erbenzuoxingyeshichangzhuanxiang.html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中间体，广泛应用于医药、染料、农药和聚合物工业。近年来，随着下游市场需求的增长和技术进步，二苯砜的生产工艺不断优化，产能稳步提升。目前，通过改进催化剂体系和反应条件，提高了二苯砜的产率和纯度，降低了副产物的生成，同时，通过回收利用溶剂和未反应原料，实现了资源的循环利用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二苯砜的发展将着重于绿色合成路径和高附加值应用的拓展。一方面，通过生物催化和酶工程技术，开发环境友好的合成路线，减少有毒试剂的使用，提高生产过程的安全性和可持续性。另一方面，结合材料科学和药物化学，探索二苯砜在新型功能材料和创新药物中的应用潜力，如用于制备高性能聚砜树脂或作为药物活性成分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874efea24829" w:history="1">
        <w:r>
          <w:rPr>
            <w:rStyle w:val="Hyperlink"/>
          </w:rPr>
          <w:t>中国二苯砜行业现状分析及市场前景研究报告（2025-2031年）</w:t>
        </w:r>
      </w:hyperlink>
      <w:r>
        <w:rPr>
          <w:rFonts w:hint="eastAsia"/>
        </w:rPr>
        <w:t>》依据国家统计局、相关行业协会及科研机构的详实数据，系统分析了二苯砜行业的产业链结构、市场规模与需求状况，并探讨了二苯砜市场价格及行业现状。报告特别关注了二苯砜行业的重点企业，对二苯砜市场竞争格局、集中度和品牌影响力进行了剖析。此外，报告对二苯砜行业的市场前景和发展趋势进行了科学预测，同时进一步细分市场，指出了二苯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二苯砜产业概述</w:t>
      </w:r>
      <w:r>
        <w:rPr>
          <w:rFonts w:hint="eastAsia"/>
        </w:rPr>
        <w:br/>
      </w:r>
      <w:r>
        <w:rPr>
          <w:rFonts w:hint="eastAsia"/>
        </w:rPr>
        <w:t>　　第一节 二苯砜产业定义</w:t>
      </w:r>
      <w:r>
        <w:rPr>
          <w:rFonts w:hint="eastAsia"/>
        </w:rPr>
        <w:br/>
      </w:r>
      <w:r>
        <w:rPr>
          <w:rFonts w:hint="eastAsia"/>
        </w:rPr>
        <w:t>　　第二节 二苯砜产业发展历程</w:t>
      </w:r>
      <w:r>
        <w:rPr>
          <w:rFonts w:hint="eastAsia"/>
        </w:rPr>
        <w:br/>
      </w:r>
      <w:r>
        <w:rPr>
          <w:rFonts w:hint="eastAsia"/>
        </w:rPr>
        <w:t>　　第三节 二苯砜分类情况</w:t>
      </w:r>
      <w:r>
        <w:rPr>
          <w:rFonts w:hint="eastAsia"/>
        </w:rPr>
        <w:br/>
      </w:r>
      <w:r>
        <w:rPr>
          <w:rFonts w:hint="eastAsia"/>
        </w:rPr>
        <w:t>　　第四节 二苯砜产业链分析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我国二苯砜行业政策环境分析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一、二苯砜产业政策分析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一、我国二苯砜技术发展概况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中国二苯砜市场供需分析预测</w:t>
      </w:r>
      <w:r>
        <w:rPr>
          <w:rFonts w:hint="eastAsia"/>
        </w:rPr>
        <w:br/>
      </w:r>
      <w:r>
        <w:rPr>
          <w:rFonts w:hint="eastAsia"/>
        </w:rPr>
        <w:t>　　第一节 二苯砜市场现状分析及预测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二、2025-2031年我国二苯砜市场规模预测</w:t>
      </w:r>
      <w:r>
        <w:rPr>
          <w:rFonts w:hint="eastAsia"/>
        </w:rPr>
        <w:br/>
      </w:r>
      <w:r>
        <w:rPr>
          <w:rFonts w:hint="eastAsia"/>
        </w:rPr>
        <w:t>　　第二节 二苯砜行业供给分析及预测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三、2025-2031年我国二苯砜行业产量预测</w:t>
      </w:r>
      <w:r>
        <w:rPr>
          <w:rFonts w:hint="eastAsia"/>
        </w:rPr>
        <w:br/>
      </w:r>
      <w:r>
        <w:rPr>
          <w:rFonts w:hint="eastAsia"/>
        </w:rPr>
        <w:t>　　第三节 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三、2025-2031年我国二苯砜市场需求预测</w:t>
      </w:r>
      <w:r>
        <w:rPr>
          <w:rFonts w:hint="eastAsia"/>
        </w:rPr>
        <w:br/>
      </w:r>
      <w:r>
        <w:rPr>
          <w:rFonts w:hint="eastAsia"/>
        </w:rPr>
        <w:t>　　第四节 二苯砜行业进出口情况分析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二苯砜行业上、下游产业分析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二、二苯砜产业链模型分析</w:t>
      </w:r>
      <w:r>
        <w:rPr>
          <w:rFonts w:hint="eastAsia"/>
        </w:rPr>
        <w:br/>
      </w:r>
      <w:r>
        <w:rPr>
          <w:rFonts w:hint="eastAsia"/>
        </w:rPr>
        <w:t>　　第二节 二苯砜上游行业发展状况分析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2019-2024年中国二苯砜行业集中度分析</w:t>
      </w:r>
      <w:r>
        <w:rPr>
          <w:rFonts w:hint="eastAsia"/>
        </w:rPr>
        <w:br/>
      </w:r>
      <w:r>
        <w:rPr>
          <w:rFonts w:hint="eastAsia"/>
        </w:rPr>
        <w:t>　　第二节 二苯砜行业SWOT分析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当前二苯砜行业存在的问题</w:t>
      </w:r>
      <w:r>
        <w:rPr>
          <w:rFonts w:hint="eastAsia"/>
        </w:rPr>
        <w:br/>
      </w:r>
      <w:r>
        <w:rPr>
          <w:rFonts w:hint="eastAsia"/>
        </w:rPr>
        <w:t>　　第二节 二苯砜未来发展预测分析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2025-2031年中国二苯砜行业投资风险分析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一、二苯砜市场竞争风险</w:t>
      </w:r>
      <w:r>
        <w:rPr>
          <w:rFonts w:hint="eastAsia"/>
        </w:rPr>
        <w:br/>
      </w:r>
      <w:r>
        <w:rPr>
          <w:rFonts w:hint="eastAsia"/>
        </w:rPr>
        <w:t>　　　　二、二苯砜原材料压力风险分析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三、二苯砜技术风险分析</w:t>
      </w:r>
      <w:r>
        <w:rPr>
          <w:rFonts w:hint="eastAsia"/>
        </w:rPr>
        <w:br/>
      </w:r>
      <w:r>
        <w:rPr>
          <w:rFonts w:hint="eastAsia"/>
        </w:rPr>
        <w:t>　　　　四、二苯砜政策和体制风险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2024-2025年二苯砜行业投资情况分析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一、二苯砜总体投资结构</w:t>
      </w:r>
      <w:r>
        <w:rPr>
          <w:rFonts w:hint="eastAsia"/>
        </w:rPr>
        <w:br/>
      </w:r>
      <w:r>
        <w:rPr>
          <w:rFonts w:hint="eastAsia"/>
        </w:rPr>
        <w:t>　　　　二、二苯砜投资规模情况</w:t>
      </w:r>
      <w:r>
        <w:rPr>
          <w:rFonts w:hint="eastAsia"/>
        </w:rPr>
        <w:br/>
      </w:r>
      <w:r>
        <w:rPr>
          <w:rFonts w:hint="eastAsia"/>
        </w:rPr>
        <w:t>　　　　三、二苯砜投资增速情况</w:t>
      </w:r>
      <w:r>
        <w:rPr>
          <w:rFonts w:hint="eastAsia"/>
        </w:rPr>
        <w:br/>
      </w:r>
      <w:r>
        <w:rPr>
          <w:rFonts w:hint="eastAsia"/>
        </w:rPr>
        <w:t>　　　　四、二苯砜分地区投资分析</w:t>
      </w:r>
      <w:r>
        <w:rPr>
          <w:rFonts w:hint="eastAsia"/>
        </w:rPr>
        <w:br/>
      </w:r>
      <w:r>
        <w:rPr>
          <w:rFonts w:hint="eastAsia"/>
        </w:rPr>
        <w:t>　　第二节 二苯砜行业投资机会分析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二、可以投资的二苯砜模式</w:t>
      </w:r>
      <w:r>
        <w:rPr>
          <w:rFonts w:hint="eastAsia"/>
        </w:rPr>
        <w:br/>
      </w:r>
      <w:r>
        <w:rPr>
          <w:rFonts w:hint="eastAsia"/>
        </w:rPr>
        <w:t>　　　　三、2025年二苯砜投资机会</w:t>
      </w:r>
      <w:r>
        <w:rPr>
          <w:rFonts w:hint="eastAsia"/>
        </w:rPr>
        <w:br/>
      </w:r>
      <w:r>
        <w:rPr>
          <w:rFonts w:hint="eastAsia"/>
        </w:rPr>
        <w:t>　　　　四、2025年二苯砜投资新方向</w:t>
      </w:r>
      <w:r>
        <w:rPr>
          <w:rFonts w:hint="eastAsia"/>
        </w:rPr>
        <w:br/>
      </w:r>
      <w:r>
        <w:rPr>
          <w:rFonts w:hint="eastAsia"/>
        </w:rPr>
        <w:t>　　第三节 中^智^林^：二苯砜行业发展前景分析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二苯砜行业类别</w:t>
      </w:r>
      <w:r>
        <w:rPr>
          <w:rFonts w:hint="eastAsia"/>
        </w:rPr>
        <w:br/>
      </w:r>
      <w:r>
        <w:rPr>
          <w:rFonts w:hint="eastAsia"/>
        </w:rPr>
        <w:t>　　图表 二苯砜行业产业链调研</w:t>
      </w:r>
      <w:r>
        <w:rPr>
          <w:rFonts w:hint="eastAsia"/>
        </w:rPr>
        <w:br/>
      </w:r>
      <w:r>
        <w:rPr>
          <w:rFonts w:hint="eastAsia"/>
        </w:rPr>
        <w:t>　　图表 二苯砜行业现状</w:t>
      </w:r>
      <w:r>
        <w:rPr>
          <w:rFonts w:hint="eastAsia"/>
        </w:rPr>
        <w:br/>
      </w:r>
      <w:r>
        <w:rPr>
          <w:rFonts w:hint="eastAsia"/>
        </w:rPr>
        <w:t>　　图表 二苯砜行业标准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2019-2024年中国二苯砜行业市场规模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2024年中国二苯砜行业产能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2019-2024年中国二苯砜行业产量统计</w:t>
      </w:r>
      <w:r>
        <w:rPr>
          <w:rFonts w:hint="eastAsia"/>
        </w:rPr>
        <w:br/>
      </w:r>
      <w:r>
        <w:rPr>
          <w:rFonts w:hint="eastAsia"/>
        </w:rPr>
        <w:t>　　图表 二苯砜行业动态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2019-2024年中国二苯砜市场需求量</w:t>
      </w:r>
      <w:r>
        <w:rPr>
          <w:rFonts w:hint="eastAsia"/>
        </w:rPr>
        <w:br/>
      </w:r>
      <w:r>
        <w:rPr>
          <w:rFonts w:hint="eastAsia"/>
        </w:rPr>
        <w:t>　　图表 2024年中国二苯砜行业需求区域调研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2019-2024年中国二苯砜行情</w:t>
      </w:r>
      <w:r>
        <w:rPr>
          <w:rFonts w:hint="eastAsia"/>
        </w:rPr>
        <w:br/>
      </w:r>
      <w:r>
        <w:rPr>
          <w:rFonts w:hint="eastAsia"/>
        </w:rPr>
        <w:t>　　图表 2019-2024年中国二苯砜价格走势图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2019-2024年中国二苯砜进口统计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**地区二苯砜市场规模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**地区二苯砜市场调研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**地区二苯砜市场规模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**地区二苯砜市场调研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二苯砜行业竞争对手分析</w:t>
      </w:r>
      <w:r>
        <w:rPr>
          <w:rFonts w:hint="eastAsia"/>
        </w:rPr>
        <w:br/>
      </w:r>
      <w:r>
        <w:rPr>
          <w:rFonts w:hint="eastAsia"/>
        </w:rPr>
        <w:t>　　图表 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2025-2031年中国二苯砜行业市场规模预测</w:t>
      </w:r>
      <w:r>
        <w:rPr>
          <w:rFonts w:hint="eastAsia"/>
        </w:rPr>
        <w:br/>
      </w:r>
      <w:r>
        <w:rPr>
          <w:rFonts w:hint="eastAsia"/>
        </w:rPr>
        <w:t>　　图表 二苯砜行业准入条件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2025-2031年中国二苯砜市场前景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874efea24829" w:history="1">
        <w:r>
          <w:rPr>
            <w:rStyle w:val="Hyperlink"/>
          </w:rPr>
          <w:t>中国二苯砜行业现状分析及市场前景研究报告（2025-2031年）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4874efea24829" w:history="1">
        <w:r>
          <w:rPr>
            <w:rStyle w:val="Hyperlink"/>
          </w:rPr>
          <w:t>https://www.20087.com/2011-02/R_2011erbenzuoxingyeshichangzhuanxiang.html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热点：甲基苯基砜、二苯砜结构式、二苯砜结构式、二苯砜毒性、二苯砜生产方法沃兰、二苯砜基苯酚、二苯砜热敏纸、二苯砜密度、二苯砜加热反应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5550f5584713" w:history="1">
      <w:r>
        <w:rPr>
          <w:rStyle w:val="Hyperlink"/>
        </w:rPr>
        <w:t>中国二苯砜行业现状分析及市场前景研究报告（2025-2031年）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benzuoxingyeshichangzhuanxiang.html" TargetMode="External" Id="R7024874efea2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benzuoxingyeshichangzhuanxiang.html" TargetMode="External" Id="R6b875550f55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2024-08-21T08:19:00Z</dcterms:created>
  <dcterms:modified xsi:type="dcterms:W3CDTF">2024-08-21T09:19:00Z</dcterms:modified>
  <dc:subject>中国二苯砜行业现状分析及市场前景研究报告（2025-2031年）</dc:subject>
  <dc:title>中国二苯砜行业现状分析及市场前景研究报告（2025-2031年）</dc:title>
  <cp:keywords>中国二苯砜行业现状分析及市场前景研究报告（2025-2031年）</cp:keywords>
  <dc:description>中国二苯砜行业现状分析及市场前景研究报告（2025-2031年）</dc:description>
</cp:coreProperties>
</file>