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412e79111487f" w:history="1">
              <w:r>
                <w:rPr>
                  <w:rStyle w:val="Hyperlink"/>
                </w:rPr>
                <w:t>香料、香精行业分析及市场调查研究报告2011-2015年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412e79111487f" w:history="1">
              <w:r>
                <w:rPr>
                  <w:rStyle w:val="Hyperlink"/>
                </w:rPr>
                <w:t>香料、香精行业分析及市场调查研究报告2011-2015年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412e79111487f" w:history="1">
                <w:r>
                  <w:rPr>
                    <w:rStyle w:val="Hyperlink"/>
                  </w:rPr>
                  <w:t>https://www.20087.com/2011-06/R_xiangliaoxiangjingxingyefenxijishich.html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是一种重要的食品添加剂和日化用品成分，广泛应用于食品、化妆品、家居用品等多个领域。近年来，随着消费者对品质生活的追求和对健康产品的关注，香精市场需求持续增长。目前，香精的生产和调配技术不断进步，通过采用优质原料和先进的调香技术，提高了香精的香气持久性和稳定性。同时，随着环保要求的提高，香精的生产过程更加注重节能减排，采用环保材料和技术以减少对环境的影响。然而，香精市场竞争激烈，如何在保证产品质量的同时提升品牌价值成为企业面临的挑战。</w:t>
      </w:r>
      <w:r>
        <w:rPr>
          <w:rFonts w:hint="eastAsia"/>
        </w:rPr>
        <w:br/>
      </w:r>
      <w:r>
        <w:rPr>
          <w:rFonts w:hint="eastAsia"/>
        </w:rPr>
        <w:t>　　未来，香精产品的发展将更加注重健康与个性化。一方面，通过引入新技术和新工艺，开发出更高品质、更健康的香精产品，满足不同消费者群体的需求；另一方面，通过优化产品配方，开发出更多功能和更人性化操作的香精产品，如低致敏、天然提取等功能性香精，提升用户体验。此外，随着健康理念的普及，香精产品将更加注重健康功能的开发，如开发具有抗氧化、助消化等健康功效的香精产品。同时，通过加强品牌建设和市场推广，提升香精产品的品牌影响力和市场占有率。</w:t>
      </w:r>
      <w:r>
        <w:rPr>
          <w:rFonts w:hint="eastAsia"/>
        </w:rPr>
        <w:br/>
      </w:r>
      <w:r>
        <w:rPr>
          <w:rFonts w:hint="eastAsia"/>
        </w:rPr>
        <w:t>　　本研究报告深入分析了香料、香精市场现状，市场规模，市场竞争格局与形势和相关企业运营情况等，并基于目前的客观情况对未来市场发展前景和行业发展方向做出了合理预测。本研究报告是了解香料、香精行业的明智选择。</w:t>
      </w:r>
      <w:r>
        <w:rPr>
          <w:rFonts w:hint="eastAsia"/>
        </w:rPr>
        <w:br/>
      </w:r>
      <w:r>
        <w:rPr>
          <w:rFonts w:hint="eastAsia"/>
        </w:rPr>
        <w:br/>
      </w:r>
      <w:r>
        <w:rPr>
          <w:rFonts w:hint="eastAsia"/>
        </w:rPr>
        <w:t>第一章 中国香料、香精行业概述</w:t>
      </w:r>
      <w:r>
        <w:rPr>
          <w:rFonts w:hint="eastAsia"/>
        </w:rPr>
        <w:br/>
      </w:r>
      <w:r>
        <w:rPr>
          <w:rFonts w:hint="eastAsia"/>
        </w:rPr>
        <w:t>　　第一节 香料、香精行业定义</w:t>
      </w:r>
      <w:r>
        <w:rPr>
          <w:rFonts w:hint="eastAsia"/>
        </w:rPr>
        <w:br/>
      </w:r>
      <w:r>
        <w:rPr>
          <w:rFonts w:hint="eastAsia"/>
        </w:rPr>
        <w:t>　　第二节 香料、香精行业发展种类</w:t>
      </w:r>
      <w:r>
        <w:rPr>
          <w:rFonts w:hint="eastAsia"/>
        </w:rPr>
        <w:br/>
      </w:r>
      <w:r>
        <w:rPr>
          <w:rFonts w:hint="eastAsia"/>
        </w:rPr>
        <w:t>　　第三节 香料、香精行业特征</w:t>
      </w:r>
      <w:r>
        <w:rPr>
          <w:rFonts w:hint="eastAsia"/>
        </w:rPr>
        <w:br/>
      </w:r>
      <w:r>
        <w:rPr>
          <w:rFonts w:hint="eastAsia"/>
        </w:rPr>
        <w:t>　　第四节 香料、香精行业发展历程</w:t>
      </w:r>
      <w:r>
        <w:rPr>
          <w:rFonts w:hint="eastAsia"/>
        </w:rPr>
        <w:br/>
      </w:r>
      <w:r>
        <w:rPr>
          <w:rFonts w:hint="eastAsia"/>
        </w:rPr>
        <w:br/>
      </w:r>
      <w:r>
        <w:rPr>
          <w:rFonts w:hint="eastAsia"/>
        </w:rPr>
        <w:t>第二章 中国香料、香精行业发展环境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香料、香精行业相关政策及影响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中国香料、香精行业发展特点</w:t>
      </w:r>
      <w:r>
        <w:rPr>
          <w:rFonts w:hint="eastAsia"/>
        </w:rPr>
        <w:br/>
      </w:r>
      <w:r>
        <w:rPr>
          <w:rFonts w:hint="eastAsia"/>
        </w:rPr>
        <w:t>　　第一节 香料、香精行业运行分析</w:t>
      </w:r>
      <w:r>
        <w:rPr>
          <w:rFonts w:hint="eastAsia"/>
        </w:rPr>
        <w:br/>
      </w:r>
      <w:r>
        <w:rPr>
          <w:rFonts w:hint="eastAsia"/>
        </w:rPr>
        <w:t>　　第二节 中国香料、香精行业重要性</w:t>
      </w:r>
      <w:r>
        <w:rPr>
          <w:rFonts w:hint="eastAsia"/>
        </w:rPr>
        <w:br/>
      </w:r>
      <w:r>
        <w:rPr>
          <w:rFonts w:hint="eastAsia"/>
        </w:rPr>
        <w:t>　　第三节 香料、香精行业特性分析</w:t>
      </w:r>
      <w:r>
        <w:rPr>
          <w:rFonts w:hint="eastAsia"/>
        </w:rPr>
        <w:br/>
      </w:r>
      <w:r>
        <w:rPr>
          <w:rFonts w:hint="eastAsia"/>
        </w:rPr>
        <w:t>　　第四节 香料、香精行业发展历程</w:t>
      </w:r>
      <w:r>
        <w:rPr>
          <w:rFonts w:hint="eastAsia"/>
        </w:rPr>
        <w:br/>
      </w:r>
      <w:r>
        <w:rPr>
          <w:rFonts w:hint="eastAsia"/>
        </w:rPr>
        <w:t>　　第五节 香料、香精行业技术现状</w:t>
      </w:r>
      <w:r>
        <w:rPr>
          <w:rFonts w:hint="eastAsia"/>
        </w:rPr>
        <w:br/>
      </w:r>
      <w:r>
        <w:rPr>
          <w:rFonts w:hint="eastAsia"/>
        </w:rPr>
        <w:t>　　第六节 市场的重要动态</w:t>
      </w:r>
      <w:r>
        <w:rPr>
          <w:rFonts w:hint="eastAsia"/>
        </w:rPr>
        <w:br/>
      </w:r>
      <w:r>
        <w:rPr>
          <w:rFonts w:hint="eastAsia"/>
        </w:rPr>
        <w:br/>
      </w:r>
      <w:r>
        <w:rPr>
          <w:rFonts w:hint="eastAsia"/>
        </w:rPr>
        <w:t>第四章 中国香料、香精厂商市场竞争力与市场竞争格局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香料、香精行业竞争格局分析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中国香料、香精行业供需情况</w:t>
      </w:r>
      <w:r>
        <w:rPr>
          <w:rFonts w:hint="eastAsia"/>
        </w:rPr>
        <w:br/>
      </w:r>
      <w:r>
        <w:rPr>
          <w:rFonts w:hint="eastAsia"/>
        </w:rPr>
        <w:t>　　第一节 香料、香精行业市场需求分析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香料、香精行业供给能力分析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香料、香精行业销售状况分析</w:t>
      </w:r>
      <w:r>
        <w:rPr>
          <w:rFonts w:hint="eastAsia"/>
        </w:rPr>
        <w:br/>
      </w:r>
      <w:r>
        <w:rPr>
          <w:rFonts w:hint="eastAsia"/>
        </w:rPr>
        <w:t>　　第一节 香料、香精行业销售收入分析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香料、香精行业投资收益率分析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香料、香精行业产品销售成本分析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香料、香精行业销售税金分析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香料、香精行业进出口分析</w:t>
      </w:r>
      <w:r>
        <w:rPr>
          <w:rFonts w:hint="eastAsia"/>
        </w:rPr>
        <w:br/>
      </w:r>
      <w:r>
        <w:rPr>
          <w:rFonts w:hint="eastAsia"/>
        </w:rPr>
        <w:t>　　第一节 香料、香精行业历史进出口总量变化</w:t>
      </w:r>
      <w:r>
        <w:rPr>
          <w:rFonts w:hint="eastAsia"/>
        </w:rPr>
        <w:br/>
      </w:r>
      <w:r>
        <w:rPr>
          <w:rFonts w:hint="eastAsia"/>
        </w:rPr>
        <w:t>　　　　一、香料、香精行业进口总量变化</w:t>
      </w:r>
      <w:r>
        <w:rPr>
          <w:rFonts w:hint="eastAsia"/>
        </w:rPr>
        <w:br/>
      </w:r>
      <w:r>
        <w:rPr>
          <w:rFonts w:hint="eastAsia"/>
        </w:rPr>
        <w:t>　　　　二、香料、香精行业出口总量变化</w:t>
      </w:r>
      <w:r>
        <w:rPr>
          <w:rFonts w:hint="eastAsia"/>
        </w:rPr>
        <w:br/>
      </w:r>
      <w:r>
        <w:rPr>
          <w:rFonts w:hint="eastAsia"/>
        </w:rPr>
        <w:t>　　　　三、香料、香精行业进出口差量变动情况</w:t>
      </w:r>
      <w:r>
        <w:rPr>
          <w:rFonts w:hint="eastAsia"/>
        </w:rPr>
        <w:br/>
      </w:r>
      <w:r>
        <w:rPr>
          <w:rFonts w:hint="eastAsia"/>
        </w:rPr>
        <w:t>　　第二节 香料、香精行业历史进出口结构变化</w:t>
      </w:r>
      <w:r>
        <w:rPr>
          <w:rFonts w:hint="eastAsia"/>
        </w:rPr>
        <w:br/>
      </w:r>
      <w:r>
        <w:rPr>
          <w:rFonts w:hint="eastAsia"/>
        </w:rPr>
        <w:t>　　　　一、香料、香精行业进口来源分析</w:t>
      </w:r>
      <w:r>
        <w:rPr>
          <w:rFonts w:hint="eastAsia"/>
        </w:rPr>
        <w:br/>
      </w:r>
      <w:r>
        <w:rPr>
          <w:rFonts w:hint="eastAsia"/>
        </w:rPr>
        <w:t>　　　　二、香料、香精行业出口去向分析</w:t>
      </w:r>
      <w:r>
        <w:rPr>
          <w:rFonts w:hint="eastAsia"/>
        </w:rPr>
        <w:br/>
      </w:r>
      <w:r>
        <w:rPr>
          <w:rFonts w:hint="eastAsia"/>
        </w:rPr>
        <w:t>　　第三节 影响香料、香精行业进出口的主要因素</w:t>
      </w:r>
      <w:r>
        <w:rPr>
          <w:rFonts w:hint="eastAsia"/>
        </w:rPr>
        <w:br/>
      </w:r>
      <w:r>
        <w:rPr>
          <w:rFonts w:hint="eastAsia"/>
        </w:rPr>
        <w:t>　　第四节 香料、香精行业进出口态势展望</w:t>
      </w:r>
      <w:r>
        <w:rPr>
          <w:rFonts w:hint="eastAsia"/>
        </w:rPr>
        <w:br/>
      </w:r>
      <w:r>
        <w:rPr>
          <w:rFonts w:hint="eastAsia"/>
        </w:rPr>
        <w:t>　　　　一、香料、香精行业进口态势展望</w:t>
      </w:r>
      <w:r>
        <w:rPr>
          <w:rFonts w:hint="eastAsia"/>
        </w:rPr>
        <w:br/>
      </w:r>
      <w:r>
        <w:rPr>
          <w:rFonts w:hint="eastAsia"/>
        </w:rPr>
        <w:t>　　　　二、香料、香精行业出口态势展望</w:t>
      </w:r>
      <w:r>
        <w:rPr>
          <w:rFonts w:hint="eastAsia"/>
        </w:rPr>
        <w:br/>
      </w:r>
      <w:r>
        <w:rPr>
          <w:rFonts w:hint="eastAsia"/>
        </w:rPr>
        <w:br/>
      </w:r>
      <w:r>
        <w:rPr>
          <w:rFonts w:hint="eastAsia"/>
        </w:rPr>
        <w:t>第八章 中国香料、香精区域市场投资状况分析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中国香料、香精市场发展预测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香料、香精重点企业发展展望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中国香料、香精行业未来发展预测</w:t>
      </w:r>
      <w:r>
        <w:rPr>
          <w:rFonts w:hint="eastAsia"/>
        </w:rPr>
        <w:br/>
      </w:r>
      <w:r>
        <w:rPr>
          <w:rFonts w:hint="eastAsia"/>
        </w:rPr>
        <w:t>　　第一节 2011-2015年市场供给预测</w:t>
      </w:r>
      <w:r>
        <w:rPr>
          <w:rFonts w:hint="eastAsia"/>
        </w:rPr>
        <w:br/>
      </w:r>
      <w:r>
        <w:rPr>
          <w:rFonts w:hint="eastAsia"/>
        </w:rPr>
        <w:t>　　　　一、2011-2015年香料、香精行业产能预测</w:t>
      </w:r>
      <w:r>
        <w:rPr>
          <w:rFonts w:hint="eastAsia"/>
        </w:rPr>
        <w:br/>
      </w:r>
      <w:r>
        <w:rPr>
          <w:rFonts w:hint="eastAsia"/>
        </w:rPr>
        <w:t>　　　　二、2011-2015年香料、香精行业产量预测</w:t>
      </w:r>
      <w:r>
        <w:rPr>
          <w:rFonts w:hint="eastAsia"/>
        </w:rPr>
        <w:br/>
      </w:r>
      <w:r>
        <w:rPr>
          <w:rFonts w:hint="eastAsia"/>
        </w:rPr>
        <w:t>　　第二节 中智林.－2011-2015年市场需求预测</w:t>
      </w:r>
      <w:r>
        <w:rPr>
          <w:rFonts w:hint="eastAsia"/>
        </w:rPr>
        <w:br/>
      </w:r>
      <w:r>
        <w:rPr>
          <w:rFonts w:hint="eastAsia"/>
        </w:rPr>
        <w:t>　　　　一、2011-2015年香料、香精行业需求预测</w:t>
      </w:r>
      <w:r>
        <w:rPr>
          <w:rFonts w:hint="eastAsia"/>
        </w:rPr>
        <w:br/>
      </w:r>
      <w:r>
        <w:rPr>
          <w:rFonts w:hint="eastAsia"/>
        </w:rPr>
        <w:t>　　　　二、2011-2015年香料、香精行业市场供需平衡预测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412e79111487f" w:history="1">
        <w:r>
          <w:rPr>
            <w:rStyle w:val="Hyperlink"/>
          </w:rPr>
          <w:t>香料、香精行业分析及市场调查研究报告2011-2015年</w:t>
        </w:r>
      </w:hyperlink>
      <w:r>
        <w:rPr>
          <w:color w:val="C00000"/>
        </w:rPr>
        <w:t>》，报告编号：</w:t>
      </w:r>
      <w:r>
        <w:rPr>
          <w:rFonts w:hint="eastAsia"/>
          <w:color w:val="C00000"/>
        </w:rPr>
        <w:t>0703805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412e79111487f" w:history="1">
        <w:r>
          <w:rPr>
            <w:rStyle w:val="Hyperlink"/>
          </w:rPr>
          <w:t>https://www.20087.com/2011-06/R_xiangliaoxiangjingxingyefenxijishich.html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e793e1c9434d" w:history="1">
      <w:r>
        <w:rPr>
          <w:rStyle w:val="Hyperlink"/>
        </w:rPr>
        <w:t>香料、香精行业分析及市场调查研究报告2011-2015年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xiangliaoxiangjingxingyefenxijishich.html" TargetMode="External" Id="R72d412e79111487f" /></Relationships>
</file>

<file path=word/_rels/header2.xml.rels>&#65279;<?xml version="1.0" encoding="utf-8"?><Relationships xmlns="http://schemas.openxmlformats.org/package/2006/relationships"><Relationship Type="http://schemas.openxmlformats.org/officeDocument/2006/relationships/hyperlink" Target="https://www.20087.com/2011-06/R_xiangliaoxiangjingxingyefenxijishich.html" TargetMode="External" Id="R7e4de793e1c9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2011-06-16T02:18:00Z</dcterms:created>
  <dcterms:modified xsi:type="dcterms:W3CDTF">2011-06-16T03:18:00Z</dcterms:modified>
  <dc:subject>香料、香精行业分析及市场调查研究报告2011-2015年</dc:subject>
  <dc:title>香料、香精行业分析及市场调查研究报告2011-2015年</dc:title>
  <cp:keywords>香料、香精行业分析及市场调查研究报告2011-2015年</cp:keywords>
  <dc:description>香料、香精行业分析及市场调查研究报告2011-2015年</dc:description>
</cp:coreProperties>
</file>