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58f1296ce4020" w:history="1">
              <w:r>
                <w:rPr>
                  <w:rStyle w:val="Hyperlink"/>
                </w:rPr>
                <w:t>2011-2015年草莓制品市场现状趋势战略调查及供需格局研究分析报告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58f1296ce4020" w:history="1">
              <w:r>
                <w:rPr>
                  <w:rStyle w:val="Hyperlink"/>
                </w:rPr>
                <w:t>2011-2015年草莓制品市场现状趋势战略调查及供需格局研究分析报告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58f1296ce4020" w:history="1">
                <w:r>
                  <w:rPr>
                    <w:rStyle w:val="Hyperlink"/>
                  </w:rPr>
                  <w:t>https://www.20087.com/2011-06/R_2011_2015niancaozuozhipinshichangxia.html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制品是一种具有较高营养价值的食品，在近年来随着食品加工技术和市场需求的变化，其品质和市场地位得到了显著提升。目前，草莓制品不仅在提高口感和营养价值方面有所突破，还在改善生产工艺和降低成本方面进行了改进。随着新材料和制造技术的应用，草莓制品的生产更加注重高效材料的选择和结构优化，以满足不同消费者的口味需求。此外，随着消费者对高质量食品的需求增长和技术的进步，草莓制品的应用范围也在不断扩展，特别是在即食食品、营养补充剂和健康零食等领域。</w:t>
      </w:r>
      <w:r>
        <w:rPr>
          <w:rFonts w:hint="eastAsia"/>
        </w:rPr>
        <w:br/>
      </w:r>
      <w:r>
        <w:rPr>
          <w:rFonts w:hint="eastAsia"/>
        </w:rPr>
        <w:t>　　未来，草莓制品的发展将更加注重技术创新和品牌建设。一方面，随着食品科学和技术的进步，草莓制品将进一步提高其口感和营养价值，例如通过采用更先进的提取技术和更精细的加工工艺。另一方面，随着品牌意识的提高和市场细分的需求，草莓制品将更加注重建立独特的品牌形象和文化内涵，以满足不同消费者群体的个性化需求。此外，随着新技术的应用，草莓制品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草莓制品行业发展成熟度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草莓制品市场特征分析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草莓制品经济环境及产业发展环境分析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金融危机对草莓制品行业的影响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草莓制品行业供求状况分析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2010年草莓制品业整体销售能力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2011-2015年草莓制品产品需求预测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草莓制品产业经济运行分析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2010年中国草莓制品行业市场运行分析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2010年中国草莓制品行业基本概况</w:t>
      </w:r>
      <w:r>
        <w:rPr>
          <w:rFonts w:hint="eastAsia"/>
        </w:rPr>
        <w:br/>
      </w:r>
      <w:r>
        <w:rPr>
          <w:rFonts w:hint="eastAsia"/>
        </w:rPr>
        <w:t>　　　　一、草莓制品市场分析</w:t>
      </w:r>
      <w:r>
        <w:rPr>
          <w:rFonts w:hint="eastAsia"/>
        </w:rPr>
        <w:br/>
      </w:r>
      <w:r>
        <w:rPr>
          <w:rFonts w:hint="eastAsia"/>
        </w:rPr>
        <w:t>　　　　二、草莓制品进出口数量和金额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三、我国草莓制品出口面临的挑战</w:t>
      </w:r>
      <w:r>
        <w:rPr>
          <w:rFonts w:hint="eastAsia"/>
        </w:rPr>
        <w:br/>
      </w:r>
      <w:r>
        <w:rPr>
          <w:rFonts w:hint="eastAsia"/>
        </w:rPr>
        <w:t>　　　　四、草莓制品大型高端产品发展情况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2010年影响草莓制品行业发展的因素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2010年中国草莓制品行业供需情况</w:t>
      </w:r>
      <w:r>
        <w:rPr>
          <w:rFonts w:hint="eastAsia"/>
        </w:rPr>
        <w:br/>
      </w:r>
      <w:r>
        <w:rPr>
          <w:rFonts w:hint="eastAsia"/>
        </w:rPr>
        <w:t>　　　　一、草莓制品企业的发展机遇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二、大型草莓制品等产品自主研发情况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三、草莓制品企业产业优化与战略调整情况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四、2011-2015年草莓制品行业发展预测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草莓制品销售市场分析</w:t>
      </w:r>
      <w:r>
        <w:rPr>
          <w:rFonts w:hint="eastAsia"/>
        </w:rPr>
        <w:br/>
      </w:r>
      <w:r>
        <w:rPr>
          <w:rFonts w:hint="eastAsia"/>
        </w:rPr>
        <w:t>　　第一节 草莓制品国内营销模式分析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草莓制品国内销售渠道分析</w:t>
      </w:r>
      <w:r>
        <w:rPr>
          <w:rFonts w:hint="eastAsia"/>
        </w:rPr>
        <w:br/>
      </w:r>
      <w:r>
        <w:rPr>
          <w:rFonts w:hint="eastAsia"/>
        </w:rPr>
        <w:t>　　第四节 草莓制品行业国际化营销模式分析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草莓制品重点销售区域分析</w:t>
      </w:r>
      <w:r>
        <w:rPr>
          <w:rFonts w:hint="eastAsia"/>
        </w:rPr>
        <w:br/>
      </w:r>
      <w:r>
        <w:rPr>
          <w:rFonts w:hint="eastAsia"/>
        </w:rPr>
        <w:t>　　第六节 草莓制品内部与外部流通量分析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草莓制品市场价格及价格走势分析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草莓制品年度价格变化分析</w:t>
      </w:r>
      <w:r>
        <w:rPr>
          <w:rFonts w:hint="eastAsia"/>
        </w:rPr>
        <w:br/>
      </w:r>
      <w:r>
        <w:rPr>
          <w:rFonts w:hint="eastAsia"/>
        </w:rPr>
        <w:t>　　第二节 草莓制品月度价格变化分析</w:t>
      </w:r>
      <w:r>
        <w:rPr>
          <w:rFonts w:hint="eastAsia"/>
        </w:rPr>
        <w:br/>
      </w:r>
      <w:r>
        <w:rPr>
          <w:rFonts w:hint="eastAsia"/>
        </w:rPr>
        <w:t>　　第三节 草莓制品各厂家价格分析</w:t>
      </w:r>
      <w:r>
        <w:rPr>
          <w:rFonts w:hint="eastAsia"/>
        </w:rPr>
        <w:br/>
      </w:r>
      <w:r>
        <w:rPr>
          <w:rFonts w:hint="eastAsia"/>
        </w:rPr>
        <w:t>　　第四节 草莓制品市场价格驱动因素分析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2011-2015年我国草莓制品市场价格预测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国内草莓制品行业重点企业分析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草莓制品消费者调查分析</w:t>
      </w:r>
      <w:r>
        <w:rPr>
          <w:rFonts w:hint="eastAsia"/>
        </w:rPr>
        <w:br/>
      </w:r>
      <w:r>
        <w:rPr>
          <w:rFonts w:hint="eastAsia"/>
        </w:rPr>
        <w:t>　　第一节 草莓制品市场调查对象情况分析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草莓制品消费者消费习惯调查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一、草莓制品产品消费者购买频次调查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二、消费者对草莓制品价格认同情况调查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草莓制品消费者品牌状况调查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三、消费者对草莓制品品牌偏好调查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四、消费者对草莓制品品牌的首要认知渠道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草莓制品企业竞争策略分析</w:t>
      </w:r>
      <w:r>
        <w:rPr>
          <w:rFonts w:hint="eastAsia"/>
        </w:rPr>
        <w:br/>
      </w:r>
      <w:r>
        <w:rPr>
          <w:rFonts w:hint="eastAsia"/>
        </w:rPr>
        <w:t>　　第一节 草莓制品市场竞争策略分析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一、2010年草莓制品市场增长潜力分析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二、2010年草莓制品主要潜力品种分析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三、现有草莓制品产品竞争策略分析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四、潜力草莓制品品种竞争策略选择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草莓制品企业竞争策略分析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一、金融危机对草莓制品行业竞争格局的影响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二、金融危机后草莓制品行业竞争格局的变化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三、2011-2015年我国草莓制品市场竞争趋势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四、2011-2015年草莓制品行业竞争格局展望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五、2011-2015年草莓制品行业竞争策略分析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六、2011-2015年草莓制品企业竞争策略分析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2011-2015年草莓制品行业竞争格局展望</w:t>
      </w:r>
      <w:r>
        <w:rPr>
          <w:rFonts w:hint="eastAsia"/>
        </w:rPr>
        <w:br/>
      </w:r>
      <w:r>
        <w:rPr>
          <w:rFonts w:hint="eastAsia"/>
        </w:rPr>
        <w:t>　　第一节 草莓制品行业的发展周期</w:t>
      </w:r>
      <w:r>
        <w:rPr>
          <w:rFonts w:hint="eastAsia"/>
        </w:rPr>
        <w:br/>
      </w:r>
      <w:r>
        <w:rPr>
          <w:rFonts w:hint="eastAsia"/>
        </w:rPr>
        <w:t>　　　　一、草莓制品行业的经济周期</w:t>
      </w:r>
      <w:r>
        <w:rPr>
          <w:rFonts w:hint="eastAsia"/>
        </w:rPr>
        <w:br/>
      </w:r>
      <w:r>
        <w:rPr>
          <w:rFonts w:hint="eastAsia"/>
        </w:rPr>
        <w:t>　　　　二、草莓制品行业的增长性与波动性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三、草莓制品行业的成熟度</w:t>
      </w:r>
      <w:r>
        <w:rPr>
          <w:rFonts w:hint="eastAsia"/>
        </w:rPr>
        <w:br/>
      </w:r>
      <w:r>
        <w:rPr>
          <w:rFonts w:hint="eastAsia"/>
        </w:rPr>
        <w:t>　　第二节 草莓制品行业历史竞争格局综述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一、草莓制品行业集中度分析</w:t>
      </w:r>
      <w:r>
        <w:rPr>
          <w:rFonts w:hint="eastAsia"/>
        </w:rPr>
        <w:br/>
      </w:r>
      <w:r>
        <w:rPr>
          <w:rFonts w:hint="eastAsia"/>
        </w:rPr>
        <w:t>　　　　二、草莓制品行业竞争程度</w:t>
      </w:r>
      <w:r>
        <w:rPr>
          <w:rFonts w:hint="eastAsia"/>
        </w:rPr>
        <w:br/>
      </w:r>
      <w:r>
        <w:rPr>
          <w:rFonts w:hint="eastAsia"/>
        </w:rPr>
        <w:t>　　第三节 中国草莓制品市行业SWOT分析与对策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五、发展我国草莓制品市工业的建议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2011-2015年我国草莓制品行业发展趋势预测</w:t>
      </w:r>
      <w:r>
        <w:rPr>
          <w:rFonts w:hint="eastAsia"/>
        </w:rPr>
        <w:br/>
      </w:r>
      <w:r>
        <w:rPr>
          <w:rFonts w:hint="eastAsia"/>
        </w:rPr>
        <w:t>　　第一节 草莓制品行业产量预测</w:t>
      </w:r>
      <w:r>
        <w:rPr>
          <w:rFonts w:hint="eastAsia"/>
        </w:rPr>
        <w:br/>
      </w:r>
      <w:r>
        <w:rPr>
          <w:rFonts w:hint="eastAsia"/>
        </w:rPr>
        <w:t>　　第二节 草莓制品行业销售收入预测</w:t>
      </w:r>
      <w:r>
        <w:rPr>
          <w:rFonts w:hint="eastAsia"/>
        </w:rPr>
        <w:br/>
      </w:r>
      <w:r>
        <w:rPr>
          <w:rFonts w:hint="eastAsia"/>
        </w:rPr>
        <w:t>　　第三节 草莓制品行业总资产预测</w:t>
      </w:r>
      <w:r>
        <w:rPr>
          <w:rFonts w:hint="eastAsia"/>
        </w:rPr>
        <w:br/>
      </w:r>
      <w:r>
        <w:rPr>
          <w:rFonts w:hint="eastAsia"/>
        </w:rPr>
        <w:t>　　第四节 草莓制品行业工业总产值预测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我国草莓制品行业市场未来发展的走向预测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中国草莓制品企业面对市场竞争采取的措施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草莓制品行业发展趋势分析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草莓制品行业发展战略研究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2011-2015年中国草莓制品行业投资机会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草莓制品行业投资效益分析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影响草莓制品行业发展的主要因素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[中智~林~]草莓制品行业投资风险及控制策略分析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2010-2011年全球草莓制品产业市场规模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2001-2010年美国草莓制品市场销售规模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2011-2015年美国草莓制品市场销售规模预测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2007-2010年英国草莓制品市场规模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2011-2015年英国草莓制品市场规模预测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2007-2010年德国草莓制品市场规模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2011-2015年德国草莓制品市场规模预测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2007-2010年日本草莓制品市场规模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2011-2015年日本草莓制品市场规模预测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2010-2011年中国草莓制品市场供需平衡分析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2011-2015年我国草莓制品产品产量预测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2011-2015年草莓制品进出口态势展望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我国草莓制品企业集中度分析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2010年我国草莓制品区域集中度分析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2010-2011年中国草莓制品市场销售规模分析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2010-2011年草莓制品产量分析</w:t>
      </w:r>
      <w:r>
        <w:rPr>
          <w:rFonts w:hint="eastAsia"/>
        </w:rPr>
        <w:br/>
      </w:r>
      <w:r>
        <w:rPr>
          <w:rFonts w:hint="eastAsia"/>
        </w:rPr>
        <w:t>　　图表 2010-2011年草莓制品产能分析</w:t>
      </w:r>
      <w:r>
        <w:rPr>
          <w:rFonts w:hint="eastAsia"/>
        </w:rPr>
        <w:br/>
      </w:r>
      <w:r>
        <w:rPr>
          <w:rFonts w:hint="eastAsia"/>
        </w:rPr>
        <w:t>　　图表 2010-2011年草莓制品市场需求分析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2010年中国草莓制品业总体规模企业数量结构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2010-2011年中国草莓制品行业行业生产规模分析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2010-2011年中国草莓制品行业产成品情况总体分析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2010-2011年中国草莓制品行业产品销售收入总体分析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2010-2011年草莓制品行业库存情况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2010-2011年草莓制品行业资金周转情况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2010-2011年草莓制品行业价格走势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2010-2011年草莓制品行业营业收入情况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2010-2011年草莓制品行业销售毛利率分析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2010-2011年草莓制品行业赢利能力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2010-2011年草莓制品行业赢利水平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2011-2015年草莓制品行业赢利预测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2010-2011年中国草莓制品行业利润情况分析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2010-2011年中国不同所有制草莓制品企业累计利润总额增长对比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2010年中国草莓制品行业销售利润率分析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2010年中国草莓制品行业不同规模企业销售利润率比较分析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2010年中国不同所有制草莓制品企业销售利润率对比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2010-2011年草莓制品行业总资产利润率分析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2010-2011年中国草莓制品行业产值利税率分析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2010年中国草莓制品行业不同规模企业产值利税率比较分析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2010年中国草莓制品行业不同所有制企业产值利税率比较分析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2011-2015年中国草莓制品市场价格走势预测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2011-2015年中国草莓制品市场供给前景预测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2011-2015年中国草莓制品需求发展前景预测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2011-2015年中国草莓制品市场规模预测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2011-2015年中国草莓制品市场规模趋预测势图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我国草莓制品企业品牌畅销现状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58f1296ce4020" w:history="1">
        <w:r>
          <w:rPr>
            <w:rStyle w:val="Hyperlink"/>
          </w:rPr>
          <w:t>2011-2015年草莓制品市场现状趋势战略调查及供需格局研究分析报告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58f1296ce4020" w:history="1">
        <w:r>
          <w:rPr>
            <w:rStyle w:val="Hyperlink"/>
          </w:rPr>
          <w:t>https://www.20087.com/2011-06/R_2011_2015niancaozuozhipinshichangxia.html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ecd3df2b458b" w:history="1">
      <w:r>
        <w:rPr>
          <w:rStyle w:val="Hyperlink"/>
        </w:rPr>
        <w:t>2011-2015年草莓制品市场现状趋势战略调查及供需格局研究分析报告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ozuozhipinshichangxia.html" TargetMode="External" Id="Rcae58f1296c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ozuozhipinshichangxia.html" TargetMode="External" Id="R29e0ecd3df2b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2011-06-29T02:12:00Z</dcterms:created>
  <dcterms:modified xsi:type="dcterms:W3CDTF">2011-06-29T03:12:00Z</dcterms:modified>
  <dc:subject>2011-2015年草莓制品市场现状趋势战略调查及供需格局研究分析报告</dc:subject>
  <dc:title>2011-2015年草莓制品市场现状趋势战略调查及供需格局研究分析报告</dc:title>
  <cp:keywords>2011-2015年草莓制品市场现状趋势战略调查及供需格局研究分析报告</cp:keywords>
  <dc:description>2011-2015年草莓制品市场现状趋势战略调查及供需格局研究分析报告</dc:description>
</cp:coreProperties>
</file>