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90ee9ea1340d6" w:history="1">
              <w:r>
                <w:rPr>
                  <w:rStyle w:val="Hyperlink"/>
                </w:rPr>
                <w:t>2026年中国冰蓄冷中央空调市场深度剖析及未来走势分析报告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90ee9ea1340d6" w:history="1">
              <w:r>
                <w:rPr>
                  <w:rStyle w:val="Hyperlink"/>
                </w:rPr>
                <w:t>2026年中国冰蓄冷中央空调市场深度剖析及未来走势分析报告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90ee9ea1340d6" w:history="1">
                <w:r>
                  <w:rPr>
                    <w:rStyle w:val="Hyperlink"/>
                  </w:rPr>
                  <w:t>https://www.20087.com/2011-06/R_2011_2016bingxulengzhongyangkongdiao952.html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蓄冷中央空调是一种利用夜间低价电力制冰储存在蓄冰槽内，白天融冰释放冷量供空调系统使用的节能型空调系统。近年来，随着节能减排政策的推动和电力峰谷差价的扩大，冰蓄冷中央空调的应用逐渐增多。当前市场上，冰蓄冷中央空调的技术已经较为成熟，能够在不影响制冷效果的情况下有效降低运行成本。</w:t>
      </w:r>
      <w:r>
        <w:rPr>
          <w:rFonts w:hint="eastAsia"/>
        </w:rPr>
        <w:br/>
      </w:r>
      <w:r>
        <w:rPr>
          <w:rFonts w:hint="eastAsia"/>
        </w:rPr>
        <w:t>　　未来，冰蓄冷中央空调的发展将更加注重系统的集成化和智能化。随着物联网技术的应用，冰蓄冷中央空调将实现远程监控和智能调度，提高系统的整体能效。同时，随着储能技术的进步，蓄冷介质和储存方式将更加多样化，以适应不同的使用场景。此外，随着环保要求的提高，开发更加节能、环保的冰蓄冷系统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90ee9ea1340d6" w:history="1">
        <w:r>
          <w:rPr>
            <w:rStyle w:val="Hyperlink"/>
          </w:rPr>
          <w:t>2026年中国冰蓄冷中央空调市场深度剖析及未来走势分析报告</w:t>
        </w:r>
      </w:hyperlink>
      <w:r>
        <w:rPr>
          <w:rFonts w:hint="eastAsia"/>
        </w:rPr>
        <w:t>》系统分析了冰蓄冷中央空调行业的市场运行态势及发展趋势。报告从冰蓄冷中央空调行业基础知识、发展环境入手，结合冰蓄冷中央空调行业运行数据和产业链结构，全面解读冰蓄冷中央空调市场竞争格局及重点企业表现，并基于此对冰蓄冷中央空调行业发展前景作出预测，提供可操作的发展建议。研究采用定性与定量相结合的方法，整合国家统计局、相关协会的权威数据以及一手调研资料，确保结论的准确性和实用性，为冰蓄冷中央空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冰蓄冷中央空调行业概述</w:t>
      </w:r>
      <w:r>
        <w:rPr>
          <w:rFonts w:hint="eastAsia"/>
        </w:rPr>
        <w:br/>
      </w:r>
      <w:r>
        <w:rPr>
          <w:rFonts w:hint="eastAsia"/>
        </w:rPr>
        <w:t>　　第一节 冰蓄冷中央空调行业界定</w:t>
      </w:r>
      <w:r>
        <w:rPr>
          <w:rFonts w:hint="eastAsia"/>
        </w:rPr>
        <w:br/>
      </w:r>
      <w:r>
        <w:rPr>
          <w:rFonts w:hint="eastAsia"/>
        </w:rPr>
        <w:t>　　第二节 冰蓄冷中央空调行业发展历程</w:t>
      </w:r>
      <w:r>
        <w:rPr>
          <w:rFonts w:hint="eastAsia"/>
        </w:rPr>
        <w:br/>
      </w:r>
      <w:r>
        <w:rPr>
          <w:rFonts w:hint="eastAsia"/>
        </w:rPr>
        <w:t>　　第三节 冰蓄冷中央空调产业链分析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二、冰蓄冷中央空调产业链模型分析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中国冰蓄冷中央空调行业发展环境分析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冰蓄冷中央空调行业经济环境分析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冰蓄冷中央空调行业政策环境分析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一、冰蓄冷中央空调行业政策影响分析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二、冰蓄冷中央空调相关行业标准分析</w:t>
      </w:r>
      <w:r>
        <w:rPr>
          <w:rFonts w:hint="eastAsia"/>
        </w:rPr>
        <w:br/>
      </w:r>
      <w:r>
        <w:rPr>
          <w:rFonts w:hint="eastAsia"/>
        </w:rPr>
        <w:t>　　第三节 冰蓄冷中央空调行业社会环境分析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中国冰蓄冷中央空调行业生产现状分析</w:t>
      </w:r>
      <w:r>
        <w:rPr>
          <w:rFonts w:hint="eastAsia"/>
        </w:rPr>
        <w:br/>
      </w:r>
      <w:r>
        <w:rPr>
          <w:rFonts w:hint="eastAsia"/>
        </w:rPr>
        <w:t>　　第一节 冰蓄冷中央空调行业总体规模</w:t>
      </w:r>
      <w:r>
        <w:rPr>
          <w:rFonts w:hint="eastAsia"/>
        </w:rPr>
        <w:br/>
      </w:r>
      <w:r>
        <w:rPr>
          <w:rFonts w:hint="eastAsia"/>
        </w:rPr>
        <w:t>　　第二节 冰蓄冷中央空调行业产能概况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一、2020-2025年冰蓄冷中央空调产能分析</w:t>
      </w:r>
      <w:r>
        <w:rPr>
          <w:rFonts w:hint="eastAsia"/>
        </w:rPr>
        <w:br/>
      </w:r>
      <w:r>
        <w:rPr>
          <w:rFonts w:hint="eastAsia"/>
        </w:rPr>
        <w:t>　　　　二、2026-2032年冰蓄冷中央空调产能预测</w:t>
      </w:r>
      <w:r>
        <w:rPr>
          <w:rFonts w:hint="eastAsia"/>
        </w:rPr>
        <w:br/>
      </w:r>
      <w:r>
        <w:rPr>
          <w:rFonts w:hint="eastAsia"/>
        </w:rPr>
        <w:t>　　第三节 冰蓄冷中央空调市场容量概况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一、2020-2025年冰蓄冷中央空调市场容量分析</w:t>
      </w:r>
      <w:r>
        <w:rPr>
          <w:rFonts w:hint="eastAsia"/>
        </w:rPr>
        <w:br/>
      </w:r>
      <w:r>
        <w:rPr>
          <w:rFonts w:hint="eastAsia"/>
        </w:rPr>
        <w:t>　　　　二、冰蓄冷中央空调产能配置与产能利用率调查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三、2026-2032年冰蓄冷中央空调市场容量预测</w:t>
      </w:r>
      <w:r>
        <w:rPr>
          <w:rFonts w:hint="eastAsia"/>
        </w:rPr>
        <w:br/>
      </w:r>
      <w:r>
        <w:rPr>
          <w:rFonts w:hint="eastAsia"/>
        </w:rPr>
        <w:t>　　第四节 冰蓄冷中央空调行业的生命周期分析</w:t>
      </w:r>
      <w:r>
        <w:rPr>
          <w:rFonts w:hint="eastAsia"/>
        </w:rPr>
        <w:br/>
      </w:r>
      <w:r>
        <w:rPr>
          <w:rFonts w:hint="eastAsia"/>
        </w:rPr>
        <w:t>　　第五节 冰蓄冷中央空调行业供需情况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中国冰蓄冷中央空调产品价格走势及影响因素分析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国内冰蓄冷中央空调产品2020-2025年价格回顾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2026年国内冰蓄冷中央空调产品市场价格及评述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国内冰蓄冷中央空调产品价格影响因素分析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2026-2032年国内冰蓄冷中央空调产品价格走势预测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2020-2025年中国冰蓄冷中央空调行业总体发展状况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中国冰蓄冷中央空调行业规模情况分析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一、冰蓄冷中央空调行业单位规模情况分析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二、冰蓄冷中央空调行业人员规模状况分析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三、冰蓄冷中央空调行业资产规模状况分析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四、冰蓄冷中央空调行业市场规模状况分析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五、冰蓄冷中央空调行业敏感性分析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中国冰蓄冷中央空调行业产销情况分析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一、冰蓄冷中央空调行业生产情况分析</w:t>
      </w:r>
      <w:r>
        <w:rPr>
          <w:rFonts w:hint="eastAsia"/>
        </w:rPr>
        <w:br/>
      </w:r>
      <w:r>
        <w:rPr>
          <w:rFonts w:hint="eastAsia"/>
        </w:rPr>
        <w:t>　　　　二、冰蓄冷中央空调行业销售情况分析</w:t>
      </w:r>
      <w:r>
        <w:rPr>
          <w:rFonts w:hint="eastAsia"/>
        </w:rPr>
        <w:br/>
      </w:r>
      <w:r>
        <w:rPr>
          <w:rFonts w:hint="eastAsia"/>
        </w:rPr>
        <w:t>　　　　三、冰蓄冷中央空调行业产销情况分析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中国冰蓄冷中央空调行业财务能力分析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一、冰蓄冷中央空调行业盈利能力分析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二、冰蓄冷中央空调行业偿债能力分析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三、冰蓄冷中央空调行业营运能力分析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四、冰蓄冷中央空调行业发展能力分析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冰蓄冷中央空调行业市场竞争策略分析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冰蓄冷中央空调行业竞争结构分析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冰蓄冷中央空调市场竞争策略分析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一、冰蓄冷中央空调市场增长潜力分析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二、冰蓄冷中央空调产品竞争策略分析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冰蓄冷中央空调企业竞争策略分析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一、2026-2032年我国冰蓄冷中央空调市场竞争趋势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二、2026-2032年冰蓄冷中央空调行业竞争格局展望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三、2026-2032年冰蓄冷中央空调行业竞争策略分析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中国冰蓄冷中央空调行业投资与发展前景分析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2026年冰蓄冷中央空调行业投资情况分析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一、冰蓄冷中央空调总体投资结构</w:t>
      </w:r>
      <w:r>
        <w:rPr>
          <w:rFonts w:hint="eastAsia"/>
        </w:rPr>
        <w:br/>
      </w:r>
      <w:r>
        <w:rPr>
          <w:rFonts w:hint="eastAsia"/>
        </w:rPr>
        <w:t>　　　　二、冰蓄冷中央空调投资规模情况</w:t>
      </w:r>
      <w:r>
        <w:rPr>
          <w:rFonts w:hint="eastAsia"/>
        </w:rPr>
        <w:br/>
      </w:r>
      <w:r>
        <w:rPr>
          <w:rFonts w:hint="eastAsia"/>
        </w:rPr>
        <w:t>　　　　三、冰蓄冷中央空调投资增速情况</w:t>
      </w:r>
      <w:r>
        <w:rPr>
          <w:rFonts w:hint="eastAsia"/>
        </w:rPr>
        <w:br/>
      </w:r>
      <w:r>
        <w:rPr>
          <w:rFonts w:hint="eastAsia"/>
        </w:rPr>
        <w:t>　　　　四、冰蓄冷中央空调分地区投资分析</w:t>
      </w:r>
      <w:r>
        <w:rPr>
          <w:rFonts w:hint="eastAsia"/>
        </w:rPr>
        <w:br/>
      </w:r>
      <w:r>
        <w:rPr>
          <w:rFonts w:hint="eastAsia"/>
        </w:rPr>
        <w:t>　　第二节 冰蓄冷中央空调行业投资机会分析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一、冰蓄冷中央空调投资项目分析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二、可以投资的冰蓄冷中央空调模式</w:t>
      </w:r>
      <w:r>
        <w:rPr>
          <w:rFonts w:hint="eastAsia"/>
        </w:rPr>
        <w:br/>
      </w:r>
      <w:r>
        <w:rPr>
          <w:rFonts w:hint="eastAsia"/>
        </w:rPr>
        <w:t>　　　　三、2026年冰蓄冷中央空调投资机会分析</w:t>
      </w:r>
      <w:r>
        <w:rPr>
          <w:rFonts w:hint="eastAsia"/>
        </w:rPr>
        <w:br/>
      </w:r>
      <w:r>
        <w:rPr>
          <w:rFonts w:hint="eastAsia"/>
        </w:rPr>
        <w:t>　　　　四、2026年冰蓄冷中央空调投资新方向</w:t>
      </w:r>
      <w:r>
        <w:rPr>
          <w:rFonts w:hint="eastAsia"/>
        </w:rPr>
        <w:br/>
      </w:r>
      <w:r>
        <w:rPr>
          <w:rFonts w:hint="eastAsia"/>
        </w:rPr>
        <w:t>　　第三节 2026-2032年冰蓄冷中央空调行业发展前景分析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2026-2032年中国冰蓄冷中央空调行业发展前景预测分析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2026-2032年中国冰蓄冷中央空调行业发展预测分析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一、未来冰蓄冷中央空调行业发展分析</w:t>
      </w:r>
      <w:r>
        <w:rPr>
          <w:rFonts w:hint="eastAsia"/>
        </w:rPr>
        <w:br/>
      </w:r>
      <w:r>
        <w:rPr>
          <w:rFonts w:hint="eastAsia"/>
        </w:rPr>
        <w:t>　　　　二、未来冰蓄冷中央空调行业技术开发方向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2026-2032年中国冰蓄冷中央空调行业市场前景分析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中国冰蓄冷中央空调行业上游原材料供应状况分析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冰蓄冷中央空调主要原材料概述</w:t>
      </w:r>
      <w:r>
        <w:rPr>
          <w:rFonts w:hint="eastAsia"/>
        </w:rPr>
        <w:br/>
      </w:r>
      <w:r>
        <w:rPr>
          <w:rFonts w:hint="eastAsia"/>
        </w:rPr>
        <w:t>　　第二节 冰蓄冷中央空调主要原材料2020-2025年价格及供应情况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2026-2032年冰蓄冷中央空调主要原材料未来价格及供应情况预测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2026-2032年冰蓄冷中央空调行业发展趋势及投资风险分析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冰蓄冷中央空调行业存在的问题</w:t>
      </w:r>
      <w:r>
        <w:rPr>
          <w:rFonts w:hint="eastAsia"/>
        </w:rPr>
        <w:br/>
      </w:r>
      <w:r>
        <w:rPr>
          <w:rFonts w:hint="eastAsia"/>
        </w:rPr>
        <w:t>　　第二节 冰蓄冷中央空调行业未来发展预测分析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一、中国冰蓄冷中央空调行业发展方向分析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二、2026-2032年中国冰蓄冷中央空调行业发展规模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三、2026-2032年中国冰蓄冷中央空调行业发展趋势预测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2026-2032年中国冰蓄冷中央空调行业投资风险分析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中国冰蓄冷中央空调行业重点企业竞争力分析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冰蓄冷中央空调企业（一）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三、冰蓄冷中央空调企业经营状况</w:t>
      </w:r>
      <w:r>
        <w:rPr>
          <w:rFonts w:hint="eastAsia"/>
        </w:rPr>
        <w:br/>
      </w:r>
      <w:r>
        <w:rPr>
          <w:rFonts w:hint="eastAsia"/>
        </w:rPr>
        <w:t>　　　　四、冰蓄冷中央空调企业发展策略</w:t>
      </w:r>
      <w:r>
        <w:rPr>
          <w:rFonts w:hint="eastAsia"/>
        </w:rPr>
        <w:br/>
      </w:r>
      <w:r>
        <w:rPr>
          <w:rFonts w:hint="eastAsia"/>
        </w:rPr>
        <w:t>　　第二节 冰蓄冷中央空调企业（二）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三、冰蓄冷中央空调企业经营状况</w:t>
      </w:r>
      <w:r>
        <w:rPr>
          <w:rFonts w:hint="eastAsia"/>
        </w:rPr>
        <w:br/>
      </w:r>
      <w:r>
        <w:rPr>
          <w:rFonts w:hint="eastAsia"/>
        </w:rPr>
        <w:t>　　　　四、冰蓄冷中央空调企业发展策略</w:t>
      </w:r>
      <w:r>
        <w:rPr>
          <w:rFonts w:hint="eastAsia"/>
        </w:rPr>
        <w:br/>
      </w:r>
      <w:r>
        <w:rPr>
          <w:rFonts w:hint="eastAsia"/>
        </w:rPr>
        <w:t>　　第三节 冰蓄冷中央空调企业（三）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三、冰蓄冷中央空调企业经营状况</w:t>
      </w:r>
      <w:r>
        <w:rPr>
          <w:rFonts w:hint="eastAsia"/>
        </w:rPr>
        <w:br/>
      </w:r>
      <w:r>
        <w:rPr>
          <w:rFonts w:hint="eastAsia"/>
        </w:rPr>
        <w:t>　　　　四、冰蓄冷中央空调企业发展策略</w:t>
      </w:r>
      <w:r>
        <w:rPr>
          <w:rFonts w:hint="eastAsia"/>
        </w:rPr>
        <w:br/>
      </w:r>
      <w:r>
        <w:rPr>
          <w:rFonts w:hint="eastAsia"/>
        </w:rPr>
        <w:t>　　第四节 冰蓄冷中央空调企业（四）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三、冰蓄冷中央空调企业经营状况</w:t>
      </w:r>
      <w:r>
        <w:rPr>
          <w:rFonts w:hint="eastAsia"/>
        </w:rPr>
        <w:br/>
      </w:r>
      <w:r>
        <w:rPr>
          <w:rFonts w:hint="eastAsia"/>
        </w:rPr>
        <w:t>　　　　四、冰蓄冷中央空调企业发展策略</w:t>
      </w:r>
      <w:r>
        <w:rPr>
          <w:rFonts w:hint="eastAsia"/>
        </w:rPr>
        <w:br/>
      </w:r>
      <w:r>
        <w:rPr>
          <w:rFonts w:hint="eastAsia"/>
        </w:rPr>
        <w:t>　　第五节 冰蓄冷中央空调企业（五）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三、冰蓄冷中央空调企业经营状况</w:t>
      </w:r>
      <w:r>
        <w:rPr>
          <w:rFonts w:hint="eastAsia"/>
        </w:rPr>
        <w:br/>
      </w:r>
      <w:r>
        <w:rPr>
          <w:rFonts w:hint="eastAsia"/>
        </w:rPr>
        <w:t>　　　　四、冰蓄冷中央空调企业发展策略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冰蓄冷中央空调行业企业经营策略研究分析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冰蓄冷中央空调企业多样化经营策略分析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一、冰蓄冷中央空调企业多样化经营情况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二、现行冰蓄冷中央空调行业多样化经营的方向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大型冰蓄冷中央空调企业集团未来发展策略分析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对中小冰蓄冷中央空调企业生产经营的建议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中国冰蓄冷中央空调产品竞争力优势分析</w:t>
      </w:r>
      <w:r>
        <w:rPr>
          <w:rFonts w:hint="eastAsia"/>
        </w:rPr>
        <w:br/>
      </w:r>
      <w:r>
        <w:rPr>
          <w:rFonts w:hint="eastAsia"/>
        </w:rPr>
        <w:t>　　第一节 冰蓄冷中央空调整体产品竞争力分析</w:t>
      </w:r>
      <w:r>
        <w:rPr>
          <w:rFonts w:hint="eastAsia"/>
        </w:rPr>
        <w:br/>
      </w:r>
      <w:r>
        <w:rPr>
          <w:rFonts w:hint="eastAsia"/>
        </w:rPr>
        <w:t>　　　　一、冰蓄冷中央空调整体产品竞争力评价</w:t>
      </w:r>
      <w:r>
        <w:rPr>
          <w:rFonts w:hint="eastAsia"/>
        </w:rPr>
        <w:br/>
      </w:r>
      <w:r>
        <w:rPr>
          <w:rFonts w:hint="eastAsia"/>
        </w:rPr>
        <w:t>　　　　二、冰蓄冷中央空调产品竞争力评价结果分析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冰蓄冷中央空调产品竞争力优势构建</w:t>
      </w:r>
      <w:r>
        <w:rPr>
          <w:rFonts w:hint="eastAsia"/>
        </w:rPr>
        <w:br/>
      </w:r>
      <w:r>
        <w:rPr>
          <w:rFonts w:hint="eastAsia"/>
        </w:rPr>
        <w:t>　　　　一、冰蓄冷中央空调产品竞争优势评价</w:t>
      </w:r>
      <w:r>
        <w:rPr>
          <w:rFonts w:hint="eastAsia"/>
        </w:rPr>
        <w:br/>
      </w:r>
      <w:r>
        <w:rPr>
          <w:rFonts w:hint="eastAsia"/>
        </w:rPr>
        <w:t>　　　　二、冰蓄冷中央空调产品竞争优势构建建议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冰蓄冷中央空调投资机会分析与项目投资建议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冰蓄冷中央空调投资机会分析</w:t>
      </w:r>
      <w:r>
        <w:rPr>
          <w:rFonts w:hint="eastAsia"/>
        </w:rPr>
        <w:br/>
      </w:r>
      <w:r>
        <w:rPr>
          <w:rFonts w:hint="eastAsia"/>
        </w:rPr>
        <w:t>　　第二节 冰蓄冷中央空调投资趋势分析</w:t>
      </w:r>
      <w:r>
        <w:rPr>
          <w:rFonts w:hint="eastAsia"/>
        </w:rPr>
        <w:br/>
      </w:r>
      <w:r>
        <w:rPr>
          <w:rFonts w:hint="eastAsia"/>
        </w:rPr>
        <w:t>　　第三节 [中智^林^]项目投资建议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一、冰蓄冷中央空调行业投资环境考察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二、冰蓄冷中央空调投资风险及控制策略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三、冰蓄冷中央空调产品投资方向建议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四、冰蓄冷中央空调项目投资建议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冰蓄冷中央空调行业类别</w:t>
      </w:r>
      <w:r>
        <w:rPr>
          <w:rFonts w:hint="eastAsia"/>
        </w:rPr>
        <w:br/>
      </w:r>
      <w:r>
        <w:rPr>
          <w:rFonts w:hint="eastAsia"/>
        </w:rPr>
        <w:t>　　图表 冰蓄冷中央空调行业产业链调研</w:t>
      </w:r>
      <w:r>
        <w:rPr>
          <w:rFonts w:hint="eastAsia"/>
        </w:rPr>
        <w:br/>
      </w:r>
      <w:r>
        <w:rPr>
          <w:rFonts w:hint="eastAsia"/>
        </w:rPr>
        <w:t>　　图表 冰蓄冷中央空调行业现状</w:t>
      </w:r>
      <w:r>
        <w:rPr>
          <w:rFonts w:hint="eastAsia"/>
        </w:rPr>
        <w:br/>
      </w:r>
      <w:r>
        <w:rPr>
          <w:rFonts w:hint="eastAsia"/>
        </w:rPr>
        <w:t>　　图表 冰蓄冷中央空调行业标准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2020-2025年中国冰蓄冷中央空调行业市场规模</w:t>
      </w:r>
      <w:r>
        <w:rPr>
          <w:rFonts w:hint="eastAsia"/>
        </w:rPr>
        <w:br/>
      </w:r>
      <w:r>
        <w:rPr>
          <w:rFonts w:hint="eastAsia"/>
        </w:rPr>
        <w:t>　　图表 2026年中国冰蓄冷中央空调行业产能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2020-2025年中国冰蓄冷中央空调行业产量统计</w:t>
      </w:r>
      <w:r>
        <w:rPr>
          <w:rFonts w:hint="eastAsia"/>
        </w:rPr>
        <w:br/>
      </w:r>
      <w:r>
        <w:rPr>
          <w:rFonts w:hint="eastAsia"/>
        </w:rPr>
        <w:t>　　图表 冰蓄冷中央空调行业动态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2020-2025年中国冰蓄冷中央空调市场需求量</w:t>
      </w:r>
      <w:r>
        <w:rPr>
          <w:rFonts w:hint="eastAsia"/>
        </w:rPr>
        <w:br/>
      </w:r>
      <w:r>
        <w:rPr>
          <w:rFonts w:hint="eastAsia"/>
        </w:rPr>
        <w:t>　　图表 2026年中国冰蓄冷中央空调行业需求区域调研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2020-2025年中国冰蓄冷中央空调行情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2020-2025年中国冰蓄冷中央空调行业企业数量统计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**地区冰蓄冷中央空调市场规模</w:t>
      </w:r>
      <w:r>
        <w:rPr>
          <w:rFonts w:hint="eastAsia"/>
        </w:rPr>
        <w:br/>
      </w:r>
      <w:r>
        <w:rPr>
          <w:rFonts w:hint="eastAsia"/>
        </w:rPr>
        <w:t>　　图表 **地区冰蓄冷中央空调行业市场需求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**地区冰蓄冷中央空调市场调研</w:t>
      </w:r>
      <w:r>
        <w:rPr>
          <w:rFonts w:hint="eastAsia"/>
        </w:rPr>
        <w:br/>
      </w:r>
      <w:r>
        <w:rPr>
          <w:rFonts w:hint="eastAsia"/>
        </w:rPr>
        <w:t>　　图表 **地区冰蓄冷中央空调行业市场需求分析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**地区冰蓄冷中央空调市场规模</w:t>
      </w:r>
      <w:r>
        <w:rPr>
          <w:rFonts w:hint="eastAsia"/>
        </w:rPr>
        <w:br/>
      </w:r>
      <w:r>
        <w:rPr>
          <w:rFonts w:hint="eastAsia"/>
        </w:rPr>
        <w:t>　　图表 **地区冰蓄冷中央空调行业市场需求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**地区冰蓄冷中央空调市场调研</w:t>
      </w:r>
      <w:r>
        <w:rPr>
          <w:rFonts w:hint="eastAsia"/>
        </w:rPr>
        <w:br/>
      </w:r>
      <w:r>
        <w:rPr>
          <w:rFonts w:hint="eastAsia"/>
        </w:rPr>
        <w:t>　　图表 **地区冰蓄冷中央空调行业市场需求分析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冰蓄冷中央空调行业竞争对手分析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冰蓄冷中央空调重点企业（三）成长能力情况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2026-2032年中国冰蓄冷中央空调行业产能预测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2026-2032年中国冰蓄冷中央空调行业产量预测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2026-2032年中国冰蓄冷中央空调市场需求预测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2026-2032年中国冰蓄冷中央空调行业市场规模预测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冰蓄冷中央空调行业准入条件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2026-2032年中国冰蓄冷中央空调市场前景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2026-2032年中国冰蓄冷中央空调行业信息化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2026-2032年中国冰蓄冷中央空调行业风险分析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2026-2032年中国冰蓄冷中央空调行业发展趋势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90ee9ea1340d6" w:history="1">
        <w:r>
          <w:rPr>
            <w:rStyle w:val="Hyperlink"/>
          </w:rPr>
          <w:t>2026年中国冰蓄冷中央空调市场深度剖析及未来走势分析报告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90ee9ea1340d6" w:history="1">
        <w:r>
          <w:rPr>
            <w:rStyle w:val="Hyperlink"/>
          </w:rPr>
          <w:t>https://www.20087.com/2011-06/R_2011_2016bingxulengzhongyangkongdiao952.html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热点：冰蓄冷的冰是如何释放、冰蓄冷中央空调优缺点、商用中央空调、冰蓄冷中央空调系统品牌、有关冰蓄冷的书、冰蓄冷中央空调系统乙二醇比列、冰蓄冷的优点、冰蓄冷中央空调品牌、蓄冰制冷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8ca0db825483c" w:history="1">
      <w:r>
        <w:rPr>
          <w:rStyle w:val="Hyperlink"/>
        </w:rPr>
        <w:t>2026年中国冰蓄冷中央空调市场深度剖析及未来走势分析报告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bingxulengzhongyangkongdiao952.html" TargetMode="External" Id="Rc4f90ee9ea1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bingxulengzhongyangkongdiao952.html" TargetMode="External" Id="Reb68ca0db825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2025-06-13T02:25:00Z</dcterms:created>
  <dcterms:modified xsi:type="dcterms:W3CDTF">2025-06-13T03:25:00Z</dcterms:modified>
  <dc:subject>2026年中国冰蓄冷中央空调市场深度剖析及未来走势分析报告</dc:subject>
  <dc:title>2026年中国冰蓄冷中央空调市场深度剖析及未来走势分析报告</dc:title>
  <cp:keywords>2026年中国冰蓄冷中央空调市场深度剖析及未来走势分析报告</cp:keywords>
  <dc:description>2026年中国冰蓄冷中央空调市场深度剖析及未来走势分析报告</dc:description>
</cp:coreProperties>
</file>