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ea86588334eb9" w:history="1">
              <w:r>
                <w:rPr>
                  <w:rStyle w:val="Hyperlink"/>
                </w:rPr>
                <w:t>2025-2031年中国多果定行业深度研究及投资前景预测报告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ea86588334eb9" w:history="1">
              <w:r>
                <w:rPr>
                  <w:rStyle w:val="Hyperlink"/>
                </w:rPr>
                <w:t>2025-2031年中国多果定行业深度研究及投资前景预测报告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ea86588334eb9" w:history="1">
                <w:r>
                  <w:rPr>
                    <w:rStyle w:val="Hyperlink"/>
                  </w:rPr>
                  <w:t>https://www.20087.com/2011-07/R_2011_2016duoguodingxingyeshichangshe.html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果定（Mecamylamine），一种尼古丁拮抗剂，常用于科学研究中评估尼古丁的作用机制。近年来，随着对神经系统疾病和药物成瘾研究的深入，多果定在神经科学领域的应用价值逐渐显现。它不仅帮助科学家理解尼古丁对大脑的影响，也为开发新的戒烟药物和治疗精神障碍提供了线索。</w:t>
      </w:r>
      <w:r>
        <w:rPr>
          <w:rFonts w:hint="eastAsia"/>
        </w:rPr>
        <w:br/>
      </w:r>
      <w:r>
        <w:rPr>
          <w:rFonts w:hint="eastAsia"/>
        </w:rPr>
        <w:t>　　未来，多果定的研究将更加侧重于临床应用和药物开发。通过进一步探索其在治疗神经退行性疾病、精神分裂症等方面的作用，多果定可能成为一类新型治疗药物的基础。同时，利用其拮抗特性，开发针对尼古丁依赖的新型戒烟辅助疗法，有望改善公共卫生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ea86588334eb9" w:history="1">
        <w:r>
          <w:rPr>
            <w:rStyle w:val="Hyperlink"/>
          </w:rPr>
          <w:t>2025-2031年中国多果定行业深度研究及投资前景预测报告</w:t>
        </w:r>
      </w:hyperlink>
      <w:r>
        <w:rPr>
          <w:rFonts w:hint="eastAsia"/>
        </w:rPr>
        <w:t>》全面梳理了多果定产业链，结合市场需求和市场规模等数据，深入剖析多果定行业现状。报告详细探讨了多果定市场竞争格局，重点关注重点企业及其品牌影响力，并分析了多果定价格机制和细分市场特征。通过对多果定技术现状及未来方向的评估，报告展望了多果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2024-2025年中国多果定行业发展状况综述</w:t>
      </w:r>
      <w:r>
        <w:rPr>
          <w:rFonts w:hint="eastAsia"/>
        </w:rPr>
        <w:br/>
      </w:r>
      <w:r>
        <w:rPr>
          <w:rFonts w:hint="eastAsia"/>
        </w:rPr>
        <w:t>　　第一节 多果定行业定义</w:t>
      </w:r>
      <w:r>
        <w:rPr>
          <w:rFonts w:hint="eastAsia"/>
        </w:rPr>
        <w:br/>
      </w:r>
      <w:r>
        <w:rPr>
          <w:rFonts w:hint="eastAsia"/>
        </w:rPr>
        <w:t>　　　　一、多果定定义及分类</w:t>
      </w:r>
      <w:r>
        <w:rPr>
          <w:rFonts w:hint="eastAsia"/>
        </w:rPr>
        <w:br/>
      </w:r>
      <w:r>
        <w:rPr>
          <w:rFonts w:hint="eastAsia"/>
        </w:rPr>
        <w:t>　　　　二、多果定行业的特征</w:t>
      </w:r>
      <w:r>
        <w:rPr>
          <w:rFonts w:hint="eastAsia"/>
        </w:rPr>
        <w:br/>
      </w:r>
      <w:r>
        <w:rPr>
          <w:rFonts w:hint="eastAsia"/>
        </w:rPr>
        <w:t>　　　　三、多果定主要用途</w:t>
      </w:r>
      <w:r>
        <w:rPr>
          <w:rFonts w:hint="eastAsia"/>
        </w:rPr>
        <w:br/>
      </w:r>
      <w:r>
        <w:rPr>
          <w:rFonts w:hint="eastAsia"/>
        </w:rPr>
        <w:t>　　第二节 中国多果定产业“波特五力模型”分析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二、多果定产业“波特五力模型”分析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（一）多果定行业内竞争</w:t>
      </w:r>
      <w:r>
        <w:rPr>
          <w:rFonts w:hint="eastAsia"/>
        </w:rPr>
        <w:br/>
      </w:r>
      <w:r>
        <w:rPr>
          <w:rFonts w:hint="eastAsia"/>
        </w:rPr>
        <w:t>　　　　　　（二）多果定行业买方侃价能力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（三）多果定行业卖方侃价能力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（四）多果定行业进入威胁</w:t>
      </w:r>
      <w:r>
        <w:rPr>
          <w:rFonts w:hint="eastAsia"/>
        </w:rPr>
        <w:br/>
      </w:r>
      <w:r>
        <w:rPr>
          <w:rFonts w:hint="eastAsia"/>
        </w:rPr>
        <w:t>　　　　　　（五）多果定行业替代威胁</w:t>
      </w:r>
      <w:r>
        <w:rPr>
          <w:rFonts w:hint="eastAsia"/>
        </w:rPr>
        <w:br/>
      </w:r>
      <w:r>
        <w:rPr>
          <w:rFonts w:hint="eastAsia"/>
        </w:rPr>
        <w:t>　　第三节 中国多果定行业发展状况</w:t>
      </w:r>
      <w:r>
        <w:rPr>
          <w:rFonts w:hint="eastAsia"/>
        </w:rPr>
        <w:br/>
      </w:r>
      <w:r>
        <w:rPr>
          <w:rFonts w:hint="eastAsia"/>
        </w:rPr>
        <w:t>　　　　一、中国多果定行业发展历程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二、2024-2025年中国多果定行业发展面临的问题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2024-2025年中国多果定行业发展环境分析</w:t>
      </w:r>
      <w:r>
        <w:rPr>
          <w:rFonts w:hint="eastAsia"/>
        </w:rPr>
        <w:br/>
      </w:r>
      <w:r>
        <w:rPr>
          <w:rFonts w:hint="eastAsia"/>
        </w:rPr>
        <w:t>　　第一节 多果定行业经济环境分析</w:t>
      </w:r>
      <w:r>
        <w:rPr>
          <w:rFonts w:hint="eastAsia"/>
        </w:rPr>
        <w:br/>
      </w:r>
      <w:r>
        <w:rPr>
          <w:rFonts w:hint="eastAsia"/>
        </w:rPr>
        <w:t>　　第二节 多果定行业政策环境分析</w:t>
      </w:r>
      <w:r>
        <w:rPr>
          <w:rFonts w:hint="eastAsia"/>
        </w:rPr>
        <w:br/>
      </w:r>
      <w:r>
        <w:rPr>
          <w:rFonts w:hint="eastAsia"/>
        </w:rPr>
        <w:t>　　　　一、多果定行业政策影响分析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二、相关多果定行业标准分析</w:t>
      </w:r>
      <w:r>
        <w:rPr>
          <w:rFonts w:hint="eastAsia"/>
        </w:rPr>
        <w:br/>
      </w:r>
      <w:r>
        <w:rPr>
          <w:rFonts w:hint="eastAsia"/>
        </w:rPr>
        <w:t>　　第三节 多果定行业社会环境分析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2024-2025年多果定行业技术发展现状及趋势分析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多果定行业技术发展现状分析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国内外多果定行业技术差异与原因</w:t>
      </w:r>
      <w:r>
        <w:rPr>
          <w:rFonts w:hint="eastAsia"/>
        </w:rPr>
        <w:br/>
      </w:r>
      <w:r>
        <w:rPr>
          <w:rFonts w:hint="eastAsia"/>
        </w:rPr>
        <w:t>　　第三节 多果定行业技术发展方向、趋势预测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提升多果定行业技术能力策略建议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中国多果定行业市场供需状况分析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中国多果定市场规模情况</w:t>
      </w:r>
      <w:r>
        <w:rPr>
          <w:rFonts w:hint="eastAsia"/>
        </w:rPr>
        <w:br/>
      </w:r>
      <w:r>
        <w:rPr>
          <w:rFonts w:hint="eastAsia"/>
        </w:rPr>
        <w:t>　　第二节 中国多果定行业盈利情况分析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中国多果定市场需求状况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一、2019-2024年多果定市场需求情况</w:t>
      </w:r>
      <w:r>
        <w:rPr>
          <w:rFonts w:hint="eastAsia"/>
        </w:rPr>
        <w:br/>
      </w:r>
      <w:r>
        <w:rPr>
          <w:rFonts w:hint="eastAsia"/>
        </w:rPr>
        <w:t>　　　　二、2025年多果定行业市场需求特点分析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三、2025-2031年多果定市场需求预测</w:t>
      </w:r>
      <w:r>
        <w:rPr>
          <w:rFonts w:hint="eastAsia"/>
        </w:rPr>
        <w:br/>
      </w:r>
      <w:r>
        <w:rPr>
          <w:rFonts w:hint="eastAsia"/>
        </w:rPr>
        <w:t>　　第四节 中国多果定行业产量情况分析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一、2019-2024年多果定行业产量统计分析</w:t>
      </w:r>
      <w:r>
        <w:rPr>
          <w:rFonts w:hint="eastAsia"/>
        </w:rPr>
        <w:br/>
      </w:r>
      <w:r>
        <w:rPr>
          <w:rFonts w:hint="eastAsia"/>
        </w:rPr>
        <w:t>　　　　二、多果定行业区域产量特点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三、2025-2031年多果定行业产量预测分析</w:t>
      </w:r>
      <w:r>
        <w:rPr>
          <w:rFonts w:hint="eastAsia"/>
        </w:rPr>
        <w:br/>
      </w:r>
      <w:r>
        <w:rPr>
          <w:rFonts w:hint="eastAsia"/>
        </w:rPr>
        <w:t>　　第五节 多果定行业市场供需平衡状况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多果定细分市场深度分析</w:t>
      </w:r>
      <w:r>
        <w:rPr>
          <w:rFonts w:hint="eastAsia"/>
        </w:rPr>
        <w:br/>
      </w:r>
      <w:r>
        <w:rPr>
          <w:rFonts w:hint="eastAsia"/>
        </w:rPr>
        <w:t>　　第一节 多果定细分市场（一）发展研究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多果定细分市场（二）发展研究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中国多果定行业规模与效益分析预测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多果定行业规模分析及预测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一、2019-2024年多果定行业资产规模变化分析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二、2025-2031年多果定行业资产规模预测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三、2019-2024年多果定行业收入和利润变化分析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四、2025-2031年多果定行业收入和利润预测</w:t>
      </w:r>
      <w:r>
        <w:rPr>
          <w:rFonts w:hint="eastAsia"/>
        </w:rPr>
        <w:br/>
      </w:r>
      <w:r>
        <w:rPr>
          <w:rFonts w:hint="eastAsia"/>
        </w:rPr>
        <w:t>　　第二节 多果定行业效益分析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一、2019-2024年多果定行业三费变化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二、2019-2024年多果定行业效益分析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2019-2024年中国多果定行业区域市场分析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中国多果定行业区域市场结构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重点地区多果定行业调研分析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一、重点地区（一）多果定市场分析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二、重点地区（二）多果定市场分析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三、重点地区（三）多果定市场分析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四、重点地区（四）多果定市场分析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五、重点地区（五）多果定市场分析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2019-2024年中国多果定行业市场进出口分析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中国多果定进出口整体情况</w:t>
      </w:r>
      <w:r>
        <w:rPr>
          <w:rFonts w:hint="eastAsia"/>
        </w:rPr>
        <w:br/>
      </w:r>
      <w:r>
        <w:rPr>
          <w:rFonts w:hint="eastAsia"/>
        </w:rPr>
        <w:t>　　第二节 中国多果定行业进口分析</w:t>
      </w:r>
      <w:r>
        <w:rPr>
          <w:rFonts w:hint="eastAsia"/>
        </w:rPr>
        <w:br/>
      </w:r>
      <w:r>
        <w:rPr>
          <w:rFonts w:hint="eastAsia"/>
        </w:rPr>
        <w:t>　　第三节 多果定行业进口国别及贸易方式特征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中国多果定行业市场出口分析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2024-2025年多果定行业产品营销分析及预测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中国多果定行业营销模式分析</w:t>
      </w:r>
      <w:r>
        <w:rPr>
          <w:rFonts w:hint="eastAsia"/>
        </w:rPr>
        <w:br/>
      </w:r>
      <w:r>
        <w:rPr>
          <w:rFonts w:hint="eastAsia"/>
        </w:rPr>
        <w:t>　　第二节 多果定行业主要销售渠道分析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多果定行业价格竞争方式分析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多果定行业营销策略分析</w:t>
      </w:r>
      <w:r>
        <w:rPr>
          <w:rFonts w:hint="eastAsia"/>
        </w:rPr>
        <w:br/>
      </w:r>
      <w:r>
        <w:rPr>
          <w:rFonts w:hint="eastAsia"/>
        </w:rPr>
        <w:t>　　第五节 多果定行业国际化营销模式分析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多果定行业市场营销发展趋势预测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2024-2025年多果定行业竞争格局分析</w:t>
      </w:r>
      <w:r>
        <w:rPr>
          <w:rFonts w:hint="eastAsia"/>
        </w:rPr>
        <w:br/>
      </w:r>
      <w:r>
        <w:rPr>
          <w:rFonts w:hint="eastAsia"/>
        </w:rPr>
        <w:t>　　第一节 多果定行业集中度分析</w:t>
      </w:r>
      <w:r>
        <w:rPr>
          <w:rFonts w:hint="eastAsia"/>
        </w:rPr>
        <w:br/>
      </w:r>
      <w:r>
        <w:rPr>
          <w:rFonts w:hint="eastAsia"/>
        </w:rPr>
        <w:t>　　　　一、多果定市场集中度分析</w:t>
      </w:r>
      <w:r>
        <w:rPr>
          <w:rFonts w:hint="eastAsia"/>
        </w:rPr>
        <w:br/>
      </w:r>
      <w:r>
        <w:rPr>
          <w:rFonts w:hint="eastAsia"/>
        </w:rPr>
        <w:t>　　　　二、多果定企业集中度分析</w:t>
      </w:r>
      <w:r>
        <w:rPr>
          <w:rFonts w:hint="eastAsia"/>
        </w:rPr>
        <w:br/>
      </w:r>
      <w:r>
        <w:rPr>
          <w:rFonts w:hint="eastAsia"/>
        </w:rPr>
        <w:t>　　　　三、多果定区域集中度分析</w:t>
      </w:r>
      <w:r>
        <w:rPr>
          <w:rFonts w:hint="eastAsia"/>
        </w:rPr>
        <w:br/>
      </w:r>
      <w:r>
        <w:rPr>
          <w:rFonts w:hint="eastAsia"/>
        </w:rPr>
        <w:t>　　第二节 多果定行业竞争格局分析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一、2024-2025年多果定行业竞争分析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二、2024-2025年中外多果定产品竞争分析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三、2024-2025年中国多果定市场竞争分析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四、2024-2025年国内主要多果定企业动向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多果定行业重点企业竞争力分析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二、企业多果定业务分析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二、企业多果定业务分析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二、企业多果定业务分析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二、企业多果定业务分析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二、企业多果定业务分析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二、企业多果定业务分析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2024-2025年多果定市场发展趋势与及策略建议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多果定市场发展趋势分析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二、多果定市场竞争格局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2025-2031年多果定行业运行能力预测</w:t>
      </w:r>
      <w:r>
        <w:rPr>
          <w:rFonts w:hint="eastAsia"/>
        </w:rPr>
        <w:br/>
      </w:r>
      <w:r>
        <w:rPr>
          <w:rFonts w:hint="eastAsia"/>
        </w:rPr>
        <w:t>　　　　一、多果定行业总资产预测</w:t>
      </w:r>
      <w:r>
        <w:rPr>
          <w:rFonts w:hint="eastAsia"/>
        </w:rPr>
        <w:br/>
      </w:r>
      <w:r>
        <w:rPr>
          <w:rFonts w:hint="eastAsia"/>
        </w:rPr>
        <w:t>　　　　二、多果定行业工业总产值预测</w:t>
      </w:r>
      <w:r>
        <w:rPr>
          <w:rFonts w:hint="eastAsia"/>
        </w:rPr>
        <w:br/>
      </w:r>
      <w:r>
        <w:rPr>
          <w:rFonts w:hint="eastAsia"/>
        </w:rPr>
        <w:t>　　　　三、多果定行业产品销售收入预测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四、多果定行业利润总额预测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2025-2031年多果定行业投资机会与风险分析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2025-2031年中国多果定行业投资机会分析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2025-2031年多果定行业环境风险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2025-2031年多果定行业产业链上下游风险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一、多果定上游行业风险</w:t>
      </w:r>
      <w:r>
        <w:rPr>
          <w:rFonts w:hint="eastAsia"/>
        </w:rPr>
        <w:br/>
      </w:r>
      <w:r>
        <w:rPr>
          <w:rFonts w:hint="eastAsia"/>
        </w:rPr>
        <w:t>　　　　二、多果定下游行业风险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2025-2031年多果定行业市场风险</w:t>
      </w:r>
      <w:r>
        <w:rPr>
          <w:rFonts w:hint="eastAsia"/>
        </w:rPr>
        <w:br/>
      </w:r>
      <w:r>
        <w:rPr>
          <w:rFonts w:hint="eastAsia"/>
        </w:rPr>
        <w:t>　　　　一、多果定市场供需风险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多果定市场前景预测与投资策略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多果定行业市场前景分析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一、2025-2031年多果定市场规模预测</w:t>
      </w:r>
      <w:r>
        <w:rPr>
          <w:rFonts w:hint="eastAsia"/>
        </w:rPr>
        <w:br/>
      </w:r>
      <w:r>
        <w:rPr>
          <w:rFonts w:hint="eastAsia"/>
        </w:rPr>
        <w:t>　　　　二、多果定行业增长驱动因素</w:t>
      </w:r>
      <w:r>
        <w:rPr>
          <w:rFonts w:hint="eastAsia"/>
        </w:rPr>
        <w:br/>
      </w:r>
      <w:r>
        <w:rPr>
          <w:rFonts w:hint="eastAsia"/>
        </w:rPr>
        <w:t>　　　　三、多果定市场供需趋势展望</w:t>
      </w:r>
      <w:r>
        <w:rPr>
          <w:rFonts w:hint="eastAsia"/>
        </w:rPr>
        <w:br/>
      </w:r>
      <w:r>
        <w:rPr>
          <w:rFonts w:hint="eastAsia"/>
        </w:rPr>
        <w:t>　　第二节 多果定行业投资价值分析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一、2025-2031年多果定投资规模预测</w:t>
      </w:r>
      <w:r>
        <w:rPr>
          <w:rFonts w:hint="eastAsia"/>
        </w:rPr>
        <w:br/>
      </w:r>
      <w:r>
        <w:rPr>
          <w:rFonts w:hint="eastAsia"/>
        </w:rPr>
        <w:t>　　　　二、多果定行业盈利能力评估</w:t>
      </w:r>
      <w:r>
        <w:rPr>
          <w:rFonts w:hint="eastAsia"/>
        </w:rPr>
        <w:br/>
      </w:r>
      <w:r>
        <w:rPr>
          <w:rFonts w:hint="eastAsia"/>
        </w:rPr>
        <w:t>　　　　三、多果定行业投资回报分析</w:t>
      </w:r>
      <w:r>
        <w:rPr>
          <w:rFonts w:hint="eastAsia"/>
        </w:rPr>
        <w:br/>
      </w:r>
      <w:r>
        <w:rPr>
          <w:rFonts w:hint="eastAsia"/>
        </w:rPr>
        <w:t>　　第三节 多果定行业经营模式分析</w:t>
      </w:r>
      <w:r>
        <w:rPr>
          <w:rFonts w:hint="eastAsia"/>
        </w:rPr>
        <w:br/>
      </w:r>
      <w:r>
        <w:rPr>
          <w:rFonts w:hint="eastAsia"/>
        </w:rPr>
        <w:t>　　　　一、多果定生产与营销模式</w:t>
      </w:r>
      <w:r>
        <w:rPr>
          <w:rFonts w:hint="eastAsia"/>
        </w:rPr>
        <w:br/>
      </w:r>
      <w:r>
        <w:rPr>
          <w:rFonts w:hint="eastAsia"/>
        </w:rPr>
        <w:t>　　　　二、多果定行业内外销优势对比</w:t>
      </w:r>
      <w:r>
        <w:rPr>
          <w:rFonts w:hint="eastAsia"/>
        </w:rPr>
        <w:br/>
      </w:r>
      <w:r>
        <w:rPr>
          <w:rFonts w:hint="eastAsia"/>
        </w:rPr>
        <w:t>　　　　三、多果定企业运营策略建议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中⋅智⋅林：多果定项目投资建议</w:t>
      </w:r>
      <w:r>
        <w:rPr>
          <w:rFonts w:hint="eastAsia"/>
        </w:rPr>
        <w:br/>
      </w:r>
      <w:r>
        <w:rPr>
          <w:rFonts w:hint="eastAsia"/>
        </w:rPr>
        <w:t>　　　　一、多果定技术应用要点</w:t>
      </w:r>
      <w:r>
        <w:rPr>
          <w:rFonts w:hint="eastAsia"/>
        </w:rPr>
        <w:br/>
      </w:r>
      <w:r>
        <w:rPr>
          <w:rFonts w:hint="eastAsia"/>
        </w:rPr>
        <w:t>　　　　二、多果定项目投资风险控制</w:t>
      </w:r>
      <w:r>
        <w:rPr>
          <w:rFonts w:hint="eastAsia"/>
        </w:rPr>
        <w:br/>
      </w:r>
      <w:r>
        <w:rPr>
          <w:rFonts w:hint="eastAsia"/>
        </w:rPr>
        <w:t>　　　　三、多果定生产开发关键点</w:t>
      </w:r>
      <w:r>
        <w:rPr>
          <w:rFonts w:hint="eastAsia"/>
        </w:rPr>
        <w:br/>
      </w:r>
      <w:r>
        <w:rPr>
          <w:rFonts w:hint="eastAsia"/>
        </w:rPr>
        <w:t>　　　　四、多果定市场拓展策略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多果定行业类别</w:t>
      </w:r>
      <w:r>
        <w:rPr>
          <w:rFonts w:hint="eastAsia"/>
        </w:rPr>
        <w:br/>
      </w:r>
      <w:r>
        <w:rPr>
          <w:rFonts w:hint="eastAsia"/>
        </w:rPr>
        <w:t>　　图表 多果定行业产业链调研</w:t>
      </w:r>
      <w:r>
        <w:rPr>
          <w:rFonts w:hint="eastAsia"/>
        </w:rPr>
        <w:br/>
      </w:r>
      <w:r>
        <w:rPr>
          <w:rFonts w:hint="eastAsia"/>
        </w:rPr>
        <w:t>　　图表 多果定行业现状</w:t>
      </w:r>
      <w:r>
        <w:rPr>
          <w:rFonts w:hint="eastAsia"/>
        </w:rPr>
        <w:br/>
      </w:r>
      <w:r>
        <w:rPr>
          <w:rFonts w:hint="eastAsia"/>
        </w:rPr>
        <w:t>　　图表 多果定行业标准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2019-2024年中国多果定行业市场规模</w:t>
      </w:r>
      <w:r>
        <w:rPr>
          <w:rFonts w:hint="eastAsia"/>
        </w:rPr>
        <w:br/>
      </w:r>
      <w:r>
        <w:rPr>
          <w:rFonts w:hint="eastAsia"/>
        </w:rPr>
        <w:t>　　图表 2025年中国多果定行业产能</w:t>
      </w:r>
      <w:r>
        <w:rPr>
          <w:rFonts w:hint="eastAsia"/>
        </w:rPr>
        <w:br/>
      </w:r>
      <w:r>
        <w:rPr>
          <w:rFonts w:hint="eastAsia"/>
        </w:rPr>
        <w:t>　　图表 2019-2024年中国多果定行业产量统计</w:t>
      </w:r>
      <w:r>
        <w:rPr>
          <w:rFonts w:hint="eastAsia"/>
        </w:rPr>
        <w:br/>
      </w:r>
      <w:r>
        <w:rPr>
          <w:rFonts w:hint="eastAsia"/>
        </w:rPr>
        <w:t>　　图表 多果定行业动态</w:t>
      </w:r>
      <w:r>
        <w:rPr>
          <w:rFonts w:hint="eastAsia"/>
        </w:rPr>
        <w:br/>
      </w:r>
      <w:r>
        <w:rPr>
          <w:rFonts w:hint="eastAsia"/>
        </w:rPr>
        <w:t>　　图表 2019-2024年中国多果定市场需求量</w:t>
      </w:r>
      <w:r>
        <w:rPr>
          <w:rFonts w:hint="eastAsia"/>
        </w:rPr>
        <w:br/>
      </w:r>
      <w:r>
        <w:rPr>
          <w:rFonts w:hint="eastAsia"/>
        </w:rPr>
        <w:t>　　图表 2025年中国多果定行业需求区域调研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2019-2024年中国多果定行情</w:t>
      </w:r>
      <w:r>
        <w:rPr>
          <w:rFonts w:hint="eastAsia"/>
        </w:rPr>
        <w:br/>
      </w:r>
      <w:r>
        <w:rPr>
          <w:rFonts w:hint="eastAsia"/>
        </w:rPr>
        <w:t>　　图表 2019-2024年中国多果定价格走势图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2019-2024年中国多果定行业销售收入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2019-2024年中国多果定行业盈利情况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2019-2024年中国多果定行业利润总额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2019-2024年中国多果定进口统计</w:t>
      </w:r>
      <w:r>
        <w:rPr>
          <w:rFonts w:hint="eastAsia"/>
        </w:rPr>
        <w:br/>
      </w:r>
      <w:r>
        <w:rPr>
          <w:rFonts w:hint="eastAsia"/>
        </w:rPr>
        <w:t>　　图表 2019-2024年中国多果定出口统计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2019-2024年中国多果定行业企业数量统计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**地区多果定市场规模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</w:t>
      </w:r>
      <w:r>
        <w:rPr>
          <w:rFonts w:hint="eastAsia"/>
        </w:rPr>
        <w:br/>
      </w:r>
      <w:r>
        <w:rPr>
          <w:rFonts w:hint="eastAsia"/>
        </w:rPr>
        <w:t>　　图表 **地区多果定市场调研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**地区多果定市场规模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</w:t>
      </w:r>
      <w:r>
        <w:rPr>
          <w:rFonts w:hint="eastAsia"/>
        </w:rPr>
        <w:br/>
      </w:r>
      <w:r>
        <w:rPr>
          <w:rFonts w:hint="eastAsia"/>
        </w:rPr>
        <w:t>　　图表 **地区多果定市场调研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多果定行业竞争对手分析</w:t>
      </w:r>
      <w:r>
        <w:rPr>
          <w:rFonts w:hint="eastAsia"/>
        </w:rPr>
        <w:br/>
      </w:r>
      <w:r>
        <w:rPr>
          <w:rFonts w:hint="eastAsia"/>
        </w:rPr>
        <w:t>　　图表 多果定重点企业（一）基本信息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2025-2031年中国多果定行业产能预测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2025-2031年中国多果定行业产量预测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2025-2031年中国多果定市场需求预测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2025-2031年中国多果定行业市场规模预测</w:t>
      </w:r>
      <w:r>
        <w:rPr>
          <w:rFonts w:hint="eastAsia"/>
        </w:rPr>
        <w:br/>
      </w:r>
      <w:r>
        <w:rPr>
          <w:rFonts w:hint="eastAsia"/>
        </w:rPr>
        <w:t>　　图表 多果定行业准入条件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2025-2031年中国多果定行业信息化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2025-2031年中国多果定行业风险分析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2025-2031年中国多果定行业发展趋势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2025-2031年中国多果定市场前景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ea86588334eb9" w:history="1">
        <w:r>
          <w:rPr>
            <w:rStyle w:val="Hyperlink"/>
          </w:rPr>
          <w:t>2025-2031年中国多果定行业深度研究及投资前景预测报告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ea86588334eb9" w:history="1">
        <w:r>
          <w:rPr>
            <w:rStyle w:val="Hyperlink"/>
          </w:rPr>
          <w:t>https://www.20087.com/2011-07/R_2011_2016duoguodingxingyeshichangshe.html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热点：春雷霉素主治啥病、多果定可是什么杀菌剂、壮尔神是什么药、多果定悬浮剂、什么叫多因一果、多果定生产厂家、盐酸多塞平片和安定哪个效果好、多果定农药生产、多果啶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785dbdb7e4698" w:history="1">
      <w:r>
        <w:rPr>
          <w:rStyle w:val="Hyperlink"/>
        </w:rPr>
        <w:t>2025-2031年中国多果定行业深度研究及投资前景预测报告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oguodingxingyeshichangshe.html" TargetMode="External" Id="R8e6ea8658833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oguodingxingyeshichangshe.html" TargetMode="External" Id="R55a785dbdb7e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2024-10-17T01:55:00Z</dcterms:created>
  <dcterms:modified xsi:type="dcterms:W3CDTF">2024-10-17T02:55:00Z</dcterms:modified>
  <dc:subject>2025-2031年中国多果定行业深度研究及投资前景预测报告</dc:subject>
  <dc:title>2025-2031年中国多果定行业深度研究及投资前景预测报告</dc:title>
  <cp:keywords>2025-2031年中国多果定行业深度研究及投资前景预测报告</cp:keywords>
  <dc:description>2025-2031年中国多果定行业深度研究及投资前景预测报告</dc:description>
</cp:coreProperties>
</file>