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43e06923447bc" w:history="1">
              <w:r>
                <w:rPr>
                  <w:rStyle w:val="Hyperlink"/>
                </w:rPr>
                <w:t>2025年中国调和漆市场发展现状研究分析报告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43e06923447bc" w:history="1">
              <w:r>
                <w:rPr>
                  <w:rStyle w:val="Hyperlink"/>
                </w:rPr>
                <w:t>2025年中国调和漆市场发展现状研究分析报告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d43e06923447bc" w:history="1">
                <w:r>
                  <w:rPr>
                    <w:rStyle w:val="Hyperlink"/>
                  </w:rPr>
                  <w:t>https://www.20087.com/2011-07/R_2011_2016diaoheqixingyeshichangshend.html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和漆是一种传统涂料，主要用于建筑外墙和室内装饰，因其色彩丰富、遮盖力强而受到欢迎。近年来，随着环保意识的增强，低VOC（挥发性有机化合物）和水性调和漆的市场需求显著增加。同时，纳米技术和抗菌涂层的引入，提高了调和漆的耐候性和卫生性能，延长了涂装面的使用寿命。</w:t>
      </w:r>
      <w:r>
        <w:rPr>
          <w:rFonts w:hint="eastAsia"/>
        </w:rPr>
        <w:br/>
      </w:r>
      <w:r>
        <w:rPr>
          <w:rFonts w:hint="eastAsia"/>
        </w:rPr>
        <w:t>　　未来，调和漆行业将更加注重产品性能和环保标准。随着绿色建筑认证体系的普及，市场对低VOC和生态友好型调和漆的需求将持续增长。此外，智能涂料的开发，如自清洁和动态变色涂料，将为行业带来新的增长点。同时，技术创新将推动调和漆在特殊应用领域的发展，如防腐蚀、隔热和防火涂料，满足工业和民用建筑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43e06923447bc" w:history="1">
        <w:r>
          <w:rPr>
            <w:rStyle w:val="Hyperlink"/>
          </w:rPr>
          <w:t>2025年中国调和漆市场发展现状研究分析报告</w:t>
        </w:r>
      </w:hyperlink>
      <w:r>
        <w:rPr>
          <w:rFonts w:hint="eastAsia"/>
        </w:rPr>
        <w:t>》依托权威数据资源和长期市场监测，对调和漆市场现状进行了系统分析，并结合调和漆行业特点对未来发展趋势作出科学预判。报告深入探讨了调和漆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2024-2025年中国调和漆行业发展状况综述</w:t>
      </w:r>
      <w:r>
        <w:rPr>
          <w:rFonts w:hint="eastAsia"/>
        </w:rPr>
        <w:br/>
      </w:r>
      <w:r>
        <w:rPr>
          <w:rFonts w:hint="eastAsia"/>
        </w:rPr>
        <w:t>　　第一节 调和漆行业定义</w:t>
      </w:r>
      <w:r>
        <w:rPr>
          <w:rFonts w:hint="eastAsia"/>
        </w:rPr>
        <w:br/>
      </w:r>
      <w:r>
        <w:rPr>
          <w:rFonts w:hint="eastAsia"/>
        </w:rPr>
        <w:t>　　　　一、调和漆定义及分类</w:t>
      </w:r>
      <w:r>
        <w:rPr>
          <w:rFonts w:hint="eastAsia"/>
        </w:rPr>
        <w:br/>
      </w:r>
      <w:r>
        <w:rPr>
          <w:rFonts w:hint="eastAsia"/>
        </w:rPr>
        <w:t>　　　　二、调和漆行业的特征</w:t>
      </w:r>
      <w:r>
        <w:rPr>
          <w:rFonts w:hint="eastAsia"/>
        </w:rPr>
        <w:br/>
      </w:r>
      <w:r>
        <w:rPr>
          <w:rFonts w:hint="eastAsia"/>
        </w:rPr>
        <w:t>　　　　三、调和漆主要用途</w:t>
      </w:r>
      <w:r>
        <w:rPr>
          <w:rFonts w:hint="eastAsia"/>
        </w:rPr>
        <w:br/>
      </w:r>
      <w:r>
        <w:rPr>
          <w:rFonts w:hint="eastAsia"/>
        </w:rPr>
        <w:t>　　第二节 中国调和漆产业“波特五力模型”分析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二、调和漆产业“波特五力模型”分析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（一）调和漆行业内竞争</w:t>
      </w:r>
      <w:r>
        <w:rPr>
          <w:rFonts w:hint="eastAsia"/>
        </w:rPr>
        <w:br/>
      </w:r>
      <w:r>
        <w:rPr>
          <w:rFonts w:hint="eastAsia"/>
        </w:rPr>
        <w:t>　　　　　　（二）调和漆行业买方侃价能力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（三）调和漆行业卖方侃价能力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（四）调和漆行业进入威胁</w:t>
      </w:r>
      <w:r>
        <w:rPr>
          <w:rFonts w:hint="eastAsia"/>
        </w:rPr>
        <w:br/>
      </w:r>
      <w:r>
        <w:rPr>
          <w:rFonts w:hint="eastAsia"/>
        </w:rPr>
        <w:t>　　　　　　（五）调和漆行业替代威胁</w:t>
      </w:r>
      <w:r>
        <w:rPr>
          <w:rFonts w:hint="eastAsia"/>
        </w:rPr>
        <w:br/>
      </w:r>
      <w:r>
        <w:rPr>
          <w:rFonts w:hint="eastAsia"/>
        </w:rPr>
        <w:t>　　第三节 中国调和漆行业发展状况</w:t>
      </w:r>
      <w:r>
        <w:rPr>
          <w:rFonts w:hint="eastAsia"/>
        </w:rPr>
        <w:br/>
      </w:r>
      <w:r>
        <w:rPr>
          <w:rFonts w:hint="eastAsia"/>
        </w:rPr>
        <w:t>　　　　一、中国调和漆行业发展历程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二、2024-2025年中国调和漆行业发展面临的问题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2024-2025年中国调和漆行业发展环境分析</w:t>
      </w:r>
      <w:r>
        <w:rPr>
          <w:rFonts w:hint="eastAsia"/>
        </w:rPr>
        <w:br/>
      </w:r>
      <w:r>
        <w:rPr>
          <w:rFonts w:hint="eastAsia"/>
        </w:rPr>
        <w:t>　　第一节 调和漆行业经济环境分析</w:t>
      </w:r>
      <w:r>
        <w:rPr>
          <w:rFonts w:hint="eastAsia"/>
        </w:rPr>
        <w:br/>
      </w:r>
      <w:r>
        <w:rPr>
          <w:rFonts w:hint="eastAsia"/>
        </w:rPr>
        <w:t>　　第二节 调和漆行业政策环境分析</w:t>
      </w:r>
      <w:r>
        <w:rPr>
          <w:rFonts w:hint="eastAsia"/>
        </w:rPr>
        <w:br/>
      </w:r>
      <w:r>
        <w:rPr>
          <w:rFonts w:hint="eastAsia"/>
        </w:rPr>
        <w:t>　　　　一、调和漆行业政策影响分析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二、相关调和漆行业标准分析</w:t>
      </w:r>
      <w:r>
        <w:rPr>
          <w:rFonts w:hint="eastAsia"/>
        </w:rPr>
        <w:br/>
      </w:r>
      <w:r>
        <w:rPr>
          <w:rFonts w:hint="eastAsia"/>
        </w:rPr>
        <w:t>　　第三节 调和漆行业社会环境分析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2024-2025年调和漆行业技术发展现状及趋势分析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调和漆行业技术发展现状分析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国内外调和漆行业技术差异与原因</w:t>
      </w:r>
      <w:r>
        <w:rPr>
          <w:rFonts w:hint="eastAsia"/>
        </w:rPr>
        <w:br/>
      </w:r>
      <w:r>
        <w:rPr>
          <w:rFonts w:hint="eastAsia"/>
        </w:rPr>
        <w:t>　　第三节 调和漆行业技术发展方向、趋势预测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提升调和漆行业技术能力策略建议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中国调和漆行业市场供需状况分析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中国调和漆市场规模情况</w:t>
      </w:r>
      <w:r>
        <w:rPr>
          <w:rFonts w:hint="eastAsia"/>
        </w:rPr>
        <w:br/>
      </w:r>
      <w:r>
        <w:rPr>
          <w:rFonts w:hint="eastAsia"/>
        </w:rPr>
        <w:t>　　第二节 中国调和漆行业盈利情况分析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中国调和漆市场需求状况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一、2019-2024年调和漆市场需求情况</w:t>
      </w:r>
      <w:r>
        <w:rPr>
          <w:rFonts w:hint="eastAsia"/>
        </w:rPr>
        <w:br/>
      </w:r>
      <w:r>
        <w:rPr>
          <w:rFonts w:hint="eastAsia"/>
        </w:rPr>
        <w:t>　　　　二、2025年调和漆行业市场需求特点分析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三、2025-2031年调和漆市场需求预测</w:t>
      </w:r>
      <w:r>
        <w:rPr>
          <w:rFonts w:hint="eastAsia"/>
        </w:rPr>
        <w:br/>
      </w:r>
      <w:r>
        <w:rPr>
          <w:rFonts w:hint="eastAsia"/>
        </w:rPr>
        <w:t>　　第四节 中国调和漆行业产量情况分析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一、2019-2024年调和漆行业产量统计分析</w:t>
      </w:r>
      <w:r>
        <w:rPr>
          <w:rFonts w:hint="eastAsia"/>
        </w:rPr>
        <w:br/>
      </w:r>
      <w:r>
        <w:rPr>
          <w:rFonts w:hint="eastAsia"/>
        </w:rPr>
        <w:t>　　　　二、调和漆行业区域产量特点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三、2025-2031年调和漆行业产量预测分析</w:t>
      </w:r>
      <w:r>
        <w:rPr>
          <w:rFonts w:hint="eastAsia"/>
        </w:rPr>
        <w:br/>
      </w:r>
      <w:r>
        <w:rPr>
          <w:rFonts w:hint="eastAsia"/>
        </w:rPr>
        <w:t>　　第五节 调和漆行业市场供需平衡状况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调和漆细分市场深度分析</w:t>
      </w:r>
      <w:r>
        <w:rPr>
          <w:rFonts w:hint="eastAsia"/>
        </w:rPr>
        <w:br/>
      </w:r>
      <w:r>
        <w:rPr>
          <w:rFonts w:hint="eastAsia"/>
        </w:rPr>
        <w:t>　　第一节 调和漆细分市场（一）发展研究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调和漆细分市场（二）发展研究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中国调和漆行业规模与效益分析预测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调和漆行业规模分析及预测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一、2019-2024年调和漆行业资产规模变化分析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二、2025-2031年调和漆行业资产规模预测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三、2019-2024年调和漆行业收入和利润变化分析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四、2025-2031年调和漆行业收入和利润预测</w:t>
      </w:r>
      <w:r>
        <w:rPr>
          <w:rFonts w:hint="eastAsia"/>
        </w:rPr>
        <w:br/>
      </w:r>
      <w:r>
        <w:rPr>
          <w:rFonts w:hint="eastAsia"/>
        </w:rPr>
        <w:t>　　第二节 调和漆行业效益分析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一、2019-2024年调和漆行业三费变化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二、2019-2024年调和漆行业效益分析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2019-2024年中国调和漆行业区域市场分析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中国调和漆行业区域市场结构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重点地区调和漆行业调研分析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一、重点地区（一）调和漆市场分析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二、重点地区（二）调和漆市场分析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三、重点地区（三）调和漆市场分析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四、重点地区（四）调和漆市场分析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五、重点地区（五）调和漆市场分析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2019-2024年中国调和漆行业市场进出口分析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中国调和漆进出口整体情况</w:t>
      </w:r>
      <w:r>
        <w:rPr>
          <w:rFonts w:hint="eastAsia"/>
        </w:rPr>
        <w:br/>
      </w:r>
      <w:r>
        <w:rPr>
          <w:rFonts w:hint="eastAsia"/>
        </w:rPr>
        <w:t>　　第二节 中国调和漆行业进口分析</w:t>
      </w:r>
      <w:r>
        <w:rPr>
          <w:rFonts w:hint="eastAsia"/>
        </w:rPr>
        <w:br/>
      </w:r>
      <w:r>
        <w:rPr>
          <w:rFonts w:hint="eastAsia"/>
        </w:rPr>
        <w:t>　　第三节 调和漆行业进口国别及贸易方式特征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中国调和漆行业市场出口分析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2024-2025年调和漆行业产品营销分析及预测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中国调和漆行业营销模式分析</w:t>
      </w:r>
      <w:r>
        <w:rPr>
          <w:rFonts w:hint="eastAsia"/>
        </w:rPr>
        <w:br/>
      </w:r>
      <w:r>
        <w:rPr>
          <w:rFonts w:hint="eastAsia"/>
        </w:rPr>
        <w:t>　　第二节 调和漆行业主要销售渠道分析</w:t>
      </w:r>
      <w:r>
        <w:rPr>
          <w:rFonts w:hint="eastAsia"/>
        </w:rPr>
        <w:br/>
      </w:r>
      <w:r>
        <w:rPr>
          <w:rFonts w:hint="eastAsia"/>
        </w:rPr>
        <w:t>　　第三节 调和漆行业价格竞争方式分析</w:t>
      </w:r>
      <w:r>
        <w:rPr>
          <w:rFonts w:hint="eastAsia"/>
        </w:rPr>
        <w:br/>
      </w:r>
      <w:r>
        <w:rPr>
          <w:rFonts w:hint="eastAsia"/>
        </w:rPr>
        <w:t>　　第四节 调和漆行业营销策略分析</w:t>
      </w:r>
      <w:r>
        <w:rPr>
          <w:rFonts w:hint="eastAsia"/>
        </w:rPr>
        <w:br/>
      </w:r>
      <w:r>
        <w:rPr>
          <w:rFonts w:hint="eastAsia"/>
        </w:rPr>
        <w:t>　　第五节 调和漆行业国际化营销模式分析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调和漆行业市场营销发展趋势预测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2024-2025年调和漆行业竞争格局分析</w:t>
      </w:r>
      <w:r>
        <w:rPr>
          <w:rFonts w:hint="eastAsia"/>
        </w:rPr>
        <w:br/>
      </w:r>
      <w:r>
        <w:rPr>
          <w:rFonts w:hint="eastAsia"/>
        </w:rPr>
        <w:t>　　第一节 调和漆行业集中度分析</w:t>
      </w:r>
      <w:r>
        <w:rPr>
          <w:rFonts w:hint="eastAsia"/>
        </w:rPr>
        <w:br/>
      </w:r>
      <w:r>
        <w:rPr>
          <w:rFonts w:hint="eastAsia"/>
        </w:rPr>
        <w:t>　　　　一、调和漆市场集中度分析</w:t>
      </w:r>
      <w:r>
        <w:rPr>
          <w:rFonts w:hint="eastAsia"/>
        </w:rPr>
        <w:br/>
      </w:r>
      <w:r>
        <w:rPr>
          <w:rFonts w:hint="eastAsia"/>
        </w:rPr>
        <w:t>　　　　二、调和漆企业集中度分析</w:t>
      </w:r>
      <w:r>
        <w:rPr>
          <w:rFonts w:hint="eastAsia"/>
        </w:rPr>
        <w:br/>
      </w:r>
      <w:r>
        <w:rPr>
          <w:rFonts w:hint="eastAsia"/>
        </w:rPr>
        <w:t>　　　　三、调和漆区域集中度分析</w:t>
      </w:r>
      <w:r>
        <w:rPr>
          <w:rFonts w:hint="eastAsia"/>
        </w:rPr>
        <w:br/>
      </w:r>
      <w:r>
        <w:rPr>
          <w:rFonts w:hint="eastAsia"/>
        </w:rPr>
        <w:t>　　第二节 调和漆行业竞争格局分析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一、2024-2025年调和漆行业竞争分析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二、2024-2025年中外调和漆产品竞争分析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三、2024-2025年中国调和漆市场竞争分析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四、2024-2025年国内主要调和漆企业动向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调和漆行业重点企业竞争力分析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二、企业调和漆业务分析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二、企业调和漆业务分析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二、企业调和漆业务分析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二、企业调和漆业务分析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二、企业调和漆业务分析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二、企业调和漆业务分析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2024-2025年调和漆市场发展趋势与及策略建议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调和漆市场发展趋势分析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二、调和漆市场竞争格局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2025-2031年调和漆行业运行能力预测</w:t>
      </w:r>
      <w:r>
        <w:rPr>
          <w:rFonts w:hint="eastAsia"/>
        </w:rPr>
        <w:br/>
      </w:r>
      <w:r>
        <w:rPr>
          <w:rFonts w:hint="eastAsia"/>
        </w:rPr>
        <w:t>　　　　一、调和漆行业总资产预测</w:t>
      </w:r>
      <w:r>
        <w:rPr>
          <w:rFonts w:hint="eastAsia"/>
        </w:rPr>
        <w:br/>
      </w:r>
      <w:r>
        <w:rPr>
          <w:rFonts w:hint="eastAsia"/>
        </w:rPr>
        <w:t>　　　　二、调和漆行业工业总产值预测</w:t>
      </w:r>
      <w:r>
        <w:rPr>
          <w:rFonts w:hint="eastAsia"/>
        </w:rPr>
        <w:br/>
      </w:r>
      <w:r>
        <w:rPr>
          <w:rFonts w:hint="eastAsia"/>
        </w:rPr>
        <w:t>　　　　三、调和漆行业产品销售收入预测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四、调和漆行业利润总额预测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2025-2031年调和漆行业投资机会与风险分析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2025-2031年中国调和漆行业投资机会分析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2025-2031年调和漆行业环境风险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2025-2031年调和漆行业产业链上下游风险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一、调和漆上游行业风险</w:t>
      </w:r>
      <w:r>
        <w:rPr>
          <w:rFonts w:hint="eastAsia"/>
        </w:rPr>
        <w:br/>
      </w:r>
      <w:r>
        <w:rPr>
          <w:rFonts w:hint="eastAsia"/>
        </w:rPr>
        <w:t>　　　　二、调和漆下游行业风险</w:t>
      </w:r>
      <w:r>
        <w:rPr>
          <w:rFonts w:hint="eastAsia"/>
        </w:rPr>
        <w:br/>
      </w:r>
      <w:r>
        <w:rPr>
          <w:rFonts w:hint="eastAsia"/>
        </w:rPr>
        <w:t>　　第四节 2025-2031年调和漆行业市场风险</w:t>
      </w:r>
      <w:r>
        <w:rPr>
          <w:rFonts w:hint="eastAsia"/>
        </w:rPr>
        <w:br/>
      </w:r>
      <w:r>
        <w:rPr>
          <w:rFonts w:hint="eastAsia"/>
        </w:rPr>
        <w:t>　　　　一、调和漆市场供需风险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调和漆市场前景预测与投资策略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调和漆行业市场前景分析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一、2025-2031年调和漆市场规模预测</w:t>
      </w:r>
      <w:r>
        <w:rPr>
          <w:rFonts w:hint="eastAsia"/>
        </w:rPr>
        <w:br/>
      </w:r>
      <w:r>
        <w:rPr>
          <w:rFonts w:hint="eastAsia"/>
        </w:rPr>
        <w:t>　　　　二、调和漆行业增长驱动因素</w:t>
      </w:r>
      <w:r>
        <w:rPr>
          <w:rFonts w:hint="eastAsia"/>
        </w:rPr>
        <w:br/>
      </w:r>
      <w:r>
        <w:rPr>
          <w:rFonts w:hint="eastAsia"/>
        </w:rPr>
        <w:t>　　　　三、调和漆市场供需趋势展望</w:t>
      </w:r>
      <w:r>
        <w:rPr>
          <w:rFonts w:hint="eastAsia"/>
        </w:rPr>
        <w:br/>
      </w:r>
      <w:r>
        <w:rPr>
          <w:rFonts w:hint="eastAsia"/>
        </w:rPr>
        <w:t>　　第二节 调和漆行业投资价值分析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一、2025-2031年调和漆投资规模预测</w:t>
      </w:r>
      <w:r>
        <w:rPr>
          <w:rFonts w:hint="eastAsia"/>
        </w:rPr>
        <w:br/>
      </w:r>
      <w:r>
        <w:rPr>
          <w:rFonts w:hint="eastAsia"/>
        </w:rPr>
        <w:t>　　　　二、调和漆行业盈利能力评估</w:t>
      </w:r>
      <w:r>
        <w:rPr>
          <w:rFonts w:hint="eastAsia"/>
        </w:rPr>
        <w:br/>
      </w:r>
      <w:r>
        <w:rPr>
          <w:rFonts w:hint="eastAsia"/>
        </w:rPr>
        <w:t>　　　　三、调和漆行业投资回报分析</w:t>
      </w:r>
      <w:r>
        <w:rPr>
          <w:rFonts w:hint="eastAsia"/>
        </w:rPr>
        <w:br/>
      </w:r>
      <w:r>
        <w:rPr>
          <w:rFonts w:hint="eastAsia"/>
        </w:rPr>
        <w:t>　　第三节 调和漆行业经营模式分析</w:t>
      </w:r>
      <w:r>
        <w:rPr>
          <w:rFonts w:hint="eastAsia"/>
        </w:rPr>
        <w:br/>
      </w:r>
      <w:r>
        <w:rPr>
          <w:rFonts w:hint="eastAsia"/>
        </w:rPr>
        <w:t>　　　　一、调和漆生产与营销模式</w:t>
      </w:r>
      <w:r>
        <w:rPr>
          <w:rFonts w:hint="eastAsia"/>
        </w:rPr>
        <w:br/>
      </w:r>
      <w:r>
        <w:rPr>
          <w:rFonts w:hint="eastAsia"/>
        </w:rPr>
        <w:t>　　　　二、调和漆行业内外销优势对比</w:t>
      </w:r>
      <w:r>
        <w:rPr>
          <w:rFonts w:hint="eastAsia"/>
        </w:rPr>
        <w:br/>
      </w:r>
      <w:r>
        <w:rPr>
          <w:rFonts w:hint="eastAsia"/>
        </w:rPr>
        <w:t>　　　　三、调和漆企业运营策略建议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中~智林~　调和漆项目投资建议</w:t>
      </w:r>
      <w:r>
        <w:rPr>
          <w:rFonts w:hint="eastAsia"/>
        </w:rPr>
        <w:br/>
      </w:r>
      <w:r>
        <w:rPr>
          <w:rFonts w:hint="eastAsia"/>
        </w:rPr>
        <w:t>　　　　一、调和漆技术应用要点</w:t>
      </w:r>
      <w:r>
        <w:rPr>
          <w:rFonts w:hint="eastAsia"/>
        </w:rPr>
        <w:br/>
      </w:r>
      <w:r>
        <w:rPr>
          <w:rFonts w:hint="eastAsia"/>
        </w:rPr>
        <w:t>　　　　二、调和漆项目投资风险控制</w:t>
      </w:r>
      <w:r>
        <w:rPr>
          <w:rFonts w:hint="eastAsia"/>
        </w:rPr>
        <w:br/>
      </w:r>
      <w:r>
        <w:rPr>
          <w:rFonts w:hint="eastAsia"/>
        </w:rPr>
        <w:t>　　　　三、调和漆生产开发关键点</w:t>
      </w:r>
      <w:r>
        <w:rPr>
          <w:rFonts w:hint="eastAsia"/>
        </w:rPr>
        <w:br/>
      </w:r>
      <w:r>
        <w:rPr>
          <w:rFonts w:hint="eastAsia"/>
        </w:rPr>
        <w:t>　　　　四、调和漆市场拓展策略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调和漆行业类别</w:t>
      </w:r>
      <w:r>
        <w:rPr>
          <w:rFonts w:hint="eastAsia"/>
        </w:rPr>
        <w:br/>
      </w:r>
      <w:r>
        <w:rPr>
          <w:rFonts w:hint="eastAsia"/>
        </w:rPr>
        <w:t>　　图表 调和漆行业产业链调研</w:t>
      </w:r>
      <w:r>
        <w:rPr>
          <w:rFonts w:hint="eastAsia"/>
        </w:rPr>
        <w:br/>
      </w:r>
      <w:r>
        <w:rPr>
          <w:rFonts w:hint="eastAsia"/>
        </w:rPr>
        <w:t>　　图表 调和漆行业现状</w:t>
      </w:r>
      <w:r>
        <w:rPr>
          <w:rFonts w:hint="eastAsia"/>
        </w:rPr>
        <w:br/>
      </w:r>
      <w:r>
        <w:rPr>
          <w:rFonts w:hint="eastAsia"/>
        </w:rPr>
        <w:t>　　图表 调和漆行业标准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2019-2024年中国调和漆行业市场规模</w:t>
      </w:r>
      <w:r>
        <w:rPr>
          <w:rFonts w:hint="eastAsia"/>
        </w:rPr>
        <w:br/>
      </w:r>
      <w:r>
        <w:rPr>
          <w:rFonts w:hint="eastAsia"/>
        </w:rPr>
        <w:t>　　图表 2025年中国调和漆行业产能</w:t>
      </w:r>
      <w:r>
        <w:rPr>
          <w:rFonts w:hint="eastAsia"/>
        </w:rPr>
        <w:br/>
      </w:r>
      <w:r>
        <w:rPr>
          <w:rFonts w:hint="eastAsia"/>
        </w:rPr>
        <w:t>　　图表 2019-2024年中国调和漆行业产量统计</w:t>
      </w:r>
      <w:r>
        <w:rPr>
          <w:rFonts w:hint="eastAsia"/>
        </w:rPr>
        <w:br/>
      </w:r>
      <w:r>
        <w:rPr>
          <w:rFonts w:hint="eastAsia"/>
        </w:rPr>
        <w:t>　　图表 调和漆行业动态</w:t>
      </w:r>
      <w:r>
        <w:rPr>
          <w:rFonts w:hint="eastAsia"/>
        </w:rPr>
        <w:br/>
      </w:r>
      <w:r>
        <w:rPr>
          <w:rFonts w:hint="eastAsia"/>
        </w:rPr>
        <w:t>　　图表 2019-2024年中国调和漆市场需求量</w:t>
      </w:r>
      <w:r>
        <w:rPr>
          <w:rFonts w:hint="eastAsia"/>
        </w:rPr>
        <w:br/>
      </w:r>
      <w:r>
        <w:rPr>
          <w:rFonts w:hint="eastAsia"/>
        </w:rPr>
        <w:t>　　图表 2025年中国调和漆行业需求区域调研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2019-2024年中国调和漆行情</w:t>
      </w:r>
      <w:r>
        <w:rPr>
          <w:rFonts w:hint="eastAsia"/>
        </w:rPr>
        <w:br/>
      </w:r>
      <w:r>
        <w:rPr>
          <w:rFonts w:hint="eastAsia"/>
        </w:rPr>
        <w:t>　　图表 2019-2024年中国调和漆价格走势图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2019-2024年中国调和漆行业销售收入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2019-2024年中国调和漆行业盈利情况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2019-2024年中国调和漆行业利润总额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2019-2024年中国调和漆进口统计</w:t>
      </w:r>
      <w:r>
        <w:rPr>
          <w:rFonts w:hint="eastAsia"/>
        </w:rPr>
        <w:br/>
      </w:r>
      <w:r>
        <w:rPr>
          <w:rFonts w:hint="eastAsia"/>
        </w:rPr>
        <w:t>　　图表 2019-2024年中国调和漆出口统计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**地区调和漆市场规模</w:t>
      </w:r>
      <w:r>
        <w:rPr>
          <w:rFonts w:hint="eastAsia"/>
        </w:rPr>
        <w:br/>
      </w:r>
      <w:r>
        <w:rPr>
          <w:rFonts w:hint="eastAsia"/>
        </w:rPr>
        <w:t>　　图表 **地区调和漆行业市场需求</w:t>
      </w:r>
      <w:r>
        <w:rPr>
          <w:rFonts w:hint="eastAsia"/>
        </w:rPr>
        <w:br/>
      </w:r>
      <w:r>
        <w:rPr>
          <w:rFonts w:hint="eastAsia"/>
        </w:rPr>
        <w:t>　　图表 **地区调和漆市场调研</w:t>
      </w:r>
      <w:r>
        <w:rPr>
          <w:rFonts w:hint="eastAsia"/>
        </w:rPr>
        <w:br/>
      </w:r>
      <w:r>
        <w:rPr>
          <w:rFonts w:hint="eastAsia"/>
        </w:rPr>
        <w:t>　　图表 **地区调和漆行业市场需求分析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**地区调和漆市场规模</w:t>
      </w:r>
      <w:r>
        <w:rPr>
          <w:rFonts w:hint="eastAsia"/>
        </w:rPr>
        <w:br/>
      </w:r>
      <w:r>
        <w:rPr>
          <w:rFonts w:hint="eastAsia"/>
        </w:rPr>
        <w:t>　　图表 **地区调和漆行业市场需求</w:t>
      </w:r>
      <w:r>
        <w:rPr>
          <w:rFonts w:hint="eastAsia"/>
        </w:rPr>
        <w:br/>
      </w:r>
      <w:r>
        <w:rPr>
          <w:rFonts w:hint="eastAsia"/>
        </w:rPr>
        <w:t>　　图表 **地区调和漆市场调研</w:t>
      </w:r>
      <w:r>
        <w:rPr>
          <w:rFonts w:hint="eastAsia"/>
        </w:rPr>
        <w:br/>
      </w:r>
      <w:r>
        <w:rPr>
          <w:rFonts w:hint="eastAsia"/>
        </w:rPr>
        <w:t>　　图表 **地区调和漆行业市场需求分析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调和漆行业竞争对手分析</w:t>
      </w:r>
      <w:r>
        <w:rPr>
          <w:rFonts w:hint="eastAsia"/>
        </w:rPr>
        <w:br/>
      </w:r>
      <w:r>
        <w:rPr>
          <w:rFonts w:hint="eastAsia"/>
        </w:rPr>
        <w:t>　　图表 调和漆重点企业（一）基本信息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调和漆重点企业（一）经营情况分析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调和漆重点企业（一）主要经济指标情况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调和漆重点企业（一）盈利能力情况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调和漆重点企业（二）经营情况分析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调和漆重点企业（二）主要经济指标情况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调和漆重点企业（三）经营情况分析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调和漆重点企业（三）主要经济指标情况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调和漆重点企业（三）成长能力情况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2025-2031年中国调和漆行业产能预测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2025-2031年中国调和漆行业产量预测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2025-2031年中国调和漆市场需求预测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2025-2031年中国调和漆行业市场规模预测</w:t>
      </w:r>
      <w:r>
        <w:rPr>
          <w:rFonts w:hint="eastAsia"/>
        </w:rPr>
        <w:br/>
      </w:r>
      <w:r>
        <w:rPr>
          <w:rFonts w:hint="eastAsia"/>
        </w:rPr>
        <w:t>　　图表 调和漆行业准入条件</w:t>
      </w:r>
      <w:r>
        <w:rPr>
          <w:rFonts w:hint="eastAsia"/>
        </w:rPr>
        <w:br/>
      </w:r>
      <w:r>
        <w:rPr>
          <w:rFonts w:hint="eastAsia"/>
        </w:rPr>
        <w:t>　　图表 2025年中国调和漆市场前景</w:t>
      </w:r>
      <w:r>
        <w:rPr>
          <w:rFonts w:hint="eastAsia"/>
        </w:rPr>
        <w:br/>
      </w:r>
      <w:r>
        <w:rPr>
          <w:rFonts w:hint="eastAsia"/>
        </w:rPr>
        <w:t>　　图表 2025-2031年中国调和漆行业信息化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2025-2031年中国调和漆行业风险分析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2025-2031年中国调和漆行业发展趋势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43e06923447bc" w:history="1">
        <w:r>
          <w:rPr>
            <w:rStyle w:val="Hyperlink"/>
          </w:rPr>
          <w:t>2025年中国调和漆市场发展现状研究分析报告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d43e06923447bc" w:history="1">
        <w:r>
          <w:rPr>
            <w:rStyle w:val="Hyperlink"/>
          </w:rPr>
          <w:t>https://www.20087.com/2011-07/R_2011_2016diaoheqixingyeshichangshend.html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热点：调和漆十大名牌排名、调和漆是什么漆、调和漆用什么稀释剂、调和漆是防锈漆吗、调和漆的正确使用方法、调和漆和防锈漆的区别、红色油漆怎么调配、调和漆用什么稀释剂、调和漆多少钱一平米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85b535df54cd8" w:history="1">
      <w:r>
        <w:rPr>
          <w:rStyle w:val="Hyperlink"/>
        </w:rPr>
        <w:t>2025年中国调和漆市场发展现状研究分析报告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oheqixingyeshichangshend.html" TargetMode="External" Id="R95d43e069234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oheqixingyeshichangshend.html" TargetMode="External" Id="Rfae85b535df5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2025-01-03T08:23:00Z</dcterms:created>
  <dcterms:modified xsi:type="dcterms:W3CDTF">2025-01-03T09:23:00Z</dcterms:modified>
  <dc:subject>2025年中国调和漆市场发展现状研究分析报告</dc:subject>
  <dc:title>2025年中国调和漆市场发展现状研究分析报告</dc:title>
  <cp:keywords>2025年中国调和漆市场发展现状研究分析报告</cp:keywords>
  <dc:description>2025年中国调和漆市场发展现状研究分析报告</dc:description>
</cp:coreProperties>
</file>