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212c6181949a1" w:history="1">
              <w:r>
                <w:rPr>
                  <w:rStyle w:val="Hyperlink"/>
                </w:rPr>
                <w:t>2025-2031年中国GPS峰彩产业调研及发展前景预测报告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212c6181949a1" w:history="1">
              <w:r>
                <w:rPr>
                  <w:rStyle w:val="Hyperlink"/>
                </w:rPr>
                <w:t>2025-2031年中国GPS峰彩产业调研及发展前景预测报告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0752556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f212c6181949a1" w:history="1">
                <w:r>
                  <w:rPr>
                    <w:rStyle w:val="Hyperlink"/>
                  </w:rPr>
                  <w:t>https://www.20087.com/2011-08/R_2011_2016fengcaixingyedangqianxianzh.html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PS峰彩是一种集成了GPS定位、地形图显示、路径规划等功能的户外导航设备，因其能够帮助户外爱好者和专业人士在野外准确导航而受到市场的青睐。随着户外活动的普及和对导航设备需求的增长，GPS峰彩的应用越来越广泛。目前，GPS峰彩已经具备较高的定位精度和可靠性，但在电池续航、智能化水平以及地图更新方面仍有改进空间。如何进一步提高电池续航能力，增强智能化水平，并加快地图更新，是当前行业面临的主要挑战。</w:t>
      </w:r>
      <w:r>
        <w:rPr>
          <w:rFonts w:hint="eastAsia"/>
        </w:rPr>
        <w:br/>
      </w:r>
      <w:r>
        <w:rPr>
          <w:rFonts w:hint="eastAsia"/>
        </w:rPr>
        <w:t>　　未来，GPS峰彩的发展将更加注重高效与智能化。通过采用更先进的电池技术和软件优化，未来的GPS峰彩将能够提供更长的电池续航时间和更稳定的性能。此外，随着智能化技术的应用，集成智能监控系统的GPS峰彩，能够实现远程控制和故障预警，提高设备的可用性和维护效率。随着地图更新技术的发展，开发具有更高地图更新频率的GPS峰彩，确保用户能够获得最新的地形信息，将是未来的重要方向。同时，通过优化设计，提高GPS峰彩的可靠性和使用便捷性，确保在各种应用场景中的稳定性和耐用性，将是未来的发展趋势。随着可持续发展理念的推广，开发使用环保材料和技术的GPS峰彩，减少生产过程中的环境影响，将是未来的重要方向。</w:t>
      </w:r>
      <w:r>
        <w:rPr>
          <w:rFonts w:hint="eastAsia"/>
        </w:rPr>
        <w:br/>
      </w:r>
      <w:r>
        <w:rPr>
          <w:rFonts w:hint="eastAsia"/>
        </w:rPr>
        <w:t>　　《</w:t>
      </w:r>
      <w:hyperlink r:id="Rdaf212c6181949a1" w:history="1">
        <w:r>
          <w:rPr>
            <w:rStyle w:val="Hyperlink"/>
          </w:rPr>
          <w:t>2025-2031年中国GPS峰彩产业调研及发展前景预测报告</w:t>
        </w:r>
      </w:hyperlink>
      <w:r>
        <w:rPr>
          <w:rFonts w:hint="eastAsia"/>
        </w:rPr>
        <w:t>》全面分析了GPS峰彩行业的市场规模、需求和价格趋势，探讨了产业链结构及其发展变化。GPS峰彩报告详尽阐述了行业现状，对未来GPS峰彩市场前景和发展趋势进行了科学预测。同时，GPS峰彩报告还深入剖析了细分市场的竞争格局，重点评估了行业领先企业的竞争实力、市场集中度及品牌影响力。GPS峰彩报告以专业、科学的视角，为投资者揭示了GPS峰彩行业的投资空间和方向，是投资者、研究机构及政府决策层了解行业发展趋势、制定相关策略的重要参考。</w:t>
      </w:r>
      <w:r>
        <w:rPr>
          <w:rFonts w:hint="eastAsia"/>
        </w:rPr>
        <w:br/>
      </w:r>
      <w:r>
        <w:rPr>
          <w:rFonts w:hint="eastAsia"/>
        </w:rPr>
        <w:br/>
      </w:r>
      <w:r>
        <w:rPr>
          <w:rFonts w:hint="eastAsia"/>
        </w:rPr>
        <w:t>第一章 GPS峰彩行业概述</w:t>
      </w:r>
      <w:r>
        <w:rPr>
          <w:rFonts w:hint="eastAsia"/>
        </w:rPr>
        <w:br/>
      </w:r>
      <w:r>
        <w:rPr>
          <w:rFonts w:hint="eastAsia"/>
        </w:rPr>
        <w:t>　　第一节 GPS峰彩定义</w:t>
      </w:r>
      <w:r>
        <w:rPr>
          <w:rFonts w:hint="eastAsia"/>
        </w:rPr>
        <w:br/>
      </w:r>
      <w:r>
        <w:rPr>
          <w:rFonts w:hint="eastAsia"/>
        </w:rPr>
        <w:t>　　第二节 GPS峰彩行业发展历程</w:t>
      </w:r>
      <w:r>
        <w:rPr>
          <w:rFonts w:hint="eastAsia"/>
        </w:rPr>
        <w:br/>
      </w:r>
      <w:r>
        <w:rPr>
          <w:rFonts w:hint="eastAsia"/>
        </w:rPr>
        <w:t>　　第三节 GPS峰彩分类情况</w:t>
      </w:r>
      <w:r>
        <w:rPr>
          <w:rFonts w:hint="eastAsia"/>
        </w:rPr>
        <w:br/>
      </w:r>
      <w:r>
        <w:rPr>
          <w:rFonts w:hint="eastAsia"/>
        </w:rPr>
        <w:t>　　第四节 GPS峰彩产业链分析</w:t>
      </w:r>
      <w:r>
        <w:rPr>
          <w:rFonts w:hint="eastAsia"/>
        </w:rPr>
        <w:br/>
      </w:r>
      <w:r>
        <w:rPr>
          <w:rFonts w:hint="eastAsia"/>
        </w:rPr>
        <w:t>　　　　一、产业链模型介绍</w:t>
      </w:r>
      <w:r>
        <w:rPr>
          <w:rFonts w:hint="eastAsia"/>
        </w:rPr>
        <w:br/>
      </w:r>
      <w:r>
        <w:rPr>
          <w:rFonts w:hint="eastAsia"/>
        </w:rPr>
        <w:t>　　　　二、GPS峰彩产业链模型分析</w:t>
      </w:r>
      <w:r>
        <w:rPr>
          <w:rFonts w:hint="eastAsia"/>
        </w:rPr>
        <w:br/>
      </w:r>
      <w:r>
        <w:rPr>
          <w:rFonts w:hint="eastAsia"/>
        </w:rPr>
        <w:br/>
      </w:r>
      <w:r>
        <w:rPr>
          <w:rFonts w:hint="eastAsia"/>
        </w:rPr>
        <w:t>第二章 2024-2025年中国GPS峰彩行业发展环境分析</w:t>
      </w:r>
      <w:r>
        <w:rPr>
          <w:rFonts w:hint="eastAsia"/>
        </w:rPr>
        <w:br/>
      </w:r>
      <w:r>
        <w:rPr>
          <w:rFonts w:hint="eastAsia"/>
        </w:rPr>
        <w:t>　　第一节 中国GPS峰彩行业发展经济环境分析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中国GPS峰彩行业发展政策环境分析</w:t>
      </w:r>
      <w:r>
        <w:rPr>
          <w:rFonts w:hint="eastAsia"/>
        </w:rPr>
        <w:br/>
      </w:r>
      <w:r>
        <w:rPr>
          <w:rFonts w:hint="eastAsia"/>
        </w:rPr>
        <w:t>　　　　一、GPS峰彩行业政策影响分析</w:t>
      </w:r>
      <w:r>
        <w:rPr>
          <w:rFonts w:hint="eastAsia"/>
        </w:rPr>
        <w:br/>
      </w:r>
      <w:r>
        <w:rPr>
          <w:rFonts w:hint="eastAsia"/>
        </w:rPr>
        <w:t>　　　　二、相关GPS峰彩行业标准分析</w:t>
      </w:r>
      <w:r>
        <w:rPr>
          <w:rFonts w:hint="eastAsia"/>
        </w:rPr>
        <w:br/>
      </w:r>
      <w:r>
        <w:rPr>
          <w:rFonts w:hint="eastAsia"/>
        </w:rPr>
        <w:br/>
      </w:r>
      <w:r>
        <w:rPr>
          <w:rFonts w:hint="eastAsia"/>
        </w:rPr>
        <w:t>第三章 中国GPS峰彩行业供给情况分析预测</w:t>
      </w:r>
      <w:r>
        <w:rPr>
          <w:rFonts w:hint="eastAsia"/>
        </w:rPr>
        <w:br/>
      </w:r>
      <w:r>
        <w:rPr>
          <w:rFonts w:hint="eastAsia"/>
        </w:rPr>
        <w:t>　　第一节 2019-2024年中国GPS峰彩行业供给情况分析</w:t>
      </w:r>
      <w:r>
        <w:rPr>
          <w:rFonts w:hint="eastAsia"/>
        </w:rPr>
        <w:br/>
      </w:r>
      <w:r>
        <w:rPr>
          <w:rFonts w:hint="eastAsia"/>
        </w:rPr>
        <w:t>　　第二节 2025年中国GPS峰彩供给特点分析</w:t>
      </w:r>
      <w:r>
        <w:rPr>
          <w:rFonts w:hint="eastAsia"/>
        </w:rPr>
        <w:br/>
      </w:r>
      <w:r>
        <w:rPr>
          <w:rFonts w:hint="eastAsia"/>
        </w:rPr>
        <w:t>　　第三节 2025-2031年中国GPS峰彩行业供给情况预测</w:t>
      </w:r>
      <w:r>
        <w:rPr>
          <w:rFonts w:hint="eastAsia"/>
        </w:rPr>
        <w:br/>
      </w:r>
      <w:r>
        <w:rPr>
          <w:rFonts w:hint="eastAsia"/>
        </w:rPr>
        <w:br/>
      </w:r>
      <w:r>
        <w:rPr>
          <w:rFonts w:hint="eastAsia"/>
        </w:rPr>
        <w:t>第四章 中国GPS峰彩行业需求情况分析预测</w:t>
      </w:r>
      <w:r>
        <w:rPr>
          <w:rFonts w:hint="eastAsia"/>
        </w:rPr>
        <w:br/>
      </w:r>
      <w:r>
        <w:rPr>
          <w:rFonts w:hint="eastAsia"/>
        </w:rPr>
        <w:t>　　第一节 2019-2024年中国GPS峰彩需求情况分析</w:t>
      </w:r>
      <w:r>
        <w:rPr>
          <w:rFonts w:hint="eastAsia"/>
        </w:rPr>
        <w:br/>
      </w:r>
      <w:r>
        <w:rPr>
          <w:rFonts w:hint="eastAsia"/>
        </w:rPr>
        <w:t>　　第二节 2025年中国GPS峰彩行业需求特点分析</w:t>
      </w:r>
      <w:r>
        <w:rPr>
          <w:rFonts w:hint="eastAsia"/>
        </w:rPr>
        <w:br/>
      </w:r>
      <w:r>
        <w:rPr>
          <w:rFonts w:hint="eastAsia"/>
        </w:rPr>
        <w:t>　　第三节 2019-2024年中国GPS峰彩行业市场价格分析</w:t>
      </w:r>
      <w:r>
        <w:rPr>
          <w:rFonts w:hint="eastAsia"/>
        </w:rPr>
        <w:br/>
      </w:r>
      <w:r>
        <w:rPr>
          <w:rFonts w:hint="eastAsia"/>
        </w:rPr>
        <w:t>　　第四节 2025-2031年中国GPS峰彩行业市场需求预测</w:t>
      </w:r>
      <w:r>
        <w:rPr>
          <w:rFonts w:hint="eastAsia"/>
        </w:rPr>
        <w:br/>
      </w:r>
      <w:r>
        <w:rPr>
          <w:rFonts w:hint="eastAsia"/>
        </w:rPr>
        <w:br/>
      </w:r>
      <w:r>
        <w:rPr>
          <w:rFonts w:hint="eastAsia"/>
        </w:rPr>
        <w:t>第五章 GPS峰彩细分行业市场调研</w:t>
      </w:r>
      <w:r>
        <w:rPr>
          <w:rFonts w:hint="eastAsia"/>
        </w:rPr>
        <w:br/>
      </w:r>
      <w:r>
        <w:rPr>
          <w:rFonts w:hint="eastAsia"/>
        </w:rPr>
        <w:t>　　第一节 GPS峰彩细分行业——**市场调研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GPS峰彩细分行业——**市场调研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2019-2024年中国GPS峰彩行业重点地区调研分析</w:t>
      </w:r>
      <w:r>
        <w:rPr>
          <w:rFonts w:hint="eastAsia"/>
        </w:rPr>
        <w:br/>
      </w:r>
      <w:r>
        <w:rPr>
          <w:rFonts w:hint="eastAsia"/>
        </w:rPr>
        <w:t>　　　　一、中国GPS峰彩行业重点区域市场结构调研</w:t>
      </w:r>
      <w:r>
        <w:rPr>
          <w:rFonts w:hint="eastAsia"/>
        </w:rPr>
        <w:br/>
      </w:r>
      <w:r>
        <w:rPr>
          <w:rFonts w:hint="eastAsia"/>
        </w:rPr>
        <w:t>　　　　二、**地区GPS峰彩行业市场需求规模情况</w:t>
      </w:r>
      <w:r>
        <w:rPr>
          <w:rFonts w:hint="eastAsia"/>
        </w:rPr>
        <w:br/>
      </w:r>
      <w:r>
        <w:rPr>
          <w:rFonts w:hint="eastAsia"/>
        </w:rPr>
        <w:t>　　　　三、**地区GPS峰彩行业市场需求规模情况</w:t>
      </w:r>
      <w:r>
        <w:rPr>
          <w:rFonts w:hint="eastAsia"/>
        </w:rPr>
        <w:br/>
      </w:r>
      <w:r>
        <w:rPr>
          <w:rFonts w:hint="eastAsia"/>
        </w:rPr>
        <w:t>　　　　四、**地区GPS峰彩行业市场需求规模情况</w:t>
      </w:r>
      <w:r>
        <w:rPr>
          <w:rFonts w:hint="eastAsia"/>
        </w:rPr>
        <w:br/>
      </w:r>
      <w:r>
        <w:rPr>
          <w:rFonts w:hint="eastAsia"/>
        </w:rPr>
        <w:t>　　　　五、**地区GPS峰彩行业市场需求规模情况</w:t>
      </w:r>
      <w:r>
        <w:rPr>
          <w:rFonts w:hint="eastAsia"/>
        </w:rPr>
        <w:br/>
      </w:r>
      <w:r>
        <w:rPr>
          <w:rFonts w:hint="eastAsia"/>
        </w:rPr>
        <w:t>　　　　六、**地区GPS峰彩行业市场需求规模情况</w:t>
      </w:r>
      <w:r>
        <w:rPr>
          <w:rFonts w:hint="eastAsia"/>
        </w:rPr>
        <w:br/>
      </w:r>
      <w:r>
        <w:rPr>
          <w:rFonts w:hint="eastAsia"/>
        </w:rPr>
        <w:t>　　　　……</w:t>
      </w:r>
      <w:r>
        <w:rPr>
          <w:rFonts w:hint="eastAsia"/>
        </w:rPr>
        <w:br/>
      </w:r>
      <w:r>
        <w:rPr>
          <w:rFonts w:hint="eastAsia"/>
        </w:rPr>
        <w:br/>
      </w:r>
      <w:r>
        <w:rPr>
          <w:rFonts w:hint="eastAsia"/>
        </w:rPr>
        <w:t>第七章 GPS峰彩行业竞争格局分析</w:t>
      </w:r>
      <w:r>
        <w:rPr>
          <w:rFonts w:hint="eastAsia"/>
        </w:rPr>
        <w:br/>
      </w:r>
      <w:r>
        <w:rPr>
          <w:rFonts w:hint="eastAsia"/>
        </w:rPr>
        <w:t>　　第一节 GPS峰彩行业集中度分析</w:t>
      </w:r>
      <w:r>
        <w:rPr>
          <w:rFonts w:hint="eastAsia"/>
        </w:rPr>
        <w:br/>
      </w:r>
      <w:r>
        <w:rPr>
          <w:rFonts w:hint="eastAsia"/>
        </w:rPr>
        <w:t>　　　　一、GPS峰彩市场集中度分析</w:t>
      </w:r>
      <w:r>
        <w:rPr>
          <w:rFonts w:hint="eastAsia"/>
        </w:rPr>
        <w:br/>
      </w:r>
      <w:r>
        <w:rPr>
          <w:rFonts w:hint="eastAsia"/>
        </w:rPr>
        <w:t>　　　　二、GPS峰彩企业集中度分析</w:t>
      </w:r>
      <w:r>
        <w:rPr>
          <w:rFonts w:hint="eastAsia"/>
        </w:rPr>
        <w:br/>
      </w:r>
      <w:r>
        <w:rPr>
          <w:rFonts w:hint="eastAsia"/>
        </w:rPr>
        <w:t>　　　　三、GPS峰彩区域集中度分析</w:t>
      </w:r>
      <w:r>
        <w:rPr>
          <w:rFonts w:hint="eastAsia"/>
        </w:rPr>
        <w:br/>
      </w:r>
      <w:r>
        <w:rPr>
          <w:rFonts w:hint="eastAsia"/>
        </w:rPr>
        <w:t>　　第二节 GPS峰彩行业竞争格局分析</w:t>
      </w:r>
      <w:r>
        <w:rPr>
          <w:rFonts w:hint="eastAsia"/>
        </w:rPr>
        <w:br/>
      </w:r>
      <w:r>
        <w:rPr>
          <w:rFonts w:hint="eastAsia"/>
        </w:rPr>
        <w:t>　　　　一、2025年GPS峰彩行业竞争分析</w:t>
      </w:r>
      <w:r>
        <w:rPr>
          <w:rFonts w:hint="eastAsia"/>
        </w:rPr>
        <w:br/>
      </w:r>
      <w:r>
        <w:rPr>
          <w:rFonts w:hint="eastAsia"/>
        </w:rPr>
        <w:t>　　　　二、2025年中外GPS峰彩产品竞争分析</w:t>
      </w:r>
      <w:r>
        <w:rPr>
          <w:rFonts w:hint="eastAsia"/>
        </w:rPr>
        <w:br/>
      </w:r>
      <w:r>
        <w:rPr>
          <w:rFonts w:hint="eastAsia"/>
        </w:rPr>
        <w:t>　　　　三、2019-2024年中国GPS峰彩市场竞争分析</w:t>
      </w:r>
      <w:r>
        <w:rPr>
          <w:rFonts w:hint="eastAsia"/>
        </w:rPr>
        <w:br/>
      </w:r>
      <w:r>
        <w:rPr>
          <w:rFonts w:hint="eastAsia"/>
        </w:rPr>
        <w:t>　　　　四、2025-2031年国内主要GPS峰彩企业动向</w:t>
      </w:r>
      <w:r>
        <w:rPr>
          <w:rFonts w:hint="eastAsia"/>
        </w:rPr>
        <w:br/>
      </w:r>
      <w:r>
        <w:rPr>
          <w:rFonts w:hint="eastAsia"/>
        </w:rPr>
        <w:br/>
      </w:r>
      <w:r>
        <w:rPr>
          <w:rFonts w:hint="eastAsia"/>
        </w:rPr>
        <w:t>第八章 GPS峰彩行业重点企业发展调研</w:t>
      </w:r>
      <w:r>
        <w:rPr>
          <w:rFonts w:hint="eastAsia"/>
        </w:rPr>
        <w:br/>
      </w:r>
      <w:r>
        <w:rPr>
          <w:rFonts w:hint="eastAsia"/>
        </w:rPr>
        <w:t>　　第一节 GPS峰彩企业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GPS峰彩企业</w:t>
      </w:r>
      <w:r>
        <w:rPr>
          <w:rFonts w:hint="eastAsia"/>
        </w:rPr>
        <w:br/>
      </w:r>
      <w:r>
        <w:rPr>
          <w:rFonts w:hint="eastAsia"/>
        </w:rPr>
        <w:t>　　　　一、企业概况</w:t>
      </w:r>
      <w:r>
        <w:rPr>
          <w:rFonts w:hint="eastAsia"/>
        </w:rPr>
        <w:br/>
      </w:r>
      <w:r>
        <w:rPr>
          <w:rFonts w:hint="eastAsia"/>
        </w:rPr>
        <w:t>　　　　二、GPS峰彩企业经营情况分析</w:t>
      </w:r>
      <w:r>
        <w:rPr>
          <w:rFonts w:hint="eastAsia"/>
        </w:rPr>
        <w:br/>
      </w:r>
      <w:r>
        <w:rPr>
          <w:rFonts w:hint="eastAsia"/>
        </w:rPr>
        <w:t>　　　　三、GPS峰彩企业发展规划及前景展望</w:t>
      </w:r>
      <w:r>
        <w:rPr>
          <w:rFonts w:hint="eastAsia"/>
        </w:rPr>
        <w:br/>
      </w:r>
      <w:r>
        <w:rPr>
          <w:rFonts w:hint="eastAsia"/>
        </w:rPr>
        <w:t>　　第三节 GPS峰彩企业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GPS峰彩企业</w:t>
      </w:r>
      <w:r>
        <w:rPr>
          <w:rFonts w:hint="eastAsia"/>
        </w:rPr>
        <w:br/>
      </w:r>
      <w:r>
        <w:rPr>
          <w:rFonts w:hint="eastAsia"/>
        </w:rPr>
        <w:t>　　　　一、企业概况</w:t>
      </w:r>
      <w:r>
        <w:rPr>
          <w:rFonts w:hint="eastAsia"/>
        </w:rPr>
        <w:br/>
      </w:r>
      <w:r>
        <w:rPr>
          <w:rFonts w:hint="eastAsia"/>
        </w:rPr>
        <w:t>　　　　二、GPS峰彩企业经营情况分析</w:t>
      </w:r>
      <w:r>
        <w:rPr>
          <w:rFonts w:hint="eastAsia"/>
        </w:rPr>
        <w:br/>
      </w:r>
      <w:r>
        <w:rPr>
          <w:rFonts w:hint="eastAsia"/>
        </w:rPr>
        <w:t>　　　　三、GPS峰彩企业发展规划及前景展望</w:t>
      </w:r>
      <w:r>
        <w:rPr>
          <w:rFonts w:hint="eastAsia"/>
        </w:rPr>
        <w:br/>
      </w:r>
      <w:r>
        <w:rPr>
          <w:rFonts w:hint="eastAsia"/>
        </w:rPr>
        <w:t>　　第五节 GPS峰彩企业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GPS峰彩行业市场竞争策略分析</w:t>
      </w:r>
      <w:r>
        <w:rPr>
          <w:rFonts w:hint="eastAsia"/>
        </w:rPr>
        <w:br/>
      </w:r>
      <w:r>
        <w:rPr>
          <w:rFonts w:hint="eastAsia"/>
        </w:rPr>
        <w:t>　　第一节 GPS峰彩行业竞争结构分析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GPS峰彩市场竞争策略分析</w:t>
      </w:r>
      <w:r>
        <w:rPr>
          <w:rFonts w:hint="eastAsia"/>
        </w:rPr>
        <w:br/>
      </w:r>
      <w:r>
        <w:rPr>
          <w:rFonts w:hint="eastAsia"/>
        </w:rPr>
        <w:t>　　　　一、GPS峰彩市场增长潜力分析</w:t>
      </w:r>
      <w:r>
        <w:rPr>
          <w:rFonts w:hint="eastAsia"/>
        </w:rPr>
        <w:br/>
      </w:r>
      <w:r>
        <w:rPr>
          <w:rFonts w:hint="eastAsia"/>
        </w:rPr>
        <w:t>　　　　二、GPS峰彩产品竞争策略分析</w:t>
      </w:r>
      <w:r>
        <w:rPr>
          <w:rFonts w:hint="eastAsia"/>
        </w:rPr>
        <w:br/>
      </w:r>
      <w:r>
        <w:rPr>
          <w:rFonts w:hint="eastAsia"/>
        </w:rPr>
        <w:t>　　　　三、典型GPS峰彩企业产品竞争策略分析</w:t>
      </w:r>
      <w:r>
        <w:rPr>
          <w:rFonts w:hint="eastAsia"/>
        </w:rPr>
        <w:br/>
      </w:r>
      <w:r>
        <w:rPr>
          <w:rFonts w:hint="eastAsia"/>
        </w:rPr>
        <w:t>　　第三节 GPS峰彩企业竞争策略分析</w:t>
      </w:r>
      <w:r>
        <w:rPr>
          <w:rFonts w:hint="eastAsia"/>
        </w:rPr>
        <w:br/>
      </w:r>
      <w:r>
        <w:rPr>
          <w:rFonts w:hint="eastAsia"/>
        </w:rPr>
        <w:t>　　　　一、2025-2031年我国GPS峰彩市场竞争趋势</w:t>
      </w:r>
      <w:r>
        <w:rPr>
          <w:rFonts w:hint="eastAsia"/>
        </w:rPr>
        <w:br/>
      </w:r>
      <w:r>
        <w:rPr>
          <w:rFonts w:hint="eastAsia"/>
        </w:rPr>
        <w:t>　　　　二、2025-2031年GPS峰彩行业竞争格局展望</w:t>
      </w:r>
      <w:r>
        <w:rPr>
          <w:rFonts w:hint="eastAsia"/>
        </w:rPr>
        <w:br/>
      </w:r>
      <w:r>
        <w:rPr>
          <w:rFonts w:hint="eastAsia"/>
        </w:rPr>
        <w:t>　　　　三、2025-2031年GPS峰彩行业竞争策略分析</w:t>
      </w:r>
      <w:r>
        <w:rPr>
          <w:rFonts w:hint="eastAsia"/>
        </w:rPr>
        <w:br/>
      </w:r>
      <w:r>
        <w:rPr>
          <w:rFonts w:hint="eastAsia"/>
        </w:rPr>
        <w:br/>
      </w:r>
      <w:r>
        <w:rPr>
          <w:rFonts w:hint="eastAsia"/>
        </w:rPr>
        <w:t>第十章 GPS峰彩行业投资与发展前景分析</w:t>
      </w:r>
      <w:r>
        <w:rPr>
          <w:rFonts w:hint="eastAsia"/>
        </w:rPr>
        <w:br/>
      </w:r>
      <w:r>
        <w:rPr>
          <w:rFonts w:hint="eastAsia"/>
        </w:rPr>
        <w:t>　　第一节 2025年GPS峰彩行业投资情况分析</w:t>
      </w:r>
      <w:r>
        <w:rPr>
          <w:rFonts w:hint="eastAsia"/>
        </w:rPr>
        <w:br/>
      </w:r>
      <w:r>
        <w:rPr>
          <w:rFonts w:hint="eastAsia"/>
        </w:rPr>
        <w:t>　　　　一、2025年GPS峰彩总体投资结构</w:t>
      </w:r>
      <w:r>
        <w:rPr>
          <w:rFonts w:hint="eastAsia"/>
        </w:rPr>
        <w:br/>
      </w:r>
      <w:r>
        <w:rPr>
          <w:rFonts w:hint="eastAsia"/>
        </w:rPr>
        <w:t>　　　　二、2025年GPS峰彩投资规模情况</w:t>
      </w:r>
      <w:r>
        <w:rPr>
          <w:rFonts w:hint="eastAsia"/>
        </w:rPr>
        <w:br/>
      </w:r>
      <w:r>
        <w:rPr>
          <w:rFonts w:hint="eastAsia"/>
        </w:rPr>
        <w:t>　　　　三、2025年GPS峰彩投资增速情况</w:t>
      </w:r>
      <w:r>
        <w:rPr>
          <w:rFonts w:hint="eastAsia"/>
        </w:rPr>
        <w:br/>
      </w:r>
      <w:r>
        <w:rPr>
          <w:rFonts w:hint="eastAsia"/>
        </w:rPr>
        <w:t>　　　　四、2025年GPS峰彩分地区投资分析</w:t>
      </w:r>
      <w:r>
        <w:rPr>
          <w:rFonts w:hint="eastAsia"/>
        </w:rPr>
        <w:br/>
      </w:r>
      <w:r>
        <w:rPr>
          <w:rFonts w:hint="eastAsia"/>
        </w:rPr>
        <w:t>　　第二节 GPS峰彩行业投资机会分析</w:t>
      </w:r>
      <w:r>
        <w:rPr>
          <w:rFonts w:hint="eastAsia"/>
        </w:rPr>
        <w:br/>
      </w:r>
      <w:r>
        <w:rPr>
          <w:rFonts w:hint="eastAsia"/>
        </w:rPr>
        <w:t>　　　　一、GPS峰彩投资项目分析</w:t>
      </w:r>
      <w:r>
        <w:rPr>
          <w:rFonts w:hint="eastAsia"/>
        </w:rPr>
        <w:br/>
      </w:r>
      <w:r>
        <w:rPr>
          <w:rFonts w:hint="eastAsia"/>
        </w:rPr>
        <w:t>　　　　二、可以投资的GPS峰彩模式</w:t>
      </w:r>
      <w:r>
        <w:rPr>
          <w:rFonts w:hint="eastAsia"/>
        </w:rPr>
        <w:br/>
      </w:r>
      <w:r>
        <w:rPr>
          <w:rFonts w:hint="eastAsia"/>
        </w:rPr>
        <w:t>　　　　三、2025年GPS峰彩投资机会</w:t>
      </w:r>
      <w:r>
        <w:rPr>
          <w:rFonts w:hint="eastAsia"/>
        </w:rPr>
        <w:br/>
      </w:r>
      <w:r>
        <w:rPr>
          <w:rFonts w:hint="eastAsia"/>
        </w:rPr>
        <w:t>　　　　四、2025年GPS峰彩投资新方向</w:t>
      </w:r>
      <w:r>
        <w:rPr>
          <w:rFonts w:hint="eastAsia"/>
        </w:rPr>
        <w:br/>
      </w:r>
      <w:r>
        <w:rPr>
          <w:rFonts w:hint="eastAsia"/>
        </w:rPr>
        <w:br/>
      </w:r>
      <w:r>
        <w:rPr>
          <w:rFonts w:hint="eastAsia"/>
        </w:rPr>
        <w:t>第十一章 2025-2031年GPS峰彩行业发展趋势及投资风险分析</w:t>
      </w:r>
      <w:r>
        <w:rPr>
          <w:rFonts w:hint="eastAsia"/>
        </w:rPr>
        <w:br/>
      </w:r>
      <w:r>
        <w:rPr>
          <w:rFonts w:hint="eastAsia"/>
        </w:rPr>
        <w:t>　　第一节 当前GPS峰彩存在的问题</w:t>
      </w:r>
      <w:r>
        <w:rPr>
          <w:rFonts w:hint="eastAsia"/>
        </w:rPr>
        <w:br/>
      </w:r>
      <w:r>
        <w:rPr>
          <w:rFonts w:hint="eastAsia"/>
        </w:rPr>
        <w:t>　　第二节 GPS峰彩未来发展预测分析</w:t>
      </w:r>
      <w:r>
        <w:rPr>
          <w:rFonts w:hint="eastAsia"/>
        </w:rPr>
        <w:br/>
      </w:r>
      <w:r>
        <w:rPr>
          <w:rFonts w:hint="eastAsia"/>
        </w:rPr>
        <w:t>　　　　一、中国GPS峰彩发展方向分析</w:t>
      </w:r>
      <w:r>
        <w:rPr>
          <w:rFonts w:hint="eastAsia"/>
        </w:rPr>
        <w:br/>
      </w:r>
      <w:r>
        <w:rPr>
          <w:rFonts w:hint="eastAsia"/>
        </w:rPr>
        <w:t>　　　　二、2025-2031年中国GPS峰彩行业发展规模</w:t>
      </w:r>
      <w:r>
        <w:rPr>
          <w:rFonts w:hint="eastAsia"/>
        </w:rPr>
        <w:br/>
      </w:r>
      <w:r>
        <w:rPr>
          <w:rFonts w:hint="eastAsia"/>
        </w:rPr>
        <w:t>　　　　三、2025-2031年中国GPS峰彩行业发展趋势预测</w:t>
      </w:r>
      <w:r>
        <w:rPr>
          <w:rFonts w:hint="eastAsia"/>
        </w:rPr>
        <w:br/>
      </w:r>
      <w:r>
        <w:rPr>
          <w:rFonts w:hint="eastAsia"/>
        </w:rPr>
        <w:t>　　第三节 2025-2031年中国GPS峰彩行业投资风险分析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GPS峰彩市场预测及项目投资建议</w:t>
      </w:r>
      <w:r>
        <w:rPr>
          <w:rFonts w:hint="eastAsia"/>
        </w:rPr>
        <w:br/>
      </w:r>
      <w:r>
        <w:rPr>
          <w:rFonts w:hint="eastAsia"/>
        </w:rPr>
        <w:t>　　第一节 中国GPS峰彩行业生产、营销企业投资运作模式分析</w:t>
      </w:r>
      <w:r>
        <w:rPr>
          <w:rFonts w:hint="eastAsia"/>
        </w:rPr>
        <w:br/>
      </w:r>
      <w:r>
        <w:rPr>
          <w:rFonts w:hint="eastAsia"/>
        </w:rPr>
        <w:t>　　第二节 GPS峰彩行业外销与内销优势分析</w:t>
      </w:r>
      <w:r>
        <w:rPr>
          <w:rFonts w:hint="eastAsia"/>
        </w:rPr>
        <w:br/>
      </w:r>
      <w:r>
        <w:rPr>
          <w:rFonts w:hint="eastAsia"/>
        </w:rPr>
        <w:t>　　第三节 2025-2031年中国GPS峰彩行业市场规模及增长趋势</w:t>
      </w:r>
      <w:r>
        <w:rPr>
          <w:rFonts w:hint="eastAsia"/>
        </w:rPr>
        <w:br/>
      </w:r>
      <w:r>
        <w:rPr>
          <w:rFonts w:hint="eastAsia"/>
        </w:rPr>
        <w:t>　　第四节 2025-2031年中国GPS峰彩行业投资规模预测</w:t>
      </w:r>
      <w:r>
        <w:rPr>
          <w:rFonts w:hint="eastAsia"/>
        </w:rPr>
        <w:br/>
      </w:r>
      <w:r>
        <w:rPr>
          <w:rFonts w:hint="eastAsia"/>
        </w:rPr>
        <w:t>　　第五节 2025-2031年GPS峰彩行业市场盈利预测</w:t>
      </w:r>
      <w:r>
        <w:rPr>
          <w:rFonts w:hint="eastAsia"/>
        </w:rPr>
        <w:br/>
      </w:r>
      <w:r>
        <w:rPr>
          <w:rFonts w:hint="eastAsia"/>
        </w:rPr>
        <w:t>　　第六节 中⋅智⋅林⋅－GPS峰彩行业项目投资建议</w:t>
      </w:r>
      <w:r>
        <w:rPr>
          <w:rFonts w:hint="eastAsia"/>
        </w:rPr>
        <w:br/>
      </w:r>
      <w:r>
        <w:rPr>
          <w:rFonts w:hint="eastAsia"/>
        </w:rPr>
        <w:t>　　　　一、GPS峰彩技术应用注意事项</w:t>
      </w:r>
      <w:r>
        <w:rPr>
          <w:rFonts w:hint="eastAsia"/>
        </w:rPr>
        <w:br/>
      </w:r>
      <w:r>
        <w:rPr>
          <w:rFonts w:hint="eastAsia"/>
        </w:rPr>
        <w:t>　　　　二、GPS峰彩项目投资注意事项</w:t>
      </w:r>
      <w:r>
        <w:rPr>
          <w:rFonts w:hint="eastAsia"/>
        </w:rPr>
        <w:br/>
      </w:r>
      <w:r>
        <w:rPr>
          <w:rFonts w:hint="eastAsia"/>
        </w:rPr>
        <w:t>　　　　三、GPS峰彩生产开发注意事项</w:t>
      </w:r>
      <w:r>
        <w:rPr>
          <w:rFonts w:hint="eastAsia"/>
        </w:rPr>
        <w:br/>
      </w:r>
      <w:r>
        <w:rPr>
          <w:rFonts w:hint="eastAsia"/>
        </w:rPr>
        <w:t>　　　　四、GPS峰彩销售注意事项</w:t>
      </w:r>
      <w:r>
        <w:rPr>
          <w:rFonts w:hint="eastAsia"/>
        </w:rPr>
        <w:br/>
      </w:r>
      <w:r>
        <w:rPr>
          <w:rFonts w:hint="eastAsia"/>
        </w:rPr>
        <w:br/>
      </w:r>
      <w:r>
        <w:rPr>
          <w:rFonts w:hint="eastAsia"/>
        </w:rPr>
        <w:t>图表目录</w:t>
      </w:r>
      <w:r>
        <w:rPr>
          <w:rFonts w:hint="eastAsia"/>
        </w:rPr>
        <w:br/>
      </w:r>
      <w:r>
        <w:rPr>
          <w:rFonts w:hint="eastAsia"/>
        </w:rPr>
        <w:t>　　图表 GPS峰彩行业类别</w:t>
      </w:r>
      <w:r>
        <w:rPr>
          <w:rFonts w:hint="eastAsia"/>
        </w:rPr>
        <w:br/>
      </w:r>
      <w:r>
        <w:rPr>
          <w:rFonts w:hint="eastAsia"/>
        </w:rPr>
        <w:t>　　图表 GPS峰彩行业产业链调研</w:t>
      </w:r>
      <w:r>
        <w:rPr>
          <w:rFonts w:hint="eastAsia"/>
        </w:rPr>
        <w:br/>
      </w:r>
      <w:r>
        <w:rPr>
          <w:rFonts w:hint="eastAsia"/>
        </w:rPr>
        <w:t>　　图表 GPS峰彩行业现状</w:t>
      </w:r>
      <w:r>
        <w:rPr>
          <w:rFonts w:hint="eastAsia"/>
        </w:rPr>
        <w:br/>
      </w:r>
      <w:r>
        <w:rPr>
          <w:rFonts w:hint="eastAsia"/>
        </w:rPr>
        <w:t>　　图表 GPS峰彩行业标准</w:t>
      </w:r>
      <w:r>
        <w:rPr>
          <w:rFonts w:hint="eastAsia"/>
        </w:rPr>
        <w:br/>
      </w:r>
      <w:r>
        <w:rPr>
          <w:rFonts w:hint="eastAsia"/>
        </w:rPr>
        <w:t>　　……</w:t>
      </w:r>
      <w:r>
        <w:rPr>
          <w:rFonts w:hint="eastAsia"/>
        </w:rPr>
        <w:br/>
      </w:r>
      <w:r>
        <w:rPr>
          <w:rFonts w:hint="eastAsia"/>
        </w:rPr>
        <w:t>　　图表 2019-2024年中国GPS峰彩行业市场规模</w:t>
      </w:r>
      <w:r>
        <w:rPr>
          <w:rFonts w:hint="eastAsia"/>
        </w:rPr>
        <w:br/>
      </w:r>
      <w:r>
        <w:rPr>
          <w:rFonts w:hint="eastAsia"/>
        </w:rPr>
        <w:t>　　图表 2024年中国GPS峰彩行业产能</w:t>
      </w:r>
      <w:r>
        <w:rPr>
          <w:rFonts w:hint="eastAsia"/>
        </w:rPr>
        <w:br/>
      </w:r>
      <w:r>
        <w:rPr>
          <w:rFonts w:hint="eastAsia"/>
        </w:rPr>
        <w:t>　　图表 2019-2024年中国GPS峰彩行业产量统计</w:t>
      </w:r>
      <w:r>
        <w:rPr>
          <w:rFonts w:hint="eastAsia"/>
        </w:rPr>
        <w:br/>
      </w:r>
      <w:r>
        <w:rPr>
          <w:rFonts w:hint="eastAsia"/>
        </w:rPr>
        <w:t>　　图表 GPS峰彩行业动态</w:t>
      </w:r>
      <w:r>
        <w:rPr>
          <w:rFonts w:hint="eastAsia"/>
        </w:rPr>
        <w:br/>
      </w:r>
      <w:r>
        <w:rPr>
          <w:rFonts w:hint="eastAsia"/>
        </w:rPr>
        <w:t>　　图表 2019-2024年中国GPS峰彩市场需求量</w:t>
      </w:r>
      <w:r>
        <w:rPr>
          <w:rFonts w:hint="eastAsia"/>
        </w:rPr>
        <w:br/>
      </w:r>
      <w:r>
        <w:rPr>
          <w:rFonts w:hint="eastAsia"/>
        </w:rPr>
        <w:t>　　图表 2025年中国GPS峰彩行业需求区域调研</w:t>
      </w:r>
      <w:r>
        <w:rPr>
          <w:rFonts w:hint="eastAsia"/>
        </w:rPr>
        <w:br/>
      </w:r>
      <w:r>
        <w:rPr>
          <w:rFonts w:hint="eastAsia"/>
        </w:rPr>
        <w:t>　　图表 2019-2024年中国GPS峰彩行情</w:t>
      </w:r>
      <w:r>
        <w:rPr>
          <w:rFonts w:hint="eastAsia"/>
        </w:rPr>
        <w:br/>
      </w:r>
      <w:r>
        <w:rPr>
          <w:rFonts w:hint="eastAsia"/>
        </w:rPr>
        <w:t>　　图表 2019-2024年中国GPS峰彩价格走势图</w:t>
      </w:r>
      <w:r>
        <w:rPr>
          <w:rFonts w:hint="eastAsia"/>
        </w:rPr>
        <w:br/>
      </w:r>
      <w:r>
        <w:rPr>
          <w:rFonts w:hint="eastAsia"/>
        </w:rPr>
        <w:t>　　图表 2019-2024年中国GPS峰彩行业销售收入</w:t>
      </w:r>
      <w:r>
        <w:rPr>
          <w:rFonts w:hint="eastAsia"/>
        </w:rPr>
        <w:br/>
      </w:r>
      <w:r>
        <w:rPr>
          <w:rFonts w:hint="eastAsia"/>
        </w:rPr>
        <w:t>　　图表 2019-2024年中国GPS峰彩行业盈利情况</w:t>
      </w:r>
      <w:r>
        <w:rPr>
          <w:rFonts w:hint="eastAsia"/>
        </w:rPr>
        <w:br/>
      </w:r>
      <w:r>
        <w:rPr>
          <w:rFonts w:hint="eastAsia"/>
        </w:rPr>
        <w:t>　　图表 2019-2024年中国GPS峰彩行业利润总额</w:t>
      </w:r>
      <w:r>
        <w:rPr>
          <w:rFonts w:hint="eastAsia"/>
        </w:rPr>
        <w:br/>
      </w:r>
      <w:r>
        <w:rPr>
          <w:rFonts w:hint="eastAsia"/>
        </w:rPr>
        <w:t>　　……</w:t>
      </w:r>
      <w:r>
        <w:rPr>
          <w:rFonts w:hint="eastAsia"/>
        </w:rPr>
        <w:br/>
      </w:r>
      <w:r>
        <w:rPr>
          <w:rFonts w:hint="eastAsia"/>
        </w:rPr>
        <w:t>　　图表 2019-2024年中国GPS峰彩进口统计</w:t>
      </w:r>
      <w:r>
        <w:rPr>
          <w:rFonts w:hint="eastAsia"/>
        </w:rPr>
        <w:br/>
      </w:r>
      <w:r>
        <w:rPr>
          <w:rFonts w:hint="eastAsia"/>
        </w:rPr>
        <w:t>　　图表 2019-2024年中国GPS峰彩出口统计</w:t>
      </w:r>
      <w:r>
        <w:rPr>
          <w:rFonts w:hint="eastAsia"/>
        </w:rPr>
        <w:br/>
      </w:r>
      <w:r>
        <w:rPr>
          <w:rFonts w:hint="eastAsia"/>
        </w:rPr>
        <w:t>　　……</w:t>
      </w:r>
      <w:r>
        <w:rPr>
          <w:rFonts w:hint="eastAsia"/>
        </w:rPr>
        <w:br/>
      </w:r>
      <w:r>
        <w:rPr>
          <w:rFonts w:hint="eastAsia"/>
        </w:rPr>
        <w:t>　　图表 2019-2024年中国GPS峰彩行业企业数量统计</w:t>
      </w:r>
      <w:r>
        <w:rPr>
          <w:rFonts w:hint="eastAsia"/>
        </w:rPr>
        <w:br/>
      </w:r>
      <w:r>
        <w:rPr>
          <w:rFonts w:hint="eastAsia"/>
        </w:rPr>
        <w:t>　　图表 **地区GPS峰彩市场规模</w:t>
      </w:r>
      <w:r>
        <w:rPr>
          <w:rFonts w:hint="eastAsia"/>
        </w:rPr>
        <w:br/>
      </w:r>
      <w:r>
        <w:rPr>
          <w:rFonts w:hint="eastAsia"/>
        </w:rPr>
        <w:t>　　图表 **地区GPS峰彩行业市场需求</w:t>
      </w:r>
      <w:r>
        <w:rPr>
          <w:rFonts w:hint="eastAsia"/>
        </w:rPr>
        <w:br/>
      </w:r>
      <w:r>
        <w:rPr>
          <w:rFonts w:hint="eastAsia"/>
        </w:rPr>
        <w:t>　　图表 **地区GPS峰彩市场调研</w:t>
      </w:r>
      <w:r>
        <w:rPr>
          <w:rFonts w:hint="eastAsia"/>
        </w:rPr>
        <w:br/>
      </w:r>
      <w:r>
        <w:rPr>
          <w:rFonts w:hint="eastAsia"/>
        </w:rPr>
        <w:t>　　图表 **地区GPS峰彩行业市场需求分析</w:t>
      </w:r>
      <w:r>
        <w:rPr>
          <w:rFonts w:hint="eastAsia"/>
        </w:rPr>
        <w:br/>
      </w:r>
      <w:r>
        <w:rPr>
          <w:rFonts w:hint="eastAsia"/>
        </w:rPr>
        <w:t>　　图表 **地区GPS峰彩市场规模</w:t>
      </w:r>
      <w:r>
        <w:rPr>
          <w:rFonts w:hint="eastAsia"/>
        </w:rPr>
        <w:br/>
      </w:r>
      <w:r>
        <w:rPr>
          <w:rFonts w:hint="eastAsia"/>
        </w:rPr>
        <w:t>　　图表 **地区GPS峰彩行业市场需求</w:t>
      </w:r>
      <w:r>
        <w:rPr>
          <w:rFonts w:hint="eastAsia"/>
        </w:rPr>
        <w:br/>
      </w:r>
      <w:r>
        <w:rPr>
          <w:rFonts w:hint="eastAsia"/>
        </w:rPr>
        <w:t>　　图表 **地区GPS峰彩市场调研</w:t>
      </w:r>
      <w:r>
        <w:rPr>
          <w:rFonts w:hint="eastAsia"/>
        </w:rPr>
        <w:br/>
      </w:r>
      <w:r>
        <w:rPr>
          <w:rFonts w:hint="eastAsia"/>
        </w:rPr>
        <w:t>　　图表 **地区GPS峰彩行业市场需求分析</w:t>
      </w:r>
      <w:r>
        <w:rPr>
          <w:rFonts w:hint="eastAsia"/>
        </w:rPr>
        <w:br/>
      </w:r>
      <w:r>
        <w:rPr>
          <w:rFonts w:hint="eastAsia"/>
        </w:rPr>
        <w:t>　　……</w:t>
      </w:r>
      <w:r>
        <w:rPr>
          <w:rFonts w:hint="eastAsia"/>
        </w:rPr>
        <w:br/>
      </w:r>
      <w:r>
        <w:rPr>
          <w:rFonts w:hint="eastAsia"/>
        </w:rPr>
        <w:t>　　图表 GPS峰彩行业竞争对手分析</w:t>
      </w:r>
      <w:r>
        <w:rPr>
          <w:rFonts w:hint="eastAsia"/>
        </w:rPr>
        <w:br/>
      </w:r>
      <w:r>
        <w:rPr>
          <w:rFonts w:hint="eastAsia"/>
        </w:rPr>
        <w:t>　　图表 GPS峰彩重点企业（一）基本信息</w:t>
      </w:r>
      <w:r>
        <w:rPr>
          <w:rFonts w:hint="eastAsia"/>
        </w:rPr>
        <w:br/>
      </w:r>
      <w:r>
        <w:rPr>
          <w:rFonts w:hint="eastAsia"/>
        </w:rPr>
        <w:t>　　图表 GPS峰彩重点企业（一）经营情况分析</w:t>
      </w:r>
      <w:r>
        <w:rPr>
          <w:rFonts w:hint="eastAsia"/>
        </w:rPr>
        <w:br/>
      </w:r>
      <w:r>
        <w:rPr>
          <w:rFonts w:hint="eastAsia"/>
        </w:rPr>
        <w:t>　　图表 GPS峰彩重点企业（一）主要经济指标情况</w:t>
      </w:r>
      <w:r>
        <w:rPr>
          <w:rFonts w:hint="eastAsia"/>
        </w:rPr>
        <w:br/>
      </w:r>
      <w:r>
        <w:rPr>
          <w:rFonts w:hint="eastAsia"/>
        </w:rPr>
        <w:t>　　图表 GPS峰彩重点企业（一）盈利能力情况</w:t>
      </w:r>
      <w:r>
        <w:rPr>
          <w:rFonts w:hint="eastAsia"/>
        </w:rPr>
        <w:br/>
      </w:r>
      <w:r>
        <w:rPr>
          <w:rFonts w:hint="eastAsia"/>
        </w:rPr>
        <w:t>　　图表 GPS峰彩重点企业（一）偿债能力情况</w:t>
      </w:r>
      <w:r>
        <w:rPr>
          <w:rFonts w:hint="eastAsia"/>
        </w:rPr>
        <w:br/>
      </w:r>
      <w:r>
        <w:rPr>
          <w:rFonts w:hint="eastAsia"/>
        </w:rPr>
        <w:t>　　图表 GPS峰彩重点企业（一）运营能力情况</w:t>
      </w:r>
      <w:r>
        <w:rPr>
          <w:rFonts w:hint="eastAsia"/>
        </w:rPr>
        <w:br/>
      </w:r>
      <w:r>
        <w:rPr>
          <w:rFonts w:hint="eastAsia"/>
        </w:rPr>
        <w:t>　　图表 GPS峰彩重点企业（一）成长能力情况</w:t>
      </w:r>
      <w:r>
        <w:rPr>
          <w:rFonts w:hint="eastAsia"/>
        </w:rPr>
        <w:br/>
      </w:r>
      <w:r>
        <w:rPr>
          <w:rFonts w:hint="eastAsia"/>
        </w:rPr>
        <w:t>　　图表 GPS峰彩重点企业（二）基本信息</w:t>
      </w:r>
      <w:r>
        <w:rPr>
          <w:rFonts w:hint="eastAsia"/>
        </w:rPr>
        <w:br/>
      </w:r>
      <w:r>
        <w:rPr>
          <w:rFonts w:hint="eastAsia"/>
        </w:rPr>
        <w:t>　　图表 GPS峰彩重点企业（二）经营情况分析</w:t>
      </w:r>
      <w:r>
        <w:rPr>
          <w:rFonts w:hint="eastAsia"/>
        </w:rPr>
        <w:br/>
      </w:r>
      <w:r>
        <w:rPr>
          <w:rFonts w:hint="eastAsia"/>
        </w:rPr>
        <w:t>　　图表 GPS峰彩重点企业（二）主要经济指标情况</w:t>
      </w:r>
      <w:r>
        <w:rPr>
          <w:rFonts w:hint="eastAsia"/>
        </w:rPr>
        <w:br/>
      </w:r>
      <w:r>
        <w:rPr>
          <w:rFonts w:hint="eastAsia"/>
        </w:rPr>
        <w:t>　　图表 GPS峰彩重点企业（二）盈利能力情况</w:t>
      </w:r>
      <w:r>
        <w:rPr>
          <w:rFonts w:hint="eastAsia"/>
        </w:rPr>
        <w:br/>
      </w:r>
      <w:r>
        <w:rPr>
          <w:rFonts w:hint="eastAsia"/>
        </w:rPr>
        <w:t>　　图表 GPS峰彩重点企业（二）偿债能力情况</w:t>
      </w:r>
      <w:r>
        <w:rPr>
          <w:rFonts w:hint="eastAsia"/>
        </w:rPr>
        <w:br/>
      </w:r>
      <w:r>
        <w:rPr>
          <w:rFonts w:hint="eastAsia"/>
        </w:rPr>
        <w:t>　　图表 GPS峰彩重点企业（二）运营能力情况</w:t>
      </w:r>
      <w:r>
        <w:rPr>
          <w:rFonts w:hint="eastAsia"/>
        </w:rPr>
        <w:br/>
      </w:r>
      <w:r>
        <w:rPr>
          <w:rFonts w:hint="eastAsia"/>
        </w:rPr>
        <w:t>　　图表 GPS峰彩重点企业（二）成长能力情况</w:t>
      </w:r>
      <w:r>
        <w:rPr>
          <w:rFonts w:hint="eastAsia"/>
        </w:rPr>
        <w:br/>
      </w:r>
      <w:r>
        <w:rPr>
          <w:rFonts w:hint="eastAsia"/>
        </w:rPr>
        <w:t>　　图表 GPS峰彩重点企业（三）基本信息</w:t>
      </w:r>
      <w:r>
        <w:rPr>
          <w:rFonts w:hint="eastAsia"/>
        </w:rPr>
        <w:br/>
      </w:r>
      <w:r>
        <w:rPr>
          <w:rFonts w:hint="eastAsia"/>
        </w:rPr>
        <w:t>　　图表 GPS峰彩重点企业（三）经营情况分析</w:t>
      </w:r>
      <w:r>
        <w:rPr>
          <w:rFonts w:hint="eastAsia"/>
        </w:rPr>
        <w:br/>
      </w:r>
      <w:r>
        <w:rPr>
          <w:rFonts w:hint="eastAsia"/>
        </w:rPr>
        <w:t>　　图表 GPS峰彩重点企业（三）主要经济指标情况</w:t>
      </w:r>
      <w:r>
        <w:rPr>
          <w:rFonts w:hint="eastAsia"/>
        </w:rPr>
        <w:br/>
      </w:r>
      <w:r>
        <w:rPr>
          <w:rFonts w:hint="eastAsia"/>
        </w:rPr>
        <w:t>　　图表 GPS峰彩重点企业（三）盈利能力情况</w:t>
      </w:r>
      <w:r>
        <w:rPr>
          <w:rFonts w:hint="eastAsia"/>
        </w:rPr>
        <w:br/>
      </w:r>
      <w:r>
        <w:rPr>
          <w:rFonts w:hint="eastAsia"/>
        </w:rPr>
        <w:t>　　图表 GPS峰彩重点企业（三）偿债能力情况</w:t>
      </w:r>
      <w:r>
        <w:rPr>
          <w:rFonts w:hint="eastAsia"/>
        </w:rPr>
        <w:br/>
      </w:r>
      <w:r>
        <w:rPr>
          <w:rFonts w:hint="eastAsia"/>
        </w:rPr>
        <w:t>　　图表 GPS峰彩重点企业（三）运营能力情况</w:t>
      </w:r>
      <w:r>
        <w:rPr>
          <w:rFonts w:hint="eastAsia"/>
        </w:rPr>
        <w:br/>
      </w:r>
      <w:r>
        <w:rPr>
          <w:rFonts w:hint="eastAsia"/>
        </w:rPr>
        <w:t>　　图表 GPS峰彩重点企业（三）成长能力情况</w:t>
      </w:r>
      <w:r>
        <w:rPr>
          <w:rFonts w:hint="eastAsia"/>
        </w:rPr>
        <w:br/>
      </w:r>
      <w:r>
        <w:rPr>
          <w:rFonts w:hint="eastAsia"/>
        </w:rPr>
        <w:t>　　……</w:t>
      </w:r>
      <w:r>
        <w:rPr>
          <w:rFonts w:hint="eastAsia"/>
        </w:rPr>
        <w:br/>
      </w:r>
      <w:r>
        <w:rPr>
          <w:rFonts w:hint="eastAsia"/>
        </w:rPr>
        <w:t>　　图表 2025-2031年中国GPS峰彩行业产能预测</w:t>
      </w:r>
      <w:r>
        <w:rPr>
          <w:rFonts w:hint="eastAsia"/>
        </w:rPr>
        <w:br/>
      </w:r>
      <w:r>
        <w:rPr>
          <w:rFonts w:hint="eastAsia"/>
        </w:rPr>
        <w:t>　　图表 2025-2031年中国GPS峰彩行业产量预测</w:t>
      </w:r>
      <w:r>
        <w:rPr>
          <w:rFonts w:hint="eastAsia"/>
        </w:rPr>
        <w:br/>
      </w:r>
      <w:r>
        <w:rPr>
          <w:rFonts w:hint="eastAsia"/>
        </w:rPr>
        <w:t>　　图表 2025-2031年中国GPS峰彩市场需求预测</w:t>
      </w:r>
      <w:r>
        <w:rPr>
          <w:rFonts w:hint="eastAsia"/>
        </w:rPr>
        <w:br/>
      </w:r>
      <w:r>
        <w:rPr>
          <w:rFonts w:hint="eastAsia"/>
        </w:rPr>
        <w:t>　　……</w:t>
      </w:r>
      <w:r>
        <w:rPr>
          <w:rFonts w:hint="eastAsia"/>
        </w:rPr>
        <w:br/>
      </w:r>
      <w:r>
        <w:rPr>
          <w:rFonts w:hint="eastAsia"/>
        </w:rPr>
        <w:t>　　图表 2025-2031年中国GPS峰彩行业市场规模预测</w:t>
      </w:r>
      <w:r>
        <w:rPr>
          <w:rFonts w:hint="eastAsia"/>
        </w:rPr>
        <w:br/>
      </w:r>
      <w:r>
        <w:rPr>
          <w:rFonts w:hint="eastAsia"/>
        </w:rPr>
        <w:t>　　图表 GPS峰彩行业准入条件</w:t>
      </w:r>
      <w:r>
        <w:rPr>
          <w:rFonts w:hint="eastAsia"/>
        </w:rPr>
        <w:br/>
      </w:r>
      <w:r>
        <w:rPr>
          <w:rFonts w:hint="eastAsia"/>
        </w:rPr>
        <w:t>　　图表 2025-2031年中国GPS峰彩行业信息化</w:t>
      </w:r>
      <w:r>
        <w:rPr>
          <w:rFonts w:hint="eastAsia"/>
        </w:rPr>
        <w:br/>
      </w:r>
      <w:r>
        <w:rPr>
          <w:rFonts w:hint="eastAsia"/>
        </w:rPr>
        <w:t>　　图表 2025-2031年中国GPS峰彩市场前景</w:t>
      </w:r>
      <w:r>
        <w:rPr>
          <w:rFonts w:hint="eastAsia"/>
        </w:rPr>
        <w:br/>
      </w:r>
      <w:r>
        <w:rPr>
          <w:rFonts w:hint="eastAsia"/>
        </w:rPr>
        <w:t>　　图表 2025-2031年中国GPS峰彩行业风险分析</w:t>
      </w:r>
      <w:r>
        <w:rPr>
          <w:rFonts w:hint="eastAsia"/>
        </w:rPr>
        <w:br/>
      </w:r>
      <w:r>
        <w:rPr>
          <w:rFonts w:hint="eastAsia"/>
        </w:rPr>
        <w:t>　　图表 2025-2031年中国GPS峰彩行业发展趋势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212c6181949a1" w:history="1">
        <w:r>
          <w:rPr>
            <w:rStyle w:val="Hyperlink"/>
          </w:rPr>
          <w:t>2025-2031年中国GPS峰彩产业调研及发展前景预测报告</w:t>
        </w:r>
      </w:hyperlink>
      <w:r>
        <w:rPr>
          <w:color w:val="C00000"/>
        </w:rPr>
        <w:t>》，报告编号：</w:t>
      </w:r>
      <w:r>
        <w:rPr>
          <w:rFonts w:hint="eastAsia"/>
          <w:color w:val="C00000"/>
        </w:rPr>
        <w:t>0752556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f212c6181949a1" w:history="1">
        <w:r>
          <w:rPr>
            <w:rStyle w:val="Hyperlink"/>
          </w:rPr>
          <w:t>https://www.20087.com/2011-08/R_2011_2016fengcaixingyedangqianxianzh.html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83828f89034d67" w:history="1">
      <w:r>
        <w:rPr>
          <w:rStyle w:val="Hyperlink"/>
        </w:rPr>
        <w:t>2025-2031年中国GPS峰彩产业调研及发展前景预测报告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8/R_2011_2016fengcaixingyedangqianxianzh.html" TargetMode="External" Id="Rdaf212c6181949a1" /></Relationships>
</file>

<file path=word/_rels/header2.xml.rels>&#65279;<?xml version="1.0" encoding="utf-8"?><Relationships xmlns="http://schemas.openxmlformats.org/package/2006/relationships"><Relationship Type="http://schemas.openxmlformats.org/officeDocument/2006/relationships/hyperlink" Target="https://www.20087.com/2011-08/R_2011_2016fengcaixingyedangqianxianzh.html" TargetMode="External" Id="R1a83828f8903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2024-08-21T23:39:00Z</dcterms:created>
  <dcterms:modified xsi:type="dcterms:W3CDTF">2024-08-22T00:39:00Z</dcterms:modified>
  <dc:subject>2025-2031年中国GPS峰彩产业调研及发展前景预测报告</dc:subject>
  <dc:title>2025-2031年中国GPS峰彩产业调研及发展前景预测报告</dc:title>
  <cp:keywords>2025-2031年中国GPS峰彩产业调研及发展前景预测报告</cp:keywords>
  <dc:description>2025-2031年中国GPS峰彩产业调研及发展前景预测报告</dc:description>
</cp:coreProperties>
</file>