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97d1de958c45ab" w:history="1">
              <w:r>
                <w:rPr>
                  <w:rStyle w:val="Hyperlink"/>
                </w:rPr>
                <w:t>2011-2015年中国海洋钻井平台行业剖析及投资战略咨询报告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97d1de958c45ab" w:history="1">
              <w:r>
                <w:rPr>
                  <w:rStyle w:val="Hyperlink"/>
                </w:rPr>
                <w:t>2011-2015年中国海洋钻井平台行业剖析及投资战略咨询报告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0878955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97d1de958c45ab" w:history="1">
                <w:r>
                  <w:rPr>
                    <w:rStyle w:val="Hyperlink"/>
                  </w:rPr>
                  <w:t>https://www.20087.com/2011-11/R_haiyangzuanjingpingtaihangyepoxijito.html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钻井平台是海上油气资源勘探与开发的关键设施，随着陆上油气资源的枯竭，深海和极地海域成为油气勘探的新战场。近年来，海洋钻井平台技术不断突破，如半潜式钻井平台、自升式钻井平台和钻井船等，能够在极端环境下作业，实现深水钻探。同时，自动化和远程控制技术的应用，提高了钻井效率和安全性，降低了运营成本。</w:t>
      </w:r>
      <w:r>
        <w:rPr>
          <w:rFonts w:hint="eastAsia"/>
        </w:rPr>
        <w:br/>
      </w:r>
      <w:r>
        <w:rPr>
          <w:rFonts w:hint="eastAsia"/>
        </w:rPr>
        <w:t>　　未来，海洋钻井平台将更加注重技术创新、环保和经济性。市场调研网指出，一方面，通过开发更先进的海底作业装备和深水钻探技术，提升海洋油气资源的开采能力，特别是针对深海和极地复杂地质条件。另一方面，海洋钻井平台将采取更加严格的环保措施，减少钻井作业对海洋生态的影响，比如使用环保钻井液、加强废弃物处理和泄漏应急响应。此外，随着新能源技术的发展，海洋钻井平台将探索风能、太阳能等可再生能源的集成应用，降低对化石燃料的依赖，提高能源自给率。</w:t>
      </w:r>
      <w:r>
        <w:rPr>
          <w:rFonts w:hint="eastAsia"/>
        </w:rPr>
        <w:br/>
      </w:r>
      <w:r>
        <w:rPr>
          <w:rFonts w:hint="eastAsia"/>
        </w:rPr>
        <w:t>　　海洋钻井平台，是海洋工程中的一个重要组成部分。它的主要作用就是在海洋上面创建一个供钻井设备能够正常工作的平台。它是石油和船舶行业结合的产物。有很高的科技含量。世界上用的最多的就是自升式和半潜式海洋平台。</w:t>
      </w:r>
      <w:r>
        <w:rPr>
          <w:rFonts w:hint="eastAsia"/>
        </w:rPr>
        <w:br/>
      </w:r>
      <w:r>
        <w:rPr>
          <w:rFonts w:hint="eastAsia"/>
        </w:rPr>
        <w:t>　　2009年我国海洋石油的投资规模达到3996亿美元，比2008年增长8%。2010年的计划投资金额达到4395亿美元，比2009年增长10%左右，并且该领域的投资规模还将逐年增多。预计到2020年，这一比例升至35%；海洋天然气产量占全球天然气总产量的31%，预计2020年，这一比例升至41%。近年来，全球对海洋石油和天然气田的开发投资以年均10%以上的速度增长。</w:t>
      </w:r>
      <w:r>
        <w:rPr>
          <w:rFonts w:hint="eastAsia"/>
        </w:rPr>
        <w:br/>
      </w:r>
      <w:r>
        <w:rPr>
          <w:rFonts w:hint="eastAsia"/>
        </w:rPr>
        <w:t>　　海洋石油占全球石油总产量的比例不断提高，待开发的海洋油气田数量远超过正在建设的油气田，故需要更加庞大的钻井平台保有量以支撑不断扩大的开发规模。</w:t>
      </w:r>
      <w:r>
        <w:rPr>
          <w:rFonts w:hint="eastAsia"/>
        </w:rPr>
        <w:br/>
      </w:r>
      <w:r>
        <w:rPr>
          <w:rFonts w:hint="eastAsia"/>
        </w:rPr>
        <w:t>　　《</w:t>
      </w:r>
      <w:hyperlink r:id="R3f97d1de958c45ab" w:history="1">
        <w:r>
          <w:rPr>
            <w:rStyle w:val="Hyperlink"/>
          </w:rPr>
          <w:t>2011-2015年中国海洋钻井平台行业剖析及投资战略咨询报告</w:t>
        </w:r>
      </w:hyperlink>
      <w:r>
        <w:rPr>
          <w:rFonts w:hint="eastAsia"/>
        </w:rPr>
        <w:t>》详尽描述了中国海洋钻井平台行业运行的环境，重点研究并预测了其下游行业发展以及对海洋钻井平台需求变化的长期和短期趋势。针对当前行业发展面临的机遇与威胁，提出了我们对海洋钻井平台行业发展的投资及战略建议。本报告以严谨的内容、翔实的数据、直观的图表帮助海洋钻井平台企业准确把握行业发展动向、正确制定企业竞争战略和投资策略。我们的主要数据来源于国家统计局、国家信息中心、海关总署、中国船舶工业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2009-2010年海洋工程装备-钻井平台</w:t>
      </w:r>
      <w:r>
        <w:rPr>
          <w:rFonts w:hint="eastAsia"/>
        </w:rPr>
        <w:br/>
      </w:r>
      <w:r>
        <w:rPr>
          <w:rFonts w:hint="eastAsia"/>
        </w:rPr>
        <w:t>　　第一节 海洋石油开发产业链</w:t>
      </w:r>
      <w:r>
        <w:rPr>
          <w:rFonts w:hint="eastAsia"/>
        </w:rPr>
        <w:br/>
      </w:r>
      <w:r>
        <w:rPr>
          <w:rFonts w:hint="eastAsia"/>
        </w:rPr>
        <w:t>　　　　一、海洋石油产业链</w:t>
      </w:r>
      <w:r>
        <w:rPr>
          <w:rFonts w:hint="eastAsia"/>
        </w:rPr>
        <w:br/>
      </w:r>
      <w:r>
        <w:rPr>
          <w:rFonts w:hint="eastAsia"/>
        </w:rPr>
        <w:t>　　　　二、海洋工程装备范畴</w:t>
      </w:r>
      <w:r>
        <w:rPr>
          <w:rFonts w:hint="eastAsia"/>
        </w:rPr>
        <w:br/>
      </w:r>
      <w:r>
        <w:rPr>
          <w:rFonts w:hint="eastAsia"/>
        </w:rPr>
        <w:t>　　第二节 海洋钻井平台</w:t>
      </w:r>
      <w:r>
        <w:rPr>
          <w:rFonts w:hint="eastAsia"/>
        </w:rPr>
        <w:br/>
      </w:r>
      <w:r>
        <w:rPr>
          <w:rFonts w:hint="eastAsia"/>
        </w:rPr>
        <w:t>　　　　一、固定平台</w:t>
      </w:r>
      <w:r>
        <w:rPr>
          <w:rFonts w:hint="eastAsia"/>
        </w:rPr>
        <w:br/>
      </w:r>
      <w:r>
        <w:rPr>
          <w:rFonts w:hint="eastAsia"/>
        </w:rPr>
        <w:t>　　　　二、坐底式钻井平台</w:t>
      </w:r>
      <w:r>
        <w:rPr>
          <w:rFonts w:hint="eastAsia"/>
        </w:rPr>
        <w:br/>
      </w:r>
      <w:r>
        <w:rPr>
          <w:rFonts w:hint="eastAsia"/>
        </w:rPr>
        <w:t>　　　　三、自升式钻井平台</w:t>
      </w:r>
      <w:r>
        <w:rPr>
          <w:rFonts w:hint="eastAsia"/>
        </w:rPr>
        <w:br/>
      </w:r>
      <w:r>
        <w:rPr>
          <w:rFonts w:hint="eastAsia"/>
        </w:rPr>
        <w:t>　　　　四、钻井船</w:t>
      </w:r>
      <w:r>
        <w:rPr>
          <w:rFonts w:hint="eastAsia"/>
        </w:rPr>
        <w:br/>
      </w:r>
      <w:r>
        <w:rPr>
          <w:rFonts w:hint="eastAsia"/>
        </w:rPr>
        <w:t>　　　　五、半潜式钻井平台</w:t>
      </w:r>
      <w:r>
        <w:rPr>
          <w:rFonts w:hint="eastAsia"/>
        </w:rPr>
        <w:br/>
      </w:r>
      <w:r>
        <w:rPr>
          <w:rFonts w:hint="eastAsia"/>
        </w:rPr>
        <w:t>　　　　六、张力腿式钻井平台</w:t>
      </w:r>
      <w:r>
        <w:rPr>
          <w:rFonts w:hint="eastAsia"/>
        </w:rPr>
        <w:br/>
      </w:r>
      <w:r>
        <w:rPr>
          <w:rFonts w:hint="eastAsia"/>
        </w:rPr>
        <w:t>　　　　七、牵索塔式钻井平台</w:t>
      </w:r>
      <w:r>
        <w:rPr>
          <w:rFonts w:hint="eastAsia"/>
        </w:rPr>
        <w:br/>
      </w:r>
      <w:r>
        <w:rPr>
          <w:rFonts w:hint="eastAsia"/>
        </w:rPr>
        <w:t>　　第三节 中国海洋钻井平台历史</w:t>
      </w:r>
      <w:r>
        <w:rPr>
          <w:rFonts w:hint="eastAsia"/>
        </w:rPr>
        <w:br/>
      </w:r>
      <w:r>
        <w:rPr>
          <w:rFonts w:hint="eastAsia"/>
        </w:rPr>
        <w:br/>
      </w:r>
      <w:r>
        <w:rPr>
          <w:rFonts w:hint="eastAsia"/>
        </w:rPr>
        <w:t>第二章 2009-2010年中国海洋石油投资及前景分析</w:t>
      </w:r>
      <w:r>
        <w:rPr>
          <w:rFonts w:hint="eastAsia"/>
        </w:rPr>
        <w:br/>
      </w:r>
      <w:r>
        <w:rPr>
          <w:rFonts w:hint="eastAsia"/>
        </w:rPr>
        <w:t>　　第一节 2009-2010年海洋石油投资分析</w:t>
      </w:r>
      <w:r>
        <w:rPr>
          <w:rFonts w:hint="eastAsia"/>
        </w:rPr>
        <w:br/>
      </w:r>
      <w:r>
        <w:rPr>
          <w:rFonts w:hint="eastAsia"/>
        </w:rPr>
        <w:t>　　　　一、2009-2010年全球海洋石油投资</w:t>
      </w:r>
      <w:r>
        <w:rPr>
          <w:rFonts w:hint="eastAsia"/>
        </w:rPr>
        <w:br/>
      </w:r>
      <w:r>
        <w:rPr>
          <w:rFonts w:hint="eastAsia"/>
        </w:rPr>
        <w:t>　　　　二、2009-2010年全球投资结构分析</w:t>
      </w:r>
      <w:r>
        <w:rPr>
          <w:rFonts w:hint="eastAsia"/>
        </w:rPr>
        <w:br/>
      </w:r>
      <w:r>
        <w:rPr>
          <w:rFonts w:hint="eastAsia"/>
        </w:rPr>
        <w:t>　　第二节 海洋石油投资影响因素</w:t>
      </w:r>
      <w:r>
        <w:rPr>
          <w:rFonts w:hint="eastAsia"/>
        </w:rPr>
        <w:br/>
      </w:r>
      <w:r>
        <w:rPr>
          <w:rFonts w:hint="eastAsia"/>
        </w:rPr>
        <w:t>　　　　一、全球油气投资影响因素</w:t>
      </w:r>
      <w:r>
        <w:rPr>
          <w:rFonts w:hint="eastAsia"/>
        </w:rPr>
        <w:br/>
      </w:r>
      <w:r>
        <w:rPr>
          <w:rFonts w:hint="eastAsia"/>
        </w:rPr>
        <w:t>　　　　二、2011-2015年经济发展</w:t>
      </w:r>
      <w:r>
        <w:rPr>
          <w:rFonts w:hint="eastAsia"/>
        </w:rPr>
        <w:br/>
      </w:r>
      <w:r>
        <w:rPr>
          <w:rFonts w:hint="eastAsia"/>
        </w:rPr>
        <w:t>　　　　三、2010-2011年油价分析</w:t>
      </w:r>
      <w:r>
        <w:rPr>
          <w:rFonts w:hint="eastAsia"/>
        </w:rPr>
        <w:br/>
      </w:r>
      <w:r>
        <w:rPr>
          <w:rFonts w:hint="eastAsia"/>
        </w:rPr>
        <w:t>　　　　四、2010-2020年石油需求量</w:t>
      </w:r>
      <w:r>
        <w:rPr>
          <w:rFonts w:hint="eastAsia"/>
        </w:rPr>
        <w:br/>
      </w:r>
      <w:r>
        <w:rPr>
          <w:rFonts w:hint="eastAsia"/>
        </w:rPr>
        <w:br/>
      </w:r>
      <w:r>
        <w:rPr>
          <w:rFonts w:hint="eastAsia"/>
        </w:rPr>
        <w:t>第三章 2009-2010年全球海洋工程装备市场</w:t>
      </w:r>
      <w:r>
        <w:rPr>
          <w:rFonts w:hint="eastAsia"/>
        </w:rPr>
        <w:br/>
      </w:r>
      <w:r>
        <w:rPr>
          <w:rFonts w:hint="eastAsia"/>
        </w:rPr>
        <w:t>　　第一节 全球海洋工程装备产业格局</w:t>
      </w:r>
      <w:r>
        <w:rPr>
          <w:rFonts w:hint="eastAsia"/>
        </w:rPr>
        <w:br/>
      </w:r>
      <w:r>
        <w:rPr>
          <w:rFonts w:hint="eastAsia"/>
        </w:rPr>
        <w:t>　　　　一、海油工程装备竞争格局</w:t>
      </w:r>
      <w:r>
        <w:rPr>
          <w:rFonts w:hint="eastAsia"/>
        </w:rPr>
        <w:br/>
      </w:r>
      <w:r>
        <w:rPr>
          <w:rFonts w:hint="eastAsia"/>
        </w:rPr>
        <w:t>　　　　二、欧美垄断设计及高端制造</w:t>
      </w:r>
      <w:r>
        <w:rPr>
          <w:rFonts w:hint="eastAsia"/>
        </w:rPr>
        <w:br/>
      </w:r>
      <w:r>
        <w:rPr>
          <w:rFonts w:hint="eastAsia"/>
        </w:rPr>
        <w:t>　　　　三、亚洲国家主导装备制造领域</w:t>
      </w:r>
      <w:r>
        <w:rPr>
          <w:rFonts w:hint="eastAsia"/>
        </w:rPr>
        <w:br/>
      </w:r>
      <w:r>
        <w:rPr>
          <w:rFonts w:hint="eastAsia"/>
        </w:rPr>
        <w:t>　　　　四、资源大国企业进入建造领域</w:t>
      </w:r>
      <w:r>
        <w:rPr>
          <w:rFonts w:hint="eastAsia"/>
        </w:rPr>
        <w:br/>
      </w:r>
      <w:r>
        <w:rPr>
          <w:rFonts w:hint="eastAsia"/>
        </w:rPr>
        <w:t>　　第二节 海洋工程装备企业竞争力</w:t>
      </w:r>
      <w:r>
        <w:rPr>
          <w:rFonts w:hint="eastAsia"/>
        </w:rPr>
        <w:br/>
      </w:r>
      <w:r>
        <w:rPr>
          <w:rFonts w:hint="eastAsia"/>
        </w:rPr>
        <w:t>　　　　一、全球海洋工程主要承包商</w:t>
      </w:r>
      <w:r>
        <w:rPr>
          <w:rFonts w:hint="eastAsia"/>
        </w:rPr>
        <w:br/>
      </w:r>
      <w:r>
        <w:rPr>
          <w:rFonts w:hint="eastAsia"/>
        </w:rPr>
        <w:t>　　　　二、海洋工程主要设计商</w:t>
      </w:r>
      <w:r>
        <w:rPr>
          <w:rFonts w:hint="eastAsia"/>
        </w:rPr>
        <w:br/>
      </w:r>
      <w:r>
        <w:rPr>
          <w:rFonts w:hint="eastAsia"/>
        </w:rPr>
        <w:t>　　　　三、海洋工程主要建造商</w:t>
      </w:r>
      <w:r>
        <w:rPr>
          <w:rFonts w:hint="eastAsia"/>
        </w:rPr>
        <w:br/>
      </w:r>
      <w:r>
        <w:rPr>
          <w:rFonts w:hint="eastAsia"/>
        </w:rPr>
        <w:br/>
      </w:r>
      <w:r>
        <w:rPr>
          <w:rFonts w:hint="eastAsia"/>
        </w:rPr>
        <w:t>第四章 2009-2010年全球海洋钻井平台市场剖析</w:t>
      </w:r>
      <w:r>
        <w:rPr>
          <w:rFonts w:hint="eastAsia"/>
        </w:rPr>
        <w:br/>
      </w:r>
      <w:r>
        <w:rPr>
          <w:rFonts w:hint="eastAsia"/>
        </w:rPr>
        <w:t>　　第一节 全球海洋钻井平台市场</w:t>
      </w:r>
      <w:r>
        <w:rPr>
          <w:rFonts w:hint="eastAsia"/>
        </w:rPr>
        <w:br/>
      </w:r>
      <w:r>
        <w:rPr>
          <w:rFonts w:hint="eastAsia"/>
        </w:rPr>
        <w:t>　　　　一、全球海洋钻井平台市场规模</w:t>
      </w:r>
      <w:r>
        <w:rPr>
          <w:rFonts w:hint="eastAsia"/>
        </w:rPr>
        <w:br/>
      </w:r>
      <w:r>
        <w:rPr>
          <w:rFonts w:hint="eastAsia"/>
        </w:rPr>
        <w:t>　　　　二、浅水钻井平台及深水浮式钻井平台市场</w:t>
      </w:r>
      <w:r>
        <w:rPr>
          <w:rFonts w:hint="eastAsia"/>
        </w:rPr>
        <w:br/>
      </w:r>
      <w:r>
        <w:rPr>
          <w:rFonts w:hint="eastAsia"/>
        </w:rPr>
        <w:t>　　　　三、海洋钻井平台日费水平分析</w:t>
      </w:r>
      <w:r>
        <w:rPr>
          <w:rFonts w:hint="eastAsia"/>
        </w:rPr>
        <w:br/>
      </w:r>
      <w:r>
        <w:rPr>
          <w:rFonts w:hint="eastAsia"/>
        </w:rPr>
        <w:t>　　　　四、2009-2012年新建钻井平台市场</w:t>
      </w:r>
      <w:r>
        <w:rPr>
          <w:rFonts w:hint="eastAsia"/>
        </w:rPr>
        <w:br/>
      </w:r>
      <w:r>
        <w:rPr>
          <w:rFonts w:hint="eastAsia"/>
        </w:rPr>
        <w:t>　　　　五、2009-2013年海洋钻井平台市场预测</w:t>
      </w:r>
      <w:r>
        <w:rPr>
          <w:rFonts w:hint="eastAsia"/>
        </w:rPr>
        <w:br/>
      </w:r>
      <w:r>
        <w:rPr>
          <w:rFonts w:hint="eastAsia"/>
        </w:rPr>
        <w:t>　　第二节 钻井平台制造竞争格局</w:t>
      </w:r>
      <w:r>
        <w:rPr>
          <w:rFonts w:hint="eastAsia"/>
        </w:rPr>
        <w:br/>
      </w:r>
      <w:r>
        <w:rPr>
          <w:rFonts w:hint="eastAsia"/>
        </w:rPr>
        <w:t>　　　　一、钻井平台市场竞争特点</w:t>
      </w:r>
      <w:r>
        <w:rPr>
          <w:rFonts w:hint="eastAsia"/>
        </w:rPr>
        <w:br/>
      </w:r>
      <w:r>
        <w:rPr>
          <w:rFonts w:hint="eastAsia"/>
        </w:rPr>
        <w:t>　　　　二、钻井平台市场区域竞争</w:t>
      </w:r>
      <w:r>
        <w:rPr>
          <w:rFonts w:hint="eastAsia"/>
        </w:rPr>
        <w:br/>
      </w:r>
      <w:r>
        <w:rPr>
          <w:rFonts w:hint="eastAsia"/>
        </w:rPr>
        <w:t>　　　　三、钻井平台市场企业竞争</w:t>
      </w:r>
      <w:r>
        <w:rPr>
          <w:rFonts w:hint="eastAsia"/>
        </w:rPr>
        <w:br/>
      </w:r>
      <w:r>
        <w:rPr>
          <w:rFonts w:hint="eastAsia"/>
        </w:rPr>
        <w:t>　　第三节 海洋钻井平台承包商</w:t>
      </w:r>
      <w:r>
        <w:rPr>
          <w:rFonts w:hint="eastAsia"/>
        </w:rPr>
        <w:br/>
      </w:r>
      <w:r>
        <w:rPr>
          <w:rFonts w:hint="eastAsia"/>
        </w:rPr>
        <w:t>　　　　一、美国Transocean</w:t>
      </w:r>
      <w:r>
        <w:rPr>
          <w:rFonts w:hint="eastAsia"/>
        </w:rPr>
        <w:br/>
      </w:r>
      <w:r>
        <w:rPr>
          <w:rFonts w:hint="eastAsia"/>
        </w:rPr>
        <w:t>　　　　二、美国Rowan</w:t>
      </w:r>
      <w:r>
        <w:rPr>
          <w:rFonts w:hint="eastAsia"/>
        </w:rPr>
        <w:br/>
      </w:r>
      <w:r>
        <w:rPr>
          <w:rFonts w:hint="eastAsia"/>
        </w:rPr>
        <w:t>　　　　三、美国Pride International</w:t>
      </w:r>
      <w:r>
        <w:rPr>
          <w:rFonts w:hint="eastAsia"/>
        </w:rPr>
        <w:br/>
      </w:r>
      <w:r>
        <w:rPr>
          <w:rFonts w:hint="eastAsia"/>
        </w:rPr>
        <w:t>　　第四节 海洋钻井平台设计商</w:t>
      </w:r>
      <w:r>
        <w:rPr>
          <w:rFonts w:hint="eastAsia"/>
        </w:rPr>
        <w:br/>
      </w:r>
      <w:r>
        <w:rPr>
          <w:rFonts w:hint="eastAsia"/>
        </w:rPr>
        <w:t>　　　　一、美国F&amp;G</w:t>
      </w:r>
      <w:r>
        <w:rPr>
          <w:rFonts w:hint="eastAsia"/>
        </w:rPr>
        <w:br/>
      </w:r>
      <w:r>
        <w:rPr>
          <w:rFonts w:hint="eastAsia"/>
        </w:rPr>
        <w:t>　　　　二、荷兰GustoMSC</w:t>
      </w:r>
      <w:r>
        <w:rPr>
          <w:rFonts w:hint="eastAsia"/>
        </w:rPr>
        <w:br/>
      </w:r>
      <w:r>
        <w:rPr>
          <w:rFonts w:hint="eastAsia"/>
        </w:rPr>
        <w:t>　　　　三、挪威Aker Kvaerner</w:t>
      </w:r>
      <w:r>
        <w:rPr>
          <w:rFonts w:hint="eastAsia"/>
        </w:rPr>
        <w:br/>
      </w:r>
      <w:r>
        <w:rPr>
          <w:rFonts w:hint="eastAsia"/>
        </w:rPr>
        <w:t>　　第五节 海洋钻井平台建造商</w:t>
      </w:r>
      <w:r>
        <w:rPr>
          <w:rFonts w:hint="eastAsia"/>
        </w:rPr>
        <w:br/>
      </w:r>
      <w:r>
        <w:rPr>
          <w:rFonts w:hint="eastAsia"/>
        </w:rPr>
        <w:t>　　　　一、吉宝岸外与海事公司</w:t>
      </w:r>
      <w:r>
        <w:rPr>
          <w:rFonts w:hint="eastAsia"/>
        </w:rPr>
        <w:br/>
      </w:r>
      <w:r>
        <w:rPr>
          <w:rFonts w:hint="eastAsia"/>
        </w:rPr>
        <w:t>　　　　二、新加坡胜科海事</w:t>
      </w:r>
      <w:r>
        <w:rPr>
          <w:rFonts w:hint="eastAsia"/>
        </w:rPr>
        <w:br/>
      </w:r>
      <w:r>
        <w:rPr>
          <w:rFonts w:hint="eastAsia"/>
        </w:rPr>
        <w:t>　　　　三、韩国大宇造船</w:t>
      </w:r>
      <w:r>
        <w:rPr>
          <w:rFonts w:hint="eastAsia"/>
        </w:rPr>
        <w:br/>
      </w:r>
      <w:r>
        <w:rPr>
          <w:rFonts w:hint="eastAsia"/>
        </w:rPr>
        <w:t>　　　　四、韩国三星重工</w:t>
      </w:r>
      <w:r>
        <w:rPr>
          <w:rFonts w:hint="eastAsia"/>
        </w:rPr>
        <w:br/>
      </w:r>
      <w:r>
        <w:rPr>
          <w:rFonts w:hint="eastAsia"/>
        </w:rPr>
        <w:br/>
      </w:r>
      <w:r>
        <w:rPr>
          <w:rFonts w:hint="eastAsia"/>
        </w:rPr>
        <w:t>第五章 2010-2020年中国海洋石油开采动态分析</w:t>
      </w:r>
      <w:r>
        <w:rPr>
          <w:rFonts w:hint="eastAsia"/>
        </w:rPr>
        <w:br/>
      </w:r>
      <w:r>
        <w:rPr>
          <w:rFonts w:hint="eastAsia"/>
        </w:rPr>
        <w:t>　　第一节 2009-2010年中国海洋石油开采</w:t>
      </w:r>
      <w:r>
        <w:rPr>
          <w:rFonts w:hint="eastAsia"/>
        </w:rPr>
        <w:br/>
      </w:r>
      <w:r>
        <w:rPr>
          <w:rFonts w:hint="eastAsia"/>
        </w:rPr>
        <w:t>　　　　一、2007-2009年海上石油开采</w:t>
      </w:r>
      <w:r>
        <w:rPr>
          <w:rFonts w:hint="eastAsia"/>
        </w:rPr>
        <w:br/>
      </w:r>
      <w:r>
        <w:rPr>
          <w:rFonts w:hint="eastAsia"/>
        </w:rPr>
        <w:t>　　　　二、2010-2020年石油开采规划</w:t>
      </w:r>
      <w:r>
        <w:rPr>
          <w:rFonts w:hint="eastAsia"/>
        </w:rPr>
        <w:br/>
      </w:r>
      <w:r>
        <w:rPr>
          <w:rFonts w:hint="eastAsia"/>
        </w:rPr>
        <w:t>　　第二节 2009-2010年海洋工程建设</w:t>
      </w:r>
      <w:r>
        <w:rPr>
          <w:rFonts w:hint="eastAsia"/>
        </w:rPr>
        <w:br/>
      </w:r>
      <w:r>
        <w:rPr>
          <w:rFonts w:hint="eastAsia"/>
        </w:rPr>
        <w:t>　　　　一、2009-2010年海洋工程建设量</w:t>
      </w:r>
      <w:r>
        <w:rPr>
          <w:rFonts w:hint="eastAsia"/>
        </w:rPr>
        <w:br/>
      </w:r>
      <w:r>
        <w:rPr>
          <w:rFonts w:hint="eastAsia"/>
        </w:rPr>
        <w:t>　　　　二、2011年中海油资本支出分析</w:t>
      </w:r>
      <w:r>
        <w:rPr>
          <w:rFonts w:hint="eastAsia"/>
        </w:rPr>
        <w:br/>
      </w:r>
      <w:r>
        <w:rPr>
          <w:rFonts w:hint="eastAsia"/>
        </w:rPr>
        <w:t>　　第三节 南海深海战略蓝图展望</w:t>
      </w:r>
      <w:r>
        <w:rPr>
          <w:rFonts w:hint="eastAsia"/>
        </w:rPr>
        <w:br/>
      </w:r>
      <w:r>
        <w:rPr>
          <w:rFonts w:hint="eastAsia"/>
        </w:rPr>
        <w:t>　　　　一、南海（南沙群岛）简介</w:t>
      </w:r>
      <w:r>
        <w:rPr>
          <w:rFonts w:hint="eastAsia"/>
        </w:rPr>
        <w:br/>
      </w:r>
      <w:r>
        <w:rPr>
          <w:rFonts w:hint="eastAsia"/>
        </w:rPr>
        <w:t>　　　　二、油气储量分析及他国开采</w:t>
      </w:r>
      <w:r>
        <w:rPr>
          <w:rFonts w:hint="eastAsia"/>
        </w:rPr>
        <w:br/>
      </w:r>
      <w:r>
        <w:rPr>
          <w:rFonts w:hint="eastAsia"/>
        </w:rPr>
        <w:t>　　　　三、中海油--南海深水战略准备</w:t>
      </w:r>
      <w:r>
        <w:rPr>
          <w:rFonts w:hint="eastAsia"/>
        </w:rPr>
        <w:br/>
      </w:r>
      <w:r>
        <w:rPr>
          <w:rFonts w:hint="eastAsia"/>
        </w:rPr>
        <w:br/>
      </w:r>
      <w:r>
        <w:rPr>
          <w:rFonts w:hint="eastAsia"/>
        </w:rPr>
        <w:t>第六章 2009-2010年中国海洋工程装备市场走势分析</w:t>
      </w:r>
      <w:r>
        <w:rPr>
          <w:rFonts w:hint="eastAsia"/>
        </w:rPr>
        <w:br/>
      </w:r>
      <w:r>
        <w:rPr>
          <w:rFonts w:hint="eastAsia"/>
        </w:rPr>
        <w:t>　　第一节 2009-2010年海洋工程装备容量</w:t>
      </w:r>
      <w:r>
        <w:rPr>
          <w:rFonts w:hint="eastAsia"/>
        </w:rPr>
        <w:br/>
      </w:r>
      <w:r>
        <w:rPr>
          <w:rFonts w:hint="eastAsia"/>
        </w:rPr>
        <w:t>　　　　一、2010-2020年市场容量分析</w:t>
      </w:r>
      <w:r>
        <w:rPr>
          <w:rFonts w:hint="eastAsia"/>
        </w:rPr>
        <w:br/>
      </w:r>
      <w:r>
        <w:rPr>
          <w:rFonts w:hint="eastAsia"/>
        </w:rPr>
        <w:t>　　　　二、海洋工程装备市场需求结构</w:t>
      </w:r>
      <w:r>
        <w:rPr>
          <w:rFonts w:hint="eastAsia"/>
        </w:rPr>
        <w:br/>
      </w:r>
      <w:r>
        <w:rPr>
          <w:rFonts w:hint="eastAsia"/>
        </w:rPr>
        <w:t>　　第三节 2009-2010年海洋工程市场竞争</w:t>
      </w:r>
      <w:r>
        <w:rPr>
          <w:rFonts w:hint="eastAsia"/>
        </w:rPr>
        <w:br/>
      </w:r>
      <w:r>
        <w:rPr>
          <w:rFonts w:hint="eastAsia"/>
        </w:rPr>
        <w:t>　　　　一、海洋工程装备进入企业</w:t>
      </w:r>
      <w:r>
        <w:rPr>
          <w:rFonts w:hint="eastAsia"/>
        </w:rPr>
        <w:br/>
      </w:r>
      <w:r>
        <w:rPr>
          <w:rFonts w:hint="eastAsia"/>
        </w:rPr>
        <w:t>　　　　二、中国海洋工程项目概况</w:t>
      </w:r>
      <w:r>
        <w:rPr>
          <w:rFonts w:hint="eastAsia"/>
        </w:rPr>
        <w:br/>
      </w:r>
      <w:r>
        <w:rPr>
          <w:rFonts w:hint="eastAsia"/>
        </w:rPr>
        <w:t>　　第四节 外资进入中国投资现状</w:t>
      </w:r>
      <w:r>
        <w:rPr>
          <w:rFonts w:hint="eastAsia"/>
        </w:rPr>
        <w:br/>
      </w:r>
      <w:r>
        <w:rPr>
          <w:rFonts w:hint="eastAsia"/>
        </w:rPr>
        <w:t>　　　　一、外商投资中国海洋工程装备项目</w:t>
      </w:r>
      <w:r>
        <w:rPr>
          <w:rFonts w:hint="eastAsia"/>
        </w:rPr>
        <w:br/>
      </w:r>
      <w:r>
        <w:rPr>
          <w:rFonts w:hint="eastAsia"/>
        </w:rPr>
        <w:t>　　　　二、外商投资中国海洋工程装备特点</w:t>
      </w:r>
      <w:r>
        <w:rPr>
          <w:rFonts w:hint="eastAsia"/>
        </w:rPr>
        <w:br/>
      </w:r>
      <w:r>
        <w:rPr>
          <w:rFonts w:hint="eastAsia"/>
        </w:rPr>
        <w:br/>
      </w:r>
      <w:r>
        <w:rPr>
          <w:rFonts w:hint="eastAsia"/>
        </w:rPr>
        <w:t>第七章 2009-2010年中国海洋钻井平台市场深度研究</w:t>
      </w:r>
      <w:r>
        <w:rPr>
          <w:rFonts w:hint="eastAsia"/>
        </w:rPr>
        <w:br/>
      </w:r>
      <w:r>
        <w:rPr>
          <w:rFonts w:hint="eastAsia"/>
        </w:rPr>
        <w:t>　　第一节 2009-2010年国内钻井平台市场</w:t>
      </w:r>
      <w:r>
        <w:rPr>
          <w:rFonts w:hint="eastAsia"/>
        </w:rPr>
        <w:br/>
      </w:r>
      <w:r>
        <w:rPr>
          <w:rFonts w:hint="eastAsia"/>
        </w:rPr>
        <w:t>　　　　一、2009-2010年钻井平台建设</w:t>
      </w:r>
      <w:r>
        <w:rPr>
          <w:rFonts w:hint="eastAsia"/>
        </w:rPr>
        <w:br/>
      </w:r>
      <w:r>
        <w:rPr>
          <w:rFonts w:hint="eastAsia"/>
        </w:rPr>
        <w:t>　　　　二、2010-2015年平台市场容量</w:t>
      </w:r>
      <w:r>
        <w:rPr>
          <w:rFonts w:hint="eastAsia"/>
        </w:rPr>
        <w:br/>
      </w:r>
      <w:r>
        <w:rPr>
          <w:rFonts w:hint="eastAsia"/>
        </w:rPr>
        <w:t>　　第二节 2009-2010年市场竞争分析</w:t>
      </w:r>
      <w:r>
        <w:rPr>
          <w:rFonts w:hint="eastAsia"/>
        </w:rPr>
        <w:br/>
      </w:r>
      <w:r>
        <w:rPr>
          <w:rFonts w:hint="eastAsia"/>
        </w:rPr>
        <w:t>　　　　一、2009-2010年已建钻井平台竞争</w:t>
      </w:r>
      <w:r>
        <w:rPr>
          <w:rFonts w:hint="eastAsia"/>
        </w:rPr>
        <w:br/>
      </w:r>
      <w:r>
        <w:rPr>
          <w:rFonts w:hint="eastAsia"/>
        </w:rPr>
        <w:t>　　　　二、2009-2010年国内钻井平台企业</w:t>
      </w:r>
      <w:r>
        <w:rPr>
          <w:rFonts w:hint="eastAsia"/>
        </w:rPr>
        <w:br/>
      </w:r>
      <w:r>
        <w:rPr>
          <w:rFonts w:hint="eastAsia"/>
        </w:rPr>
        <w:t>　　第三节 中海油</w:t>
      </w:r>
      <w:r>
        <w:rPr>
          <w:rFonts w:hint="eastAsia"/>
        </w:rPr>
        <w:br/>
      </w:r>
      <w:r>
        <w:rPr>
          <w:rFonts w:hint="eastAsia"/>
        </w:rPr>
        <w:t>　　　　一、企业概况</w:t>
      </w:r>
      <w:r>
        <w:rPr>
          <w:rFonts w:hint="eastAsia"/>
        </w:rPr>
        <w:br/>
      </w:r>
      <w:r>
        <w:rPr>
          <w:rFonts w:hint="eastAsia"/>
        </w:rPr>
        <w:t>　　　　二、2009-2010年运营及规划分析</w:t>
      </w:r>
      <w:r>
        <w:rPr>
          <w:rFonts w:hint="eastAsia"/>
        </w:rPr>
        <w:br/>
      </w:r>
      <w:r>
        <w:rPr>
          <w:rFonts w:hint="eastAsia"/>
        </w:rPr>
        <w:t>　　　　三、2010-2020年海洋平台建设</w:t>
      </w:r>
      <w:r>
        <w:rPr>
          <w:rFonts w:hint="eastAsia"/>
        </w:rPr>
        <w:br/>
      </w:r>
      <w:r>
        <w:rPr>
          <w:rFonts w:hint="eastAsia"/>
        </w:rPr>
        <w:t>　　第四节 中国石油天然气股份有限公司</w:t>
      </w:r>
      <w:r>
        <w:rPr>
          <w:rFonts w:hint="eastAsia"/>
        </w:rPr>
        <w:br/>
      </w:r>
      <w:r>
        <w:rPr>
          <w:rFonts w:hint="eastAsia"/>
        </w:rPr>
        <w:t>　　　　一、企业概况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中国石油化工股份有限公司</w:t>
      </w:r>
      <w:r>
        <w:rPr>
          <w:rFonts w:hint="eastAsia"/>
        </w:rPr>
        <w:br/>
      </w:r>
      <w:r>
        <w:rPr>
          <w:rFonts w:hint="eastAsia"/>
        </w:rPr>
        <w:t>　　　　一、企业概况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2009-2010年国内海洋钻井平台企业分析</w:t>
      </w:r>
      <w:r>
        <w:rPr>
          <w:rFonts w:hint="eastAsia"/>
        </w:rPr>
        <w:br/>
      </w:r>
      <w:r>
        <w:rPr>
          <w:rFonts w:hint="eastAsia"/>
        </w:rPr>
        <w:t>　　第一节 海洋石油工程股份有限公司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招商重工</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大连船舶</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莱佛士</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中远船务</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振华重工</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外高桥</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中^智^林^－海阳蓝岛海洋工程</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图表目录</w:t>
      </w:r>
      <w:r>
        <w:rPr>
          <w:rFonts w:hint="eastAsia"/>
        </w:rPr>
        <w:br/>
      </w:r>
      <w:r>
        <w:rPr>
          <w:rFonts w:hint="eastAsia"/>
        </w:rPr>
        <w:t>　　图表 1　亚洲南海油气分布图</w:t>
      </w:r>
      <w:r>
        <w:rPr>
          <w:rFonts w:hint="eastAsia"/>
        </w:rPr>
        <w:br/>
      </w:r>
      <w:r>
        <w:rPr>
          <w:rFonts w:hint="eastAsia"/>
        </w:rPr>
        <w:t>　　图表 2　南沙群岛争端之处</w:t>
      </w:r>
      <w:r>
        <w:rPr>
          <w:rFonts w:hint="eastAsia"/>
        </w:rPr>
        <w:br/>
      </w:r>
      <w:r>
        <w:rPr>
          <w:rFonts w:hint="eastAsia"/>
        </w:rPr>
        <w:t>　　图表 3　东南亚部分国家侵占南海岛屿示意图</w:t>
      </w:r>
      <w:r>
        <w:rPr>
          <w:rFonts w:hint="eastAsia"/>
        </w:rPr>
        <w:br/>
      </w:r>
      <w:r>
        <w:rPr>
          <w:rFonts w:hint="eastAsia"/>
        </w:rPr>
        <w:t>　　图表 4 外商在中国投资的主要海工装备项目（含企业）</w:t>
      </w:r>
      <w:r>
        <w:rPr>
          <w:rFonts w:hint="eastAsia"/>
        </w:rPr>
        <w:br/>
      </w:r>
      <w:r>
        <w:rPr>
          <w:rFonts w:hint="eastAsia"/>
        </w:rPr>
        <w:t>　　图表 5 外商投资海工项目分布图</w:t>
      </w:r>
      <w:r>
        <w:rPr>
          <w:rFonts w:hint="eastAsia"/>
        </w:rPr>
        <w:br/>
      </w:r>
      <w:r>
        <w:rPr>
          <w:rFonts w:hint="eastAsia"/>
        </w:rPr>
        <w:t>　　图表6　中国石油天然气股份有限公司主要经济指标</w:t>
      </w:r>
      <w:r>
        <w:rPr>
          <w:rFonts w:hint="eastAsia"/>
        </w:rPr>
        <w:br/>
      </w:r>
      <w:r>
        <w:rPr>
          <w:rFonts w:hint="eastAsia"/>
        </w:rPr>
        <w:t>　　图表7　中国石油天然气股份有限公司盈利指标走势图</w:t>
      </w:r>
      <w:r>
        <w:rPr>
          <w:rFonts w:hint="eastAsia"/>
        </w:rPr>
        <w:br/>
      </w:r>
      <w:r>
        <w:rPr>
          <w:rFonts w:hint="eastAsia"/>
        </w:rPr>
        <w:t>　　图表8　中国石油天然气股份有限公司偿债指标走势图</w:t>
      </w:r>
      <w:r>
        <w:rPr>
          <w:rFonts w:hint="eastAsia"/>
        </w:rPr>
        <w:br/>
      </w:r>
      <w:r>
        <w:rPr>
          <w:rFonts w:hint="eastAsia"/>
        </w:rPr>
        <w:t>　　图表9　中国石油天然气股份有限公司运营指标走势图</w:t>
      </w:r>
      <w:r>
        <w:rPr>
          <w:rFonts w:hint="eastAsia"/>
        </w:rPr>
        <w:br/>
      </w:r>
      <w:r>
        <w:rPr>
          <w:rFonts w:hint="eastAsia"/>
        </w:rPr>
        <w:t>　　图表10　中国石油天然气股份有限公司成长指标走势图</w:t>
      </w:r>
      <w:r>
        <w:rPr>
          <w:rFonts w:hint="eastAsia"/>
        </w:rPr>
        <w:br/>
      </w:r>
      <w:r>
        <w:rPr>
          <w:rFonts w:hint="eastAsia"/>
        </w:rPr>
        <w:t>　　图表11　上半年中国石油天然气股份有限公司主要经济指标</w:t>
      </w:r>
      <w:r>
        <w:rPr>
          <w:rFonts w:hint="eastAsia"/>
        </w:rPr>
        <w:br/>
      </w:r>
      <w:r>
        <w:rPr>
          <w:rFonts w:hint="eastAsia"/>
        </w:rPr>
        <w:t>　　图表12　中国石油天然气股份有限公司盈利指标走势图</w:t>
      </w:r>
      <w:r>
        <w:rPr>
          <w:rFonts w:hint="eastAsia"/>
        </w:rPr>
        <w:br/>
      </w:r>
      <w:r>
        <w:rPr>
          <w:rFonts w:hint="eastAsia"/>
        </w:rPr>
        <w:t>　　图表13　中国石油天然气股份有限公司偿债指标走势图</w:t>
      </w:r>
      <w:r>
        <w:rPr>
          <w:rFonts w:hint="eastAsia"/>
        </w:rPr>
        <w:br/>
      </w:r>
      <w:r>
        <w:rPr>
          <w:rFonts w:hint="eastAsia"/>
        </w:rPr>
        <w:t>　　图表14　中国石油天然气股份有限公司运营指标走势图</w:t>
      </w:r>
      <w:r>
        <w:rPr>
          <w:rFonts w:hint="eastAsia"/>
        </w:rPr>
        <w:br/>
      </w:r>
      <w:r>
        <w:rPr>
          <w:rFonts w:hint="eastAsia"/>
        </w:rPr>
        <w:t>　　图表15　中国石油天然气股份有限公司成长指标走势图</w:t>
      </w:r>
      <w:r>
        <w:rPr>
          <w:rFonts w:hint="eastAsia"/>
        </w:rPr>
        <w:br/>
      </w:r>
      <w:r>
        <w:rPr>
          <w:rFonts w:hint="eastAsia"/>
        </w:rPr>
        <w:t>　　图表16　中期海洋石油工程股份有限公司主要经济指标单位：万元</w:t>
      </w:r>
      <w:r>
        <w:rPr>
          <w:rFonts w:hint="eastAsia"/>
        </w:rPr>
        <w:br/>
      </w:r>
      <w:r>
        <w:rPr>
          <w:rFonts w:hint="eastAsia"/>
        </w:rPr>
        <w:t>　　图表17　海洋石油工程股份有限公司盈利指标走势图</w:t>
      </w:r>
      <w:r>
        <w:rPr>
          <w:rFonts w:hint="eastAsia"/>
        </w:rPr>
        <w:br/>
      </w:r>
      <w:r>
        <w:rPr>
          <w:rFonts w:hint="eastAsia"/>
        </w:rPr>
        <w:t>　　图表18　海洋石油工程股份有限公司偿债指标走势图</w:t>
      </w:r>
      <w:r>
        <w:rPr>
          <w:rFonts w:hint="eastAsia"/>
        </w:rPr>
        <w:br/>
      </w:r>
      <w:r>
        <w:rPr>
          <w:rFonts w:hint="eastAsia"/>
        </w:rPr>
        <w:t>　　图表19　海洋石油工程股份有限公司运营指标走势图</w:t>
      </w:r>
      <w:r>
        <w:rPr>
          <w:rFonts w:hint="eastAsia"/>
        </w:rPr>
        <w:br/>
      </w:r>
      <w:r>
        <w:rPr>
          <w:rFonts w:hint="eastAsia"/>
        </w:rPr>
        <w:t>　　图表20　海洋石油工程股份有限公司成长指标走势图</w:t>
      </w:r>
      <w:r>
        <w:rPr>
          <w:rFonts w:hint="eastAsia"/>
        </w:rPr>
        <w:br/>
      </w:r>
      <w:r>
        <w:rPr>
          <w:rFonts w:hint="eastAsia"/>
        </w:rPr>
        <w:t>　　图表21　招商重工主要经济指标走势图</w:t>
      </w:r>
      <w:r>
        <w:rPr>
          <w:rFonts w:hint="eastAsia"/>
        </w:rPr>
        <w:br/>
      </w:r>
      <w:r>
        <w:rPr>
          <w:rFonts w:hint="eastAsia"/>
        </w:rPr>
        <w:t>　　图表22　招商重工经营收入走势图</w:t>
      </w:r>
      <w:r>
        <w:rPr>
          <w:rFonts w:hint="eastAsia"/>
        </w:rPr>
        <w:br/>
      </w:r>
      <w:r>
        <w:rPr>
          <w:rFonts w:hint="eastAsia"/>
        </w:rPr>
        <w:t>　　图表23　招商重工盈利指标走势图</w:t>
      </w:r>
      <w:r>
        <w:rPr>
          <w:rFonts w:hint="eastAsia"/>
        </w:rPr>
        <w:br/>
      </w:r>
      <w:r>
        <w:rPr>
          <w:rFonts w:hint="eastAsia"/>
        </w:rPr>
        <w:t>　　图表24　招商重工负债情况图</w:t>
      </w:r>
      <w:r>
        <w:rPr>
          <w:rFonts w:hint="eastAsia"/>
        </w:rPr>
        <w:br/>
      </w:r>
      <w:r>
        <w:rPr>
          <w:rFonts w:hint="eastAsia"/>
        </w:rPr>
        <w:t>　　图表25　招商重工负债指标走势图</w:t>
      </w:r>
      <w:r>
        <w:rPr>
          <w:rFonts w:hint="eastAsia"/>
        </w:rPr>
        <w:br/>
      </w:r>
      <w:r>
        <w:rPr>
          <w:rFonts w:hint="eastAsia"/>
        </w:rPr>
        <w:t>　　图表26　招商重工运营能力指标走势图单位：次</w:t>
      </w:r>
      <w:r>
        <w:rPr>
          <w:rFonts w:hint="eastAsia"/>
        </w:rPr>
        <w:br/>
      </w:r>
      <w:r>
        <w:rPr>
          <w:rFonts w:hint="eastAsia"/>
        </w:rPr>
        <w:t>　　图表27　招商重工成长能力指标走势图</w:t>
      </w:r>
      <w:r>
        <w:rPr>
          <w:rFonts w:hint="eastAsia"/>
        </w:rPr>
        <w:br/>
      </w:r>
      <w:r>
        <w:rPr>
          <w:rFonts w:hint="eastAsia"/>
        </w:rPr>
        <w:t>　　图表28　大连船舶主要经济指标走势图</w:t>
      </w:r>
      <w:r>
        <w:rPr>
          <w:rFonts w:hint="eastAsia"/>
        </w:rPr>
        <w:br/>
      </w:r>
      <w:r>
        <w:rPr>
          <w:rFonts w:hint="eastAsia"/>
        </w:rPr>
        <w:t>　　图表29　大连船舶经营收入走势图</w:t>
      </w:r>
      <w:r>
        <w:rPr>
          <w:rFonts w:hint="eastAsia"/>
        </w:rPr>
        <w:br/>
      </w:r>
      <w:r>
        <w:rPr>
          <w:rFonts w:hint="eastAsia"/>
        </w:rPr>
        <w:t>　　图表30　大连船舶盈利指标走势图</w:t>
      </w:r>
      <w:r>
        <w:rPr>
          <w:rFonts w:hint="eastAsia"/>
        </w:rPr>
        <w:br/>
      </w:r>
      <w:r>
        <w:rPr>
          <w:rFonts w:hint="eastAsia"/>
        </w:rPr>
        <w:t>　　图表31　大连船舶负债情况图</w:t>
      </w:r>
      <w:r>
        <w:rPr>
          <w:rFonts w:hint="eastAsia"/>
        </w:rPr>
        <w:br/>
      </w:r>
      <w:r>
        <w:rPr>
          <w:rFonts w:hint="eastAsia"/>
        </w:rPr>
        <w:t>　　图表32　大连船舶负债指标走势图</w:t>
      </w:r>
      <w:r>
        <w:rPr>
          <w:rFonts w:hint="eastAsia"/>
        </w:rPr>
        <w:br/>
      </w:r>
      <w:r>
        <w:rPr>
          <w:rFonts w:hint="eastAsia"/>
        </w:rPr>
        <w:t>　　图表33　大连船舶运营能力指标走势图单位：次</w:t>
      </w:r>
      <w:r>
        <w:rPr>
          <w:rFonts w:hint="eastAsia"/>
        </w:rPr>
        <w:br/>
      </w:r>
      <w:r>
        <w:rPr>
          <w:rFonts w:hint="eastAsia"/>
        </w:rPr>
        <w:t>　　图表34　大连船舶成长能力指标走势图</w:t>
      </w:r>
      <w:r>
        <w:rPr>
          <w:rFonts w:hint="eastAsia"/>
        </w:rPr>
        <w:br/>
      </w:r>
      <w:r>
        <w:rPr>
          <w:rFonts w:hint="eastAsia"/>
        </w:rPr>
        <w:t>　　图表35　莱佛士主要经济指标走势图</w:t>
      </w:r>
      <w:r>
        <w:rPr>
          <w:rFonts w:hint="eastAsia"/>
        </w:rPr>
        <w:br/>
      </w:r>
      <w:r>
        <w:rPr>
          <w:rFonts w:hint="eastAsia"/>
        </w:rPr>
        <w:t>　　图表36　莱佛士经营收入走势图</w:t>
      </w:r>
      <w:r>
        <w:rPr>
          <w:rFonts w:hint="eastAsia"/>
        </w:rPr>
        <w:br/>
      </w:r>
      <w:r>
        <w:rPr>
          <w:rFonts w:hint="eastAsia"/>
        </w:rPr>
        <w:t>　　图表37　莱佛士盈利指标走势图</w:t>
      </w:r>
      <w:r>
        <w:rPr>
          <w:rFonts w:hint="eastAsia"/>
        </w:rPr>
        <w:br/>
      </w:r>
      <w:r>
        <w:rPr>
          <w:rFonts w:hint="eastAsia"/>
        </w:rPr>
        <w:t>　　图表38　莱佛士负债情况图</w:t>
      </w:r>
      <w:r>
        <w:rPr>
          <w:rFonts w:hint="eastAsia"/>
        </w:rPr>
        <w:br/>
      </w:r>
      <w:r>
        <w:rPr>
          <w:rFonts w:hint="eastAsia"/>
        </w:rPr>
        <w:t>　　图表39　莱佛士负债指标走势图</w:t>
      </w:r>
      <w:r>
        <w:rPr>
          <w:rFonts w:hint="eastAsia"/>
        </w:rPr>
        <w:br/>
      </w:r>
      <w:r>
        <w:rPr>
          <w:rFonts w:hint="eastAsia"/>
        </w:rPr>
        <w:t>　　图表40　莱佛士运营能力指标走势图单位：次</w:t>
      </w:r>
      <w:r>
        <w:rPr>
          <w:rFonts w:hint="eastAsia"/>
        </w:rPr>
        <w:br/>
      </w:r>
      <w:r>
        <w:rPr>
          <w:rFonts w:hint="eastAsia"/>
        </w:rPr>
        <w:t>　　图表41　莱佛士成长能力指标走势图</w:t>
      </w:r>
      <w:r>
        <w:rPr>
          <w:rFonts w:hint="eastAsia"/>
        </w:rPr>
        <w:br/>
      </w:r>
      <w:r>
        <w:rPr>
          <w:rFonts w:hint="eastAsia"/>
        </w:rPr>
        <w:t>　　图表42　中远船务主要经济指标走势图</w:t>
      </w:r>
      <w:r>
        <w:rPr>
          <w:rFonts w:hint="eastAsia"/>
        </w:rPr>
        <w:br/>
      </w:r>
      <w:r>
        <w:rPr>
          <w:rFonts w:hint="eastAsia"/>
        </w:rPr>
        <w:t>　　图表43　中远船务经营收入走势图</w:t>
      </w:r>
      <w:r>
        <w:rPr>
          <w:rFonts w:hint="eastAsia"/>
        </w:rPr>
        <w:br/>
      </w:r>
      <w:r>
        <w:rPr>
          <w:rFonts w:hint="eastAsia"/>
        </w:rPr>
        <w:t>　　图表44　中远船务盈利指标走势图</w:t>
      </w:r>
      <w:r>
        <w:rPr>
          <w:rFonts w:hint="eastAsia"/>
        </w:rPr>
        <w:br/>
      </w:r>
      <w:r>
        <w:rPr>
          <w:rFonts w:hint="eastAsia"/>
        </w:rPr>
        <w:t>　　图表45　中远船务负债情况图</w:t>
      </w:r>
      <w:r>
        <w:rPr>
          <w:rFonts w:hint="eastAsia"/>
        </w:rPr>
        <w:br/>
      </w:r>
      <w:r>
        <w:rPr>
          <w:rFonts w:hint="eastAsia"/>
        </w:rPr>
        <w:t>　　图表46　中远船务负债指标走势图</w:t>
      </w:r>
      <w:r>
        <w:rPr>
          <w:rFonts w:hint="eastAsia"/>
        </w:rPr>
        <w:br/>
      </w:r>
      <w:r>
        <w:rPr>
          <w:rFonts w:hint="eastAsia"/>
        </w:rPr>
        <w:t>　　图表47　中远船务运营能力指标走势图单位：次</w:t>
      </w:r>
      <w:r>
        <w:rPr>
          <w:rFonts w:hint="eastAsia"/>
        </w:rPr>
        <w:br/>
      </w:r>
      <w:r>
        <w:rPr>
          <w:rFonts w:hint="eastAsia"/>
        </w:rPr>
        <w:t>　　图表48　中远船务成长能力指标走势图</w:t>
      </w:r>
      <w:r>
        <w:rPr>
          <w:rFonts w:hint="eastAsia"/>
        </w:rPr>
        <w:br/>
      </w:r>
      <w:r>
        <w:rPr>
          <w:rFonts w:hint="eastAsia"/>
        </w:rPr>
        <w:t>　　图表49　中期振华重工主要经济指标单位：万元</w:t>
      </w:r>
      <w:r>
        <w:rPr>
          <w:rFonts w:hint="eastAsia"/>
        </w:rPr>
        <w:br/>
      </w:r>
      <w:r>
        <w:rPr>
          <w:rFonts w:hint="eastAsia"/>
        </w:rPr>
        <w:t>　　图表50　振华重工盈利指标走势图</w:t>
      </w:r>
      <w:r>
        <w:rPr>
          <w:rFonts w:hint="eastAsia"/>
        </w:rPr>
        <w:br/>
      </w:r>
      <w:r>
        <w:rPr>
          <w:rFonts w:hint="eastAsia"/>
        </w:rPr>
        <w:t>　　图表51　振华重工偿债指标走势图</w:t>
      </w:r>
      <w:r>
        <w:rPr>
          <w:rFonts w:hint="eastAsia"/>
        </w:rPr>
        <w:br/>
      </w:r>
      <w:r>
        <w:rPr>
          <w:rFonts w:hint="eastAsia"/>
        </w:rPr>
        <w:t>　　图表52　振华重工运营指标走势图</w:t>
      </w:r>
      <w:r>
        <w:rPr>
          <w:rFonts w:hint="eastAsia"/>
        </w:rPr>
        <w:br/>
      </w:r>
      <w:r>
        <w:rPr>
          <w:rFonts w:hint="eastAsia"/>
        </w:rPr>
        <w:t>　　图表53　振华重工成长指标走势图</w:t>
      </w:r>
      <w:r>
        <w:rPr>
          <w:rFonts w:hint="eastAsia"/>
        </w:rPr>
        <w:br/>
      </w:r>
      <w:r>
        <w:rPr>
          <w:rFonts w:hint="eastAsia"/>
        </w:rPr>
        <w:t>　　图表54　中期外高桥主要经济指标单位：万元</w:t>
      </w:r>
      <w:r>
        <w:rPr>
          <w:rFonts w:hint="eastAsia"/>
        </w:rPr>
        <w:br/>
      </w:r>
      <w:r>
        <w:rPr>
          <w:rFonts w:hint="eastAsia"/>
        </w:rPr>
        <w:t>　　图表55　外高桥盈利指标走势图</w:t>
      </w:r>
      <w:r>
        <w:rPr>
          <w:rFonts w:hint="eastAsia"/>
        </w:rPr>
        <w:br/>
      </w:r>
      <w:r>
        <w:rPr>
          <w:rFonts w:hint="eastAsia"/>
        </w:rPr>
        <w:t>　　图表56　外高桥偿债指标走势图</w:t>
      </w:r>
      <w:r>
        <w:rPr>
          <w:rFonts w:hint="eastAsia"/>
        </w:rPr>
        <w:br/>
      </w:r>
      <w:r>
        <w:rPr>
          <w:rFonts w:hint="eastAsia"/>
        </w:rPr>
        <w:t>　　图表57　外高桥运营指标走势图</w:t>
      </w:r>
      <w:r>
        <w:rPr>
          <w:rFonts w:hint="eastAsia"/>
        </w:rPr>
        <w:br/>
      </w:r>
      <w:r>
        <w:rPr>
          <w:rFonts w:hint="eastAsia"/>
        </w:rPr>
        <w:t>　　图表58　外高桥成长指标走势图</w:t>
      </w:r>
      <w:r>
        <w:rPr>
          <w:rFonts w:hint="eastAsia"/>
        </w:rPr>
        <w:br/>
      </w:r>
      <w:r>
        <w:rPr>
          <w:rFonts w:hint="eastAsia"/>
        </w:rPr>
        <w:t>　　图表59　海阳蓝岛海洋工程主要经济指标走势图</w:t>
      </w:r>
      <w:r>
        <w:rPr>
          <w:rFonts w:hint="eastAsia"/>
        </w:rPr>
        <w:br/>
      </w:r>
      <w:r>
        <w:rPr>
          <w:rFonts w:hint="eastAsia"/>
        </w:rPr>
        <w:t>　　图表60　海阳蓝岛海洋工程经营收入走势图</w:t>
      </w:r>
      <w:r>
        <w:rPr>
          <w:rFonts w:hint="eastAsia"/>
        </w:rPr>
        <w:br/>
      </w:r>
      <w:r>
        <w:rPr>
          <w:rFonts w:hint="eastAsia"/>
        </w:rPr>
        <w:t>　　图表61　海阳蓝岛海洋工程盈利指标走势图</w:t>
      </w:r>
      <w:r>
        <w:rPr>
          <w:rFonts w:hint="eastAsia"/>
        </w:rPr>
        <w:br/>
      </w:r>
      <w:r>
        <w:rPr>
          <w:rFonts w:hint="eastAsia"/>
        </w:rPr>
        <w:t>　　图表62　海阳蓝岛海洋工程负债情况图</w:t>
      </w:r>
      <w:r>
        <w:rPr>
          <w:rFonts w:hint="eastAsia"/>
        </w:rPr>
        <w:br/>
      </w:r>
      <w:r>
        <w:rPr>
          <w:rFonts w:hint="eastAsia"/>
        </w:rPr>
        <w:t>　　图表63　海阳蓝岛海洋工程负债指标走势图</w:t>
      </w:r>
      <w:r>
        <w:rPr>
          <w:rFonts w:hint="eastAsia"/>
        </w:rPr>
        <w:br/>
      </w:r>
      <w:r>
        <w:rPr>
          <w:rFonts w:hint="eastAsia"/>
        </w:rPr>
        <w:t>　　图表64　海阳蓝岛海洋工程运营能力指标走势图单位：次</w:t>
      </w:r>
      <w:r>
        <w:rPr>
          <w:rFonts w:hint="eastAsia"/>
        </w:rPr>
        <w:br/>
      </w:r>
      <w:r>
        <w:rPr>
          <w:rFonts w:hint="eastAsia"/>
        </w:rPr>
        <w:t>　　图表65　海阳蓝岛海洋工程成长能力指标走势图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97d1de958c45ab" w:history="1">
        <w:r>
          <w:rPr>
            <w:rStyle w:val="Hyperlink"/>
          </w:rPr>
          <w:t>2011-2015年中国海洋钻井平台行业剖析及投资战略咨询报告</w:t>
        </w:r>
      </w:hyperlink>
      <w:r>
        <w:rPr>
          <w:color w:val="C00000"/>
        </w:rPr>
        <w:t>》，报告编号：</w:t>
      </w:r>
      <w:r>
        <w:rPr>
          <w:rFonts w:hint="eastAsia"/>
          <w:color w:val="C00000"/>
        </w:rPr>
        <w:t>0878955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97d1de958c45ab" w:history="1">
        <w:r>
          <w:rPr>
            <w:rStyle w:val="Hyperlink"/>
          </w:rPr>
          <w:t>https://www.20087.com/2011-11/R_haiyangzuanjingpingtaihangyepoxijito.html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热点：海洋钻井平台是怎么固定的、海洋钻井平台工人待遇、海洋钻井平台骗了多少人、海洋钻井平台有哪些、海洋钻井平台制造商有哪些公司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729d0c163d470b" w:history="1">
      <w:r>
        <w:rPr>
          <w:rStyle w:val="Hyperlink"/>
        </w:rPr>
        <w:t>2011-2015年中国海洋钻井平台行业剖析及投资战略咨询报告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haiyangzuanjingpingtaihangyepoxijito.html" TargetMode="External" Id="R3f97d1de958c45ab" /></Relationships>
</file>

<file path=word/_rels/header2.xml.rels>&#65279;<?xml version="1.0" encoding="utf-8"?><Relationships xmlns="http://schemas.openxmlformats.org/package/2006/relationships"><Relationship Type="http://schemas.openxmlformats.org/officeDocument/2006/relationships/hyperlink" Target="https://www.20087.com/2011-11/R_haiyangzuanjingpingtaihangyepoxijito.html" TargetMode="External" Id="Rdd729d0c163d47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2011-11-25T05:43:00Z</dcterms:created>
  <dcterms:modified xsi:type="dcterms:W3CDTF">2011-11-25T06:43:00Z</dcterms:modified>
  <dc:subject>2011-2015年中国海洋钻井平台行业剖析及投资战略咨询报告</dc:subject>
  <dc:title>2011-2015年中国海洋钻井平台行业剖析及投资战略咨询报告</dc:title>
  <cp:keywords>2011-2015年中国海洋钻井平台行业剖析及投资战略咨询报告</cp:keywords>
  <dc:description>2011-2015年中国海洋钻井平台行业剖析及投资战略咨询报告</dc:description>
</cp:coreProperties>
</file>