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4a14b782f4db4" w:history="1">
              <w:r>
                <w:rPr>
                  <w:rStyle w:val="Hyperlink"/>
                </w:rPr>
                <w:t>2011-2016年中国泡沫铝吸声板行业投资分析及发展趋势研究报告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4a14b782f4db4" w:history="1">
              <w:r>
                <w:rPr>
                  <w:rStyle w:val="Hyperlink"/>
                </w:rPr>
                <w:t>2011-2016年中国泡沫铝吸声板行业投资分析及发展趋势研究报告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4a14b782f4db4" w:history="1">
                <w:r>
                  <w:rPr>
                    <w:rStyle w:val="Hyperlink"/>
                  </w:rPr>
                  <w:t>https://www.20087.com/2011-11/R_2011_2016paomolvxishengbanxingyetouz.html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铝吸声板是一种用于建筑和工业噪声控制的隔音材料，因其轻质、耐腐蚀和良好的吸音性能而被广泛应用。近年来，随着新材料技术和环保要求的提高，泡沫铝吸声板的生产工艺和性能不断改进。通过采用先进的发泡技术和优化的合金配方，提高了泡沫铝吸声板的吸音效果和耐久性，减少了材料损耗。同时，随着建筑行业对环保材料的需求增加，泡沫铝吸声板的生产更加注重环保性能，通过采用可回收材料和优化生产工艺，减少了对环境的影响。此外，随着对建筑声学效果要求的提高，泡沫铝吸声板的设计更加注重美观性和功能性，通过不同的表面处理技术，提高了产品的装饰性和适用性。</w:t>
      </w:r>
      <w:r>
        <w:rPr>
          <w:rFonts w:hint="eastAsia"/>
        </w:rPr>
        <w:br/>
      </w:r>
      <w:r>
        <w:rPr>
          <w:rFonts w:hint="eastAsia"/>
        </w:rPr>
        <w:t>　　未来，泡沫铝吸声板的发展将更加注重高性能化和环保化。市场调研网指出，一方面，通过引入更多新材料和技术，开发出具有更高吸音性能的泡沫铝吸声板产品，如提高吸音系数、增强耐候性等，拓展其在特殊环境下的应用。另一方面，通过采用绿色制造技术和循环经济理念，开发出更加环保的生产工艺，减少对环境的影响。此外，随着新材料技术的进步，泡沫铝吸声板将可能采用更多高性能材料，提高其在复杂应用条件下的使用性能，满足高端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泡沫铝吸声板产品项目基础剖析</w:t>
      </w:r>
      <w:r>
        <w:rPr>
          <w:rFonts w:hint="eastAsia"/>
        </w:rPr>
        <w:br/>
      </w:r>
      <w:r>
        <w:rPr>
          <w:rFonts w:hint="eastAsia"/>
        </w:rPr>
        <w:t>　　第一节 泡沫铝吸声板项目总论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泡沫铝吸声板项目建设背景及必要性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2011年全球泡沫铝吸声板行业市场动态剖析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2011年全球泡沫铝吸声板行业运行透析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2011年全球泡沫铝吸声板行业市场供需形势分析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2012-2016年全球泡沫铝吸声板行业发展前景预测探析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2011年中国泡沫铝吸声板行业市场发展环境分析（PEST分析法）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2011年中国泡沫铝吸声板行业政策环境分析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2011年中国泡沫铝吸声板行业社会环境分析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2011年中国泡沫铝吸声板行业技术环境分析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2007-2011年中国泡沫铝吸声板产量及需求统计分析（产品及相关产品）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2007-2011年全国泡沫铝吸声板产量分析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2011年全国及主要省份泡沫铝吸声板产量分析</w:t>
      </w:r>
      <w:r>
        <w:rPr>
          <w:rFonts w:hint="eastAsia"/>
        </w:rPr>
        <w:br/>
      </w:r>
      <w:r>
        <w:rPr>
          <w:rFonts w:hint="eastAsia"/>
        </w:rPr>
        <w:t>　　第三节 2011年泡沫铝吸声板产量集中度分析</w:t>
      </w:r>
      <w:r>
        <w:rPr>
          <w:rFonts w:hint="eastAsia"/>
        </w:rPr>
        <w:br/>
      </w:r>
      <w:r>
        <w:rPr>
          <w:rFonts w:hint="eastAsia"/>
        </w:rPr>
        <w:t>　　第四节 2011年泡沫铝吸声板产品需求分析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2007-2011年中国泡沫铝吸声板行业数据监测分析（产品及相关产品）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2007-2011年中国泡沫铝吸声板行业规模分析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2011年二季度中国泡沫铝吸声板行业结构分析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2007-2011年中国泡沫铝吸声板行业产值分析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2007-2011年中国泡沫铝吸声板行业成本费用分析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2007-2011年中国泡沫铝吸声板行业盈利能力分析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2006-2011年中国泡沫铝吸声板进出口数据监测分析（产品及相关产品）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2006-2011年中国泡沫铝吸声板进口数据分析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2006-2011年中国泡沫铝吸声板出口数据分析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2006-2011年中国泡沫铝吸声板进出口平均单价分析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2006-2011年中国泡沫铝吸声板进出口国家及地区分析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2011年中国泡沫铝吸声板产业市场竞争格局分析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2011年中国泡沫铝吸声板产业竞争现状分析</w:t>
      </w:r>
      <w:r>
        <w:rPr>
          <w:rFonts w:hint="eastAsia"/>
        </w:rPr>
        <w:br/>
      </w:r>
      <w:r>
        <w:rPr>
          <w:rFonts w:hint="eastAsia"/>
        </w:rPr>
        <w:t>　　　　一、泡沫铝吸声板竞争力分析</w:t>
      </w:r>
      <w:r>
        <w:rPr>
          <w:rFonts w:hint="eastAsia"/>
        </w:rPr>
        <w:br/>
      </w:r>
      <w:r>
        <w:rPr>
          <w:rFonts w:hint="eastAsia"/>
        </w:rPr>
        <w:t>　　　　二、泡沫铝吸声板技术竞争分析</w:t>
      </w:r>
      <w:r>
        <w:rPr>
          <w:rFonts w:hint="eastAsia"/>
        </w:rPr>
        <w:br/>
      </w:r>
      <w:r>
        <w:rPr>
          <w:rFonts w:hint="eastAsia"/>
        </w:rPr>
        <w:t>　　　　三、泡沫铝吸声板成本竞争分析</w:t>
      </w:r>
      <w:r>
        <w:rPr>
          <w:rFonts w:hint="eastAsia"/>
        </w:rPr>
        <w:br/>
      </w:r>
      <w:r>
        <w:rPr>
          <w:rFonts w:hint="eastAsia"/>
        </w:rPr>
        <w:t>　　第二节 2011年中国泡沫铝吸声板产业集中度分析</w:t>
      </w:r>
      <w:r>
        <w:rPr>
          <w:rFonts w:hint="eastAsia"/>
        </w:rPr>
        <w:br/>
      </w:r>
      <w:r>
        <w:rPr>
          <w:rFonts w:hint="eastAsia"/>
        </w:rPr>
        <w:t>　　　　一、泡沫铝吸声板市场集中度分析</w:t>
      </w:r>
      <w:r>
        <w:rPr>
          <w:rFonts w:hint="eastAsia"/>
        </w:rPr>
        <w:br/>
      </w:r>
      <w:r>
        <w:rPr>
          <w:rFonts w:hint="eastAsia"/>
        </w:rPr>
        <w:t>　　　　二、泡沫铝吸声板区域集中度分析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2011年中国泡沫铝吸声板产业提升竞争力策略分析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2011年中国泡沫铝吸声板产业十强生产企业竞争性财务指标分析（客户可自选）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上海众汇泡沫铝材有限公司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无锡瑞鸿泡沫铝有限公司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东莞市帝龙声学工程有限公司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上海玉音声学工程有限公司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沈阳东大先进材料发展有限公司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锡翔博金属纤维制造有限公司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上海艾比西材料科技有限公司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无锡鸿良环保工程有限公司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四川元泰达有色金属材料有限公司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河南光辉环保工程有限公司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2011年中国泡沫铝吸声板行业产业链深度调研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2011年中国泡沫铝吸声板产业投资可行性深度研究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2012-2016年中国泡沫铝吸声板行业发展趋势预测分析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2012-2016年中国泡沫铝吸声板行业发展前景分析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一、国际泡沫铝吸声板市场预测</w:t>
      </w:r>
      <w:r>
        <w:rPr>
          <w:rFonts w:hint="eastAsia"/>
        </w:rPr>
        <w:br/>
      </w:r>
      <w:r>
        <w:rPr>
          <w:rFonts w:hint="eastAsia"/>
        </w:rPr>
        <w:t>　　　　二、中国泡沫铝吸声板价格预测分析</w:t>
      </w:r>
      <w:r>
        <w:rPr>
          <w:rFonts w:hint="eastAsia"/>
        </w:rPr>
        <w:br/>
      </w:r>
      <w:r>
        <w:rPr>
          <w:rFonts w:hint="eastAsia"/>
        </w:rPr>
        <w:t>　　　　三、泡沫铝吸声板市场竞争格局预测分析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2012-2016年中国泡沫铝吸声板行业市场预测分析</w:t>
      </w:r>
      <w:r>
        <w:rPr>
          <w:rFonts w:hint="eastAsia"/>
        </w:rPr>
        <w:br/>
      </w:r>
      <w:r>
        <w:rPr>
          <w:rFonts w:hint="eastAsia"/>
        </w:rPr>
        <w:t>　　　　一、泡沫铝吸声板供给量预测</w:t>
      </w:r>
      <w:r>
        <w:rPr>
          <w:rFonts w:hint="eastAsia"/>
        </w:rPr>
        <w:br/>
      </w:r>
      <w:r>
        <w:rPr>
          <w:rFonts w:hint="eastAsia"/>
        </w:rPr>
        <w:t>　　　　二、泡沫铝吸声板需求预测分析</w:t>
      </w:r>
      <w:r>
        <w:rPr>
          <w:rFonts w:hint="eastAsia"/>
        </w:rPr>
        <w:br/>
      </w:r>
      <w:r>
        <w:rPr>
          <w:rFonts w:hint="eastAsia"/>
        </w:rPr>
        <w:t>　　　　三、泡沫铝吸声板进出口预测分析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2012-2016年中国泡沫铝吸声板行业市场盈利预测分析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2012-2016年中国泡沫铝吸声板行业投资机会与风险分析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2012-2016年中国泡沫铝吸声板行业投资环境分析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2012-2016年中国泡沫铝吸声板行业投资机会分析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一、泡沫铝吸声板投资潜力分析</w:t>
      </w:r>
      <w:r>
        <w:rPr>
          <w:rFonts w:hint="eastAsia"/>
        </w:rPr>
        <w:br/>
      </w:r>
      <w:r>
        <w:rPr>
          <w:rFonts w:hint="eastAsia"/>
        </w:rPr>
        <w:t>　　　　二、泡沫铝吸声板投资吸引力分析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2012-2016年中国泡沫铝吸声板行业投资风险分析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中智^林^专家建议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泡沫铝吸声板行业生产开发策略</w:t>
      </w:r>
      <w:r>
        <w:rPr>
          <w:rFonts w:hint="eastAsia"/>
        </w:rPr>
        <w:br/>
      </w:r>
      <w:r>
        <w:rPr>
          <w:rFonts w:hint="eastAsia"/>
        </w:rPr>
        <w:t>　　图表 2 泡沫铝吸声机理</w:t>
      </w:r>
      <w:r>
        <w:rPr>
          <w:rFonts w:hint="eastAsia"/>
        </w:rPr>
        <w:br/>
      </w:r>
      <w:r>
        <w:rPr>
          <w:rFonts w:hint="eastAsia"/>
        </w:rPr>
        <w:t>　　图表 3 泡沫铝吸声材料的结构形式</w:t>
      </w:r>
      <w:r>
        <w:rPr>
          <w:rFonts w:hint="eastAsia"/>
        </w:rPr>
        <w:br/>
      </w:r>
      <w:r>
        <w:rPr>
          <w:rFonts w:hint="eastAsia"/>
        </w:rPr>
        <w:t>　　图表 4 1998年I季度—2011年Ⅱ季度国内生产总值季度累计同比增长率（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5 2000年—2011年居民消费价格指数（上年同月=100）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2006-2011年城镇居民人均可支配收入及其增长速度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2000年—2011年社会消费品零售总额月度同比增长率（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9 2001年1-—2011年1-固定资产投资完成额月度累计同比增长率（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10 2000年—2011年出口总额月度同比增长率与进口总额月度同比增长率（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11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2006-2011年我国泡沫铝吸声板行业工业总产值及增长情况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2011年全国及主要省份泡沫铝吸声板产量对比</w:t>
      </w:r>
      <w:r>
        <w:rPr>
          <w:rFonts w:hint="eastAsia"/>
        </w:rPr>
        <w:br/>
      </w:r>
      <w:r>
        <w:rPr>
          <w:rFonts w:hint="eastAsia"/>
        </w:rPr>
        <w:t>　　图表 15 2011年中国泡沫铝吸声板各地区产量集中度分析</w:t>
      </w:r>
      <w:r>
        <w:rPr>
          <w:rFonts w:hint="eastAsia"/>
        </w:rPr>
        <w:br/>
      </w:r>
      <w:r>
        <w:rPr>
          <w:rFonts w:hint="eastAsia"/>
        </w:rPr>
        <w:t>　　图表 19 2006-2011年我国泡沫铝吸声板行业从业人员及增长情况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2006-2011年我国泡沫铝吸声板行业资产合计及增长情况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2006-2011年我国泡沫铝吸声板行业资产合计及增长对比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2006-2011年我国泡沫铝吸声板行业规模企业个数及增长情况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23 2011年1-我国泡沫铝吸声板行业不同类型企业数量分布图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24 2011年1-我国泡沫铝吸声板行业不同所有制企业数量分布图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26 2011年1-我国泡沫铝吸声板行业不同类型企业销售收入分布图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27 2011年1-我国泡沫铝吸声板行业不同所有制企业销售收入分布图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29 2006-2011年我国泡沫铝吸声板行业产成品及增长对比</w:t>
      </w:r>
      <w:r>
        <w:rPr>
          <w:rFonts w:hint="eastAsia"/>
        </w:rPr>
        <w:br/>
      </w:r>
      <w:r>
        <w:rPr>
          <w:rFonts w:hint="eastAsia"/>
        </w:rPr>
        <w:t>　　图表 30 2006-2011年我国泡沫铝吸声板行业工业销售产值及增长情况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31 2006-2011年我国泡沫铝吸声板行业工业销售产值及增长对比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32 2006-2011年我国泡沫铝吸声板行业出口交货值及增长情况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2006-2011年我国泡沫铝吸声板行业出口交货值及增长对比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34 2006-2011年我国泡沫铝吸声板行业主营业务成本及增长情况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37 2006-2011年我国泡沫铝吸声板行业营业费用及增长对比</w:t>
      </w:r>
      <w:r>
        <w:rPr>
          <w:rFonts w:hint="eastAsia"/>
        </w:rPr>
        <w:br/>
      </w:r>
      <w:r>
        <w:rPr>
          <w:rFonts w:hint="eastAsia"/>
        </w:rPr>
        <w:t>　　图表 39 2006-2011年我国泡沫铝吸声板行业利润总额及增长对比</w:t>
      </w:r>
      <w:r>
        <w:rPr>
          <w:rFonts w:hint="eastAsia"/>
        </w:rPr>
        <w:br/>
      </w:r>
      <w:r>
        <w:rPr>
          <w:rFonts w:hint="eastAsia"/>
        </w:rPr>
        <w:t>　　图表 40 2006-2011年我国泡沫铝吸声板行业进口额及增长情况</w:t>
      </w:r>
      <w:r>
        <w:rPr>
          <w:rFonts w:hint="eastAsia"/>
        </w:rPr>
        <w:br/>
      </w:r>
      <w:r>
        <w:rPr>
          <w:rFonts w:hint="eastAsia"/>
        </w:rPr>
        <w:t>　　图表 41 2006-2011年我国泡沫铝吸声板行业出口额及增长情况</w:t>
      </w:r>
      <w:r>
        <w:rPr>
          <w:rFonts w:hint="eastAsia"/>
        </w:rPr>
        <w:br/>
      </w:r>
      <w:r>
        <w:rPr>
          <w:rFonts w:hint="eastAsia"/>
        </w:rPr>
        <w:t>　　图表 42 压轧压缩率对泡沫铝吸声效果的影响</w:t>
      </w:r>
      <w:r>
        <w:rPr>
          <w:rFonts w:hint="eastAsia"/>
        </w:rPr>
        <w:br/>
      </w:r>
      <w:r>
        <w:rPr>
          <w:rFonts w:hint="eastAsia"/>
        </w:rPr>
        <w:t>　　图表 43 泡沫铝板厚（d）对隔声效果的影响</w:t>
      </w:r>
      <w:r>
        <w:rPr>
          <w:rFonts w:hint="eastAsia"/>
        </w:rPr>
        <w:br/>
      </w:r>
      <w:r>
        <w:rPr>
          <w:rFonts w:hint="eastAsia"/>
        </w:rPr>
        <w:t>　　图表 44 空气层厚度（l）对泡沫铝吸声效果的影响</w:t>
      </w:r>
      <w:r>
        <w:rPr>
          <w:rFonts w:hint="eastAsia"/>
        </w:rPr>
        <w:br/>
      </w:r>
      <w:r>
        <w:rPr>
          <w:rFonts w:hint="eastAsia"/>
        </w:rPr>
        <w:t>　　图表 45 近3年上海众汇泡沫铝材有限公司资产负债率变化情况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近3年上海众汇泡沫铝材有限公司产权比率变化情况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近3年上海众汇泡沫铝材有限公司固定资产周转次数情况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近3年上海众汇泡沫铝材有限公司流动资产周转次数变化情况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近3年上海众汇泡沫铝材有限公司总资产周转次数变化情况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近3年上海众汇泡沫铝材有限公司销售毛利率变化情况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近3年无锡瑞鸿泡沫铝有限公司资产负债率变化情况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近3年无锡瑞鸿泡沫铝有限公司产权比率变化情况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近3年无锡瑞鸿泡沫铝有限公司固定资产周转次数情况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近3年无锡瑞鸿泡沫铝有限公司流动资产周转次数变化情况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近3年无锡瑞鸿泡沫铝有限公司总资产周转次数变化情况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近3年无锡瑞鸿泡沫铝有限公司销售毛利率变化情况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近3年东莞市帝龙声学工程有限公司资产负债率变化情况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近3年东莞市帝龙声学工程有限公司产权比率变化情况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近3年东莞市帝龙声学工程有限公司固定资产周转次数情况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近3年东莞市帝龙声学工程有限公司流动资产周转次数变化情况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近3年东莞市帝龙声学工程有限公司总资产周转次数变化情况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近3年东莞市帝龙声学工程有限公司销售毛利率变化情况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近3年上海玉音声学工程有限公司资产负债率变化情况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近3年上海玉音声学工程有限公司产权比率变化情况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近3年上海玉音声学工程有限公司固定资产周转次数情况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近3年上海玉音声学工程有限公司流动资产周转次数变化情况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近3年上海玉音声学工程有限公司总资产周转次数变化情况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近3年上海玉音声学工程有限公司销售毛利率变化情况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近3年沈阳东大先进材料发展有限公司资产负债率变化情况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近3年沈阳东大先进材料发展有限公司产权比率变化情况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近3年沈阳东大先进材料发展有限公司固定资产周转次数情况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近3年沈阳东大先进材料发展有限公司流动资产周转次数变化情况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近3年沈阳东大先进材料发展有限公司总资产周转次数变化情况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近3年沈阳东大先进材料发展有限公司销售毛利率变化情况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近3年锡翔博金属纤维制造有限公司资产负债率变化情况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近3年锡翔博金属纤维制造有限公司产权比率变化情况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近3年锡翔博金属纤维制造有限公司固定资产周转次数情况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近3年锡翔博金属纤维制造有限公司流动资产周转次数变化情况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近3年锡翔博金属纤维制造有限公司总资产周转次数变化情况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近3年锡翔博金属纤维制造有限公司销售毛利率变化情况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近3年上海艾比西材料科技有限公司资产负债率变化情况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近3年上海艾比西材料科技有限公司产权比率变化情况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近3年上海艾比西材料科技有限公司固定资产周转次数情况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近3年上海艾比西材料科技有限公司流动资产周转次数变化情况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近3年上海艾比西材料科技有限公司总资产周转次数变化情况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近3年上海艾比西材料科技有限公司销售毛利率变化情况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近3年无锡鸿良环保工程有限公司资产负债率变化情况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近3年无锡鸿良环保工程有限公司产权比率变化情况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近3年无锡鸿良环保工程有限公司固定资产周转次数情况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近3年无锡鸿良环保工程有限公司流动资产周转次数变化情况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近3年无锡鸿良环保工程有限公司总资产周转次数变化情况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近3年无锡鸿良环保工程有限公司销售毛利率变化情况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近3年四川元泰达有色金属材料有限公司资产负债率变化情况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近3年四川元泰达有色金属材料有限公司产权比率变化情况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近3年四川元泰达有色金属材料有限公司固定资产周转次数情况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近3年四川元泰达有色金属材料有限公司流动资产周转次数变化情况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近3年四川元泰达有色金属材料有限公司总资产周转次数变化情况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近3年四川元泰达有色金属材料有限公司销售毛利率变化情况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近3年河南光辉环保工程有限公司资产负债率变化情况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近3年河南光辉环保工程有限公司产权比率变化情况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近3年河南光辉环保工程有限公司固定资产周转次数情况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近3年河南光辉环保工程有限公司流动资产周转次数变化情况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近3年河南光辉环保工程有限公司总资产周转次数变化情况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近3年河南光辉环保工程有限公司销售毛利率变化情况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泡沫铝吸声板项目投资注意事项图</w:t>
      </w:r>
      <w:r>
        <w:rPr>
          <w:rFonts w:hint="eastAsia"/>
        </w:rPr>
        <w:br/>
      </w:r>
      <w:r>
        <w:rPr>
          <w:rFonts w:hint="eastAsia"/>
        </w:rPr>
        <w:t>　　图表 107 泡沫铝吸声板产业链投资示意图</w:t>
      </w:r>
      <w:r>
        <w:rPr>
          <w:rFonts w:hint="eastAsia"/>
        </w:rPr>
        <w:br/>
      </w:r>
      <w:r>
        <w:rPr>
          <w:rFonts w:hint="eastAsia"/>
        </w:rPr>
        <w:t>　　图表 108 泡沫铝吸声板渠道策略示意图</w:t>
      </w:r>
      <w:r>
        <w:rPr>
          <w:rFonts w:hint="eastAsia"/>
        </w:rPr>
        <w:br/>
      </w:r>
      <w:r>
        <w:rPr>
          <w:rFonts w:hint="eastAsia"/>
        </w:rPr>
        <w:t>　　表格 1 近4年上海众汇泡沫铝材有限公司资产负债率变化情况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近4年上海众汇泡沫铝材有限公司产权比率变化情况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近4年上海众汇泡沫铝材有限公司固定资产周转次数情况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近4年上海众汇泡沫铝材有限公司流动资产周转次数变化情况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近4年上海众汇泡沫铝材有限公司总资产周转次数变化情况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近4年上海众汇泡沫铝材有限公司销售毛利率变化情况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近4年无锡瑞鸿泡沫铝有限公司资产负债率变化情况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近4年无锡瑞鸿泡沫铝有限公司产权比率变化情况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近4年无锡瑞鸿泡沫铝有限公司固定资产周转次数情况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近4年无锡瑞鸿泡沫铝有限公司流动资产周转次数变化情况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近4年无锡瑞鸿泡沫铝有限公司总资产周转次数变化情况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近4年无锡瑞鸿泡沫铝有限公司销售毛利率变化情况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近4年东莞市帝龙声学工程有限公司资产负债率变化情况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近4年东莞市帝龙声学工程有限公司产权比率变化情况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近4年东莞市帝龙声学工程有限公司固定资产周转次数情况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近4年东莞市帝龙声学工程有限公司流动资产周转次数变化情况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近4年东莞市帝龙声学工程有限公司总资产周转次数变化情况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近4年东莞市帝龙声学工程有限公司销售毛利率变化情况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近4年上海玉音声学工程有限公司资产负债率变化情况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近4年上海玉音声学工程有限公司产权比率变化情况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近4年上海玉音声学工程有限公司固定资产周转次数情况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近4年上海玉音声学工程有限公司流动资产周转次数变化情况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近4年上海玉音声学工程有限公司总资产周转次数变化情况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近4年上海玉音声学工程有限公司销售毛利率变化情况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近4年沈阳东大先进材料发展有限公司资产负债率变化情况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近4年沈阳东大先进材料发展有限公司产权比率变化情况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近4年沈阳东大先进材料发展有限公司固定资产周转次数情况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近4年沈阳东大先进材料发展有限公司流动资产周转次数变化情况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近4年沈阳东大先进材料发展有限公司总资产周转次数变化情况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近4年沈阳东大先进材料发展有限公司销售毛利率变化情况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近4年锡翔博金属纤维制造有限公司资产负债率变化情况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近4年锡翔博金属纤维制造有限公司产权比率变化情况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近4年锡翔博金属纤维制造有限公司固定资产周转次数情况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近4年锡翔博金属纤维制造有限公司流动资产周转次数变化情况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近4年锡翔博金属纤维制造有限公司总资产周转次数变化情况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近4年锡翔博金属纤维制造有限公司销售毛利率变化情况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近4年上海艾比西材料科技有限公司资产负债率变化情况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近4年上海艾比西材料科技有限公司产权比率变化情况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近4年上海艾比西材料科技有限公司固定资产周转次数情况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近4年上海艾比西材料科技有限公司流动资产周转次数变化情况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近4年上海艾比西材料科技有限公司总资产周转次数变化情况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近4年上海艾比西材料科技有限公司销售毛利率变化情况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近4年无锡鸿良环保工程有限公司资产负债率变化情况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近4年无锡鸿良环保工程有限公司产权比率变化情况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近4年无锡鸿良环保工程有限公司固定资产周转次数情况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近4年无锡鸿良环保工程有限公司流动资产周转次数变化情况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近4年无锡鸿良环保工程有限公司总资产周转次数变化情况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近4年无锡鸿良环保工程有限公司销售毛利率变化情况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近4年四川元泰达有色金属材料有限公司资产负债率变化情况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近4年四川元泰达有色金属材料有限公司产权比率变化情况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近4年四川元泰达有色金属材料有限公司固定资产周转次数情况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近4年四川元泰达有色金属材料有限公司流动资产周转次数变化情况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近4年四川元泰达有色金属材料有限公司总资产周转次数变化情况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近4年四川元泰达有色金属材料有限公司销售毛利率变化情况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近4年河南光辉环保工程有限公司资产负债率变化情况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近4年河南光辉环保工程有限公司产权比率变化情况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近4年河南光辉环保工程有限公司固定资产周转次数情况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近4年河南光辉环保工程有限公司流动资产周转次数变化情况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近4年河南光辉环保工程有限公司总资产周转次数变化情况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近4年河南光辉环保工程有限公司销售毛利率变化情况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4a14b782f4db4" w:history="1">
        <w:r>
          <w:rPr>
            <w:rStyle w:val="Hyperlink"/>
          </w:rPr>
          <w:t>2011-2016年中国泡沫铝吸声板行业投资分析及发展趋势研究报告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4a14b782f4db4" w:history="1">
        <w:r>
          <w:rPr>
            <w:rStyle w:val="Hyperlink"/>
          </w:rPr>
          <w:t>https://www.20087.com/2011-11/R_2011_2016paomolvxishengbanxingyetouz.html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热点：泡沫铝生产工艺、泡沫铝吸声系数、泡沫铝密度、泡沫玻璃吸音板、白色泡沫板是什么材料、泡沫铝塑板隔音效果如何、隔音板是什么材料、泡沫陶瓷吸音板、室内隔音板用什么材料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42f12dae44ac5" w:history="1">
      <w:r>
        <w:rPr>
          <w:rStyle w:val="Hyperlink"/>
        </w:rPr>
        <w:t>2011-2016年中国泡沫铝吸声板行业投资分析及发展趋势研究报告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paomolvxishengbanxingyetouz.html" TargetMode="External" Id="R9414a14b782f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paomolvxishengbanxingyetouz.html" TargetMode="External" Id="Rbb042f12dae4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2011-11-03T07:23:00Z</dcterms:created>
  <dcterms:modified xsi:type="dcterms:W3CDTF">2011-11-03T08:23:00Z</dcterms:modified>
  <dc:subject>2011-2016年中国泡沫铝吸声板行业投资分析及发展趋势研究报告</dc:subject>
  <dc:title>2011-2016年中国泡沫铝吸声板行业投资分析及发展趋势研究报告</dc:title>
  <cp:keywords>2011-2016年中国泡沫铝吸声板行业投资分析及发展趋势研究报告</cp:keywords>
  <dc:description>2011-2016年中国泡沫铝吸声板行业投资分析及发展趋势研究报告</dc:description>
</cp:coreProperties>
</file>