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e8653c53048fa" w:history="1">
              <w:r>
                <w:rPr>
                  <w:rStyle w:val="Hyperlink"/>
                </w:rPr>
                <w:t>2011-2016年中国TETRA（数字集群无线电系统）行业投资分析及发展趋势研究报告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e8653c53048fa" w:history="1">
              <w:r>
                <w:rPr>
                  <w:rStyle w:val="Hyperlink"/>
                </w:rPr>
                <w:t>2011-2016年中国TETRA（数字集群无线电系统）行业投资分析及发展趋势研究报告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e8653c53048fa" w:history="1">
                <w:r>
                  <w:rPr>
                    <w:rStyle w:val="Hyperlink"/>
                  </w:rPr>
                  <w:t>https://www.20087.com/2011-11/R_shuzijiqunwuxiandianxitonghangyetouz.html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TETRA产品定义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三、产品技术细节</w:t>
      </w:r>
      <w:r>
        <w:rPr>
          <w:rFonts w:hint="eastAsia"/>
        </w:rPr>
        <w:br/>
      </w:r>
      <w:r>
        <w:rPr>
          <w:rFonts w:hint="eastAsia"/>
        </w:rPr>
        <w:t>　　　　四、产品缺点</w:t>
      </w:r>
      <w:r>
        <w:rPr>
          <w:rFonts w:hint="eastAsia"/>
        </w:rPr>
        <w:br/>
      </w:r>
      <w:r>
        <w:rPr>
          <w:rFonts w:hint="eastAsia"/>
        </w:rPr>
        <w:t>　　　　五、产品现状</w:t>
      </w:r>
      <w:r>
        <w:rPr>
          <w:rFonts w:hint="eastAsia"/>
        </w:rPr>
        <w:br/>
      </w:r>
      <w:r>
        <w:rPr>
          <w:rFonts w:hint="eastAsia"/>
        </w:rPr>
        <w:t>　　　　六、产品发展趋势展望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全球TETRA行业发展现状分析</w:t>
      </w:r>
      <w:r>
        <w:rPr>
          <w:rFonts w:hint="eastAsia"/>
        </w:rPr>
        <w:br/>
      </w:r>
      <w:r>
        <w:rPr>
          <w:rFonts w:hint="eastAsia"/>
        </w:rPr>
        <w:t>　　第一节 全球TETRA行业发展现状分析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二、国内外主流数字集群通信制式比较</w:t>
      </w:r>
      <w:r>
        <w:rPr>
          <w:rFonts w:hint="eastAsia"/>
        </w:rPr>
        <w:br/>
      </w:r>
      <w:r>
        <w:rPr>
          <w:rFonts w:hint="eastAsia"/>
        </w:rPr>
        <w:t>　　　　三、国际数字集群通信市场发展规模</w:t>
      </w:r>
      <w:r>
        <w:rPr>
          <w:rFonts w:hint="eastAsia"/>
        </w:rPr>
        <w:br/>
      </w:r>
      <w:r>
        <w:rPr>
          <w:rFonts w:hint="eastAsia"/>
        </w:rPr>
        <w:t>　　　　四、国际数字集群通信市场应用</w:t>
      </w:r>
      <w:r>
        <w:rPr>
          <w:rFonts w:hint="eastAsia"/>
        </w:rPr>
        <w:br/>
      </w:r>
      <w:r>
        <w:rPr>
          <w:rFonts w:hint="eastAsia"/>
        </w:rPr>
        <w:t>　　第二节 全球TETRA行业发展趋势分析</w:t>
      </w:r>
      <w:r>
        <w:rPr>
          <w:rFonts w:hint="eastAsia"/>
        </w:rPr>
        <w:br/>
      </w:r>
      <w:r>
        <w:rPr>
          <w:rFonts w:hint="eastAsia"/>
        </w:rPr>
        <w:t>　　　　一、国有民营型全国性政务共网芬兰VIRVE网</w:t>
      </w:r>
      <w:r>
        <w:rPr>
          <w:rFonts w:hint="eastAsia"/>
        </w:rPr>
        <w:br/>
      </w:r>
      <w:r>
        <w:rPr>
          <w:rFonts w:hint="eastAsia"/>
        </w:rPr>
        <w:t>　　　　二、国有国营型全国性政府共网比利时ASTRID网</w:t>
      </w:r>
      <w:r>
        <w:rPr>
          <w:rFonts w:hint="eastAsia"/>
        </w:rPr>
        <w:br/>
      </w:r>
      <w:r>
        <w:rPr>
          <w:rFonts w:hint="eastAsia"/>
        </w:rPr>
        <w:t>　　　　三、民有民营型全国性政务共网英国O2Airwave数字集群网</w:t>
      </w:r>
      <w:r>
        <w:rPr>
          <w:rFonts w:hint="eastAsia"/>
        </w:rPr>
        <w:br/>
      </w:r>
      <w:r>
        <w:rPr>
          <w:rFonts w:hint="eastAsia"/>
        </w:rPr>
        <w:t>　　　　四、国有转民有型地区性政务共网西班牙TRADIA网</w:t>
      </w:r>
      <w:r>
        <w:rPr>
          <w:rFonts w:hint="eastAsia"/>
        </w:rPr>
        <w:br/>
      </w:r>
      <w:r>
        <w:rPr>
          <w:rFonts w:hint="eastAsia"/>
        </w:rPr>
        <w:t>　　　　五、商业共网美国主流</w:t>
      </w:r>
      <w:r>
        <w:rPr>
          <w:rFonts w:hint="eastAsia"/>
        </w:rPr>
        <w:br/>
      </w:r>
      <w:r>
        <w:rPr>
          <w:rFonts w:hint="eastAsia"/>
        </w:rPr>
        <w:t>　　第三节 2008年-2010年TETRA行业产销规模分析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一、全球TETRA行业项目情况</w:t>
      </w:r>
      <w:r>
        <w:rPr>
          <w:rFonts w:hint="eastAsia"/>
        </w:rPr>
        <w:br/>
      </w:r>
      <w:r>
        <w:rPr>
          <w:rFonts w:hint="eastAsia"/>
        </w:rPr>
        <w:t>　　　　二、TETRA行业终端分析</w:t>
      </w:r>
      <w:r>
        <w:rPr>
          <w:rFonts w:hint="eastAsia"/>
        </w:rPr>
        <w:br/>
      </w:r>
      <w:r>
        <w:rPr>
          <w:rFonts w:hint="eastAsia"/>
        </w:rPr>
        <w:t>　　第四节 2008年-2010年TETRA行业进出口规模分析</w:t>
      </w:r>
      <w:r>
        <w:rPr>
          <w:rFonts w:hint="eastAsia"/>
        </w:rPr>
        <w:br/>
      </w:r>
      <w:r>
        <w:rPr>
          <w:rFonts w:hint="eastAsia"/>
        </w:rPr>
        <w:t>　　　　一、全球TETRA进口状况</w:t>
      </w:r>
      <w:r>
        <w:rPr>
          <w:rFonts w:hint="eastAsia"/>
        </w:rPr>
        <w:br/>
      </w:r>
      <w:r>
        <w:rPr>
          <w:rFonts w:hint="eastAsia"/>
        </w:rPr>
        <w:t>　　　　二、TETRA出口分析</w:t>
      </w:r>
      <w:r>
        <w:rPr>
          <w:rFonts w:hint="eastAsia"/>
        </w:rPr>
        <w:br/>
      </w:r>
      <w:r>
        <w:rPr>
          <w:rFonts w:hint="eastAsia"/>
        </w:rPr>
        <w:t>　　第五节 中国在全球TETRA行业中的地位分析</w:t>
      </w:r>
      <w:r>
        <w:rPr>
          <w:rFonts w:hint="eastAsia"/>
        </w:rPr>
        <w:br/>
      </w:r>
      <w:r>
        <w:rPr>
          <w:rFonts w:hint="eastAsia"/>
        </w:rPr>
        <w:t>　　　　一、TETRA合同中的中国份额及趋势分析</w:t>
      </w:r>
      <w:r>
        <w:rPr>
          <w:rFonts w:hint="eastAsia"/>
        </w:rPr>
        <w:br/>
      </w:r>
      <w:r>
        <w:rPr>
          <w:rFonts w:hint="eastAsia"/>
        </w:rPr>
        <w:t>　　　　二、中国的TETRA数字机市场</w:t>
      </w:r>
      <w:r>
        <w:rPr>
          <w:rFonts w:hint="eastAsia"/>
        </w:rPr>
        <w:br/>
      </w:r>
      <w:r>
        <w:rPr>
          <w:rFonts w:hint="eastAsia"/>
        </w:rPr>
        <w:t>　　第六节 全球TETRA行业主要生产国分析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中国TETRA行业发展现状</w:t>
      </w:r>
      <w:r>
        <w:rPr>
          <w:rFonts w:hint="eastAsia"/>
        </w:rPr>
        <w:br/>
      </w:r>
      <w:r>
        <w:rPr>
          <w:rFonts w:hint="eastAsia"/>
        </w:rPr>
        <w:t>　　第一节 TETRA在中国的发展现状</w:t>
      </w:r>
      <w:r>
        <w:rPr>
          <w:rFonts w:hint="eastAsia"/>
        </w:rPr>
        <w:br/>
      </w:r>
      <w:r>
        <w:rPr>
          <w:rFonts w:hint="eastAsia"/>
        </w:rPr>
        <w:t>　　第二节 TETRA在中国市场专网与共网并存</w:t>
      </w:r>
      <w:r>
        <w:rPr>
          <w:rFonts w:hint="eastAsia"/>
        </w:rPr>
        <w:br/>
      </w:r>
      <w:r>
        <w:rPr>
          <w:rFonts w:hint="eastAsia"/>
        </w:rPr>
        <w:t>　　第三节 TETRA系统在行业专网领域健康持续发展</w:t>
      </w:r>
      <w:r>
        <w:rPr>
          <w:rFonts w:hint="eastAsia"/>
        </w:rPr>
        <w:br/>
      </w:r>
      <w:r>
        <w:rPr>
          <w:rFonts w:hint="eastAsia"/>
        </w:rPr>
        <w:t>　　第四节 TETRA急需解决的问题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中国TETRA行业产销规模以及供需机构分析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2008年-2010年中国TETRA行业产销规模分析</w:t>
      </w:r>
      <w:r>
        <w:rPr>
          <w:rFonts w:hint="eastAsia"/>
        </w:rPr>
        <w:br/>
      </w:r>
      <w:r>
        <w:rPr>
          <w:rFonts w:hint="eastAsia"/>
        </w:rPr>
        <w:t>　　　　一、国内终端供应状况</w:t>
      </w:r>
      <w:r>
        <w:rPr>
          <w:rFonts w:hint="eastAsia"/>
        </w:rPr>
        <w:br/>
      </w:r>
      <w:r>
        <w:rPr>
          <w:rFonts w:hint="eastAsia"/>
        </w:rPr>
        <w:t>　　　　二、国内终端需求状况及预测</w:t>
      </w:r>
      <w:r>
        <w:rPr>
          <w:rFonts w:hint="eastAsia"/>
        </w:rPr>
        <w:br/>
      </w:r>
      <w:r>
        <w:rPr>
          <w:rFonts w:hint="eastAsia"/>
        </w:rPr>
        <w:t>　　第二节 2008年-2010年中国TETRA行业进出口规模以及趋势分析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一、TETRA合同项目进口分析</w:t>
      </w:r>
      <w:r>
        <w:rPr>
          <w:rFonts w:hint="eastAsia"/>
        </w:rPr>
        <w:br/>
      </w:r>
      <w:r>
        <w:rPr>
          <w:rFonts w:hint="eastAsia"/>
        </w:rPr>
        <w:t>　　　　二、TETRA数字机对讲终端进出口分析</w:t>
      </w:r>
      <w:r>
        <w:rPr>
          <w:rFonts w:hint="eastAsia"/>
        </w:rPr>
        <w:br/>
      </w:r>
      <w:r>
        <w:rPr>
          <w:rFonts w:hint="eastAsia"/>
        </w:rPr>
        <w:t>　　第三节 中国TETRA行业供需结构发展趋势以及影响因素分析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一、行业供需结构及发展趋势</w:t>
      </w:r>
      <w:r>
        <w:rPr>
          <w:rFonts w:hint="eastAsia"/>
        </w:rPr>
        <w:br/>
      </w:r>
      <w:r>
        <w:rPr>
          <w:rFonts w:hint="eastAsia"/>
        </w:rPr>
        <w:t>　　　　二、制约我国TETRA行业发展的几点因素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中国TETRA行业影响因素分析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世界产业环境分析</w:t>
      </w:r>
      <w:r>
        <w:rPr>
          <w:rFonts w:hint="eastAsia"/>
        </w:rPr>
        <w:br/>
      </w:r>
      <w:r>
        <w:rPr>
          <w:rFonts w:hint="eastAsia"/>
        </w:rPr>
        <w:t>　　　　一、从模拟到数字</w:t>
      </w:r>
      <w:r>
        <w:rPr>
          <w:rFonts w:hint="eastAsia"/>
        </w:rPr>
        <w:br/>
      </w:r>
      <w:r>
        <w:rPr>
          <w:rFonts w:hint="eastAsia"/>
        </w:rPr>
        <w:t>　　　　二、源自欧洲的TETRA</w:t>
      </w:r>
      <w:r>
        <w:rPr>
          <w:rFonts w:hint="eastAsia"/>
        </w:rPr>
        <w:br/>
      </w:r>
      <w:r>
        <w:rPr>
          <w:rFonts w:hint="eastAsia"/>
        </w:rPr>
        <w:t>　　　　三、一家独大的iDEN</w:t>
      </w:r>
      <w:r>
        <w:rPr>
          <w:rFonts w:hint="eastAsia"/>
        </w:rPr>
        <w:br/>
      </w:r>
      <w:r>
        <w:rPr>
          <w:rFonts w:hint="eastAsia"/>
        </w:rPr>
        <w:t>　　　　四、中国标准之一：GOTA</w:t>
      </w:r>
      <w:r>
        <w:rPr>
          <w:rFonts w:hint="eastAsia"/>
        </w:rPr>
        <w:br/>
      </w:r>
      <w:r>
        <w:rPr>
          <w:rFonts w:hint="eastAsia"/>
        </w:rPr>
        <w:t>　　　　五、中国标准之二：GT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一、数字集群逐步取代模拟集群</w:t>
      </w:r>
      <w:r>
        <w:rPr>
          <w:rFonts w:hint="eastAsia"/>
        </w:rPr>
        <w:br/>
      </w:r>
      <w:r>
        <w:rPr>
          <w:rFonts w:hint="eastAsia"/>
        </w:rPr>
        <w:t>　　　　二、中国的数字集群产业仍然处于初级阶段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中国TETRA行业集中度分析</w:t>
      </w:r>
      <w:r>
        <w:rPr>
          <w:rFonts w:hint="eastAsia"/>
        </w:rPr>
        <w:br/>
      </w:r>
      <w:r>
        <w:rPr>
          <w:rFonts w:hint="eastAsia"/>
        </w:rPr>
        <w:t>　　第一节 中国TETRA行业主力厂商市场地位分析</w:t>
      </w:r>
      <w:r>
        <w:rPr>
          <w:rFonts w:hint="eastAsia"/>
        </w:rPr>
        <w:br/>
      </w:r>
      <w:r>
        <w:rPr>
          <w:rFonts w:hint="eastAsia"/>
        </w:rPr>
        <w:t>　　第二节 中国TETRA行业市场区域市场分析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中国TETRA行业技术发展趋势分析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一、目前数字集群通信系统的新技术GoTa的优势与创新</w:t>
      </w:r>
      <w:r>
        <w:rPr>
          <w:rFonts w:hint="eastAsia"/>
        </w:rPr>
        <w:br/>
      </w:r>
      <w:r>
        <w:rPr>
          <w:rFonts w:hint="eastAsia"/>
        </w:rPr>
        <w:t>　　　　二、数字集群通信系统的新技术GT800的优势与创新</w:t>
      </w:r>
      <w:r>
        <w:rPr>
          <w:rFonts w:hint="eastAsia"/>
        </w:rPr>
        <w:br/>
      </w:r>
      <w:r>
        <w:rPr>
          <w:rFonts w:hint="eastAsia"/>
        </w:rPr>
        <w:t>　　　　三、未来数字集群技术的发展趋势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中国数字集群无线电系统业重点企业竞争力分析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第三节 MOTO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第四节 NOKIA</w:t>
      </w:r>
      <w:r>
        <w:rPr>
          <w:rFonts w:hint="eastAsia"/>
        </w:rPr>
        <w:br/>
      </w:r>
      <w:r>
        <w:rPr>
          <w:rFonts w:hint="eastAsia"/>
        </w:rPr>
        <w:t>　　　　一、企业TETRA产品产销规模分析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六、主要客户关系分析</w:t>
      </w:r>
      <w:r>
        <w:rPr>
          <w:rFonts w:hint="eastAsia"/>
        </w:rPr>
        <w:br/>
      </w:r>
      <w:r>
        <w:rPr>
          <w:rFonts w:hint="eastAsia"/>
        </w:rPr>
        <w:t>　　　　七、技术革新能力分析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一、企业数字集群无线电系统产品产销规模分析</w:t>
      </w:r>
      <w:r>
        <w:rPr>
          <w:rFonts w:hint="eastAsia"/>
        </w:rPr>
        <w:br/>
      </w:r>
      <w:r>
        <w:rPr>
          <w:rFonts w:hint="eastAsia"/>
        </w:rPr>
        <w:t>　　　　二、企业数字集群无线电系统产品发展战略规划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</w:t>
      </w:r>
      <w:r>
        <w:rPr>
          <w:rFonts w:hint="eastAsia"/>
        </w:rPr>
        <w:br/>
      </w:r>
      <w:r>
        <w:rPr>
          <w:rFonts w:hint="eastAsia"/>
        </w:rPr>
        <w:t>　　　　五、主要客户关系分析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中国TETRA重点客户行业分析</w:t>
      </w:r>
      <w:r>
        <w:rPr>
          <w:rFonts w:hint="eastAsia"/>
        </w:rPr>
        <w:br/>
      </w:r>
      <w:r>
        <w:rPr>
          <w:rFonts w:hint="eastAsia"/>
        </w:rPr>
        <w:t>　　第一节 在铁路系统的应用分析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第二节 在公安系统的应用分析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第三节 在地铁系统的应用分析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第四节 在港口码头领域的应用分析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第五节 中.智.林.－在其他领域的应用分析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一、2008年-2010年此系统TETRA产品采购规模分析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二、2011年-2015年此系统TETRA产品采购需求趋势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中国TETRA行业营销策略建议</w:t>
      </w:r>
      <w:r>
        <w:rPr>
          <w:rFonts w:hint="eastAsia"/>
        </w:rPr>
        <w:br/>
      </w:r>
      <w:r>
        <w:rPr>
          <w:rFonts w:hint="eastAsia"/>
        </w:rPr>
        <w:t>第十一章 中国TETRA行业发展战略建议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一、加强技术合作，推动系统功能互通</w:t>
      </w:r>
      <w:r>
        <w:rPr>
          <w:rFonts w:hint="eastAsia"/>
        </w:rPr>
        <w:br/>
      </w:r>
      <w:r>
        <w:rPr>
          <w:rFonts w:hint="eastAsia"/>
        </w:rPr>
        <w:t>　　　　二、要尽快提高TETRA系统的数据传输速率和频谱利用率</w:t>
      </w:r>
      <w:r>
        <w:rPr>
          <w:rFonts w:hint="eastAsia"/>
        </w:rPr>
        <w:br/>
      </w:r>
      <w:r>
        <w:rPr>
          <w:rFonts w:hint="eastAsia"/>
        </w:rPr>
        <w:t>　　　　三、在我国的TETRA生产商应先联合、再竞争</w:t>
      </w:r>
      <w:r>
        <w:rPr>
          <w:rFonts w:hint="eastAsia"/>
        </w:rPr>
        <w:br/>
      </w:r>
      <w:r>
        <w:rPr>
          <w:rFonts w:hint="eastAsia"/>
        </w:rPr>
        <w:t>　　　　四、加强本地化生产，降低TETRA系统和设备价格</w:t>
      </w:r>
      <w:r>
        <w:rPr>
          <w:rFonts w:hint="eastAsia"/>
        </w:rPr>
        <w:br/>
      </w:r>
      <w:r>
        <w:rPr>
          <w:rFonts w:hint="eastAsia"/>
        </w:rPr>
        <w:t>　　　　五、进一步提升TETRA系统维修和增值业务开发能力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国内外主要集群制式比较</w:t>
      </w:r>
      <w:r>
        <w:rPr>
          <w:rFonts w:hint="eastAsia"/>
        </w:rPr>
        <w:br/>
      </w:r>
      <w:r>
        <w:rPr>
          <w:rFonts w:hint="eastAsia"/>
        </w:rPr>
        <w:t>　　图表 2 主要数字集群技术体制产业成熟度比较</w:t>
      </w:r>
      <w:r>
        <w:rPr>
          <w:rFonts w:hint="eastAsia"/>
        </w:rPr>
        <w:br/>
      </w:r>
      <w:r>
        <w:rPr>
          <w:rFonts w:hint="eastAsia"/>
        </w:rPr>
        <w:t>　　图表 3 数字集群通信的典型业务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12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16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28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29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32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42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43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44 社会消费品零售总额（2010年12月）</w:t>
      </w:r>
      <w:r>
        <w:rPr>
          <w:rFonts w:hint="eastAsia"/>
        </w:rPr>
        <w:br/>
      </w:r>
      <w:r>
        <w:rPr>
          <w:rFonts w:hint="eastAsia"/>
        </w:rPr>
        <w:t>　　图表 45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60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61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62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63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64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66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68 近4年中兴数字集群无线电系统产品销售毛利率变化情况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近4年华为数字集群无线电系统产品销售毛利率变化情况</w:t>
      </w:r>
      <w:r>
        <w:rPr>
          <w:rFonts w:hint="eastAsia"/>
        </w:rPr>
        <w:br/>
      </w:r>
      <w:r>
        <w:rPr>
          <w:rFonts w:hint="eastAsia"/>
        </w:rPr>
        <w:t>　　图表 71 2009-2010年MOTO TETRA产品产销分析</w:t>
      </w:r>
      <w:r>
        <w:rPr>
          <w:rFonts w:hint="eastAsia"/>
        </w:rPr>
        <w:br/>
      </w:r>
      <w:r>
        <w:rPr>
          <w:rFonts w:hint="eastAsia"/>
        </w:rPr>
        <w:t>　　图表 72 近4年MOTO TETRA产品销售毛利率变化情况</w:t>
      </w:r>
      <w:r>
        <w:rPr>
          <w:rFonts w:hint="eastAsia"/>
        </w:rPr>
        <w:br/>
      </w:r>
      <w:r>
        <w:rPr>
          <w:rFonts w:hint="eastAsia"/>
        </w:rPr>
        <w:t>　　图表 73 2009-2010年NOKIA TETRA产品产销分析</w:t>
      </w:r>
      <w:r>
        <w:rPr>
          <w:rFonts w:hint="eastAsia"/>
        </w:rPr>
        <w:br/>
      </w:r>
      <w:r>
        <w:rPr>
          <w:rFonts w:hint="eastAsia"/>
        </w:rPr>
        <w:t>　　图表 74 近4年NOKIA TETRA产品销售毛利率变化情况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近4年爱立信数字集群无线电系统产品销售毛利率变化情况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e8653c53048fa" w:history="1">
        <w:r>
          <w:rPr>
            <w:rStyle w:val="Hyperlink"/>
          </w:rPr>
          <w:t>2011-2016年中国TETRA（数字集群无线电系统）行业投资分析及发展趋势研究报告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e8653c53048fa" w:history="1">
        <w:r>
          <w:rPr>
            <w:rStyle w:val="Hyperlink"/>
          </w:rPr>
          <w:t>https://www.20087.com/2011-11/R_shuzijiqunwuxiandianxitonghangyetouz.html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c5da4d5784914" w:history="1">
      <w:r>
        <w:rPr>
          <w:rStyle w:val="Hyperlink"/>
        </w:rPr>
        <w:t>2011-2016年中国TETRA（数字集群无线电系统）行业投资分析及发展趋势研究报告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ijiqunwuxiandianxitonghangyetouz.html" TargetMode="External" Id="R6bae8653c53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ijiqunwuxiandianxitonghangyetouz.html" TargetMode="External" Id="R265c5da4d57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2011-11-14T03:36:00Z</dcterms:created>
  <dcterms:modified xsi:type="dcterms:W3CDTF">2011-11-14T04:36:00Z</dcterms:modified>
  <dc:subject>2011-2016年中国TETRA（数字集群无线电系统）行业投资分析及发展趋势研究报告</dc:subject>
  <dc:title>2011-2016年中国TETRA（数字集群无线电系统）行业投资分析及发展趋势研究报告</dc:title>
  <cp:keywords>2011-2016年中国TETRA（数字集群无线电系统）行业投资分析及发展趋势研究报告</cp:keywords>
  <dc:description>2011-2016年中国TETRA（数字集群无线电系统）行业投资分析及发展趋势研究报告</dc:description>
</cp:coreProperties>
</file>