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a396c0acc4aba" w:history="1">
              <w:r>
                <w:rPr>
                  <w:rStyle w:val="Hyperlink"/>
                </w:rPr>
                <w:t>2025-2031年中国植物原药材行业现状研究分析及发展趋势研究报告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a396c0acc4aba" w:history="1">
              <w:r>
                <w:rPr>
                  <w:rStyle w:val="Hyperlink"/>
                </w:rPr>
                <w:t>2025-2031年中国植物原药材行业现状研究分析及发展趋势研究报告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a396c0acc4aba" w:history="1">
                <w:r>
                  <w:rPr>
                    <w:rStyle w:val="Hyperlink"/>
                  </w:rPr>
                  <w:t>https://www.20087.com/2011-11/R_zhiwuyuanyaocaishichangdiaoyanjifazh.html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原药材是未经加工处理的植物原料，广泛应用于中医药、保健品和化妆品等领域。近年来，随着消费者对天然健康产品的需求增加，植物原药材的市场需求持续增长。目前，为了保证药材的质量和安全性，生产商不仅注重原料的来源，还加强了对种植、采摘和储存等环节的管理。</w:t>
      </w:r>
      <w:r>
        <w:rPr>
          <w:rFonts w:hint="eastAsia"/>
        </w:rPr>
        <w:br/>
      </w:r>
      <w:r>
        <w:rPr>
          <w:rFonts w:hint="eastAsia"/>
        </w:rPr>
        <w:t>　　未来，植物原药材的发展将主要集中在提高药材质量、扩大应用范围以及加强供应链管理三个方面。一方面，随着生物科技的进步，植物原药材的种植和培育将更加科学化，提高药材的有效成分含量。另一方面，随着对植物药理研究的深入，植物原药材的应用领域将进一步拓展，如开发新的保健品和化妆品。此外，随着食品安全法规的完善，植物原药材的供应链管理将更加严格，确保从源头到终端的产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a396c0acc4aba" w:history="1">
        <w:r>
          <w:rPr>
            <w:rStyle w:val="Hyperlink"/>
          </w:rPr>
          <w:t>2025-2031年中国植物原药材行业现状研究分析及发展趋势研究报告</w:t>
        </w:r>
      </w:hyperlink>
      <w:r>
        <w:rPr>
          <w:rFonts w:hint="eastAsia"/>
        </w:rPr>
        <w:t>》全面梳理了植物原药材产业链，结合市场需求和市场规模等数据，深入剖析植物原药材行业现状。报告详细探讨了植物原药材市场竞争格局，重点关注重点企业及其品牌影响力，并分析了植物原药材价格机制和细分市场特征。通过对植物原药材技术现状及未来方向的评估，报告展望了植物原药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2024-2025年中国植物原药材行业发展环境分析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植物原药材行业政策环境分析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一、植物原药材行业政策影响分析</w:t>
      </w:r>
      <w:r>
        <w:rPr>
          <w:rFonts w:hint="eastAsia"/>
        </w:rPr>
        <w:br/>
      </w:r>
      <w:r>
        <w:rPr>
          <w:rFonts w:hint="eastAsia"/>
        </w:rPr>
        <w:t>　　　　二、植物原药材相关行业标准分析</w:t>
      </w:r>
      <w:r>
        <w:rPr>
          <w:rFonts w:hint="eastAsia"/>
        </w:rPr>
        <w:br/>
      </w:r>
      <w:r>
        <w:rPr>
          <w:rFonts w:hint="eastAsia"/>
        </w:rPr>
        <w:t>　　第三节 植物原药材行业地位分析</w:t>
      </w:r>
      <w:r>
        <w:rPr>
          <w:rFonts w:hint="eastAsia"/>
        </w:rPr>
        <w:br/>
      </w:r>
      <w:r>
        <w:rPr>
          <w:rFonts w:hint="eastAsia"/>
        </w:rPr>
        <w:t>　　　　一、植物原药材行业对经济增长的影响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二、植物原药材行业对人民生活的影响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三、植物原药材行业关联度情况</w:t>
      </w:r>
      <w:r>
        <w:rPr>
          <w:rFonts w:hint="eastAsia"/>
        </w:rPr>
        <w:br/>
      </w:r>
      <w:r>
        <w:rPr>
          <w:rFonts w:hint="eastAsia"/>
        </w:rPr>
        <w:t>　　第四节 植物原药材行业"波特五力模型"分析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一、植物原药材行业内竞争</w:t>
      </w:r>
      <w:r>
        <w:rPr>
          <w:rFonts w:hint="eastAsia"/>
        </w:rPr>
        <w:br/>
      </w:r>
      <w:r>
        <w:rPr>
          <w:rFonts w:hint="eastAsia"/>
        </w:rPr>
        <w:t>　　　　二、植物原药材行业买方侃价能力</w:t>
      </w:r>
      <w:r>
        <w:rPr>
          <w:rFonts w:hint="eastAsia"/>
        </w:rPr>
        <w:br/>
      </w:r>
      <w:r>
        <w:rPr>
          <w:rFonts w:hint="eastAsia"/>
        </w:rPr>
        <w:t>　　　　三、植物原药材行业卖方侃价能力</w:t>
      </w:r>
      <w:r>
        <w:rPr>
          <w:rFonts w:hint="eastAsia"/>
        </w:rPr>
        <w:br/>
      </w:r>
      <w:r>
        <w:rPr>
          <w:rFonts w:hint="eastAsia"/>
        </w:rPr>
        <w:t>　　　　四、植物原药材行业进入威胁</w:t>
      </w:r>
      <w:r>
        <w:rPr>
          <w:rFonts w:hint="eastAsia"/>
        </w:rPr>
        <w:br/>
      </w:r>
      <w:r>
        <w:rPr>
          <w:rFonts w:hint="eastAsia"/>
        </w:rPr>
        <w:t>　　　　五、植物原药材行业替代威胁</w:t>
      </w:r>
      <w:r>
        <w:rPr>
          <w:rFonts w:hint="eastAsia"/>
        </w:rPr>
        <w:br/>
      </w:r>
      <w:r>
        <w:rPr>
          <w:rFonts w:hint="eastAsia"/>
        </w:rPr>
        <w:t>　　第五节 影响植物原药材行业发展的主要因素分析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2024-2025年植物原药材产业发展现状分析</w:t>
      </w:r>
      <w:r>
        <w:rPr>
          <w:rFonts w:hint="eastAsia"/>
        </w:rPr>
        <w:br/>
      </w:r>
      <w:r>
        <w:rPr>
          <w:rFonts w:hint="eastAsia"/>
        </w:rPr>
        <w:t>　　第一节 植物原药材产业链产品构成</w:t>
      </w:r>
      <w:r>
        <w:rPr>
          <w:rFonts w:hint="eastAsia"/>
        </w:rPr>
        <w:br/>
      </w:r>
      <w:r>
        <w:rPr>
          <w:rFonts w:hint="eastAsia"/>
        </w:rPr>
        <w:t>　　第二节 植物原药材产业特点</w:t>
      </w:r>
      <w:r>
        <w:rPr>
          <w:rFonts w:hint="eastAsia"/>
        </w:rPr>
        <w:br/>
      </w:r>
      <w:r>
        <w:rPr>
          <w:rFonts w:hint="eastAsia"/>
        </w:rPr>
        <w:t>　　　　一、植物原药材产业所处生命周期</w:t>
      </w:r>
      <w:r>
        <w:rPr>
          <w:rFonts w:hint="eastAsia"/>
        </w:rPr>
        <w:br/>
      </w:r>
      <w:r>
        <w:rPr>
          <w:rFonts w:hint="eastAsia"/>
        </w:rPr>
        <w:t>　　　　二、植物原药材季节性与周期性</w:t>
      </w:r>
      <w:r>
        <w:rPr>
          <w:rFonts w:hint="eastAsia"/>
        </w:rPr>
        <w:br/>
      </w:r>
      <w:r>
        <w:rPr>
          <w:rFonts w:hint="eastAsia"/>
        </w:rPr>
        <w:t>　　第三节 植物原药材产业竞争分析</w:t>
      </w:r>
      <w:r>
        <w:rPr>
          <w:rFonts w:hint="eastAsia"/>
        </w:rPr>
        <w:br/>
      </w:r>
      <w:r>
        <w:rPr>
          <w:rFonts w:hint="eastAsia"/>
        </w:rPr>
        <w:t>　　　　一、植物原药材企业集中度</w:t>
      </w:r>
      <w:r>
        <w:rPr>
          <w:rFonts w:hint="eastAsia"/>
        </w:rPr>
        <w:br/>
      </w:r>
      <w:r>
        <w:rPr>
          <w:rFonts w:hint="eastAsia"/>
        </w:rPr>
        <w:t>　　　　二、植物原药材地区发展格局</w:t>
      </w:r>
      <w:r>
        <w:rPr>
          <w:rFonts w:hint="eastAsia"/>
        </w:rPr>
        <w:br/>
      </w:r>
      <w:r>
        <w:rPr>
          <w:rFonts w:hint="eastAsia"/>
        </w:rPr>
        <w:t>　　第四节 植物原药材产业技术水平</w:t>
      </w:r>
      <w:r>
        <w:rPr>
          <w:rFonts w:hint="eastAsia"/>
        </w:rPr>
        <w:br/>
      </w:r>
      <w:r>
        <w:rPr>
          <w:rFonts w:hint="eastAsia"/>
        </w:rPr>
        <w:t>　　　　一、植物原药材技术发展路径</w:t>
      </w:r>
      <w:r>
        <w:rPr>
          <w:rFonts w:hint="eastAsia"/>
        </w:rPr>
        <w:br/>
      </w:r>
      <w:r>
        <w:rPr>
          <w:rFonts w:hint="eastAsia"/>
        </w:rPr>
        <w:t>　　　　二、当前植物原药材市场准入壁垒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中国植物原药材行业需求与消费状况分析预测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中国植物原药材消费者消费偏好调查分析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中国植物原药材消费者对其价格的敏感度分析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2020-2025年中国植物原药材行业产量统计分析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2020-2025年中国植物原药材行业消费量统计分析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2025-2031年中国植物原药材行业产量预测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2025-2031年中国植物原药材行业消费量预测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中国植物原药材行业市场规模分析预测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中国植物原药材市场结构分析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2020-2025年中国植物原药材行业市场规模分析</w:t>
      </w:r>
      <w:r>
        <w:rPr>
          <w:rFonts w:hint="eastAsia"/>
        </w:rPr>
        <w:br/>
      </w:r>
      <w:r>
        <w:rPr>
          <w:rFonts w:hint="eastAsia"/>
        </w:rPr>
        <w:t>　　第三节 中国植物原药材行业重点区域市场规模分析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一、**地区植物原药材市场规模分析</w:t>
      </w:r>
      <w:r>
        <w:rPr>
          <w:rFonts w:hint="eastAsia"/>
        </w:rPr>
        <w:br/>
      </w:r>
      <w:r>
        <w:rPr>
          <w:rFonts w:hint="eastAsia"/>
        </w:rPr>
        <w:t>　　　　二、**地区植物原药材市场规模分析</w:t>
      </w:r>
      <w:r>
        <w:rPr>
          <w:rFonts w:hint="eastAsia"/>
        </w:rPr>
        <w:br/>
      </w:r>
      <w:r>
        <w:rPr>
          <w:rFonts w:hint="eastAsia"/>
        </w:rPr>
        <w:t>　　　　三、**地区植物原药材市场规模分析</w:t>
      </w:r>
      <w:r>
        <w:rPr>
          <w:rFonts w:hint="eastAsia"/>
        </w:rPr>
        <w:br/>
      </w:r>
      <w:r>
        <w:rPr>
          <w:rFonts w:hint="eastAsia"/>
        </w:rPr>
        <w:t>　　　　四、**地区植物原药材市场规模分析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2025-2031年中国植物原药材行业市场规模预测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中国植物原药材行业市场价格分析预测</w:t>
      </w:r>
      <w:r>
        <w:rPr>
          <w:rFonts w:hint="eastAsia"/>
        </w:rPr>
        <w:br/>
      </w:r>
      <w:r>
        <w:rPr>
          <w:rFonts w:hint="eastAsia"/>
        </w:rPr>
        <w:t>　　第一节 植物原药材价格形成机制分析</w:t>
      </w:r>
      <w:r>
        <w:rPr>
          <w:rFonts w:hint="eastAsia"/>
        </w:rPr>
        <w:br/>
      </w:r>
      <w:r>
        <w:rPr>
          <w:rFonts w:hint="eastAsia"/>
        </w:rPr>
        <w:t>　　第二节 植物原药材价格影响因素分析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2020-2025年中国植物原药材行业市场价格趋向分析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2025-2031年中国植物原药材行业市场价格趋向预测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近几年植物原药材行业重点企业发展分析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植物原药材企业（一）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二、植物原药材企业经营情况分析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三、植物原药材企业发展规划及前景展望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植物原药材企业（二）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二、植物原药材企业经营情况分析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三、植物原药材企业发展规划及前景展望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植物原药材企业（三）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二、植物原药材企业经营情况分析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三、植物原药材企业发展规划及前景展望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植物原药材企业（四）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二、植物原药材企业经营情况分析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三、植物原药材企业发展规划及前景展望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植物原药材企业（五）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二、植物原药材企业经营情况分析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三、植物原药材企业发展规划及前景展望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2024-2025年植物原药材企业发展策略分析</w:t>
      </w:r>
      <w:r>
        <w:rPr>
          <w:rFonts w:hint="eastAsia"/>
        </w:rPr>
        <w:br/>
      </w:r>
      <w:r>
        <w:rPr>
          <w:rFonts w:hint="eastAsia"/>
        </w:rPr>
        <w:t>　　第一节 植物原药材市场策略分析</w:t>
      </w:r>
      <w:r>
        <w:rPr>
          <w:rFonts w:hint="eastAsia"/>
        </w:rPr>
        <w:br/>
      </w:r>
      <w:r>
        <w:rPr>
          <w:rFonts w:hint="eastAsia"/>
        </w:rPr>
        <w:t>　　　　一、植物原药材价格策略分析</w:t>
      </w:r>
      <w:r>
        <w:rPr>
          <w:rFonts w:hint="eastAsia"/>
        </w:rPr>
        <w:br/>
      </w:r>
      <w:r>
        <w:rPr>
          <w:rFonts w:hint="eastAsia"/>
        </w:rPr>
        <w:t>　　　　二、植物原药材渠道策略分析</w:t>
      </w:r>
      <w:r>
        <w:rPr>
          <w:rFonts w:hint="eastAsia"/>
        </w:rPr>
        <w:br/>
      </w:r>
      <w:r>
        <w:rPr>
          <w:rFonts w:hint="eastAsia"/>
        </w:rPr>
        <w:t>　　第二节 植物原药材销售策略分析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提高植物原药材企业竞争力的策略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一、提高中国植物原药材企业核心竞争力的对策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二、植物原药材企业提升竞争力的主要方向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三、影响植物原药材企业核心竞争力的因素及提升途径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四、提高植物原药材企业竞争力的策略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对中国植物原药材品牌的战略思考</w:t>
      </w:r>
      <w:r>
        <w:rPr>
          <w:rFonts w:hint="eastAsia"/>
        </w:rPr>
        <w:br/>
      </w:r>
      <w:r>
        <w:rPr>
          <w:rFonts w:hint="eastAsia"/>
        </w:rPr>
        <w:t>　　　　一、植物原药材实施品牌战略的意义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二、植物原药材企业品牌的现状分析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三、中国植物原药材企业的品牌战略</w:t>
      </w:r>
      <w:r>
        <w:rPr>
          <w:rFonts w:hint="eastAsia"/>
        </w:rPr>
        <w:br/>
      </w:r>
      <w:r>
        <w:rPr>
          <w:rFonts w:hint="eastAsia"/>
        </w:rPr>
        <w:t>　　　　四、植物原药材品牌战略管理的策略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2024-2025年中国植物原药材行业投资价值与投资策略咨询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植物原药材行业SWOT模型分析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植物原药材行业投资价值分析</w:t>
      </w:r>
      <w:r>
        <w:rPr>
          <w:rFonts w:hint="eastAsia"/>
        </w:rPr>
        <w:br/>
      </w:r>
      <w:r>
        <w:rPr>
          <w:rFonts w:hint="eastAsia"/>
        </w:rPr>
        <w:t>　　　　一、植物原药材行业发展前景分析</w:t>
      </w:r>
      <w:r>
        <w:rPr>
          <w:rFonts w:hint="eastAsia"/>
        </w:rPr>
        <w:br/>
      </w:r>
      <w:r>
        <w:rPr>
          <w:rFonts w:hint="eastAsia"/>
        </w:rPr>
        <w:t>　　　　二、植物原药材投资机会分析</w:t>
      </w:r>
      <w:r>
        <w:rPr>
          <w:rFonts w:hint="eastAsia"/>
        </w:rPr>
        <w:br/>
      </w:r>
      <w:r>
        <w:rPr>
          <w:rFonts w:hint="eastAsia"/>
        </w:rPr>
        <w:t>　　第三节 植物原药材行业投资风险分析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植物原药材行业投资策略分析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2024-2025年植物原药材行业竞争格局分析</w:t>
      </w:r>
      <w:r>
        <w:rPr>
          <w:rFonts w:hint="eastAsia"/>
        </w:rPr>
        <w:br/>
      </w:r>
      <w:r>
        <w:rPr>
          <w:rFonts w:hint="eastAsia"/>
        </w:rPr>
        <w:t>　　第一节 植物原药材行业竞争结构分析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植物原药材行业集中度分析</w:t>
      </w:r>
      <w:r>
        <w:rPr>
          <w:rFonts w:hint="eastAsia"/>
        </w:rPr>
        <w:br/>
      </w:r>
      <w:r>
        <w:rPr>
          <w:rFonts w:hint="eastAsia"/>
        </w:rPr>
        <w:t>　　　　一、植物原药材市场集中度分析</w:t>
      </w:r>
      <w:r>
        <w:rPr>
          <w:rFonts w:hint="eastAsia"/>
        </w:rPr>
        <w:br/>
      </w:r>
      <w:r>
        <w:rPr>
          <w:rFonts w:hint="eastAsia"/>
        </w:rPr>
        <w:t>　　　　二、植物原药材企业集中度分析</w:t>
      </w:r>
      <w:r>
        <w:rPr>
          <w:rFonts w:hint="eastAsia"/>
        </w:rPr>
        <w:br/>
      </w:r>
      <w:r>
        <w:rPr>
          <w:rFonts w:hint="eastAsia"/>
        </w:rPr>
        <w:t>　　　　三、植物原药材区域集中度分析</w:t>
      </w:r>
      <w:r>
        <w:rPr>
          <w:rFonts w:hint="eastAsia"/>
        </w:rPr>
        <w:br/>
      </w:r>
      <w:r>
        <w:rPr>
          <w:rFonts w:hint="eastAsia"/>
        </w:rPr>
        <w:t>　　第三节 植物原药材行业国际竞争力比较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植物原药材行业投资效益及风险分析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植物原药材行业投资效益分析</w:t>
      </w:r>
      <w:r>
        <w:rPr>
          <w:rFonts w:hint="eastAsia"/>
        </w:rPr>
        <w:br/>
      </w:r>
      <w:r>
        <w:rPr>
          <w:rFonts w:hint="eastAsia"/>
        </w:rPr>
        <w:t>　　　　一、植物原药材行业投资状况分析</w:t>
      </w:r>
      <w:r>
        <w:rPr>
          <w:rFonts w:hint="eastAsia"/>
        </w:rPr>
        <w:br/>
      </w:r>
      <w:r>
        <w:rPr>
          <w:rFonts w:hint="eastAsia"/>
        </w:rPr>
        <w:t>　　　　二、植物原药材行业投资效益分析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三、2025年植物原药材行业投资趋势预测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四、2025年植物原药材行业投资方向</w:t>
      </w:r>
      <w:r>
        <w:rPr>
          <w:rFonts w:hint="eastAsia"/>
        </w:rPr>
        <w:br/>
      </w:r>
      <w:r>
        <w:rPr>
          <w:rFonts w:hint="eastAsia"/>
        </w:rPr>
        <w:t>　　　　五、2025年植物原药材行业投资建议</w:t>
      </w:r>
      <w:r>
        <w:rPr>
          <w:rFonts w:hint="eastAsia"/>
        </w:rPr>
        <w:br/>
      </w:r>
      <w:r>
        <w:rPr>
          <w:rFonts w:hint="eastAsia"/>
        </w:rPr>
        <w:t>　　第二节 2025-2031年植物原药材行业投资风险及控制策略分析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一、植物原药材行业市场风险及控制策略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二、植物原药材行业政策风险及控制策略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三、植物原药材行业经营风险及控制策略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四、植物原药材同业竞争风险及控制策略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五、植物原药材行业其他风险及控制策略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植物原药材投资机会分析与项目投资建议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植物原药材投资机会分析</w:t>
      </w:r>
      <w:r>
        <w:rPr>
          <w:rFonts w:hint="eastAsia"/>
        </w:rPr>
        <w:br/>
      </w:r>
      <w:r>
        <w:rPr>
          <w:rFonts w:hint="eastAsia"/>
        </w:rPr>
        <w:t>　　第二节 植物原药材投资趋势分析</w:t>
      </w:r>
      <w:r>
        <w:rPr>
          <w:rFonts w:hint="eastAsia"/>
        </w:rPr>
        <w:br/>
      </w:r>
      <w:r>
        <w:rPr>
          <w:rFonts w:hint="eastAsia"/>
        </w:rPr>
        <w:t>　　第三节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一、植物原药材行业投资环境考察</w:t>
      </w:r>
      <w:r>
        <w:rPr>
          <w:rFonts w:hint="eastAsia"/>
        </w:rPr>
        <w:br/>
      </w:r>
      <w:r>
        <w:rPr>
          <w:rFonts w:hint="eastAsia"/>
        </w:rPr>
        <w:t>　　　　二、植物原药材投资风险及控制策略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三、植物原药材产品投资方向建议</w:t>
      </w:r>
      <w:r>
        <w:rPr>
          <w:rFonts w:hint="eastAsia"/>
        </w:rPr>
        <w:br/>
      </w:r>
      <w:r>
        <w:rPr>
          <w:rFonts w:hint="eastAsia"/>
        </w:rPr>
        <w:t>　　　　四、植物原药材项目投资建议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2019-2024年中国植物原药材市场规模及增长情况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2019-2024年中国植物原药材行业产量及增长趋势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2025-2031年中国植物原药材行业产量预测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2019-2024年中国植物原药材行业市场需求及增长情况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2025-2031年中国植物原药材行业市场需求预测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**地区植物原药材市场规模及增长情况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**地区植物原药材行业市场需求情况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**地区植物原药材市场规模及增长情况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**地区植物原药材行业市场需求情况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2019-2024年中国植物原药材行业出口情况分析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植物原药材重点企业经营情况分析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2025年植物原药材行业壁垒</w:t>
      </w:r>
      <w:r>
        <w:rPr>
          <w:rFonts w:hint="eastAsia"/>
        </w:rPr>
        <w:br/>
      </w:r>
      <w:r>
        <w:rPr>
          <w:rFonts w:hint="eastAsia"/>
        </w:rPr>
        <w:t>　　图表 2025年植物原药材市场前景分析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2025-2031年中国植物原药材市场规模预测</w:t>
      </w:r>
      <w:r>
        <w:rPr>
          <w:rFonts w:hint="eastAsia"/>
        </w:rPr>
        <w:br/>
      </w:r>
      <w:r>
        <w:rPr>
          <w:rFonts w:hint="eastAsia"/>
        </w:rPr>
        <w:t>　　图表 2025年植物原药材发展趋势预测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a396c0acc4aba" w:history="1">
        <w:r>
          <w:rPr>
            <w:rStyle w:val="Hyperlink"/>
          </w:rPr>
          <w:t>2025-2031年中国植物原药材行业现状研究分析及发展趋势研究报告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a396c0acc4aba" w:history="1">
        <w:r>
          <w:rPr>
            <w:rStyle w:val="Hyperlink"/>
          </w:rPr>
          <w:t>https://www.20087.com/2011-11/R_zhiwuyuanyaocaishichangdiaoyanjifazh.html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热点：雅连的原植物是三角叶黄连、植物原料药、药用植物资源、植物药用、以下哪些植物为黄连的原植物、植物来源的药、药材川贝母的原植物来源、药用植物资源、植物类中药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ee7f86bba4e8a" w:history="1">
      <w:r>
        <w:rPr>
          <w:rStyle w:val="Hyperlink"/>
        </w:rPr>
        <w:t>2025-2031年中国植物原药材行业现状研究分析及发展趋势研究报告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iwuyuanyaocaishichangdiaoyanjifazh.html" TargetMode="External" Id="Ra12a396c0acc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iwuyuanyaocaishichangdiaoyanjifazh.html" TargetMode="External" Id="R689ee7f86bba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2024-12-11T23:53:00Z</dcterms:created>
  <dcterms:modified xsi:type="dcterms:W3CDTF">2024-12-12T00:53:00Z</dcterms:modified>
  <dc:subject>2025-2031年中国植物原药材行业现状研究分析及发展趋势研究报告</dc:subject>
  <dc:title>2025-2031年中国植物原药材行业现状研究分析及发展趋势研究报告</dc:title>
  <cp:keywords>2025-2031年中国植物原药材行业现状研究分析及发展趋势研究报告</cp:keywords>
  <dc:description>2025-2031年中国植物原药材行业现状研究分析及发展趋势研究报告</dc:description>
</cp:coreProperties>
</file>