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984d70d284493" w:history="1">
              <w:r>
                <w:rPr>
                  <w:rStyle w:val="Hyperlink"/>
                </w:rPr>
                <w:t>2012-2016年中国避雷器市场运营态势及投资潜力预测报告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984d70d284493" w:history="1">
              <w:r>
                <w:rPr>
                  <w:rStyle w:val="Hyperlink"/>
                </w:rPr>
                <w:t>2012-2016年中国避雷器市场运营态势及投资潜力预测报告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9984d70d284493" w:history="1">
                <w:r>
                  <w:rPr>
                    <w:rStyle w:val="Hyperlink"/>
                  </w:rPr>
                  <w:t>https://www.20087.com/2011-12/R_bileiqishichangyunyingtaishijitouziq.html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2011年世界避雷器行产业运营状况分析</w:t>
      </w:r>
      <w:r>
        <w:rPr>
          <w:rFonts w:hint="eastAsia"/>
        </w:rPr>
        <w:br/>
      </w:r>
      <w:r>
        <w:rPr>
          <w:rFonts w:hint="eastAsia"/>
        </w:rPr>
        <w:t>　　第一节 避雷器基本情况阐述</w:t>
      </w:r>
      <w:r>
        <w:rPr>
          <w:rFonts w:hint="eastAsia"/>
        </w:rPr>
        <w:br/>
      </w:r>
      <w:r>
        <w:rPr>
          <w:rFonts w:hint="eastAsia"/>
        </w:rPr>
        <w:t>　　　　一、避雷器原理</w:t>
      </w:r>
      <w:r>
        <w:rPr>
          <w:rFonts w:hint="eastAsia"/>
        </w:rPr>
        <w:br/>
      </w:r>
      <w:r>
        <w:rPr>
          <w:rFonts w:hint="eastAsia"/>
        </w:rPr>
        <w:t>　　　　二、避雷器的分类</w:t>
      </w:r>
      <w:r>
        <w:rPr>
          <w:rFonts w:hint="eastAsia"/>
        </w:rPr>
        <w:br/>
      </w:r>
      <w:r>
        <w:rPr>
          <w:rFonts w:hint="eastAsia"/>
        </w:rPr>
        <w:t>　　　　三、避雷器主要应用领域</w:t>
      </w:r>
      <w:r>
        <w:rPr>
          <w:rFonts w:hint="eastAsia"/>
        </w:rPr>
        <w:br/>
      </w:r>
      <w:r>
        <w:rPr>
          <w:rFonts w:hint="eastAsia"/>
        </w:rPr>
        <w:t>　　　　四、避雷器性能指标</w:t>
      </w:r>
      <w:r>
        <w:rPr>
          <w:rFonts w:hint="eastAsia"/>
        </w:rPr>
        <w:br/>
      </w:r>
      <w:r>
        <w:rPr>
          <w:rFonts w:hint="eastAsia"/>
        </w:rPr>
        <w:t>　　第二节 2011年世界避雷器产业运行情况分析</w:t>
      </w:r>
      <w:r>
        <w:rPr>
          <w:rFonts w:hint="eastAsia"/>
        </w:rPr>
        <w:br/>
      </w:r>
      <w:r>
        <w:rPr>
          <w:rFonts w:hint="eastAsia"/>
        </w:rPr>
        <w:t>　　　　一、世界避雷器新产品研究及应用</w:t>
      </w:r>
      <w:r>
        <w:rPr>
          <w:rFonts w:hint="eastAsia"/>
        </w:rPr>
        <w:br/>
      </w:r>
      <w:r>
        <w:rPr>
          <w:rFonts w:hint="eastAsia"/>
        </w:rPr>
        <w:t>　　　　二、国外避雷器品牌市场动态</w:t>
      </w:r>
      <w:r>
        <w:rPr>
          <w:rFonts w:hint="eastAsia"/>
        </w:rPr>
        <w:br/>
      </w:r>
      <w:r>
        <w:rPr>
          <w:rFonts w:hint="eastAsia"/>
        </w:rPr>
        <w:t>　　　　三、全球避雷器区域市场分析</w:t>
      </w:r>
      <w:r>
        <w:rPr>
          <w:rFonts w:hint="eastAsia"/>
        </w:rPr>
        <w:br/>
      </w:r>
      <w:r>
        <w:rPr>
          <w:rFonts w:hint="eastAsia"/>
        </w:rPr>
        <w:t>　　第三节 2012-2016年世界避雷器行业发展前景预测分析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2011年中国避雷器技术发展情况分析</w:t>
      </w:r>
      <w:r>
        <w:rPr>
          <w:rFonts w:hint="eastAsia"/>
        </w:rPr>
        <w:br/>
      </w:r>
      <w:r>
        <w:rPr>
          <w:rFonts w:hint="eastAsia"/>
        </w:rPr>
        <w:t>　　第一节 2011年中国避雷器的技术水平分析</w:t>
      </w:r>
      <w:r>
        <w:rPr>
          <w:rFonts w:hint="eastAsia"/>
        </w:rPr>
        <w:br/>
      </w:r>
      <w:r>
        <w:rPr>
          <w:rFonts w:hint="eastAsia"/>
        </w:rPr>
        <w:t>　　　　一、避雷器当前主流技术分析</w:t>
      </w:r>
      <w:r>
        <w:rPr>
          <w:rFonts w:hint="eastAsia"/>
        </w:rPr>
        <w:br/>
      </w:r>
      <w:r>
        <w:rPr>
          <w:rFonts w:hint="eastAsia"/>
        </w:rPr>
        <w:t>　　　　二、国内外避雷器生产技术发展阶段比较</w:t>
      </w:r>
      <w:r>
        <w:rPr>
          <w:rFonts w:hint="eastAsia"/>
        </w:rPr>
        <w:br/>
      </w:r>
      <w:r>
        <w:rPr>
          <w:rFonts w:hint="eastAsia"/>
        </w:rPr>
        <w:t>　　　　三、国内避雷器技术壁垒分析</w:t>
      </w:r>
      <w:r>
        <w:rPr>
          <w:rFonts w:hint="eastAsia"/>
        </w:rPr>
        <w:br/>
      </w:r>
      <w:r>
        <w:rPr>
          <w:rFonts w:hint="eastAsia"/>
        </w:rPr>
        <w:t>　　第二节 2011年中国避雷器技术研发情况</w:t>
      </w:r>
      <w:r>
        <w:rPr>
          <w:rFonts w:hint="eastAsia"/>
        </w:rPr>
        <w:br/>
      </w:r>
      <w:r>
        <w:rPr>
          <w:rFonts w:hint="eastAsia"/>
        </w:rPr>
        <w:t>　　　　一、高压避雷器技术的进步</w:t>
      </w:r>
      <w:r>
        <w:rPr>
          <w:rFonts w:hint="eastAsia"/>
        </w:rPr>
        <w:br/>
      </w:r>
      <w:r>
        <w:rPr>
          <w:rFonts w:hint="eastAsia"/>
        </w:rPr>
        <w:t>　　　　二、氧化锌压敏电阻器及避雷器技术</w:t>
      </w:r>
      <w:r>
        <w:rPr>
          <w:rFonts w:hint="eastAsia"/>
        </w:rPr>
        <w:br/>
      </w:r>
      <w:r>
        <w:rPr>
          <w:rFonts w:hint="eastAsia"/>
        </w:rPr>
        <w:t>　　　　三、家用电器避雷附加器</w:t>
      </w:r>
      <w:r>
        <w:rPr>
          <w:rFonts w:hint="eastAsia"/>
        </w:rPr>
        <w:br/>
      </w:r>
      <w:r>
        <w:rPr>
          <w:rFonts w:hint="eastAsia"/>
        </w:rPr>
        <w:t>　　第三节 2011年中国研发避雷器需要的突破分析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2011年中国避雷器行业运行环境解析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2011年中国避雷器行业政策环境分析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一、建筑物电子信息系统防雷技术规范</w:t>
      </w:r>
      <w:r>
        <w:rPr>
          <w:rFonts w:hint="eastAsia"/>
        </w:rPr>
        <w:br/>
      </w:r>
      <w:r>
        <w:rPr>
          <w:rFonts w:hint="eastAsia"/>
        </w:rPr>
        <w:t>　　　　二、建筑物设计防雷规范</w:t>
      </w:r>
      <w:r>
        <w:rPr>
          <w:rFonts w:hint="eastAsia"/>
        </w:rPr>
        <w:br/>
      </w:r>
      <w:r>
        <w:rPr>
          <w:rFonts w:hint="eastAsia"/>
        </w:rPr>
        <w:t>　　　　三、产品技术标准与认证</w:t>
      </w:r>
      <w:r>
        <w:rPr>
          <w:rFonts w:hint="eastAsia"/>
        </w:rPr>
        <w:br/>
      </w:r>
      <w:r>
        <w:rPr>
          <w:rFonts w:hint="eastAsia"/>
        </w:rPr>
        <w:t>　　第三节 2011年中国避雷器行业社会环境分析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2011年中国避雷器产业整体运行态势分析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2011年中国避雷器行业运行形势分析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一、中国避雷器行业产品结构变化</w:t>
      </w:r>
      <w:r>
        <w:rPr>
          <w:rFonts w:hint="eastAsia"/>
        </w:rPr>
        <w:br/>
      </w:r>
      <w:r>
        <w:rPr>
          <w:rFonts w:hint="eastAsia"/>
        </w:rPr>
        <w:t>　　　　二、中国避雷器行业的总体现状</w:t>
      </w:r>
      <w:r>
        <w:rPr>
          <w:rFonts w:hint="eastAsia"/>
        </w:rPr>
        <w:br/>
      </w:r>
      <w:r>
        <w:rPr>
          <w:rFonts w:hint="eastAsia"/>
        </w:rPr>
        <w:t>　　　　三、中国避雷器行业发展中存在的问题</w:t>
      </w:r>
      <w:r>
        <w:rPr>
          <w:rFonts w:hint="eastAsia"/>
        </w:rPr>
        <w:br/>
      </w:r>
      <w:r>
        <w:rPr>
          <w:rFonts w:hint="eastAsia"/>
        </w:rPr>
        <w:t>　　第二节 2011年中国避雷器行业销售状况分析</w:t>
      </w:r>
      <w:r>
        <w:rPr>
          <w:rFonts w:hint="eastAsia"/>
        </w:rPr>
        <w:br/>
      </w:r>
      <w:r>
        <w:rPr>
          <w:rFonts w:hint="eastAsia"/>
        </w:rPr>
        <w:t>　　　　一、中国避雷器消费者购买行为的主要影响因素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二、中国避雷器行业主要销售渠道分析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三、国内避雷器销售现状分析</w:t>
      </w:r>
      <w:r>
        <w:rPr>
          <w:rFonts w:hint="eastAsia"/>
        </w:rPr>
        <w:br/>
      </w:r>
      <w:r>
        <w:rPr>
          <w:rFonts w:hint="eastAsia"/>
        </w:rPr>
        <w:t>　　第三节 2011年中国避雷器行业热点产品分析</w:t>
      </w:r>
      <w:r>
        <w:rPr>
          <w:rFonts w:hint="eastAsia"/>
        </w:rPr>
        <w:br/>
      </w:r>
      <w:r>
        <w:rPr>
          <w:rFonts w:hint="eastAsia"/>
        </w:rPr>
        <w:t>　　　　一、电容器避雷器</w:t>
      </w:r>
      <w:r>
        <w:rPr>
          <w:rFonts w:hint="eastAsia"/>
        </w:rPr>
        <w:br/>
      </w:r>
      <w:r>
        <w:rPr>
          <w:rFonts w:hint="eastAsia"/>
        </w:rPr>
        <w:t>　　　　二、氧化锌避雷器</w:t>
      </w:r>
      <w:r>
        <w:rPr>
          <w:rFonts w:hint="eastAsia"/>
        </w:rPr>
        <w:br/>
      </w:r>
      <w:r>
        <w:rPr>
          <w:rFonts w:hint="eastAsia"/>
        </w:rPr>
        <w:t>　　　　三、绝缘子避雷器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2007-2011年中国避雷器制造行业数据监测分析（3923）</w:t>
      </w:r>
      <w:r>
        <w:rPr>
          <w:rFonts w:hint="eastAsia"/>
        </w:rPr>
        <w:br/>
      </w:r>
      <w:r>
        <w:rPr>
          <w:rFonts w:hint="eastAsia"/>
        </w:rPr>
        <w:t>　　第一节 2007-2011年中国避雷器制造行业规模分析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2011年三季度中国避雷器制造行业结构分析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2007-2011年中国避雷器制造行业产值分析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2007-2011年中国避雷器制造行业成本费用分析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2007-2011年中国避雷器制造行业盈利能力分析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2011年中国避雷器市场运营态势分析</w:t>
      </w:r>
      <w:r>
        <w:rPr>
          <w:rFonts w:hint="eastAsia"/>
        </w:rPr>
        <w:br/>
      </w:r>
      <w:r>
        <w:rPr>
          <w:rFonts w:hint="eastAsia"/>
        </w:rPr>
        <w:t>　　第一节 2011年中国避雷器行业产品价格分析</w:t>
      </w:r>
      <w:r>
        <w:rPr>
          <w:rFonts w:hint="eastAsia"/>
        </w:rPr>
        <w:br/>
      </w:r>
      <w:r>
        <w:rPr>
          <w:rFonts w:hint="eastAsia"/>
        </w:rPr>
        <w:t>　　　　一、产品价格走势分析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三、影响避雷器行业价格走势的因素分析</w:t>
      </w:r>
      <w:r>
        <w:rPr>
          <w:rFonts w:hint="eastAsia"/>
        </w:rPr>
        <w:br/>
      </w:r>
      <w:r>
        <w:rPr>
          <w:rFonts w:hint="eastAsia"/>
        </w:rPr>
        <w:t>　　　　四、避雷器行业价格策略分析</w:t>
      </w:r>
      <w:r>
        <w:rPr>
          <w:rFonts w:hint="eastAsia"/>
        </w:rPr>
        <w:br/>
      </w:r>
      <w:r>
        <w:rPr>
          <w:rFonts w:hint="eastAsia"/>
        </w:rPr>
        <w:t>　　第二节 2011年中国避雷器市场运营格局分析</w:t>
      </w:r>
      <w:r>
        <w:rPr>
          <w:rFonts w:hint="eastAsia"/>
        </w:rPr>
        <w:br/>
      </w:r>
      <w:r>
        <w:rPr>
          <w:rFonts w:hint="eastAsia"/>
        </w:rPr>
        <w:t>　　　　一、避雷器生产情况分析</w:t>
      </w:r>
      <w:r>
        <w:rPr>
          <w:rFonts w:hint="eastAsia"/>
        </w:rPr>
        <w:br/>
      </w:r>
      <w:r>
        <w:rPr>
          <w:rFonts w:hint="eastAsia"/>
        </w:rPr>
        <w:t>　　　　二、避雷器市场需求结构分析</w:t>
      </w:r>
      <w:r>
        <w:rPr>
          <w:rFonts w:hint="eastAsia"/>
        </w:rPr>
        <w:br/>
      </w:r>
      <w:r>
        <w:rPr>
          <w:rFonts w:hint="eastAsia"/>
        </w:rPr>
        <w:t>　　　　三、影响避雷器市场发展的因素分析</w:t>
      </w:r>
      <w:r>
        <w:rPr>
          <w:rFonts w:hint="eastAsia"/>
        </w:rPr>
        <w:br/>
      </w:r>
      <w:r>
        <w:rPr>
          <w:rFonts w:hint="eastAsia"/>
        </w:rPr>
        <w:t>　　第一节 2006-2010年中国避雷器进口数据分析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2006-2010年中国避雷器出口数据分析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2006-2010年中国避雷器进出口平均单价分析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2006-2010年中国避雷器进出口国家及地区分析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2011年中国避雷器行业竞争格局分析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2011年中国避雷器行业集中度分析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2011年中国避雷器行业竞争态势分析</w:t>
      </w:r>
      <w:r>
        <w:rPr>
          <w:rFonts w:hint="eastAsia"/>
        </w:rPr>
        <w:br/>
      </w:r>
      <w:r>
        <w:rPr>
          <w:rFonts w:hint="eastAsia"/>
        </w:rPr>
        <w:t>　　　　一、避雷器行业进入壁垒分析</w:t>
      </w:r>
      <w:r>
        <w:rPr>
          <w:rFonts w:hint="eastAsia"/>
        </w:rPr>
        <w:br/>
      </w:r>
      <w:r>
        <w:rPr>
          <w:rFonts w:hint="eastAsia"/>
        </w:rPr>
        <w:t>　　　　二、避雷器市场价格竞争分析</w:t>
      </w:r>
      <w:r>
        <w:rPr>
          <w:rFonts w:hint="eastAsia"/>
        </w:rPr>
        <w:br/>
      </w:r>
      <w:r>
        <w:rPr>
          <w:rFonts w:hint="eastAsia"/>
        </w:rPr>
        <w:t>　　　　三、避雷器技术竞争分析</w:t>
      </w:r>
      <w:r>
        <w:rPr>
          <w:rFonts w:hint="eastAsia"/>
        </w:rPr>
        <w:br/>
      </w:r>
      <w:r>
        <w:rPr>
          <w:rFonts w:hint="eastAsia"/>
        </w:rPr>
        <w:t>　　第三节 2012-2016年中国避雷器行业竞争策略分析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2011年中国避雷器重点厂商运行关键性财务指标分析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北京ABB高压开关设备有限公司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青州力王电力科技有限公司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泌阳县泌水镇长兴实业公司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南阳金冠电气有限公司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宁波国泰科技发展有限公司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廊坊电科院东芝避雷器有限公司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西门子避雷器（无锡）有限公司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义乌市八方电力设备制造有限公司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四川中光防雷科技有限责任公司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保定晨瑞电力成套有限公司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2011年中国电容器产业发展概况分析</w:t>
      </w:r>
      <w:r>
        <w:rPr>
          <w:rFonts w:hint="eastAsia"/>
        </w:rPr>
        <w:br/>
      </w:r>
      <w:r>
        <w:rPr>
          <w:rFonts w:hint="eastAsia"/>
        </w:rPr>
        <w:t>　　第一节 2011年中国电容器行业的发展环境分析</w:t>
      </w:r>
      <w:r>
        <w:rPr>
          <w:rFonts w:hint="eastAsia"/>
        </w:rPr>
        <w:br/>
      </w:r>
      <w:r>
        <w:rPr>
          <w:rFonts w:hint="eastAsia"/>
        </w:rPr>
        <w:t>　　　　一、中国已成为世界电容器生产和消费大国</w:t>
      </w:r>
      <w:r>
        <w:rPr>
          <w:rFonts w:hint="eastAsia"/>
        </w:rPr>
        <w:br/>
      </w:r>
      <w:r>
        <w:rPr>
          <w:rFonts w:hint="eastAsia"/>
        </w:rPr>
        <w:t>　　　　二、中国电容器业已具备新一轮发展的基础条件</w:t>
      </w:r>
      <w:r>
        <w:rPr>
          <w:rFonts w:hint="eastAsia"/>
        </w:rPr>
        <w:br/>
      </w:r>
      <w:r>
        <w:rPr>
          <w:rFonts w:hint="eastAsia"/>
        </w:rPr>
        <w:t>　　　　三、应用领域为电容器发展提供了新的市场机遇</w:t>
      </w:r>
      <w:r>
        <w:rPr>
          <w:rFonts w:hint="eastAsia"/>
        </w:rPr>
        <w:br/>
      </w:r>
      <w:r>
        <w:rPr>
          <w:rFonts w:hint="eastAsia"/>
        </w:rPr>
        <w:t>　　第二节 2011年中国电容器行业发展概况分析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一、中国电容器行业发展概述</w:t>
      </w:r>
      <w:r>
        <w:rPr>
          <w:rFonts w:hint="eastAsia"/>
        </w:rPr>
        <w:br/>
      </w:r>
      <w:r>
        <w:rPr>
          <w:rFonts w:hint="eastAsia"/>
        </w:rPr>
        <w:t>　　　　二、中国电力电容器行业发展分析</w:t>
      </w:r>
      <w:r>
        <w:rPr>
          <w:rFonts w:hint="eastAsia"/>
        </w:rPr>
        <w:br/>
      </w:r>
      <w:r>
        <w:rPr>
          <w:rFonts w:hint="eastAsia"/>
        </w:rPr>
        <w:t>　　　　三、中国电力电容器市场供应状况</w:t>
      </w:r>
      <w:r>
        <w:rPr>
          <w:rFonts w:hint="eastAsia"/>
        </w:rPr>
        <w:br/>
      </w:r>
      <w:r>
        <w:rPr>
          <w:rFonts w:hint="eastAsia"/>
        </w:rPr>
        <w:t>　　　　四、中国电力电容器行业进出口变化解析</w:t>
      </w:r>
      <w:r>
        <w:rPr>
          <w:rFonts w:hint="eastAsia"/>
        </w:rPr>
        <w:br/>
      </w:r>
      <w:r>
        <w:rPr>
          <w:rFonts w:hint="eastAsia"/>
        </w:rPr>
        <w:t>　　第三节 2011年中国电容器行业发展中存在的问题与对策分析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一、电力电容器行业发展面临的挑战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二、电力电容器行业发展存在的问题</w:t>
      </w:r>
      <w:r>
        <w:rPr>
          <w:rFonts w:hint="eastAsia"/>
        </w:rPr>
        <w:br/>
      </w:r>
      <w:r>
        <w:rPr>
          <w:rFonts w:hint="eastAsia"/>
        </w:rPr>
        <w:t>　　　　三、电容器行业发展必须适应新环境</w:t>
      </w:r>
      <w:r>
        <w:rPr>
          <w:rFonts w:hint="eastAsia"/>
        </w:rPr>
        <w:br/>
      </w:r>
      <w:r>
        <w:rPr>
          <w:rFonts w:hint="eastAsia"/>
        </w:rPr>
        <w:t>　　　　四、促进电力电容器行业发展的建议</w:t>
      </w:r>
      <w:r>
        <w:rPr>
          <w:rFonts w:hint="eastAsia"/>
        </w:rPr>
        <w:br/>
      </w:r>
      <w:r>
        <w:rPr>
          <w:rFonts w:hint="eastAsia"/>
        </w:rPr>
        <w:t>　　　　五、中国电力电容器行业发展的对策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2011年中国绝缘子产业运行形势透析</w:t>
      </w:r>
      <w:r>
        <w:rPr>
          <w:rFonts w:hint="eastAsia"/>
        </w:rPr>
        <w:br/>
      </w:r>
      <w:r>
        <w:rPr>
          <w:rFonts w:hint="eastAsia"/>
        </w:rPr>
        <w:t>　　第一节 2011年中国绝缘子产业发展综述</w:t>
      </w:r>
      <w:r>
        <w:rPr>
          <w:rFonts w:hint="eastAsia"/>
        </w:rPr>
        <w:br/>
      </w:r>
      <w:r>
        <w:rPr>
          <w:rFonts w:hint="eastAsia"/>
        </w:rPr>
        <w:t>　　　　一、绝缘子价格分析</w:t>
      </w:r>
      <w:r>
        <w:rPr>
          <w:rFonts w:hint="eastAsia"/>
        </w:rPr>
        <w:br/>
      </w:r>
      <w:r>
        <w:rPr>
          <w:rFonts w:hint="eastAsia"/>
        </w:rPr>
        <w:t>　　　　二、绝缘子结构分析</w:t>
      </w:r>
      <w:r>
        <w:rPr>
          <w:rFonts w:hint="eastAsia"/>
        </w:rPr>
        <w:br/>
      </w:r>
      <w:r>
        <w:rPr>
          <w:rFonts w:hint="eastAsia"/>
        </w:rPr>
        <w:t>　　　　三、绝缘子压接机分析</w:t>
      </w:r>
      <w:r>
        <w:rPr>
          <w:rFonts w:hint="eastAsia"/>
        </w:rPr>
        <w:br/>
      </w:r>
      <w:r>
        <w:rPr>
          <w:rFonts w:hint="eastAsia"/>
        </w:rPr>
        <w:t>　　第二节 2011年中国绝缘子产业重点省市分析</w:t>
      </w:r>
      <w:r>
        <w:rPr>
          <w:rFonts w:hint="eastAsia"/>
        </w:rPr>
        <w:br/>
      </w:r>
      <w:r>
        <w:rPr>
          <w:rFonts w:hint="eastAsia"/>
        </w:rPr>
        <w:t>　　　　一、全球最大玻璃绝缘子产地南京落户</w:t>
      </w:r>
      <w:r>
        <w:rPr>
          <w:rFonts w:hint="eastAsia"/>
        </w:rPr>
        <w:br/>
      </w:r>
      <w:r>
        <w:rPr>
          <w:rFonts w:hint="eastAsia"/>
        </w:rPr>
        <w:t>　　　　二、贵州省组织实施双高绝缘子产业化研发</w:t>
      </w:r>
      <w:r>
        <w:rPr>
          <w:rFonts w:hint="eastAsia"/>
        </w:rPr>
        <w:br/>
      </w:r>
      <w:r>
        <w:rPr>
          <w:rFonts w:hint="eastAsia"/>
        </w:rPr>
        <w:t>　　　　三、襄樊国网防风偏绝缘子获专利</w:t>
      </w:r>
      <w:r>
        <w:rPr>
          <w:rFonts w:hint="eastAsia"/>
        </w:rPr>
        <w:br/>
      </w:r>
      <w:r>
        <w:rPr>
          <w:rFonts w:hint="eastAsia"/>
        </w:rPr>
        <w:t>　　　　四、秦都招商引资高压复合绝缘子产业化项目</w:t>
      </w:r>
      <w:r>
        <w:rPr>
          <w:rFonts w:hint="eastAsia"/>
        </w:rPr>
        <w:br/>
      </w:r>
      <w:r>
        <w:rPr>
          <w:rFonts w:hint="eastAsia"/>
        </w:rPr>
        <w:t>　　　　五、福州电业局研发直线绝缘子串工具</w:t>
      </w:r>
      <w:r>
        <w:rPr>
          <w:rFonts w:hint="eastAsia"/>
        </w:rPr>
        <w:br/>
      </w:r>
      <w:r>
        <w:rPr>
          <w:rFonts w:hint="eastAsia"/>
        </w:rPr>
        <w:t>　　第三节 2011年中国硅橡胶合成绝缘子的应用与展望分析</w:t>
      </w:r>
      <w:r>
        <w:rPr>
          <w:rFonts w:hint="eastAsia"/>
        </w:rPr>
        <w:br/>
      </w:r>
      <w:r>
        <w:rPr>
          <w:rFonts w:hint="eastAsia"/>
        </w:rPr>
        <w:t>　　　　一、合成绝缘子发展的3个阶段</w:t>
      </w:r>
      <w:r>
        <w:rPr>
          <w:rFonts w:hint="eastAsia"/>
        </w:rPr>
        <w:br/>
      </w:r>
      <w:r>
        <w:rPr>
          <w:rFonts w:hint="eastAsia"/>
        </w:rPr>
        <w:t>　　　　二、硅橡胶合成绝缘子运行中闪络与损坏事故</w:t>
      </w:r>
      <w:r>
        <w:rPr>
          <w:rFonts w:hint="eastAsia"/>
        </w:rPr>
        <w:br/>
      </w:r>
      <w:r>
        <w:rPr>
          <w:rFonts w:hint="eastAsia"/>
        </w:rPr>
        <w:t>　　　　三、硅橡胶合成绝缘子推广应用前景与应关注的问题</w:t>
      </w:r>
      <w:r>
        <w:rPr>
          <w:rFonts w:hint="eastAsia"/>
        </w:rPr>
        <w:br/>
      </w:r>
      <w:r>
        <w:rPr>
          <w:rFonts w:hint="eastAsia"/>
        </w:rPr>
        <w:t>　　第四节 2011年中国输电线路绝缘子应用与冰闪防范探讨</w:t>
      </w:r>
      <w:r>
        <w:rPr>
          <w:rFonts w:hint="eastAsia"/>
        </w:rPr>
        <w:br/>
      </w:r>
      <w:r>
        <w:rPr>
          <w:rFonts w:hint="eastAsia"/>
        </w:rPr>
        <w:t>　　　　一、影响绝缘子可靠性的三大因素</w:t>
      </w:r>
      <w:r>
        <w:rPr>
          <w:rFonts w:hint="eastAsia"/>
        </w:rPr>
        <w:br/>
      </w:r>
      <w:r>
        <w:rPr>
          <w:rFonts w:hint="eastAsia"/>
        </w:rPr>
        <w:t>　　　　二、输电线路绝缘子冰闪的形成分析</w:t>
      </w:r>
      <w:r>
        <w:rPr>
          <w:rFonts w:hint="eastAsia"/>
        </w:rPr>
        <w:br/>
      </w:r>
      <w:r>
        <w:rPr>
          <w:rFonts w:hint="eastAsia"/>
        </w:rPr>
        <w:t>　　　　三、防止绝缘子冰闪故障的措施及利弊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2012-2016年中国避雷器行业发展预测分析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2012-2016年中国避雷器行业宏观预测</w:t>
      </w:r>
      <w:r>
        <w:rPr>
          <w:rFonts w:hint="eastAsia"/>
        </w:rPr>
        <w:br/>
      </w:r>
      <w:r>
        <w:rPr>
          <w:rFonts w:hint="eastAsia"/>
        </w:rPr>
        <w:t>　　　　一、中国避雷器工业发展展望</w:t>
      </w:r>
      <w:r>
        <w:rPr>
          <w:rFonts w:hint="eastAsia"/>
        </w:rPr>
        <w:br/>
      </w:r>
      <w:r>
        <w:rPr>
          <w:rFonts w:hint="eastAsia"/>
        </w:rPr>
        <w:t>　　　　二、中国避雷器技术研发方向预测</w:t>
      </w:r>
      <w:r>
        <w:rPr>
          <w:rFonts w:hint="eastAsia"/>
        </w:rPr>
        <w:br/>
      </w:r>
      <w:r>
        <w:rPr>
          <w:rFonts w:hint="eastAsia"/>
        </w:rPr>
        <w:t>　　第二节 2012-2016年中国避雷器市场发展趋势预测分析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一、中国避雷器供给预测</w:t>
      </w:r>
      <w:r>
        <w:rPr>
          <w:rFonts w:hint="eastAsia"/>
        </w:rPr>
        <w:br/>
      </w:r>
      <w:r>
        <w:rPr>
          <w:rFonts w:hint="eastAsia"/>
        </w:rPr>
        <w:t>　　　　二、中国避雷器需求预测</w:t>
      </w:r>
      <w:r>
        <w:rPr>
          <w:rFonts w:hint="eastAsia"/>
        </w:rPr>
        <w:br/>
      </w:r>
      <w:r>
        <w:rPr>
          <w:rFonts w:hint="eastAsia"/>
        </w:rPr>
        <w:t>　　　　三、中国避雷器进出口形势预测</w:t>
      </w:r>
      <w:r>
        <w:rPr>
          <w:rFonts w:hint="eastAsia"/>
        </w:rPr>
        <w:br/>
      </w:r>
      <w:r>
        <w:rPr>
          <w:rFonts w:hint="eastAsia"/>
        </w:rPr>
        <w:t>　　第三节 2012-2016年中国避雷器行业市场盈利预测分析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2012-2016年中国避雷器行业的投资前景预测分析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2012-2016年中国避雷器行业投资环境分析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2012-2016年中国避雷器行业投资机会分析</w:t>
      </w:r>
      <w:r>
        <w:rPr>
          <w:rFonts w:hint="eastAsia"/>
        </w:rPr>
        <w:br/>
      </w:r>
      <w:r>
        <w:rPr>
          <w:rFonts w:hint="eastAsia"/>
        </w:rPr>
        <w:t>　　　　一、避雷器行业吸引力分析</w:t>
      </w:r>
      <w:r>
        <w:rPr>
          <w:rFonts w:hint="eastAsia"/>
        </w:rPr>
        <w:br/>
      </w:r>
      <w:r>
        <w:rPr>
          <w:rFonts w:hint="eastAsia"/>
        </w:rPr>
        <w:t>　　　　二、避雷器行业投资潜力分析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2012-2016年中国避雷器行业投资风险预警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第四节 中智^林^　2012-2016年中国避雷器行业投资建议分析</w:t>
      </w:r>
      <w:r>
        <w:rPr>
          <w:rFonts w:hint="eastAsia"/>
        </w:rPr>
        <w:br/>
      </w:r>
      <w:r>
        <w:rPr>
          <w:rFonts w:hint="eastAsia"/>
        </w:rPr>
        <w:t>　　　　一、细分产品的投资策略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2007-2011年我国避雷器制造行业企业数量增长趋势图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2007-2011年我国避雷器制造行业亏损企业数量增长趋势图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2007-2011年我国避雷器制造行业从业人数增长趋势图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2007-2011年我国避雷器制造行业资产规模增长趋势图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2011年三季度我国避雷器制造行业不同类型企业数量分布图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2011年三季度我国避雷器制造行业不同所有制企业数量分布图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2011年三季度我国避雷器制造行业不同类型企业销售收入分布图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2011年三季度我国避雷器制造行业不同所有制企业销售收入分布图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2007-2011年我国避雷器制造行业产成品增长趋势图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2007-2011年我国避雷器制造行业工业销售产值增长趋势图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2007-2011年我国避雷器制造行业出口交货值增长趋势图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2007-2011年我国避雷器制造行业销售成本增长趋势图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2007-2011年我国避雷器制造行业费用使用统计图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2007-2011年我国避雷器制造行业主要盈利指标统计图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2007-2011年我国避雷器制造行业主要盈利指标增长趋势图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2006-2010年中国避雷器进口数量分析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2006-2010年中国避雷器进口金额分析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2006-2010年中国避雷器出口数量分析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2006-2010年中国避雷器出口金额分析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2006-2010年中国避雷器进出口平均单价分析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2006-2010年中国避雷器进口国家及地区分析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2006-2010年中国避雷器出口国家及地区分析</w:t>
      </w:r>
      <w:r>
        <w:rPr>
          <w:rFonts w:hint="eastAsia"/>
        </w:rPr>
        <w:br/>
      </w:r>
      <w:r>
        <w:rPr>
          <w:rFonts w:hint="eastAsia"/>
        </w:rPr>
        <w:t>　　图表 北京ABB高压开关设备有限公司主要经济指标走势图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北京ABB高压开关设备有限公司经营收入走势图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北京ABB高压开关设备有限公司盈利指标走势图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北京ABB高压开关设备有限公司负债情况图</w:t>
      </w:r>
      <w:r>
        <w:rPr>
          <w:rFonts w:hint="eastAsia"/>
        </w:rPr>
        <w:br/>
      </w:r>
      <w:r>
        <w:rPr>
          <w:rFonts w:hint="eastAsia"/>
        </w:rPr>
        <w:t>　　图表 北京ABB高压开关设备有限公司负债指标走势图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北京ABB高压开关设备有限公司运营能力指标走势图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北京ABB高压开关设备有限公司成长能力指标走势图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青州力王电力科技有限公司主要经济指标走势图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青州力王电力科技有限公司经营收入走势图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青州力王电力科技有限公司盈利指标走势图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青州力王电力科技有限公司负债情况图</w:t>
      </w:r>
      <w:r>
        <w:rPr>
          <w:rFonts w:hint="eastAsia"/>
        </w:rPr>
        <w:br/>
      </w:r>
      <w:r>
        <w:rPr>
          <w:rFonts w:hint="eastAsia"/>
        </w:rPr>
        <w:t>　　图表 青州力王电力科技有限公司负债指标走势图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青州力王电力科技有限公司运营能力指标走势图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青州力王电力科技有限公司成长能力指标走势图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泌阳县泌水镇长兴实业公司主要经济指标走势图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泌阳县泌水镇长兴实业公司经营收入走势图</w:t>
      </w:r>
      <w:r>
        <w:rPr>
          <w:rFonts w:hint="eastAsia"/>
        </w:rPr>
        <w:br/>
      </w:r>
      <w:r>
        <w:rPr>
          <w:rFonts w:hint="eastAsia"/>
        </w:rPr>
        <w:t>　　图表 泌阳县泌水镇长兴实业公司盈利指标走势图</w:t>
      </w:r>
      <w:r>
        <w:rPr>
          <w:rFonts w:hint="eastAsia"/>
        </w:rPr>
        <w:br/>
      </w:r>
      <w:r>
        <w:rPr>
          <w:rFonts w:hint="eastAsia"/>
        </w:rPr>
        <w:t>　　图表 泌阳县泌水镇长兴实业公司负债情况图</w:t>
      </w:r>
      <w:r>
        <w:rPr>
          <w:rFonts w:hint="eastAsia"/>
        </w:rPr>
        <w:br/>
      </w:r>
      <w:r>
        <w:rPr>
          <w:rFonts w:hint="eastAsia"/>
        </w:rPr>
        <w:t>　　图表 泌阳县泌水镇长兴实业公司负债指标走势图</w:t>
      </w:r>
      <w:r>
        <w:rPr>
          <w:rFonts w:hint="eastAsia"/>
        </w:rPr>
        <w:br/>
      </w:r>
      <w:r>
        <w:rPr>
          <w:rFonts w:hint="eastAsia"/>
        </w:rPr>
        <w:t>　　图表 泌阳县泌水镇长兴实业公司运营能力指标走势图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泌阳县泌水镇长兴实业公司成长能力指标走势图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南阳金冠电气有限公司主要经济指标走势图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南阳金冠电气有限公司经营收入走势图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南阳金冠电气有限公司盈利指标走势图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南阳金冠电气有限公司负债情况图</w:t>
      </w:r>
      <w:r>
        <w:rPr>
          <w:rFonts w:hint="eastAsia"/>
        </w:rPr>
        <w:br/>
      </w:r>
      <w:r>
        <w:rPr>
          <w:rFonts w:hint="eastAsia"/>
        </w:rPr>
        <w:t>　　图表 南阳金冠电气有限公司负债指标走势图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南阳金冠电气有限公司运营能力指标走势图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南阳金冠电气有限公司成长能力指标走势图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宁波国泰科技发展有限公司主要经济指标走势图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宁波国泰科技发展有限公司经营收入走势图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宁波国泰科技发展有限公司盈利指标走势图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宁波国泰科技发展有限公司负债情况图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宁波国泰科技发展有限公司负债指标走势图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宁波国泰科技发展有限公司运营能力指标走势图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宁波国泰科技发展有限公司成长能力指标走势图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廊坊电科院东芝避雷器有限公司主要经济指标走势图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廊坊电科院东芝避雷器有限公司经营收入走势图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廊坊电科院东芝避雷器有限公司盈利指标走势图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廊坊电科院东芝避雷器有限公司负债情况图</w:t>
      </w:r>
      <w:r>
        <w:rPr>
          <w:rFonts w:hint="eastAsia"/>
        </w:rPr>
        <w:br/>
      </w:r>
      <w:r>
        <w:rPr>
          <w:rFonts w:hint="eastAsia"/>
        </w:rPr>
        <w:t>　　图表 廊坊电科院东芝避雷器有限公司负债指标走势图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廊坊电科院东芝避雷器有限公司运营能力指标走势图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廊坊电科院东芝避雷器有限公司成长能力指标走势图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西门子避雷器（无锡）有限公司主要经济指标走势图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西门子避雷器（无锡）有限公司经营收入走势图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西门子避雷器（无锡）有限公司盈利指标走势图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西门子避雷器（无锡）有限公司负债情况图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西门子避雷器（无锡）有限公司负债指标走势图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西门子避雷器（无锡）有限公司运营能力指标走势图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西门子避雷器（无锡）有限公司成长能力指标走势图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义乌市八方电力设备制造有限公司主要经济指标走势图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义乌市八方电力设备制造有限公司经营收入走势图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义乌市八方电力设备制造有限公司盈利指标走势图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义乌市八方电力设备制造有限公司负债情况图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义乌市八方电力设备制造有限公司负债指标走势图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义乌市八方电力设备制造有限公司运营能力指标走势图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义乌市八方电力设备制造有限公司成长能力指标走势图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四川中光防雷科技有限责任公司主要经济指标走势图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四川中光防雷科技有限责任公司经营收入走势图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四川中光防雷科技有限责任公司盈利指标走势图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四川中光防雷科技有限责任公司负债情况图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四川中光防雷科技有限责任公司负债指标走势图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四川中光防雷科技有限责任公司运营能力指标走势图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四川中光防雷科技有限责任公司成长能力指标走势图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保定晨瑞电力成套有限公司主要经济指标走势图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保定晨瑞电力成套有限公司经营收入走势图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保定晨瑞电力成套有限公司盈利指标走势图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保定晨瑞电力成套有限公司负债情况图</w:t>
      </w:r>
      <w:r>
        <w:rPr>
          <w:rFonts w:hint="eastAsia"/>
        </w:rPr>
        <w:br/>
      </w:r>
      <w:r>
        <w:rPr>
          <w:rFonts w:hint="eastAsia"/>
        </w:rPr>
        <w:t>　　图表 保定晨瑞电力成套有限公司负债指标走势图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保定晨瑞电力成套有限公司运营能力指标走势图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保定晨瑞电力成套有限公司成长能力指标走势图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2012-2016年中国避雷器供给预测</w:t>
      </w:r>
      <w:r>
        <w:rPr>
          <w:rFonts w:hint="eastAsia"/>
        </w:rPr>
        <w:br/>
      </w:r>
      <w:r>
        <w:rPr>
          <w:rFonts w:hint="eastAsia"/>
        </w:rPr>
        <w:t>　　图表 2012-2016年中国避雷器需求预测</w:t>
      </w:r>
      <w:r>
        <w:rPr>
          <w:rFonts w:hint="eastAsia"/>
        </w:rPr>
        <w:br/>
      </w:r>
      <w:r>
        <w:rPr>
          <w:rFonts w:hint="eastAsia"/>
        </w:rPr>
        <w:t>　　图表 2012-2016年中国避雷器进出口形势预测</w:t>
      </w:r>
      <w:r>
        <w:rPr>
          <w:rFonts w:hint="eastAsia"/>
        </w:rPr>
        <w:br/>
      </w:r>
      <w:r>
        <w:rPr>
          <w:rFonts w:hint="eastAsia"/>
        </w:rPr>
        <w:t>　　图表 2012-2016年中国避雷器行业市场盈利预测分析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984d70d284493" w:history="1">
        <w:r>
          <w:rPr>
            <w:rStyle w:val="Hyperlink"/>
          </w:rPr>
          <w:t>2012-2016年中国避雷器市场运营态势及投资潜力预测报告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9984d70d284493" w:history="1">
        <w:r>
          <w:rPr>
            <w:rStyle w:val="Hyperlink"/>
          </w:rPr>
          <w:t>https://www.20087.com/2011-12/R_bileiqishichangyunyingtaishijitouziq.html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ec3a76e4b4118" w:history="1">
      <w:r>
        <w:rPr>
          <w:rStyle w:val="Hyperlink"/>
        </w:rPr>
        <w:t>2012-2016年中国避雷器市场运营态势及投资潜力预测报告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ileiqishichangyunyingtaishijitouziq.html" TargetMode="External" Id="R0e9984d70d28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ileiqishichangyunyingtaishijitouziq.html" TargetMode="External" Id="R211ec3a76e4b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2011-12-27T01:39:00Z</dcterms:created>
  <dcterms:modified xsi:type="dcterms:W3CDTF">2011-12-27T02:39:00Z</dcterms:modified>
  <dc:subject>2012-2016年中国避雷器市场运营态势及投资潜力预测报告</dc:subject>
  <dc:title>2012-2016年中国避雷器市场运营态势及投资潜力预测报告</dc:title>
  <cp:keywords>2012-2016年中国避雷器市场运营态势及投资潜力预测报告</cp:keywords>
  <dc:description>2012-2016年中国避雷器市场运营态势及投资潜力预测报告</dc:description>
</cp:coreProperties>
</file>