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0027d1d8a47c9" w:history="1">
              <w:r>
                <w:rPr>
                  <w:rStyle w:val="Hyperlink"/>
                </w:rPr>
                <w:t>2012-2016年中国保温杯市场深度调研与发展策略分析报告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0027d1d8a47c9" w:history="1">
              <w:r>
                <w:rPr>
                  <w:rStyle w:val="Hyperlink"/>
                </w:rPr>
                <w:t>2012-2016年中国保温杯市场深度调研与发展策略分析报告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0027d1d8a47c9" w:history="1">
                <w:r>
                  <w:rPr>
                    <w:rStyle w:val="Hyperlink"/>
                  </w:rPr>
                  <w:t>https://www.20087.com/2012-01/R_baowenbeishichangshendudiaoyanyufazh.html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2011年世界保温杯行业整体运营状况分析</w:t>
      </w:r>
      <w:r>
        <w:rPr>
          <w:rFonts w:hint="eastAsia"/>
        </w:rPr>
        <w:br/>
      </w:r>
      <w:r>
        <w:rPr>
          <w:rFonts w:hint="eastAsia"/>
        </w:rPr>
        <w:t>　　第一节 2011年世界保温杯行业运行格局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2011年世界主要国家保温杯市场运行分析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2012-2016年世界保温杯行业发展趋势分析</w:t>
      </w:r>
      <w:r>
        <w:rPr>
          <w:rFonts w:hint="eastAsia"/>
        </w:rPr>
        <w:br/>
      </w:r>
      <w:r>
        <w:rPr>
          <w:rFonts w:hint="eastAsia"/>
        </w:rPr>
        <w:br/>
      </w:r>
      <w:r>
        <w:rPr>
          <w:rFonts w:hint="eastAsia"/>
        </w:rPr>
        <w:t>第二章 2011年世界品牌保温杯在华营运情况浅析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2011年中国保温杯行业市场发展环境解析</w:t>
      </w:r>
      <w:r>
        <w:rPr>
          <w:rFonts w:hint="eastAsia"/>
        </w:rPr>
        <w:br/>
      </w:r>
      <w:r>
        <w:rPr>
          <w:rFonts w:hint="eastAsia"/>
        </w:rPr>
        <w:t>　　第一节 2011年中国宏观经济经济环境分析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2011年中国保温杯市场社会环境分析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2011年中国保温杯行业市场运行态势剖析</w:t>
      </w:r>
      <w:r>
        <w:rPr>
          <w:rFonts w:hint="eastAsia"/>
        </w:rPr>
        <w:br/>
      </w:r>
      <w:r>
        <w:rPr>
          <w:rFonts w:hint="eastAsia"/>
        </w:rPr>
        <w:t>　　第一节 中国不锈钢保温杯（壶）产业区域经济特征鲜明</w:t>
      </w:r>
      <w:r>
        <w:rPr>
          <w:rFonts w:hint="eastAsia"/>
        </w:rPr>
        <w:br/>
      </w:r>
      <w:r>
        <w:rPr>
          <w:rFonts w:hint="eastAsia"/>
        </w:rPr>
        <w:t>　　第二节 2011年中国保温杯产业现状综述</w:t>
      </w:r>
      <w:r>
        <w:rPr>
          <w:rFonts w:hint="eastAsia"/>
        </w:rPr>
        <w:br/>
      </w:r>
      <w:r>
        <w:rPr>
          <w:rFonts w:hint="eastAsia"/>
        </w:rPr>
        <w:t>　　　　一、中国不锈钢保温杯制造业让世人瞩目</w:t>
      </w:r>
      <w:r>
        <w:rPr>
          <w:rFonts w:hint="eastAsia"/>
        </w:rPr>
        <w:br/>
      </w:r>
      <w:r>
        <w:rPr>
          <w:rFonts w:hint="eastAsia"/>
        </w:rPr>
        <w:t>　　　　二、中国不锈钢保温杯市场规模分析</w:t>
      </w:r>
      <w:r>
        <w:rPr>
          <w:rFonts w:hint="eastAsia"/>
        </w:rPr>
        <w:br/>
      </w:r>
      <w:r>
        <w:rPr>
          <w:rFonts w:hint="eastAsia"/>
        </w:rPr>
        <w:t>　　　　三、永康生产不锈钢保温杯已形成完整的产业链</w:t>
      </w:r>
      <w:r>
        <w:rPr>
          <w:rFonts w:hint="eastAsia"/>
        </w:rPr>
        <w:br/>
      </w:r>
      <w:r>
        <w:rPr>
          <w:rFonts w:hint="eastAsia"/>
        </w:rPr>
        <w:t>　　第三节 2011年中国保温杯重点产区运营格局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2011年中国保温杯发展瓶颈分析</w:t>
      </w:r>
      <w:r>
        <w:rPr>
          <w:rFonts w:hint="eastAsia"/>
        </w:rPr>
        <w:br/>
      </w:r>
      <w:r>
        <w:rPr>
          <w:rFonts w:hint="eastAsia"/>
        </w:rPr>
        <w:br/>
      </w:r>
      <w:r>
        <w:rPr>
          <w:rFonts w:hint="eastAsia"/>
        </w:rPr>
        <w:t>第五章 2011年中国保温杯业内热点产品运营态势分析</w:t>
      </w:r>
      <w:r>
        <w:rPr>
          <w:rFonts w:hint="eastAsia"/>
        </w:rPr>
        <w:br/>
      </w:r>
      <w:r>
        <w:rPr>
          <w:rFonts w:hint="eastAsia"/>
        </w:rPr>
        <w:t>　　第一节 2011年中国保温杯市场动态分析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2011年中国保温杯市场运行分析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2011年中国保温杯市场进出口形势分析</w:t>
      </w:r>
      <w:r>
        <w:rPr>
          <w:rFonts w:hint="eastAsia"/>
        </w:rPr>
        <w:br/>
      </w:r>
      <w:r>
        <w:rPr>
          <w:rFonts w:hint="eastAsia"/>
        </w:rPr>
        <w:t>　　第四节 2011年中国保温杯市场价格分析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2011年中国保温杯行业市场销售渠道运行态势分析</w:t>
      </w:r>
      <w:r>
        <w:rPr>
          <w:rFonts w:hint="eastAsia"/>
        </w:rPr>
        <w:br/>
      </w:r>
      <w:r>
        <w:rPr>
          <w:rFonts w:hint="eastAsia"/>
        </w:rPr>
        <w:t>　　第一节 2011年中国保温杯行业市场销售渠道特点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2011年中国保温杯行业市场销售渠道分类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2011年保温杯渠道的升级状况分析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2007-2011年中国不锈钢及类似金属制品制造行业数据监测分析</w:t>
      </w:r>
      <w:r>
        <w:rPr>
          <w:rFonts w:hint="eastAsia"/>
        </w:rPr>
        <w:br/>
      </w:r>
      <w:r>
        <w:rPr>
          <w:rFonts w:hint="eastAsia"/>
        </w:rPr>
        <w:t>　　第一节 2007-2011年中国不锈钢及类似金属制品制造行业规模分析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2011年三季度中国不锈钢及类似金属制品制造行业结构分析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2007-2011年中国不锈钢及类似金属制品制造行业产值分析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2007-2011年中国不锈钢及类似金属制品制造行业成本费用分析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2007-2011年中国不锈钢及类似金属制品制造行业盈利能力分析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2006-2010年中国保温瓶及零件（96170010）进出口数据监测分析</w:t>
      </w:r>
      <w:r>
        <w:rPr>
          <w:rFonts w:hint="eastAsia"/>
        </w:rPr>
        <w:br/>
      </w:r>
      <w:r>
        <w:rPr>
          <w:rFonts w:hint="eastAsia"/>
        </w:rPr>
        <w:t>　　第一节 2006-2010年中国保温瓶及零件进口数据分析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2006-2010年中国保温瓶及零件出口数据分析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2006-2010年中国保温瓶及零件进出口平均单价分析</w:t>
      </w:r>
      <w:r>
        <w:rPr>
          <w:rFonts w:hint="eastAsia"/>
        </w:rPr>
        <w:br/>
      </w:r>
      <w:r>
        <w:rPr>
          <w:rFonts w:hint="eastAsia"/>
        </w:rPr>
        <w:t>　　第四节 2006-2010年中国保温瓶及零件进出口国家及地区分析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2011年中国保温杯市场竞争格局透析</w:t>
      </w:r>
      <w:r>
        <w:rPr>
          <w:rFonts w:hint="eastAsia"/>
        </w:rPr>
        <w:br/>
      </w:r>
      <w:r>
        <w:rPr>
          <w:rFonts w:hint="eastAsia"/>
        </w:rPr>
        <w:t>　　第一节 2011年中国保温杯市场竞争现状分析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2011年中国保温杯市场竞争格局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2012-2016年中国保温杯行业竞争趋势分析</w:t>
      </w:r>
      <w:r>
        <w:rPr>
          <w:rFonts w:hint="eastAsia"/>
        </w:rPr>
        <w:br/>
      </w:r>
      <w:r>
        <w:rPr>
          <w:rFonts w:hint="eastAsia"/>
        </w:rPr>
        <w:br/>
      </w:r>
      <w:r>
        <w:rPr>
          <w:rFonts w:hint="eastAsia"/>
        </w:rPr>
        <w:t>第十章 2011年中国保温杯优势生产企业竞争力及关键性数据分析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2011年中国不锈钢行业运行形势分析</w:t>
      </w:r>
      <w:r>
        <w:rPr>
          <w:rFonts w:hint="eastAsia"/>
        </w:rPr>
        <w:br/>
      </w:r>
      <w:r>
        <w:rPr>
          <w:rFonts w:hint="eastAsia"/>
        </w:rPr>
        <w:t>　　第一节 2011年中国不锈钢产业发展综述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2011年中国不锈钢行业技术发展状况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2011年中国不锈钢流通环节分析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2011年中国不锈钢品牌发展分析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2011年中国不锈钢行业存在的问题及对策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2011年中国不锈钢行业反倾销案例分析</w:t>
      </w:r>
      <w:r>
        <w:rPr>
          <w:rFonts w:hint="eastAsia"/>
        </w:rPr>
        <w:br/>
      </w:r>
      <w:r>
        <w:rPr>
          <w:rFonts w:hint="eastAsia"/>
        </w:rPr>
        <w:br/>
      </w:r>
      <w:r>
        <w:rPr>
          <w:rFonts w:hint="eastAsia"/>
        </w:rPr>
        <w:t>第十二章 2012-2016年中国保温杯行业发展趋势与前景展望</w:t>
      </w:r>
      <w:r>
        <w:rPr>
          <w:rFonts w:hint="eastAsia"/>
        </w:rPr>
        <w:br/>
      </w:r>
      <w:r>
        <w:rPr>
          <w:rFonts w:hint="eastAsia"/>
        </w:rPr>
        <w:t>　　第一节 2012-2016年中国保温杯行业发展前景分析</w:t>
      </w:r>
      <w:r>
        <w:rPr>
          <w:rFonts w:hint="eastAsia"/>
        </w:rPr>
        <w:br/>
      </w:r>
      <w:r>
        <w:rPr>
          <w:rFonts w:hint="eastAsia"/>
        </w:rPr>
        <w:t>　　第二节 2012-2016年中国保温杯行业发展趋势分析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2012-2016年中国保温杯行业市场预测分析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2012-2016年中国保温杯市场盈利预测分析</w:t>
      </w:r>
      <w:r>
        <w:rPr>
          <w:rFonts w:hint="eastAsia"/>
        </w:rPr>
        <w:br/>
      </w:r>
      <w:r>
        <w:rPr>
          <w:rFonts w:hint="eastAsia"/>
        </w:rPr>
        <w:br/>
      </w:r>
      <w:r>
        <w:rPr>
          <w:rFonts w:hint="eastAsia"/>
        </w:rPr>
        <w:t>第十三章 2012-2016年中国保温杯行业投资机会与风险规避指引</w:t>
      </w:r>
      <w:r>
        <w:rPr>
          <w:rFonts w:hint="eastAsia"/>
        </w:rPr>
        <w:br/>
      </w:r>
      <w:r>
        <w:rPr>
          <w:rFonts w:hint="eastAsia"/>
        </w:rPr>
        <w:t>　　第一节 2012-2016年中国保温杯行业投资周期分析</w:t>
      </w:r>
      <w:r>
        <w:rPr>
          <w:rFonts w:hint="eastAsia"/>
        </w:rPr>
        <w:br/>
      </w:r>
      <w:r>
        <w:rPr>
          <w:rFonts w:hint="eastAsia"/>
        </w:rPr>
        <w:t>　　第二节 2012-2016年中国保温杯行业投资机会分析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2012-2016年中国保温杯行业投资风险预警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(中智-林)2012-2016年中国保温杯行业投资规划指引（建议）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2007-2011年中国不锈钢及类似金属制品制造行业企业数量增长趋势图</w:t>
      </w:r>
      <w:r>
        <w:rPr>
          <w:rFonts w:hint="eastAsia"/>
        </w:rPr>
        <w:br/>
      </w:r>
      <w:r>
        <w:rPr>
          <w:rFonts w:hint="eastAsia"/>
        </w:rPr>
        <w:t>　　图表 2007-2011年中国不锈钢及类似金属制品制造行业亏损企业数量增长趋势图</w:t>
      </w:r>
      <w:r>
        <w:rPr>
          <w:rFonts w:hint="eastAsia"/>
        </w:rPr>
        <w:br/>
      </w:r>
      <w:r>
        <w:rPr>
          <w:rFonts w:hint="eastAsia"/>
        </w:rPr>
        <w:t>　　图表 2007-2011年中国不锈钢及类似金属制品制造行业从业人数增长趋势图</w:t>
      </w:r>
      <w:r>
        <w:rPr>
          <w:rFonts w:hint="eastAsia"/>
        </w:rPr>
        <w:br/>
      </w:r>
      <w:r>
        <w:rPr>
          <w:rFonts w:hint="eastAsia"/>
        </w:rPr>
        <w:t>　　图表 2007-2011年中国不锈钢及类似金属制品制造行业资产规模增长趋势图</w:t>
      </w:r>
      <w:r>
        <w:rPr>
          <w:rFonts w:hint="eastAsia"/>
        </w:rPr>
        <w:br/>
      </w:r>
      <w:r>
        <w:rPr>
          <w:rFonts w:hint="eastAsia"/>
        </w:rPr>
        <w:t>　　图表 2011年三季度中国不锈钢及类似金属制品制造行业不同类型企业数量分布图</w:t>
      </w:r>
      <w:r>
        <w:rPr>
          <w:rFonts w:hint="eastAsia"/>
        </w:rPr>
        <w:br/>
      </w:r>
      <w:r>
        <w:rPr>
          <w:rFonts w:hint="eastAsia"/>
        </w:rPr>
        <w:t>　　图表 2011年三季度中国不锈钢及类似金属制品制造行业不同所有制企业数量分布图</w:t>
      </w:r>
      <w:r>
        <w:rPr>
          <w:rFonts w:hint="eastAsia"/>
        </w:rPr>
        <w:br/>
      </w:r>
      <w:r>
        <w:rPr>
          <w:rFonts w:hint="eastAsia"/>
        </w:rPr>
        <w:t>　　图表 2011年三季度中国不锈钢及类似金属制品制造行业不同类型企业销售收入分布图</w:t>
      </w:r>
      <w:r>
        <w:rPr>
          <w:rFonts w:hint="eastAsia"/>
        </w:rPr>
        <w:br/>
      </w:r>
      <w:r>
        <w:rPr>
          <w:rFonts w:hint="eastAsia"/>
        </w:rPr>
        <w:t>　　图表 2011年三季度中国不锈钢及类似金属制品制造行业不同所有制企业销售收入分布图</w:t>
      </w:r>
      <w:r>
        <w:rPr>
          <w:rFonts w:hint="eastAsia"/>
        </w:rPr>
        <w:br/>
      </w:r>
      <w:r>
        <w:rPr>
          <w:rFonts w:hint="eastAsia"/>
        </w:rPr>
        <w:t>　　图表 2007-2011年中国不锈钢及类似金属制品制造行业产成品增长趋势图</w:t>
      </w:r>
      <w:r>
        <w:rPr>
          <w:rFonts w:hint="eastAsia"/>
        </w:rPr>
        <w:br/>
      </w:r>
      <w:r>
        <w:rPr>
          <w:rFonts w:hint="eastAsia"/>
        </w:rPr>
        <w:t>　　图表 2007-2011年中国不锈钢及类似金属制品制造行业工业销售产值增长趋势图</w:t>
      </w:r>
      <w:r>
        <w:rPr>
          <w:rFonts w:hint="eastAsia"/>
        </w:rPr>
        <w:br/>
      </w:r>
      <w:r>
        <w:rPr>
          <w:rFonts w:hint="eastAsia"/>
        </w:rPr>
        <w:t>　　图表 2007-2011年中国不锈钢及类似金属制品制造行业出口交货值增长趋势图</w:t>
      </w:r>
      <w:r>
        <w:rPr>
          <w:rFonts w:hint="eastAsia"/>
        </w:rPr>
        <w:br/>
      </w:r>
      <w:r>
        <w:rPr>
          <w:rFonts w:hint="eastAsia"/>
        </w:rPr>
        <w:t>　　图表 2007-2011年中国不锈钢及类似金属制品制造行业销售成本增长趋势图</w:t>
      </w:r>
      <w:r>
        <w:rPr>
          <w:rFonts w:hint="eastAsia"/>
        </w:rPr>
        <w:br/>
      </w:r>
      <w:r>
        <w:rPr>
          <w:rFonts w:hint="eastAsia"/>
        </w:rPr>
        <w:t>　　图表 2007-2011年中国不锈钢及类似金属制品制造行业费用使用统计图</w:t>
      </w:r>
      <w:r>
        <w:rPr>
          <w:rFonts w:hint="eastAsia"/>
        </w:rPr>
        <w:br/>
      </w:r>
      <w:r>
        <w:rPr>
          <w:rFonts w:hint="eastAsia"/>
        </w:rPr>
        <w:t>　　图表 2007-2011年中国不锈钢及类似金属制品制造行业主要盈利指标统计图</w:t>
      </w:r>
      <w:r>
        <w:rPr>
          <w:rFonts w:hint="eastAsia"/>
        </w:rPr>
        <w:br/>
      </w:r>
      <w:r>
        <w:rPr>
          <w:rFonts w:hint="eastAsia"/>
        </w:rPr>
        <w:t>　　图表 2007-2011年中国不锈钢及类似金属制品制造行业主要盈利指标增长趋势图</w:t>
      </w:r>
      <w:r>
        <w:rPr>
          <w:rFonts w:hint="eastAsia"/>
        </w:rPr>
        <w:br/>
      </w:r>
      <w:r>
        <w:rPr>
          <w:rFonts w:hint="eastAsia"/>
        </w:rPr>
        <w:t>　　图表 2006-2010年中国保温瓶及零件进口数量分析</w:t>
      </w:r>
      <w:r>
        <w:rPr>
          <w:rFonts w:hint="eastAsia"/>
        </w:rPr>
        <w:br/>
      </w:r>
      <w:r>
        <w:rPr>
          <w:rFonts w:hint="eastAsia"/>
        </w:rPr>
        <w:t>　　图表 2006-2010年中国保温瓶及零件进口金额分析</w:t>
      </w:r>
      <w:r>
        <w:rPr>
          <w:rFonts w:hint="eastAsia"/>
        </w:rPr>
        <w:br/>
      </w:r>
      <w:r>
        <w:rPr>
          <w:rFonts w:hint="eastAsia"/>
        </w:rPr>
        <w:t>　　图表 2006-2010年中国保温瓶及零件出口数量分析</w:t>
      </w:r>
      <w:r>
        <w:rPr>
          <w:rFonts w:hint="eastAsia"/>
        </w:rPr>
        <w:br/>
      </w:r>
      <w:r>
        <w:rPr>
          <w:rFonts w:hint="eastAsia"/>
        </w:rPr>
        <w:t>　　图表 2006-2010年中国保温瓶及零件出口金额分析</w:t>
      </w:r>
      <w:r>
        <w:rPr>
          <w:rFonts w:hint="eastAsia"/>
        </w:rPr>
        <w:br/>
      </w:r>
      <w:r>
        <w:rPr>
          <w:rFonts w:hint="eastAsia"/>
        </w:rPr>
        <w:t>　　图表 2006-2010年中国保温瓶及零件进出口平均单价分析</w:t>
      </w:r>
      <w:r>
        <w:rPr>
          <w:rFonts w:hint="eastAsia"/>
        </w:rPr>
        <w:br/>
      </w:r>
      <w:r>
        <w:rPr>
          <w:rFonts w:hint="eastAsia"/>
        </w:rPr>
        <w:t>　　图表 2006-2010年中国保温瓶及零件进口国家及地区分析</w:t>
      </w:r>
      <w:r>
        <w:rPr>
          <w:rFonts w:hint="eastAsia"/>
        </w:rPr>
        <w:br/>
      </w:r>
      <w:r>
        <w:rPr>
          <w:rFonts w:hint="eastAsia"/>
        </w:rPr>
        <w:t>　　图表 2006-2010年中国保温瓶及零件出口国家及地区分析</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膳魔师（中国）家庭制品有限公司主要经济指标走势图</w:t>
      </w:r>
      <w:r>
        <w:rPr>
          <w:rFonts w:hint="eastAsia"/>
        </w:rPr>
        <w:br/>
      </w:r>
      <w:r>
        <w:rPr>
          <w:rFonts w:hint="eastAsia"/>
        </w:rPr>
        <w:t>　　图表 膳魔师（中国）家庭制品有限公司经营收入走势图</w:t>
      </w:r>
      <w:r>
        <w:rPr>
          <w:rFonts w:hint="eastAsia"/>
        </w:rPr>
        <w:br/>
      </w:r>
      <w:r>
        <w:rPr>
          <w:rFonts w:hint="eastAsia"/>
        </w:rPr>
        <w:t>　　图表 膳魔师（中国）家庭制品有限公司盈利指标走势图</w:t>
      </w:r>
      <w:r>
        <w:rPr>
          <w:rFonts w:hint="eastAsia"/>
        </w:rPr>
        <w:br/>
      </w:r>
      <w:r>
        <w:rPr>
          <w:rFonts w:hint="eastAsia"/>
        </w:rPr>
        <w:t>　　图表 膳魔师（中国）家庭制品有限公司负债情况图</w:t>
      </w:r>
      <w:r>
        <w:rPr>
          <w:rFonts w:hint="eastAsia"/>
        </w:rPr>
        <w:br/>
      </w:r>
      <w:r>
        <w:rPr>
          <w:rFonts w:hint="eastAsia"/>
        </w:rPr>
        <w:t>　　图表 膳魔师（中国）家庭制品有限公司负债指标走势图</w:t>
      </w:r>
      <w:r>
        <w:rPr>
          <w:rFonts w:hint="eastAsia"/>
        </w:rPr>
        <w:br/>
      </w:r>
      <w:r>
        <w:rPr>
          <w:rFonts w:hint="eastAsia"/>
        </w:rPr>
        <w:t>　　图表 膳魔师（中国）家庭制品有限公司运营能力指标走势图</w:t>
      </w:r>
      <w:r>
        <w:rPr>
          <w:rFonts w:hint="eastAsia"/>
        </w:rPr>
        <w:br/>
      </w:r>
      <w:r>
        <w:rPr>
          <w:rFonts w:hint="eastAsia"/>
        </w:rPr>
        <w:t>　　图表 膳魔师（中国）家庭制品有限公司成长能力指标走势图</w:t>
      </w:r>
      <w:r>
        <w:rPr>
          <w:rFonts w:hint="eastAsia"/>
        </w:rPr>
        <w:br/>
      </w:r>
      <w:r>
        <w:rPr>
          <w:rFonts w:hint="eastAsia"/>
        </w:rPr>
        <w:t>　　图表 浙江哈尔斯真空器皿股份有限公司主要经济指标走势图</w:t>
      </w:r>
      <w:r>
        <w:rPr>
          <w:rFonts w:hint="eastAsia"/>
        </w:rPr>
        <w:br/>
      </w:r>
      <w:r>
        <w:rPr>
          <w:rFonts w:hint="eastAsia"/>
        </w:rPr>
        <w:t>　　图表 浙江哈尔斯真空器皿股份有限公司经营收入走势图</w:t>
      </w:r>
      <w:r>
        <w:rPr>
          <w:rFonts w:hint="eastAsia"/>
        </w:rPr>
        <w:br/>
      </w:r>
      <w:r>
        <w:rPr>
          <w:rFonts w:hint="eastAsia"/>
        </w:rPr>
        <w:t>　　图表 浙江哈尔斯真空器皿股份有限公司盈利指标走势图</w:t>
      </w:r>
      <w:r>
        <w:rPr>
          <w:rFonts w:hint="eastAsia"/>
        </w:rPr>
        <w:br/>
      </w:r>
      <w:r>
        <w:rPr>
          <w:rFonts w:hint="eastAsia"/>
        </w:rPr>
        <w:t>　　图表 浙江哈尔斯真空器皿股份有限公司负债情况图</w:t>
      </w:r>
      <w:r>
        <w:rPr>
          <w:rFonts w:hint="eastAsia"/>
        </w:rPr>
        <w:br/>
      </w:r>
      <w:r>
        <w:rPr>
          <w:rFonts w:hint="eastAsia"/>
        </w:rPr>
        <w:t>　　图表 浙江哈尔斯真空器皿股份有限公司负债指标走势图</w:t>
      </w:r>
      <w:r>
        <w:rPr>
          <w:rFonts w:hint="eastAsia"/>
        </w:rPr>
        <w:br/>
      </w:r>
      <w:r>
        <w:rPr>
          <w:rFonts w:hint="eastAsia"/>
        </w:rPr>
        <w:t>　　图表 浙江哈尔斯真空器皿股份有限公司运营能力指标走势图</w:t>
      </w:r>
      <w:r>
        <w:rPr>
          <w:rFonts w:hint="eastAsia"/>
        </w:rPr>
        <w:br/>
      </w:r>
      <w:r>
        <w:rPr>
          <w:rFonts w:hint="eastAsia"/>
        </w:rPr>
        <w:t>　　图表 浙江哈尔斯真空器皿股份有限公司成长能力指标走势图</w:t>
      </w:r>
      <w:r>
        <w:rPr>
          <w:rFonts w:hint="eastAsia"/>
        </w:rPr>
        <w:br/>
      </w:r>
      <w:r>
        <w:rPr>
          <w:rFonts w:hint="eastAsia"/>
        </w:rPr>
        <w:t>　　图表 先行集团有限公司主要经济指标走势图</w:t>
      </w:r>
      <w:r>
        <w:rPr>
          <w:rFonts w:hint="eastAsia"/>
        </w:rPr>
        <w:br/>
      </w:r>
      <w:r>
        <w:rPr>
          <w:rFonts w:hint="eastAsia"/>
        </w:rPr>
        <w:t>　　图表 先行集团有限公司经营收入走势图</w:t>
      </w:r>
      <w:r>
        <w:rPr>
          <w:rFonts w:hint="eastAsia"/>
        </w:rPr>
        <w:br/>
      </w:r>
      <w:r>
        <w:rPr>
          <w:rFonts w:hint="eastAsia"/>
        </w:rPr>
        <w:t>　　图表 先行集团有限公司盈利指标走势图</w:t>
      </w:r>
      <w:r>
        <w:rPr>
          <w:rFonts w:hint="eastAsia"/>
        </w:rPr>
        <w:br/>
      </w:r>
      <w:r>
        <w:rPr>
          <w:rFonts w:hint="eastAsia"/>
        </w:rPr>
        <w:t>　　图表 先行集团有限公司负债情况图</w:t>
      </w:r>
      <w:r>
        <w:rPr>
          <w:rFonts w:hint="eastAsia"/>
        </w:rPr>
        <w:br/>
      </w:r>
      <w:r>
        <w:rPr>
          <w:rFonts w:hint="eastAsia"/>
        </w:rPr>
        <w:t>　　图表 先行集团有限公司负债指标走势图</w:t>
      </w:r>
      <w:r>
        <w:rPr>
          <w:rFonts w:hint="eastAsia"/>
        </w:rPr>
        <w:br/>
      </w:r>
      <w:r>
        <w:rPr>
          <w:rFonts w:hint="eastAsia"/>
        </w:rPr>
        <w:t>　　图表 先行集团有限公司运营能力指标走势图</w:t>
      </w:r>
      <w:r>
        <w:rPr>
          <w:rFonts w:hint="eastAsia"/>
        </w:rPr>
        <w:br/>
      </w:r>
      <w:r>
        <w:rPr>
          <w:rFonts w:hint="eastAsia"/>
        </w:rPr>
        <w:t>　　图表 先行集团有限公司成长能力指标走势图</w:t>
      </w:r>
      <w:r>
        <w:rPr>
          <w:rFonts w:hint="eastAsia"/>
        </w:rPr>
        <w:br/>
      </w:r>
      <w:r>
        <w:rPr>
          <w:rFonts w:hint="eastAsia"/>
        </w:rPr>
        <w:t>　　图表 上海虎生电子电器有限公司主要经济指标走势图</w:t>
      </w:r>
      <w:r>
        <w:rPr>
          <w:rFonts w:hint="eastAsia"/>
        </w:rPr>
        <w:br/>
      </w:r>
      <w:r>
        <w:rPr>
          <w:rFonts w:hint="eastAsia"/>
        </w:rPr>
        <w:t>　　图表 上海虎生电子电器有限公司经营收入走势图</w:t>
      </w:r>
      <w:r>
        <w:rPr>
          <w:rFonts w:hint="eastAsia"/>
        </w:rPr>
        <w:br/>
      </w:r>
      <w:r>
        <w:rPr>
          <w:rFonts w:hint="eastAsia"/>
        </w:rPr>
        <w:t>　　图表 上海虎生电子电器有限公司盈利指标走势图</w:t>
      </w:r>
      <w:r>
        <w:rPr>
          <w:rFonts w:hint="eastAsia"/>
        </w:rPr>
        <w:br/>
      </w:r>
      <w:r>
        <w:rPr>
          <w:rFonts w:hint="eastAsia"/>
        </w:rPr>
        <w:t>　　图表 上海虎生电子电器有限公司负债情况图</w:t>
      </w:r>
      <w:r>
        <w:rPr>
          <w:rFonts w:hint="eastAsia"/>
        </w:rPr>
        <w:br/>
      </w:r>
      <w:r>
        <w:rPr>
          <w:rFonts w:hint="eastAsia"/>
        </w:rPr>
        <w:t>　　图表 上海虎生电子电器有限公司负债指标走势图</w:t>
      </w:r>
      <w:r>
        <w:rPr>
          <w:rFonts w:hint="eastAsia"/>
        </w:rPr>
        <w:br/>
      </w:r>
      <w:r>
        <w:rPr>
          <w:rFonts w:hint="eastAsia"/>
        </w:rPr>
        <w:t>　　图表 上海虎生电子电器有限公司运营能力指标走势图</w:t>
      </w:r>
      <w:r>
        <w:rPr>
          <w:rFonts w:hint="eastAsia"/>
        </w:rPr>
        <w:br/>
      </w:r>
      <w:r>
        <w:rPr>
          <w:rFonts w:hint="eastAsia"/>
        </w:rPr>
        <w:t>　　图表 上海虎生电子电器有限公司成长能力指标走势图</w:t>
      </w:r>
      <w:r>
        <w:rPr>
          <w:rFonts w:hint="eastAsia"/>
        </w:rPr>
        <w:br/>
      </w:r>
      <w:r>
        <w:rPr>
          <w:rFonts w:hint="eastAsia"/>
        </w:rPr>
        <w:t>　　图表 保康集团有限公司主要经济指标走势图</w:t>
      </w:r>
      <w:r>
        <w:rPr>
          <w:rFonts w:hint="eastAsia"/>
        </w:rPr>
        <w:br/>
      </w:r>
      <w:r>
        <w:rPr>
          <w:rFonts w:hint="eastAsia"/>
        </w:rPr>
        <w:t>　　图表 保康集团有限公司经营收入走势图</w:t>
      </w:r>
      <w:r>
        <w:rPr>
          <w:rFonts w:hint="eastAsia"/>
        </w:rPr>
        <w:br/>
      </w:r>
      <w:r>
        <w:rPr>
          <w:rFonts w:hint="eastAsia"/>
        </w:rPr>
        <w:t>　　图表 保康集团有限公司盈利指标走势图</w:t>
      </w:r>
      <w:r>
        <w:rPr>
          <w:rFonts w:hint="eastAsia"/>
        </w:rPr>
        <w:br/>
      </w:r>
      <w:r>
        <w:rPr>
          <w:rFonts w:hint="eastAsia"/>
        </w:rPr>
        <w:t>　　图表 保康集团有限公司负债情况图</w:t>
      </w:r>
      <w:r>
        <w:rPr>
          <w:rFonts w:hint="eastAsia"/>
        </w:rPr>
        <w:br/>
      </w:r>
      <w:r>
        <w:rPr>
          <w:rFonts w:hint="eastAsia"/>
        </w:rPr>
        <w:t>　　图表 保康集团有限公司负债指标走势图</w:t>
      </w:r>
      <w:r>
        <w:rPr>
          <w:rFonts w:hint="eastAsia"/>
        </w:rPr>
        <w:br/>
      </w:r>
      <w:r>
        <w:rPr>
          <w:rFonts w:hint="eastAsia"/>
        </w:rPr>
        <w:t>　　图表 保康集团有限公司运营能力指标走势图</w:t>
      </w:r>
      <w:r>
        <w:rPr>
          <w:rFonts w:hint="eastAsia"/>
        </w:rPr>
        <w:br/>
      </w:r>
      <w:r>
        <w:rPr>
          <w:rFonts w:hint="eastAsia"/>
        </w:rPr>
        <w:t>　　图表 保康集团有限公司成长能力指标走势图</w:t>
      </w:r>
      <w:r>
        <w:rPr>
          <w:rFonts w:hint="eastAsia"/>
        </w:rPr>
        <w:br/>
      </w:r>
      <w:r>
        <w:rPr>
          <w:rFonts w:hint="eastAsia"/>
        </w:rPr>
        <w:t>　　图表 浙江嘉益日用制品有限公司主要经济指标走势图</w:t>
      </w:r>
      <w:r>
        <w:rPr>
          <w:rFonts w:hint="eastAsia"/>
        </w:rPr>
        <w:br/>
      </w:r>
      <w:r>
        <w:rPr>
          <w:rFonts w:hint="eastAsia"/>
        </w:rPr>
        <w:t>　　图表 浙江嘉益日用制品有限公司经营收入走势图</w:t>
      </w:r>
      <w:r>
        <w:rPr>
          <w:rFonts w:hint="eastAsia"/>
        </w:rPr>
        <w:br/>
      </w:r>
      <w:r>
        <w:rPr>
          <w:rFonts w:hint="eastAsia"/>
        </w:rPr>
        <w:t>　　图表 浙江嘉益日用制品有限公司盈利指标走势图</w:t>
      </w:r>
      <w:r>
        <w:rPr>
          <w:rFonts w:hint="eastAsia"/>
        </w:rPr>
        <w:br/>
      </w:r>
      <w:r>
        <w:rPr>
          <w:rFonts w:hint="eastAsia"/>
        </w:rPr>
        <w:t>　　图表 浙江嘉益日用制品有限公司负债情况图</w:t>
      </w:r>
      <w:r>
        <w:rPr>
          <w:rFonts w:hint="eastAsia"/>
        </w:rPr>
        <w:br/>
      </w:r>
      <w:r>
        <w:rPr>
          <w:rFonts w:hint="eastAsia"/>
        </w:rPr>
        <w:t>　　图表 浙江嘉益日用制品有限公司负债指标走势图</w:t>
      </w:r>
      <w:r>
        <w:rPr>
          <w:rFonts w:hint="eastAsia"/>
        </w:rPr>
        <w:br/>
      </w:r>
      <w:r>
        <w:rPr>
          <w:rFonts w:hint="eastAsia"/>
        </w:rPr>
        <w:t>　　图表 浙江嘉益日用制品有限公司运营能力指标走势图</w:t>
      </w:r>
      <w:r>
        <w:rPr>
          <w:rFonts w:hint="eastAsia"/>
        </w:rPr>
        <w:br/>
      </w:r>
      <w:r>
        <w:rPr>
          <w:rFonts w:hint="eastAsia"/>
        </w:rPr>
        <w:t>　　图表 浙江嘉益日用制品有限公司成长能力指标走势图</w:t>
      </w:r>
      <w:r>
        <w:rPr>
          <w:rFonts w:hint="eastAsia"/>
        </w:rPr>
        <w:br/>
      </w:r>
      <w:r>
        <w:rPr>
          <w:rFonts w:hint="eastAsia"/>
        </w:rPr>
        <w:t>　　图表 昆山富隆家庭用品有限公司主要经济指标走势图</w:t>
      </w:r>
      <w:r>
        <w:rPr>
          <w:rFonts w:hint="eastAsia"/>
        </w:rPr>
        <w:br/>
      </w:r>
      <w:r>
        <w:rPr>
          <w:rFonts w:hint="eastAsia"/>
        </w:rPr>
        <w:t>　　图表 昆山富隆家庭用品有限公司经营收入走势图</w:t>
      </w:r>
      <w:r>
        <w:rPr>
          <w:rFonts w:hint="eastAsia"/>
        </w:rPr>
        <w:br/>
      </w:r>
      <w:r>
        <w:rPr>
          <w:rFonts w:hint="eastAsia"/>
        </w:rPr>
        <w:t>　　图表 昆山富隆家庭用品有限公司盈利指标走势图</w:t>
      </w:r>
      <w:r>
        <w:rPr>
          <w:rFonts w:hint="eastAsia"/>
        </w:rPr>
        <w:br/>
      </w:r>
      <w:r>
        <w:rPr>
          <w:rFonts w:hint="eastAsia"/>
        </w:rPr>
        <w:t>　　图表 昆山富隆家庭用品有限公司负债情况图</w:t>
      </w:r>
      <w:r>
        <w:rPr>
          <w:rFonts w:hint="eastAsia"/>
        </w:rPr>
        <w:br/>
      </w:r>
      <w:r>
        <w:rPr>
          <w:rFonts w:hint="eastAsia"/>
        </w:rPr>
        <w:t>　　图表 昆山富隆家庭用品有限公司负债指标走势图</w:t>
      </w:r>
      <w:r>
        <w:rPr>
          <w:rFonts w:hint="eastAsia"/>
        </w:rPr>
        <w:br/>
      </w:r>
      <w:r>
        <w:rPr>
          <w:rFonts w:hint="eastAsia"/>
        </w:rPr>
        <w:t>　　图表 昆山富隆家庭用品有限公司运营能力指标走势图</w:t>
      </w:r>
      <w:r>
        <w:rPr>
          <w:rFonts w:hint="eastAsia"/>
        </w:rPr>
        <w:br/>
      </w:r>
      <w:r>
        <w:rPr>
          <w:rFonts w:hint="eastAsia"/>
        </w:rPr>
        <w:t>　　图表 昆山富隆家庭用品有限公司成长能力指标走势图</w:t>
      </w:r>
      <w:r>
        <w:rPr>
          <w:rFonts w:hint="eastAsia"/>
        </w:rPr>
        <w:br/>
      </w:r>
      <w:r>
        <w:rPr>
          <w:rFonts w:hint="eastAsia"/>
        </w:rPr>
        <w:t>　　图表 永康市新多杯业有限公司主要经济指标走势图</w:t>
      </w:r>
      <w:r>
        <w:rPr>
          <w:rFonts w:hint="eastAsia"/>
        </w:rPr>
        <w:br/>
      </w:r>
      <w:r>
        <w:rPr>
          <w:rFonts w:hint="eastAsia"/>
        </w:rPr>
        <w:t>　　图表 永康市新多杯业有限公司经营收入走势图</w:t>
      </w:r>
      <w:r>
        <w:rPr>
          <w:rFonts w:hint="eastAsia"/>
        </w:rPr>
        <w:br/>
      </w:r>
      <w:r>
        <w:rPr>
          <w:rFonts w:hint="eastAsia"/>
        </w:rPr>
        <w:t>　　图表 永康市新多杯业有限公司盈利指标走势图</w:t>
      </w:r>
      <w:r>
        <w:rPr>
          <w:rFonts w:hint="eastAsia"/>
        </w:rPr>
        <w:br/>
      </w:r>
      <w:r>
        <w:rPr>
          <w:rFonts w:hint="eastAsia"/>
        </w:rPr>
        <w:t>　　图表 永康市新多杯业有限公司负债情况图</w:t>
      </w:r>
      <w:r>
        <w:rPr>
          <w:rFonts w:hint="eastAsia"/>
        </w:rPr>
        <w:br/>
      </w:r>
      <w:r>
        <w:rPr>
          <w:rFonts w:hint="eastAsia"/>
        </w:rPr>
        <w:t>　　图表 永康市新多杯业有限公司负债指标走势图</w:t>
      </w:r>
      <w:r>
        <w:rPr>
          <w:rFonts w:hint="eastAsia"/>
        </w:rPr>
        <w:br/>
      </w:r>
      <w:r>
        <w:rPr>
          <w:rFonts w:hint="eastAsia"/>
        </w:rPr>
        <w:t>　　图表 永康市新多杯业有限公司运营能力指标走势图</w:t>
      </w:r>
      <w:r>
        <w:rPr>
          <w:rFonts w:hint="eastAsia"/>
        </w:rPr>
        <w:br/>
      </w:r>
      <w:r>
        <w:rPr>
          <w:rFonts w:hint="eastAsia"/>
        </w:rPr>
        <w:t>　　图表 永康市新多杯业有限公司成长能力指标走势图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0027d1d8a47c9" w:history="1">
        <w:r>
          <w:rPr>
            <w:rStyle w:val="Hyperlink"/>
          </w:rPr>
          <w:t>2012-2016年中国保温杯市场深度调研与发展策略分析报告</w:t>
        </w:r>
      </w:hyperlink>
      <w:r>
        <w:rPr>
          <w:color w:val="C00000"/>
        </w:rPr>
        <w:t>》，报告编号：</w:t>
      </w:r>
      <w:r>
        <w:rPr>
          <w:rFonts w:hint="eastAsia"/>
          <w:color w:val="C00000"/>
        </w:rPr>
        <w:t>0911812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0027d1d8a47c9" w:history="1">
        <w:r>
          <w:rPr>
            <w:rStyle w:val="Hyperlink"/>
          </w:rPr>
          <w:t>https://www.20087.com/2012-01/R_baowenbeishichangshendudiaoyanyufazh.html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74d2be8d7410b" w:history="1">
      <w:r>
        <w:rPr>
          <w:rStyle w:val="Hyperlink"/>
        </w:rPr>
        <w:t>2012-2016年中国保温杯市场深度调研与发展策略分析报告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aowenbeishichangshendudiaoyanyufazh.html" TargetMode="External" Id="R92a0027d1d8a47c9" /></Relationships>
</file>

<file path=word/_rels/header2.xml.rels>&#65279;<?xml version="1.0" encoding="utf-8"?><Relationships xmlns="http://schemas.openxmlformats.org/package/2006/relationships"><Relationship Type="http://schemas.openxmlformats.org/officeDocument/2006/relationships/hyperlink" Target="https://www.20087.com/2012-01/R_baowenbeishichangshendudiaoyanyufazh.html" TargetMode="External" Id="Raab74d2be8d7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2012-01-03T03:04:00Z</dcterms:created>
  <dcterms:modified xsi:type="dcterms:W3CDTF">2012-01-03T04:04:00Z</dcterms:modified>
  <dc:subject>2012-2016年中国保温杯市场深度调研与发展策略分析报告</dc:subject>
  <dc:title>2012-2016年中国保温杯市场深度调研与发展策略分析报告</dc:title>
  <cp:keywords>2012-2016年中国保温杯市场深度调研与发展策略分析报告</cp:keywords>
  <dc:description>2012-2016年中国保温杯市场深度调研与发展策略分析报告</dc:description>
</cp:coreProperties>
</file>