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d67f34d1466c" w:history="1">
              <w:r>
                <w:rPr>
                  <w:rStyle w:val="Hyperlink"/>
                </w:rPr>
                <w:t>中国胃药市场深度研究分析报告（2012版）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d67f34d1466c" w:history="1">
              <w:r>
                <w:rPr>
                  <w:rStyle w:val="Hyperlink"/>
                </w:rPr>
                <w:t>中国胃药市场深度研究分析报告（2012版）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ad67f34d1466c" w:history="1">
                <w:r>
                  <w:rPr>
                    <w:rStyle w:val="Hyperlink"/>
                  </w:rPr>
                  <w:t>https://www.20087.com/DiaoYan/2012-04/weiyaoshichangshenduyanjiufenxi2012b.html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看病难、看病贵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胃药行业也将长期受益于医改的推进。</w:t>
      </w:r>
      <w:r>
        <w:rPr>
          <w:rFonts w:hint="eastAsia"/>
        </w:rPr>
        <w:br/>
      </w:r>
      <w:r>
        <w:rPr>
          <w:rFonts w:hint="eastAsia"/>
        </w:rPr>
        <w:t>　　本研究咨询报告主要依据了国家统计局、国家商务部、国家海关总署、国家卫生部、国家食品药品监督管理局、中国医药商业协会、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胃药行业发展现状与前景、市场竞争格局与形势、赢利水平与企业发展、投资策略与风险预警、发展趋势与规划建议等进行深入研究，并重点分析了行业各大类胃药的销售状况。报告揭示了胃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全球胃药行业发展分析</w:t>
      </w:r>
      <w:r>
        <w:rPr>
          <w:rFonts w:hint="eastAsia"/>
        </w:rPr>
        <w:br/>
      </w:r>
      <w:r>
        <w:rPr>
          <w:rFonts w:hint="eastAsia"/>
        </w:rPr>
        <w:t>　　第一节 世界胃药行业市场情况</w:t>
      </w:r>
      <w:r>
        <w:rPr>
          <w:rFonts w:hint="eastAsia"/>
        </w:rPr>
        <w:br/>
      </w:r>
      <w:r>
        <w:rPr>
          <w:rFonts w:hint="eastAsia"/>
        </w:rPr>
        <w:t>　　　　一、全球胃药市场分析</w:t>
      </w:r>
      <w:r>
        <w:rPr>
          <w:rFonts w:hint="eastAsia"/>
        </w:rPr>
        <w:br/>
      </w:r>
      <w:r>
        <w:rPr>
          <w:rFonts w:hint="eastAsia"/>
        </w:rPr>
        <w:t>　　　　二、液体胃药兰达在中国市场上市情况</w:t>
      </w:r>
      <w:r>
        <w:rPr>
          <w:rFonts w:hint="eastAsia"/>
        </w:rPr>
        <w:br/>
      </w:r>
      <w:r>
        <w:rPr>
          <w:rFonts w:hint="eastAsia"/>
        </w:rPr>
        <w:t>　　第二节 洛赛克OTC进入中国胃药市场</w:t>
      </w:r>
      <w:r>
        <w:rPr>
          <w:rFonts w:hint="eastAsia"/>
        </w:rPr>
        <w:br/>
      </w:r>
      <w:r>
        <w:rPr>
          <w:rFonts w:hint="eastAsia"/>
        </w:rPr>
        <w:t>　　　　一、媒体投放和品牌收购</w:t>
      </w:r>
      <w:r>
        <w:rPr>
          <w:rFonts w:hint="eastAsia"/>
        </w:rPr>
        <w:br/>
      </w:r>
      <w:r>
        <w:rPr>
          <w:rFonts w:hint="eastAsia"/>
        </w:rPr>
        <w:t>　　　　二、对两个群体的影响</w:t>
      </w:r>
      <w:r>
        <w:rPr>
          <w:rFonts w:hint="eastAsia"/>
        </w:rPr>
        <w:br/>
      </w:r>
      <w:r>
        <w:rPr>
          <w:rFonts w:hint="eastAsia"/>
        </w:rPr>
        <w:t>　　　　三、投资回报率分析</w:t>
      </w:r>
      <w:r>
        <w:rPr>
          <w:rFonts w:hint="eastAsia"/>
        </w:rPr>
        <w:br/>
      </w:r>
      <w:r>
        <w:rPr>
          <w:rFonts w:hint="eastAsia"/>
        </w:rPr>
        <w:br/>
      </w:r>
      <w:r>
        <w:rPr>
          <w:rFonts w:hint="eastAsia"/>
        </w:rPr>
        <w:t>第二章 我国胃药行业发展现状</w:t>
      </w:r>
      <w:r>
        <w:rPr>
          <w:rFonts w:hint="eastAsia"/>
        </w:rPr>
        <w:br/>
      </w:r>
      <w:r>
        <w:rPr>
          <w:rFonts w:hint="eastAsia"/>
        </w:rPr>
        <w:t>　　第一节 我国胃药行业发展状况</w:t>
      </w:r>
      <w:r>
        <w:rPr>
          <w:rFonts w:hint="eastAsia"/>
        </w:rPr>
        <w:br/>
      </w:r>
      <w:r>
        <w:rPr>
          <w:rFonts w:hint="eastAsia"/>
        </w:rPr>
        <w:t>　　　　一、我国胃药医院市场规模分析</w:t>
      </w:r>
      <w:r>
        <w:rPr>
          <w:rFonts w:hint="eastAsia"/>
        </w:rPr>
        <w:br/>
      </w:r>
      <w:r>
        <w:rPr>
          <w:rFonts w:hint="eastAsia"/>
        </w:rPr>
        <w:t>　　　　二、我国胃药零售市场规模分析</w:t>
      </w:r>
      <w:r>
        <w:rPr>
          <w:rFonts w:hint="eastAsia"/>
        </w:rPr>
        <w:br/>
      </w:r>
      <w:r>
        <w:rPr>
          <w:rFonts w:hint="eastAsia"/>
        </w:rPr>
        <w:t>　　　　三、我国胃药市场格局分析</w:t>
      </w:r>
      <w:r>
        <w:rPr>
          <w:rFonts w:hint="eastAsia"/>
        </w:rPr>
        <w:br/>
      </w:r>
      <w:r>
        <w:rPr>
          <w:rFonts w:hint="eastAsia"/>
        </w:rPr>
        <w:t>　　　　四、肠胃药行业分地区市场状况</w:t>
      </w:r>
      <w:r>
        <w:rPr>
          <w:rFonts w:hint="eastAsia"/>
        </w:rPr>
        <w:br/>
      </w:r>
      <w:r>
        <w:rPr>
          <w:rFonts w:hint="eastAsia"/>
        </w:rPr>
        <w:t>　　第二节 胃动力药及助消化药主要产品市场分析</w:t>
      </w:r>
      <w:r>
        <w:rPr>
          <w:rFonts w:hint="eastAsia"/>
        </w:rPr>
        <w:br/>
      </w:r>
      <w:r>
        <w:rPr>
          <w:rFonts w:hint="eastAsia"/>
        </w:rPr>
        <w:t>　　　　一、胃动力药及助消化药概况</w:t>
      </w:r>
      <w:r>
        <w:rPr>
          <w:rFonts w:hint="eastAsia"/>
        </w:rPr>
        <w:br/>
      </w:r>
      <w:r>
        <w:rPr>
          <w:rFonts w:hint="eastAsia"/>
        </w:rPr>
        <w:t>　　　　二、胃动力药物市场分析</w:t>
      </w:r>
      <w:r>
        <w:rPr>
          <w:rFonts w:hint="eastAsia"/>
        </w:rPr>
        <w:br/>
      </w:r>
      <w:r>
        <w:rPr>
          <w:rFonts w:hint="eastAsia"/>
        </w:rPr>
        <w:t>　　　　三、助消化药及其主要产品市场现状</w:t>
      </w:r>
      <w:r>
        <w:rPr>
          <w:rFonts w:hint="eastAsia"/>
        </w:rPr>
        <w:br/>
      </w:r>
      <w:r>
        <w:rPr>
          <w:rFonts w:hint="eastAsia"/>
        </w:rPr>
        <w:t>　　第三节 胃药市场销售状况浅析</w:t>
      </w:r>
      <w:r>
        <w:rPr>
          <w:rFonts w:hint="eastAsia"/>
        </w:rPr>
        <w:br/>
      </w:r>
      <w:r>
        <w:rPr>
          <w:rFonts w:hint="eastAsia"/>
        </w:rPr>
        <w:t>　　　　一、市场概述</w:t>
      </w:r>
      <w:r>
        <w:rPr>
          <w:rFonts w:hint="eastAsia"/>
        </w:rPr>
        <w:br/>
      </w:r>
      <w:r>
        <w:rPr>
          <w:rFonts w:hint="eastAsia"/>
        </w:rPr>
        <w:t>　　　　二、市场特点</w:t>
      </w:r>
      <w:r>
        <w:rPr>
          <w:rFonts w:hint="eastAsia"/>
        </w:rPr>
        <w:br/>
      </w:r>
      <w:r>
        <w:rPr>
          <w:rFonts w:hint="eastAsia"/>
        </w:rPr>
        <w:t>　　　　三、品牌品种</w:t>
      </w:r>
      <w:r>
        <w:rPr>
          <w:rFonts w:hint="eastAsia"/>
        </w:rPr>
        <w:br/>
      </w:r>
      <w:r>
        <w:rPr>
          <w:rFonts w:hint="eastAsia"/>
        </w:rPr>
        <w:br/>
      </w:r>
      <w:r>
        <w:rPr>
          <w:rFonts w:hint="eastAsia"/>
        </w:rPr>
        <w:t>第三章 中国质子泵抑制剂市场析</w:t>
      </w:r>
      <w:r>
        <w:rPr>
          <w:rFonts w:hint="eastAsia"/>
        </w:rPr>
        <w:br/>
      </w:r>
      <w:r>
        <w:rPr>
          <w:rFonts w:hint="eastAsia"/>
        </w:rPr>
        <w:t>　　第一节 我国质子泵抑制剂市场发展状况</w:t>
      </w:r>
      <w:r>
        <w:rPr>
          <w:rFonts w:hint="eastAsia"/>
        </w:rPr>
        <w:br/>
      </w:r>
      <w:r>
        <w:rPr>
          <w:rFonts w:hint="eastAsia"/>
        </w:rPr>
        <w:t>　　　　一、质子泵抑制剂定义</w:t>
      </w:r>
      <w:r>
        <w:rPr>
          <w:rFonts w:hint="eastAsia"/>
        </w:rPr>
        <w:br/>
      </w:r>
      <w:r>
        <w:rPr>
          <w:rFonts w:hint="eastAsia"/>
        </w:rPr>
        <w:t>　　　　二、质子泵抑制剂研究进展</w:t>
      </w:r>
      <w:r>
        <w:rPr>
          <w:rFonts w:hint="eastAsia"/>
        </w:rPr>
        <w:br/>
      </w:r>
      <w:r>
        <w:rPr>
          <w:rFonts w:hint="eastAsia"/>
        </w:rPr>
        <w:t>　　　　三、质子泵抑制剂逼抗溃疡药市场升级情况</w:t>
      </w:r>
      <w:r>
        <w:rPr>
          <w:rFonts w:hint="eastAsia"/>
        </w:rPr>
        <w:br/>
      </w:r>
      <w:r>
        <w:rPr>
          <w:rFonts w:hint="eastAsia"/>
        </w:rPr>
        <w:t>　　　　四、质子泵抑制剂国内医院用药情况</w:t>
      </w:r>
      <w:r>
        <w:rPr>
          <w:rFonts w:hint="eastAsia"/>
        </w:rPr>
        <w:br/>
      </w:r>
      <w:r>
        <w:rPr>
          <w:rFonts w:hint="eastAsia"/>
        </w:rPr>
        <w:t>　　第二节 质子泵抑制剂研发情况</w:t>
      </w:r>
      <w:r>
        <w:rPr>
          <w:rFonts w:hint="eastAsia"/>
        </w:rPr>
        <w:br/>
      </w:r>
      <w:r>
        <w:rPr>
          <w:rFonts w:hint="eastAsia"/>
        </w:rPr>
        <w:t>　　　　一、泰妥拉唑</w:t>
      </w:r>
      <w:r>
        <w:rPr>
          <w:rFonts w:hint="eastAsia"/>
        </w:rPr>
        <w:br/>
      </w:r>
      <w:r>
        <w:rPr>
          <w:rFonts w:hint="eastAsia"/>
        </w:rPr>
        <w:t>　　　　二、奥美拉唑</w:t>
      </w:r>
      <w:r>
        <w:rPr>
          <w:rFonts w:hint="eastAsia"/>
        </w:rPr>
        <w:br/>
      </w:r>
      <w:r>
        <w:rPr>
          <w:rFonts w:hint="eastAsia"/>
        </w:rPr>
        <w:t>　　　　三、兰索拉唑</w:t>
      </w:r>
      <w:r>
        <w:rPr>
          <w:rFonts w:hint="eastAsia"/>
        </w:rPr>
        <w:br/>
      </w:r>
      <w:r>
        <w:rPr>
          <w:rFonts w:hint="eastAsia"/>
        </w:rPr>
        <w:t>　　　　四、埃索拉唑</w:t>
      </w:r>
      <w:r>
        <w:rPr>
          <w:rFonts w:hint="eastAsia"/>
        </w:rPr>
        <w:br/>
      </w:r>
      <w:r>
        <w:rPr>
          <w:rFonts w:hint="eastAsia"/>
        </w:rPr>
        <w:t>　　第三节 质子泵抑制剂品牌市场分析</w:t>
      </w:r>
      <w:r>
        <w:rPr>
          <w:rFonts w:hint="eastAsia"/>
        </w:rPr>
        <w:br/>
      </w:r>
      <w:r>
        <w:rPr>
          <w:rFonts w:hint="eastAsia"/>
        </w:rPr>
        <w:t>　　　　一、洛赛克</w:t>
      </w:r>
      <w:r>
        <w:rPr>
          <w:rFonts w:hint="eastAsia"/>
        </w:rPr>
        <w:br/>
      </w:r>
      <w:r>
        <w:rPr>
          <w:rFonts w:hint="eastAsia"/>
        </w:rPr>
        <w:t>　　　　二、兰索拉唑</w:t>
      </w:r>
      <w:r>
        <w:rPr>
          <w:rFonts w:hint="eastAsia"/>
        </w:rPr>
        <w:br/>
      </w:r>
      <w:r>
        <w:rPr>
          <w:rFonts w:hint="eastAsia"/>
        </w:rPr>
        <w:t>　　　　三、泮托拉唑</w:t>
      </w:r>
      <w:r>
        <w:rPr>
          <w:rFonts w:hint="eastAsia"/>
        </w:rPr>
        <w:br/>
      </w:r>
      <w:r>
        <w:rPr>
          <w:rFonts w:hint="eastAsia"/>
        </w:rPr>
        <w:t>　　　　四、雷贝拉唑</w:t>
      </w:r>
      <w:r>
        <w:rPr>
          <w:rFonts w:hint="eastAsia"/>
        </w:rPr>
        <w:br/>
      </w:r>
      <w:r>
        <w:rPr>
          <w:rFonts w:hint="eastAsia"/>
        </w:rPr>
        <w:t>　　　　五、奥美拉唑</w:t>
      </w:r>
      <w:r>
        <w:rPr>
          <w:rFonts w:hint="eastAsia"/>
        </w:rPr>
        <w:br/>
      </w:r>
      <w:r>
        <w:rPr>
          <w:rFonts w:hint="eastAsia"/>
        </w:rPr>
        <w:br/>
      </w:r>
      <w:r>
        <w:rPr>
          <w:rFonts w:hint="eastAsia"/>
        </w:rPr>
        <w:t>第四章 H2受体拮抗剂市场分析</w:t>
      </w:r>
      <w:r>
        <w:rPr>
          <w:rFonts w:hint="eastAsia"/>
        </w:rPr>
        <w:br/>
      </w:r>
      <w:r>
        <w:rPr>
          <w:rFonts w:hint="eastAsia"/>
        </w:rPr>
        <w:t>　　第一节 我国H2受体拮抗剂市场发展状况</w:t>
      </w:r>
      <w:r>
        <w:rPr>
          <w:rFonts w:hint="eastAsia"/>
        </w:rPr>
        <w:br/>
      </w:r>
      <w:r>
        <w:rPr>
          <w:rFonts w:hint="eastAsia"/>
        </w:rPr>
        <w:t>　　　　一、H2受体拮抗剂定义</w:t>
      </w:r>
      <w:r>
        <w:rPr>
          <w:rFonts w:hint="eastAsia"/>
        </w:rPr>
        <w:br/>
      </w:r>
      <w:r>
        <w:rPr>
          <w:rFonts w:hint="eastAsia"/>
        </w:rPr>
        <w:t>　　　　二、H2受体拮抗剂市场分析</w:t>
      </w:r>
      <w:r>
        <w:rPr>
          <w:rFonts w:hint="eastAsia"/>
        </w:rPr>
        <w:br/>
      </w:r>
      <w:r>
        <w:rPr>
          <w:rFonts w:hint="eastAsia"/>
        </w:rPr>
        <w:t>　　　　三、H2受体拮抗剂市场份额变动分析</w:t>
      </w:r>
      <w:r>
        <w:rPr>
          <w:rFonts w:hint="eastAsia"/>
        </w:rPr>
        <w:br/>
      </w:r>
      <w:r>
        <w:rPr>
          <w:rFonts w:hint="eastAsia"/>
        </w:rPr>
        <w:t>　　第二节 我国H2受体拮抗剂应用状况</w:t>
      </w:r>
      <w:r>
        <w:rPr>
          <w:rFonts w:hint="eastAsia"/>
        </w:rPr>
        <w:br/>
      </w:r>
      <w:r>
        <w:rPr>
          <w:rFonts w:hint="eastAsia"/>
        </w:rPr>
        <w:t>　　　　一、H2受体拮抗剂的合理使用</w:t>
      </w:r>
      <w:r>
        <w:rPr>
          <w:rFonts w:hint="eastAsia"/>
        </w:rPr>
        <w:br/>
      </w:r>
      <w:r>
        <w:rPr>
          <w:rFonts w:hint="eastAsia"/>
        </w:rPr>
        <w:t>　　　　二、H2受体拮抗剂的不合理应用</w:t>
      </w:r>
      <w:r>
        <w:rPr>
          <w:rFonts w:hint="eastAsia"/>
        </w:rPr>
        <w:br/>
      </w:r>
      <w:r>
        <w:rPr>
          <w:rFonts w:hint="eastAsia"/>
        </w:rPr>
        <w:t>　　　　三、H2受体拮抗剂的不恰当联用</w:t>
      </w:r>
      <w:r>
        <w:rPr>
          <w:rFonts w:hint="eastAsia"/>
        </w:rPr>
        <w:br/>
      </w:r>
      <w:r>
        <w:rPr>
          <w:rFonts w:hint="eastAsia"/>
        </w:rPr>
        <w:t>　　　　四、新一代长效H2-受体拮抗剂分析</w:t>
      </w:r>
      <w:r>
        <w:rPr>
          <w:rFonts w:hint="eastAsia"/>
        </w:rPr>
        <w:br/>
      </w:r>
      <w:r>
        <w:rPr>
          <w:rFonts w:hint="eastAsia"/>
        </w:rPr>
        <w:t>　　第三节 替丁类药物主要产品种类市场分析</w:t>
      </w:r>
      <w:r>
        <w:rPr>
          <w:rFonts w:hint="eastAsia"/>
        </w:rPr>
        <w:br/>
      </w:r>
      <w:r>
        <w:rPr>
          <w:rFonts w:hint="eastAsia"/>
        </w:rPr>
        <w:t>　　　　一、西咪替丁</w:t>
      </w:r>
      <w:r>
        <w:rPr>
          <w:rFonts w:hint="eastAsia"/>
        </w:rPr>
        <w:br/>
      </w:r>
      <w:r>
        <w:rPr>
          <w:rFonts w:hint="eastAsia"/>
        </w:rPr>
        <w:t>　　　　二、雷尼替丁</w:t>
      </w:r>
      <w:r>
        <w:rPr>
          <w:rFonts w:hint="eastAsia"/>
        </w:rPr>
        <w:br/>
      </w:r>
      <w:r>
        <w:rPr>
          <w:rFonts w:hint="eastAsia"/>
        </w:rPr>
        <w:t>　　　　三、法莫替丁</w:t>
      </w:r>
      <w:r>
        <w:rPr>
          <w:rFonts w:hint="eastAsia"/>
        </w:rPr>
        <w:br/>
      </w:r>
      <w:r>
        <w:rPr>
          <w:rFonts w:hint="eastAsia"/>
        </w:rPr>
        <w:br/>
      </w:r>
      <w:r>
        <w:rPr>
          <w:rFonts w:hint="eastAsia"/>
        </w:rPr>
        <w:t>第五章 中国胃粘膜保护剂市场分析</w:t>
      </w:r>
      <w:r>
        <w:rPr>
          <w:rFonts w:hint="eastAsia"/>
        </w:rPr>
        <w:br/>
      </w:r>
      <w:r>
        <w:rPr>
          <w:rFonts w:hint="eastAsia"/>
        </w:rPr>
        <w:t>　　第一节 我国胃粘膜保护剂概述</w:t>
      </w:r>
      <w:r>
        <w:rPr>
          <w:rFonts w:hint="eastAsia"/>
        </w:rPr>
        <w:br/>
      </w:r>
      <w:r>
        <w:rPr>
          <w:rFonts w:hint="eastAsia"/>
        </w:rPr>
        <w:t>　　　　一、胃粘膜保护剂定义</w:t>
      </w:r>
      <w:r>
        <w:rPr>
          <w:rFonts w:hint="eastAsia"/>
        </w:rPr>
        <w:br/>
      </w:r>
      <w:r>
        <w:rPr>
          <w:rFonts w:hint="eastAsia"/>
        </w:rPr>
        <w:t>　　　　二、胃粘膜保护剂分类</w:t>
      </w:r>
      <w:r>
        <w:rPr>
          <w:rFonts w:hint="eastAsia"/>
        </w:rPr>
        <w:br/>
      </w:r>
      <w:r>
        <w:rPr>
          <w:rFonts w:hint="eastAsia"/>
        </w:rPr>
        <w:t>　　第二节 我国胃粘膜保护剂市场发展状况</w:t>
      </w:r>
      <w:r>
        <w:rPr>
          <w:rFonts w:hint="eastAsia"/>
        </w:rPr>
        <w:br/>
      </w:r>
      <w:r>
        <w:rPr>
          <w:rFonts w:hint="eastAsia"/>
        </w:rPr>
        <w:t>　　　　一、胶体铋制剂</w:t>
      </w:r>
      <w:r>
        <w:rPr>
          <w:rFonts w:hint="eastAsia"/>
        </w:rPr>
        <w:br/>
      </w:r>
      <w:r>
        <w:rPr>
          <w:rFonts w:hint="eastAsia"/>
        </w:rPr>
        <w:t>　　　　二、蒙脱石制剂</w:t>
      </w:r>
      <w:r>
        <w:rPr>
          <w:rFonts w:hint="eastAsia"/>
        </w:rPr>
        <w:br/>
      </w:r>
      <w:r>
        <w:rPr>
          <w:rFonts w:hint="eastAsia"/>
        </w:rPr>
        <w:t>　　　　三、胃粘膜保护剂新产品</w:t>
      </w:r>
      <w:r>
        <w:rPr>
          <w:rFonts w:hint="eastAsia"/>
        </w:rPr>
        <w:br/>
      </w:r>
      <w:r>
        <w:rPr>
          <w:rFonts w:hint="eastAsia"/>
        </w:rPr>
        <w:t>　　第三节 我国胃粘膜保护剂研发状况</w:t>
      </w:r>
      <w:r>
        <w:rPr>
          <w:rFonts w:hint="eastAsia"/>
        </w:rPr>
        <w:br/>
      </w:r>
      <w:r>
        <w:rPr>
          <w:rFonts w:hint="eastAsia"/>
        </w:rPr>
        <w:t>　　　　一、替普瑞酮（施维舒）作用的临床研究</w:t>
      </w:r>
      <w:r>
        <w:rPr>
          <w:rFonts w:hint="eastAsia"/>
        </w:rPr>
        <w:br/>
      </w:r>
      <w:r>
        <w:rPr>
          <w:rFonts w:hint="eastAsia"/>
        </w:rPr>
        <w:t>　　　　二、施维舒治疗慢性胃炎的研究</w:t>
      </w:r>
      <w:r>
        <w:rPr>
          <w:rFonts w:hint="eastAsia"/>
        </w:rPr>
        <w:br/>
      </w:r>
      <w:r>
        <w:rPr>
          <w:rFonts w:hint="eastAsia"/>
        </w:rPr>
        <w:t>　　　　三、巴派特临床研究分析</w:t>
      </w:r>
      <w:r>
        <w:rPr>
          <w:rFonts w:hint="eastAsia"/>
        </w:rPr>
        <w:br/>
      </w:r>
      <w:r>
        <w:rPr>
          <w:rFonts w:hint="eastAsia"/>
        </w:rPr>
        <w:t>　　　　四、胃粘膜保护剂在胃溃疡治疗中的研究进展</w:t>
      </w:r>
      <w:r>
        <w:rPr>
          <w:rFonts w:hint="eastAsia"/>
        </w:rPr>
        <w:br/>
      </w:r>
      <w:r>
        <w:rPr>
          <w:rFonts w:hint="eastAsia"/>
        </w:rPr>
        <w:t>　　　　五、新型胃粘膜保护剂分析</w:t>
      </w:r>
      <w:r>
        <w:rPr>
          <w:rFonts w:hint="eastAsia"/>
        </w:rPr>
        <w:br/>
      </w:r>
      <w:r>
        <w:rPr>
          <w:rFonts w:hint="eastAsia"/>
        </w:rPr>
        <w:t>　　　　六、胃粘膜保护剂临床应用进展</w:t>
      </w:r>
      <w:r>
        <w:rPr>
          <w:rFonts w:hint="eastAsia"/>
        </w:rPr>
        <w:br/>
      </w:r>
      <w:r>
        <w:rPr>
          <w:rFonts w:hint="eastAsia"/>
        </w:rPr>
        <w:br/>
      </w:r>
      <w:r>
        <w:rPr>
          <w:rFonts w:hint="eastAsia"/>
        </w:rPr>
        <w:t>第六章 胃药行业投资与发展前景分析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2009-2012年胃药行业投资机会与形势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br/>
      </w:r>
      <w:r>
        <w:rPr>
          <w:rFonts w:hint="eastAsia"/>
        </w:rPr>
        <w:t>第二部分 市场竞争格局分析</w:t>
      </w:r>
      <w:r>
        <w:rPr>
          <w:rFonts w:hint="eastAsia"/>
        </w:rPr>
        <w:br/>
      </w:r>
      <w:r>
        <w:rPr>
          <w:rFonts w:hint="eastAsia"/>
        </w:rPr>
        <w:t>第七章 胃药行业竞争格局分析</w:t>
      </w:r>
      <w:r>
        <w:rPr>
          <w:rFonts w:hint="eastAsia"/>
        </w:rPr>
        <w:br/>
      </w:r>
      <w:r>
        <w:rPr>
          <w:rFonts w:hint="eastAsia"/>
        </w:rPr>
        <w:t>　　第一节 胃药市场竞争格局分析</w:t>
      </w:r>
      <w:r>
        <w:rPr>
          <w:rFonts w:hint="eastAsia"/>
        </w:rPr>
        <w:br/>
      </w:r>
      <w:r>
        <w:rPr>
          <w:rFonts w:hint="eastAsia"/>
        </w:rPr>
        <w:t>　　　　一、胃药企业市场份额情况</w:t>
      </w:r>
      <w:r>
        <w:rPr>
          <w:rFonts w:hint="eastAsia"/>
        </w:rPr>
        <w:br/>
      </w:r>
      <w:r>
        <w:rPr>
          <w:rFonts w:hint="eastAsia"/>
        </w:rPr>
        <w:t>　　　　二、新品上市情况分析</w:t>
      </w:r>
      <w:r>
        <w:rPr>
          <w:rFonts w:hint="eastAsia"/>
        </w:rPr>
        <w:br/>
      </w:r>
      <w:r>
        <w:rPr>
          <w:rFonts w:hint="eastAsia"/>
        </w:rPr>
        <w:t>　　　　三、胃药市场竞争机会分析</w:t>
      </w:r>
      <w:r>
        <w:rPr>
          <w:rFonts w:hint="eastAsia"/>
        </w:rPr>
        <w:br/>
      </w:r>
      <w:r>
        <w:rPr>
          <w:rFonts w:hint="eastAsia"/>
        </w:rPr>
        <w:t>　　第二节 胃药企业竞争分析</w:t>
      </w:r>
      <w:r>
        <w:rPr>
          <w:rFonts w:hint="eastAsia"/>
        </w:rPr>
        <w:br/>
      </w:r>
      <w:r>
        <w:rPr>
          <w:rFonts w:hint="eastAsia"/>
        </w:rPr>
        <w:t>　　　　一、我国胃药企业竞争状况</w:t>
      </w:r>
      <w:r>
        <w:rPr>
          <w:rFonts w:hint="eastAsia"/>
        </w:rPr>
        <w:br/>
      </w:r>
      <w:r>
        <w:rPr>
          <w:rFonts w:hint="eastAsia"/>
        </w:rPr>
        <w:t>　　　　二、制药企业胃药地位之争</w:t>
      </w:r>
      <w:r>
        <w:rPr>
          <w:rFonts w:hint="eastAsia"/>
        </w:rPr>
        <w:br/>
      </w:r>
      <w:r>
        <w:rPr>
          <w:rFonts w:hint="eastAsia"/>
        </w:rPr>
        <w:t>　　　　三、2009年度胃药品牌关注度对比</w:t>
      </w:r>
      <w:r>
        <w:rPr>
          <w:rFonts w:hint="eastAsia"/>
        </w:rPr>
        <w:br/>
      </w:r>
      <w:r>
        <w:rPr>
          <w:rFonts w:hint="eastAsia"/>
        </w:rPr>
        <w:t>　　第三节 胃药品牌竞争分析</w:t>
      </w:r>
      <w:r>
        <w:rPr>
          <w:rFonts w:hint="eastAsia"/>
        </w:rPr>
        <w:br/>
      </w:r>
      <w:r>
        <w:rPr>
          <w:rFonts w:hint="eastAsia"/>
        </w:rPr>
        <w:t>　　　　一、品牌产品竞争特点</w:t>
      </w:r>
      <w:r>
        <w:rPr>
          <w:rFonts w:hint="eastAsia"/>
        </w:rPr>
        <w:br/>
      </w:r>
      <w:r>
        <w:rPr>
          <w:rFonts w:hint="eastAsia"/>
        </w:rPr>
        <w:t>　　　　二、品牌产品竞争策略</w:t>
      </w:r>
      <w:r>
        <w:rPr>
          <w:rFonts w:hint="eastAsia"/>
        </w:rPr>
        <w:br/>
      </w:r>
      <w:r>
        <w:rPr>
          <w:rFonts w:hint="eastAsia"/>
        </w:rPr>
        <w:t>　　　　三、三大品牌各自优势</w:t>
      </w:r>
      <w:r>
        <w:rPr>
          <w:rFonts w:hint="eastAsia"/>
        </w:rPr>
        <w:br/>
      </w:r>
      <w:r>
        <w:rPr>
          <w:rFonts w:hint="eastAsia"/>
        </w:rPr>
        <w:br/>
      </w:r>
      <w:r>
        <w:rPr>
          <w:rFonts w:hint="eastAsia"/>
        </w:rPr>
        <w:t>第三部分 行业品牌与企业分析</w:t>
      </w:r>
      <w:r>
        <w:rPr>
          <w:rFonts w:hint="eastAsia"/>
        </w:rPr>
        <w:br/>
      </w:r>
      <w:r>
        <w:rPr>
          <w:rFonts w:hint="eastAsia"/>
        </w:rPr>
        <w:t>第八章 中国胃药品牌发展战略分析</w:t>
      </w:r>
      <w:r>
        <w:rPr>
          <w:rFonts w:hint="eastAsia"/>
        </w:rPr>
        <w:br/>
      </w:r>
      <w:r>
        <w:rPr>
          <w:rFonts w:hint="eastAsia"/>
        </w:rPr>
        <w:t>　　第一节 第4胃发展战略分析</w:t>
      </w:r>
      <w:r>
        <w:rPr>
          <w:rFonts w:hint="eastAsia"/>
        </w:rPr>
        <w:br/>
      </w:r>
      <w:r>
        <w:rPr>
          <w:rFonts w:hint="eastAsia"/>
        </w:rPr>
        <w:t>　　　　一、第4胃发展背景分析</w:t>
      </w:r>
      <w:r>
        <w:rPr>
          <w:rFonts w:hint="eastAsia"/>
        </w:rPr>
        <w:br/>
      </w:r>
      <w:r>
        <w:rPr>
          <w:rFonts w:hint="eastAsia"/>
        </w:rPr>
        <w:t>　　　　二、第4胃发展战略分析</w:t>
      </w:r>
      <w:r>
        <w:rPr>
          <w:rFonts w:hint="eastAsia"/>
        </w:rPr>
        <w:br/>
      </w:r>
      <w:r>
        <w:rPr>
          <w:rFonts w:hint="eastAsia"/>
        </w:rPr>
        <w:t>　　　　三、第4胃未来发展走向</w:t>
      </w:r>
      <w:r>
        <w:rPr>
          <w:rFonts w:hint="eastAsia"/>
        </w:rPr>
        <w:br/>
      </w:r>
      <w:r>
        <w:rPr>
          <w:rFonts w:hint="eastAsia"/>
        </w:rPr>
        <w:t>　　第二节 东药集团胃药产品发展战略分析</w:t>
      </w:r>
      <w:r>
        <w:rPr>
          <w:rFonts w:hint="eastAsia"/>
        </w:rPr>
        <w:br/>
      </w:r>
      <w:r>
        <w:rPr>
          <w:rFonts w:hint="eastAsia"/>
        </w:rPr>
        <w:t>　　　　一、东药集团胃药产品发展战略</w:t>
      </w:r>
      <w:r>
        <w:rPr>
          <w:rFonts w:hint="eastAsia"/>
        </w:rPr>
        <w:br/>
      </w:r>
      <w:r>
        <w:rPr>
          <w:rFonts w:hint="eastAsia"/>
        </w:rPr>
        <w:t>　　　　二、东药集团胃药产品发展战术分析</w:t>
      </w:r>
      <w:r>
        <w:rPr>
          <w:rFonts w:hint="eastAsia"/>
        </w:rPr>
        <w:br/>
      </w:r>
      <w:r>
        <w:rPr>
          <w:rFonts w:hint="eastAsia"/>
        </w:rPr>
        <w:br/>
      </w:r>
      <w:r>
        <w:rPr>
          <w:rFonts w:hint="eastAsia"/>
        </w:rPr>
        <w:t>第九章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第十章 胃药老品牌和新品种发展分析</w:t>
      </w:r>
      <w:r>
        <w:rPr>
          <w:rFonts w:hint="eastAsia"/>
        </w:rPr>
        <w:br/>
      </w:r>
      <w:r>
        <w:rPr>
          <w:rFonts w:hint="eastAsia"/>
        </w:rPr>
        <w:t>　　第一节 胃药老品牌和新品种市场对比分析</w:t>
      </w:r>
      <w:r>
        <w:rPr>
          <w:rFonts w:hint="eastAsia"/>
        </w:rPr>
        <w:br/>
      </w:r>
      <w:r>
        <w:rPr>
          <w:rFonts w:hint="eastAsia"/>
        </w:rPr>
        <w:t>　　　　一、不同种类胃药市场情况</w:t>
      </w:r>
      <w:r>
        <w:rPr>
          <w:rFonts w:hint="eastAsia"/>
        </w:rPr>
        <w:br/>
      </w:r>
      <w:r>
        <w:rPr>
          <w:rFonts w:hint="eastAsia"/>
        </w:rPr>
        <w:t>　　　　二、老品牌胃药市场分析</w:t>
      </w:r>
      <w:r>
        <w:rPr>
          <w:rFonts w:hint="eastAsia"/>
        </w:rPr>
        <w:br/>
      </w:r>
      <w:r>
        <w:rPr>
          <w:rFonts w:hint="eastAsia"/>
        </w:rPr>
        <w:t>　　　　三、新品种胃药市场分析</w:t>
      </w:r>
      <w:r>
        <w:rPr>
          <w:rFonts w:hint="eastAsia"/>
        </w:rPr>
        <w:br/>
      </w:r>
      <w:r>
        <w:rPr>
          <w:rFonts w:hint="eastAsia"/>
        </w:rPr>
        <w:t>　　第二节 胃药不同阶段研发情况分析</w:t>
      </w:r>
      <w:r>
        <w:rPr>
          <w:rFonts w:hint="eastAsia"/>
        </w:rPr>
        <w:br/>
      </w:r>
      <w:r>
        <w:rPr>
          <w:rFonts w:hint="eastAsia"/>
        </w:rPr>
        <w:t>　　　　一、中国胃药品种市场更替情况分析</w:t>
      </w:r>
      <w:r>
        <w:rPr>
          <w:rFonts w:hint="eastAsia"/>
        </w:rPr>
        <w:br/>
      </w:r>
      <w:r>
        <w:rPr>
          <w:rFonts w:hint="eastAsia"/>
        </w:rPr>
        <w:t>　　　　二、胃动力药研究发展分析</w:t>
      </w:r>
      <w:r>
        <w:rPr>
          <w:rFonts w:hint="eastAsia"/>
        </w:rPr>
        <w:br/>
      </w:r>
      <w:r>
        <w:rPr>
          <w:rFonts w:hint="eastAsia"/>
        </w:rPr>
        <w:br/>
      </w:r>
      <w:r>
        <w:rPr>
          <w:rFonts w:hint="eastAsia"/>
        </w:rPr>
        <w:t>第十一章 胃药重点企业发展分析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三、2008-2009年公司经营状况</w:t>
      </w:r>
      <w:r>
        <w:rPr>
          <w:rFonts w:hint="eastAsia"/>
        </w:rPr>
        <w:br/>
      </w:r>
      <w:r>
        <w:rPr>
          <w:rFonts w:hint="eastAsia"/>
        </w:rPr>
        <w:t>　　　　四、2009年公司战略分析</w:t>
      </w:r>
      <w:r>
        <w:rPr>
          <w:rFonts w:hint="eastAsia"/>
        </w:rPr>
        <w:br/>
      </w:r>
      <w:r>
        <w:rPr>
          <w:rFonts w:hint="eastAsia"/>
        </w:rPr>
        <w:t>　　　　五、2009年公司投资风险分析</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三、公司斯达舒产品发展战略</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三、2009年公司发展动向</w:t>
      </w:r>
      <w:r>
        <w:rPr>
          <w:rFonts w:hint="eastAsia"/>
        </w:rPr>
        <w:br/>
      </w:r>
      <w:r>
        <w:rPr>
          <w:rFonts w:hint="eastAsia"/>
        </w:rPr>
        <w:t>　　　　四、公司吗丁啉产品发展战略</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三、公司胃必治动向分析</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三、2008-2009年经营状况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胃药行业投资环境分析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四、2009年1-9月我国居民消费情况分析</w:t>
      </w:r>
      <w:r>
        <w:rPr>
          <w:rFonts w:hint="eastAsia"/>
        </w:rPr>
        <w:br/>
      </w:r>
      <w:r>
        <w:rPr>
          <w:rFonts w:hint="eastAsia"/>
        </w:rPr>
        <w:t>　　第三节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五、新医改大事记</w:t>
      </w:r>
      <w:r>
        <w:rPr>
          <w:rFonts w:hint="eastAsia"/>
        </w:rPr>
        <w:br/>
      </w:r>
      <w:r>
        <w:rPr>
          <w:rFonts w:hint="eastAsia"/>
        </w:rPr>
        <w:br/>
      </w:r>
      <w:r>
        <w:rPr>
          <w:rFonts w:hint="eastAsia"/>
        </w:rPr>
        <w:t>第十三章 胃药行业投资风险预警</w:t>
      </w:r>
      <w:r>
        <w:rPr>
          <w:rFonts w:hint="eastAsia"/>
        </w:rPr>
        <w:br/>
      </w:r>
      <w:r>
        <w:rPr>
          <w:rFonts w:hint="eastAsia"/>
        </w:rPr>
        <w:t>　　第一节 胃药市场投资机遇与风险分析</w:t>
      </w:r>
      <w:r>
        <w:rPr>
          <w:rFonts w:hint="eastAsia"/>
        </w:rPr>
        <w:br/>
      </w:r>
      <w:r>
        <w:rPr>
          <w:rFonts w:hint="eastAsia"/>
        </w:rPr>
        <w:t>　　　　一、胃药市场投资机遇分析</w:t>
      </w:r>
      <w:r>
        <w:rPr>
          <w:rFonts w:hint="eastAsia"/>
        </w:rPr>
        <w:br/>
      </w:r>
      <w:r>
        <w:rPr>
          <w:rFonts w:hint="eastAsia"/>
        </w:rPr>
        <w:t>　　　　二、2009年H2受体拮抗剂（替丁）类药物市场投资风险分析</w:t>
      </w:r>
      <w:r>
        <w:rPr>
          <w:rFonts w:hint="eastAsia"/>
        </w:rPr>
        <w:br/>
      </w:r>
      <w:r>
        <w:rPr>
          <w:rFonts w:hint="eastAsia"/>
        </w:rPr>
        <w:t>　　第二节 胃药市场招商投资策略</w:t>
      </w:r>
      <w:r>
        <w:rPr>
          <w:rFonts w:hint="eastAsia"/>
        </w:rPr>
        <w:br/>
      </w:r>
      <w:r>
        <w:rPr>
          <w:rFonts w:hint="eastAsia"/>
        </w:rPr>
        <w:t>　　　　一、招商目标定位</w:t>
      </w:r>
      <w:r>
        <w:rPr>
          <w:rFonts w:hint="eastAsia"/>
        </w:rPr>
        <w:br/>
      </w:r>
      <w:r>
        <w:rPr>
          <w:rFonts w:hint="eastAsia"/>
        </w:rPr>
        <w:t>　　　　二、建立样板市场</w:t>
      </w:r>
      <w:r>
        <w:rPr>
          <w:rFonts w:hint="eastAsia"/>
        </w:rPr>
        <w:br/>
      </w:r>
      <w:r>
        <w:rPr>
          <w:rFonts w:hint="eastAsia"/>
        </w:rPr>
        <w:t>　　　　三、组建厂商战略联盟</w:t>
      </w:r>
      <w:r>
        <w:rPr>
          <w:rFonts w:hint="eastAsia"/>
        </w:rPr>
        <w:br/>
      </w:r>
      <w:r>
        <w:rPr>
          <w:rFonts w:hint="eastAsia"/>
        </w:rPr>
        <w:br/>
      </w:r>
      <w:r>
        <w:rPr>
          <w:rFonts w:hint="eastAsia"/>
        </w:rPr>
        <w:t>第五部分 发展趋势与规划建议</w:t>
      </w:r>
      <w:r>
        <w:rPr>
          <w:rFonts w:hint="eastAsia"/>
        </w:rPr>
        <w:br/>
      </w:r>
      <w:r>
        <w:rPr>
          <w:rFonts w:hint="eastAsia"/>
        </w:rPr>
        <w:t>第十四章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第十五章 胃药行业发展趋势分析</w:t>
      </w:r>
      <w:r>
        <w:rPr>
          <w:rFonts w:hint="eastAsia"/>
        </w:rPr>
        <w:br/>
      </w:r>
      <w:r>
        <w:rPr>
          <w:rFonts w:hint="eastAsia"/>
        </w:rPr>
        <w:t>　　第一节 中国胃病发展趋势</w:t>
      </w:r>
      <w:r>
        <w:rPr>
          <w:rFonts w:hint="eastAsia"/>
        </w:rPr>
        <w:br/>
      </w:r>
      <w:r>
        <w:rPr>
          <w:rFonts w:hint="eastAsia"/>
        </w:rPr>
        <w:t>　　　　一、我国胃病发展趋势</w:t>
      </w:r>
      <w:r>
        <w:rPr>
          <w:rFonts w:hint="eastAsia"/>
        </w:rPr>
        <w:br/>
      </w:r>
      <w:r>
        <w:rPr>
          <w:rFonts w:hint="eastAsia"/>
        </w:rPr>
        <w:t>　　　　二、我国胃癌发病率趋势</w:t>
      </w:r>
      <w:r>
        <w:rPr>
          <w:rFonts w:hint="eastAsia"/>
        </w:rPr>
        <w:br/>
      </w:r>
      <w:r>
        <w:rPr>
          <w:rFonts w:hint="eastAsia"/>
        </w:rPr>
        <w:t>　　　　三、我国胃癌患者年轻化趋势</w:t>
      </w:r>
      <w:r>
        <w:rPr>
          <w:rFonts w:hint="eastAsia"/>
        </w:rPr>
        <w:br/>
      </w:r>
      <w:r>
        <w:rPr>
          <w:rFonts w:hint="eastAsia"/>
        </w:rPr>
        <w:t>　　第二节 2009-2012年中国胃药市场趋势分析</w:t>
      </w:r>
      <w:r>
        <w:rPr>
          <w:rFonts w:hint="eastAsia"/>
        </w:rPr>
        <w:br/>
      </w:r>
      <w:r>
        <w:rPr>
          <w:rFonts w:hint="eastAsia"/>
        </w:rPr>
        <w:t>　　　　一、中草药治疗胃癌癌前病变前景分析</w:t>
      </w:r>
      <w:r>
        <w:rPr>
          <w:rFonts w:hint="eastAsia"/>
        </w:rPr>
        <w:br/>
      </w:r>
      <w:r>
        <w:rPr>
          <w:rFonts w:hint="eastAsia"/>
        </w:rPr>
        <w:t>　　　　二、中国胃药市场发展趋势分析</w:t>
      </w:r>
      <w:r>
        <w:rPr>
          <w:rFonts w:hint="eastAsia"/>
        </w:rPr>
        <w:br/>
      </w:r>
      <w:r>
        <w:rPr>
          <w:rFonts w:hint="eastAsia"/>
        </w:rPr>
        <w:br/>
      </w:r>
      <w:r>
        <w:rPr>
          <w:rFonts w:hint="eastAsia"/>
        </w:rPr>
        <w:t>第十六章 胃药企业管理策略建议</w:t>
      </w:r>
      <w:r>
        <w:rPr>
          <w:rFonts w:hint="eastAsia"/>
        </w:rPr>
        <w:br/>
      </w:r>
      <w:r>
        <w:rPr>
          <w:rFonts w:hint="eastAsia"/>
        </w:rPr>
        <w:t>　　第一节 胃药企业发展战略研究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中-智-林-－胃药企业品牌战略分析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三、胃药品牌的特性和作用</w:t>
      </w:r>
      <w:r>
        <w:rPr>
          <w:rFonts w:hint="eastAsia"/>
        </w:rPr>
        <w:br/>
      </w:r>
      <w:r>
        <w:rPr>
          <w:rFonts w:hint="eastAsia"/>
        </w:rPr>
        <w:t>　　　　四、胃药品牌的价值战略</w:t>
      </w:r>
      <w:r>
        <w:rPr>
          <w:rFonts w:hint="eastAsia"/>
        </w:rPr>
        <w:br/>
      </w:r>
      <w:r>
        <w:rPr>
          <w:rFonts w:hint="eastAsia"/>
        </w:rPr>
        <w:t>　　　　五、我国胃药品牌竞争趋势</w:t>
      </w:r>
      <w:r>
        <w:rPr>
          <w:rFonts w:hint="eastAsia"/>
        </w:rPr>
        <w:br/>
      </w:r>
      <w:r>
        <w:rPr>
          <w:rFonts w:hint="eastAsia"/>
        </w:rPr>
        <w:t>　　　　六、胃药企业品牌发展战略</w:t>
      </w:r>
      <w:r>
        <w:rPr>
          <w:rFonts w:hint="eastAsia"/>
        </w:rPr>
        <w:br/>
      </w:r>
      <w:r>
        <w:rPr>
          <w:rFonts w:hint="eastAsia"/>
        </w:rPr>
        <w:t>　　　　七、胃药行业品牌竞争策略</w:t>
      </w:r>
      <w:r>
        <w:rPr>
          <w:rFonts w:hint="eastAsia"/>
        </w:rPr>
        <w:br/>
      </w:r>
      <w:r>
        <w:rPr>
          <w:rFonts w:hint="eastAsia"/>
        </w:rPr>
        <w:br/>
      </w:r>
      <w:r>
        <w:rPr>
          <w:rFonts w:hint="eastAsia"/>
        </w:rPr>
        <w:t>图表目录</w:t>
      </w:r>
      <w:r>
        <w:rPr>
          <w:rFonts w:hint="eastAsia"/>
        </w:rPr>
        <w:br/>
      </w:r>
      <w:r>
        <w:rPr>
          <w:rFonts w:hint="eastAsia"/>
        </w:rPr>
        <w:t>　　图表 2005-2008年医院胃药销售趋势</w:t>
      </w:r>
      <w:r>
        <w:rPr>
          <w:rFonts w:hint="eastAsia"/>
        </w:rPr>
        <w:br/>
      </w:r>
      <w:r>
        <w:rPr>
          <w:rFonts w:hint="eastAsia"/>
        </w:rPr>
        <w:t>　　图表 2005-2008年胃药零售市场销售趋势</w:t>
      </w:r>
      <w:r>
        <w:rPr>
          <w:rFonts w:hint="eastAsia"/>
        </w:rPr>
        <w:br/>
      </w:r>
      <w:r>
        <w:rPr>
          <w:rFonts w:hint="eastAsia"/>
        </w:rPr>
        <w:t>　　图表 2007年30个主要城市胃药总体市场与需求状况（1）</w:t>
      </w:r>
      <w:r>
        <w:rPr>
          <w:rFonts w:hint="eastAsia"/>
        </w:rPr>
        <w:br/>
      </w:r>
      <w:r>
        <w:rPr>
          <w:rFonts w:hint="eastAsia"/>
        </w:rPr>
        <w:t>　　图表 2007年30个主要城市胃药总体市场与需求状况（2）</w:t>
      </w:r>
      <w:r>
        <w:rPr>
          <w:rFonts w:hint="eastAsia"/>
        </w:rPr>
        <w:br/>
      </w:r>
      <w:r>
        <w:rPr>
          <w:rFonts w:hint="eastAsia"/>
        </w:rPr>
        <w:t>　　图表 2007年30个主要城市胃药总体市场与需求状况（2）</w:t>
      </w:r>
      <w:r>
        <w:rPr>
          <w:rFonts w:hint="eastAsia"/>
        </w:rPr>
        <w:br/>
      </w:r>
      <w:r>
        <w:rPr>
          <w:rFonts w:hint="eastAsia"/>
        </w:rPr>
        <w:t>　　图表 2007年30个主要城市胃药总体市场与需求状况（3）</w:t>
      </w:r>
      <w:r>
        <w:rPr>
          <w:rFonts w:hint="eastAsia"/>
        </w:rPr>
        <w:br/>
      </w:r>
      <w:r>
        <w:rPr>
          <w:rFonts w:hint="eastAsia"/>
        </w:rPr>
        <w:t>　　图表 2007年30个主要城市胃药总体市场与需求状况（4）</w:t>
      </w:r>
      <w:r>
        <w:rPr>
          <w:rFonts w:hint="eastAsia"/>
        </w:rPr>
        <w:br/>
      </w:r>
      <w:r>
        <w:rPr>
          <w:rFonts w:hint="eastAsia"/>
        </w:rPr>
        <w:t>　　图表 2007年30个主要城市胃药总体市场与需求状况（5）</w:t>
      </w:r>
      <w:r>
        <w:rPr>
          <w:rFonts w:hint="eastAsia"/>
        </w:rPr>
        <w:br/>
      </w:r>
      <w:r>
        <w:rPr>
          <w:rFonts w:hint="eastAsia"/>
        </w:rPr>
        <w:t>　　图表 2007年30个主要城市胃药品牌调查数据分析</w:t>
      </w:r>
      <w:r>
        <w:rPr>
          <w:rFonts w:hint="eastAsia"/>
        </w:rPr>
        <w:br/>
      </w:r>
      <w:r>
        <w:rPr>
          <w:rFonts w:hint="eastAsia"/>
        </w:rPr>
        <w:t>　　图表 2002-2005年多潘立酮在胃动力药物市场的占比情况</w:t>
      </w:r>
      <w:r>
        <w:rPr>
          <w:rFonts w:hint="eastAsia"/>
        </w:rPr>
        <w:br/>
      </w:r>
      <w:r>
        <w:rPr>
          <w:rFonts w:hint="eastAsia"/>
        </w:rPr>
        <w:t>　　图表 2002-2005年西安杨森的吗丁啉垄断胃动力药物市场</w:t>
      </w:r>
      <w:r>
        <w:rPr>
          <w:rFonts w:hint="eastAsia"/>
        </w:rPr>
        <w:br/>
      </w:r>
      <w:r>
        <w:rPr>
          <w:rFonts w:hint="eastAsia"/>
        </w:rPr>
        <w:t>　　图表 莫沙必利市场竞格局前三位</w:t>
      </w:r>
      <w:r>
        <w:rPr>
          <w:rFonts w:hint="eastAsia"/>
        </w:rPr>
        <w:br/>
      </w:r>
      <w:r>
        <w:rPr>
          <w:rFonts w:hint="eastAsia"/>
        </w:rPr>
        <w:t>　　图表 2005年助消化药主要品种市场情况</w:t>
      </w:r>
      <w:r>
        <w:rPr>
          <w:rFonts w:hint="eastAsia"/>
        </w:rPr>
        <w:br/>
      </w:r>
      <w:r>
        <w:rPr>
          <w:rFonts w:hint="eastAsia"/>
        </w:rPr>
        <w:t>　　图表 卡尼汀市场竞争格局前四</w:t>
      </w:r>
      <w:r>
        <w:rPr>
          <w:rFonts w:hint="eastAsia"/>
        </w:rPr>
        <w:br/>
      </w:r>
      <w:r>
        <w:rPr>
          <w:rFonts w:hint="eastAsia"/>
        </w:rPr>
        <w:t>　　图表 根据销售金额胃药排名</w:t>
      </w:r>
      <w:r>
        <w:rPr>
          <w:rFonts w:hint="eastAsia"/>
        </w:rPr>
        <w:br/>
      </w:r>
      <w:r>
        <w:rPr>
          <w:rFonts w:hint="eastAsia"/>
        </w:rPr>
        <w:t>　　图表 根据销售量胃药排名</w:t>
      </w:r>
      <w:r>
        <w:rPr>
          <w:rFonts w:hint="eastAsia"/>
        </w:rPr>
        <w:br/>
      </w:r>
      <w:r>
        <w:rPr>
          <w:rFonts w:hint="eastAsia"/>
        </w:rPr>
        <w:t>　　图表 拉呋替丁胶囊临床试验结果</w:t>
      </w:r>
      <w:r>
        <w:rPr>
          <w:rFonts w:hint="eastAsia"/>
        </w:rPr>
        <w:br/>
      </w:r>
      <w:r>
        <w:rPr>
          <w:rFonts w:hint="eastAsia"/>
        </w:rPr>
        <w:t>　　图表 拉呋替丁胶囊与其他H2-受体拮抗剂的比较</w:t>
      </w:r>
      <w:r>
        <w:rPr>
          <w:rFonts w:hint="eastAsia"/>
        </w:rPr>
        <w:br/>
      </w:r>
      <w:r>
        <w:rPr>
          <w:rFonts w:hint="eastAsia"/>
        </w:rPr>
        <w:t>　　图表 拉呋替丁胶囊产品定位</w:t>
      </w:r>
      <w:r>
        <w:rPr>
          <w:rFonts w:hint="eastAsia"/>
        </w:rPr>
        <w:br/>
      </w:r>
      <w:r>
        <w:rPr>
          <w:rFonts w:hint="eastAsia"/>
        </w:rPr>
        <w:t>　　图表 2009年度最受关注胃药品牌</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2009年上半年三九医药股份有限公司主营构成</w:t>
      </w:r>
      <w:r>
        <w:rPr>
          <w:rFonts w:hint="eastAsia"/>
        </w:rPr>
        <w:br/>
      </w:r>
      <w:r>
        <w:rPr>
          <w:rFonts w:hint="eastAsia"/>
        </w:rPr>
        <w:t>　　图表 2008-2009年三九医药股份有限公司每股指标</w:t>
      </w:r>
      <w:r>
        <w:rPr>
          <w:rFonts w:hint="eastAsia"/>
        </w:rPr>
        <w:br/>
      </w:r>
      <w:r>
        <w:rPr>
          <w:rFonts w:hint="eastAsia"/>
        </w:rPr>
        <w:t>　　图表 2008-2009年三九医药股份有限公司获利能力</w:t>
      </w:r>
      <w:r>
        <w:rPr>
          <w:rFonts w:hint="eastAsia"/>
        </w:rPr>
        <w:br/>
      </w:r>
      <w:r>
        <w:rPr>
          <w:rFonts w:hint="eastAsia"/>
        </w:rPr>
        <w:t>　　图表 2008-2009年三九医药股份有限公司经营能力</w:t>
      </w:r>
      <w:r>
        <w:rPr>
          <w:rFonts w:hint="eastAsia"/>
        </w:rPr>
        <w:br/>
      </w:r>
      <w:r>
        <w:rPr>
          <w:rFonts w:hint="eastAsia"/>
        </w:rPr>
        <w:t>　　图表 2008-2009年三九医药股份有限公司偿债能力</w:t>
      </w:r>
      <w:r>
        <w:rPr>
          <w:rFonts w:hint="eastAsia"/>
        </w:rPr>
        <w:br/>
      </w:r>
      <w:r>
        <w:rPr>
          <w:rFonts w:hint="eastAsia"/>
        </w:rPr>
        <w:t>　　图表 2008-2009年三九医药股份有限公司资本结构</w:t>
      </w:r>
      <w:r>
        <w:rPr>
          <w:rFonts w:hint="eastAsia"/>
        </w:rPr>
        <w:br/>
      </w:r>
      <w:r>
        <w:rPr>
          <w:rFonts w:hint="eastAsia"/>
        </w:rPr>
        <w:t>　　图表 2008-2009年三九医药股份有限公司发展能力</w:t>
      </w:r>
      <w:r>
        <w:rPr>
          <w:rFonts w:hint="eastAsia"/>
        </w:rPr>
        <w:br/>
      </w:r>
      <w:r>
        <w:rPr>
          <w:rFonts w:hint="eastAsia"/>
        </w:rPr>
        <w:t>　　图表 2008-2009年三九医药股份有限公司现金流量</w:t>
      </w:r>
      <w:r>
        <w:rPr>
          <w:rFonts w:hint="eastAsia"/>
        </w:rPr>
        <w:br/>
      </w:r>
      <w:r>
        <w:rPr>
          <w:rFonts w:hint="eastAsia"/>
        </w:rPr>
        <w:t>　　图表 2008-2009年三九医药股份有限公司主营业务收入</w:t>
      </w:r>
      <w:r>
        <w:rPr>
          <w:rFonts w:hint="eastAsia"/>
        </w:rPr>
        <w:br/>
      </w:r>
      <w:r>
        <w:rPr>
          <w:rFonts w:hint="eastAsia"/>
        </w:rPr>
        <w:t>　　图表 2008-2009年三九医药股份有限公司主营业务利润</w:t>
      </w:r>
      <w:r>
        <w:rPr>
          <w:rFonts w:hint="eastAsia"/>
        </w:rPr>
        <w:br/>
      </w:r>
      <w:r>
        <w:rPr>
          <w:rFonts w:hint="eastAsia"/>
        </w:rPr>
        <w:t>　　图表 2008-2009年三九医药股份有限公司营业利润</w:t>
      </w:r>
      <w:r>
        <w:rPr>
          <w:rFonts w:hint="eastAsia"/>
        </w:rPr>
        <w:br/>
      </w:r>
      <w:r>
        <w:rPr>
          <w:rFonts w:hint="eastAsia"/>
        </w:rPr>
        <w:t>　　图表 2008-2009年三九医药股份有限公司利润总额</w:t>
      </w:r>
      <w:r>
        <w:rPr>
          <w:rFonts w:hint="eastAsia"/>
        </w:rPr>
        <w:br/>
      </w:r>
      <w:r>
        <w:rPr>
          <w:rFonts w:hint="eastAsia"/>
        </w:rPr>
        <w:t>　　图表 2008-2009年三九医药股份有限公司净利润</w:t>
      </w:r>
      <w:r>
        <w:rPr>
          <w:rFonts w:hint="eastAsia"/>
        </w:rPr>
        <w:br/>
      </w:r>
      <w:r>
        <w:rPr>
          <w:rFonts w:hint="eastAsia"/>
        </w:rPr>
        <w:t>　　图表 2009年上半年江中药业股份有限公司主营构成</w:t>
      </w:r>
      <w:r>
        <w:rPr>
          <w:rFonts w:hint="eastAsia"/>
        </w:rPr>
        <w:br/>
      </w:r>
      <w:r>
        <w:rPr>
          <w:rFonts w:hint="eastAsia"/>
        </w:rPr>
        <w:t>　　图表 2008-2009年江中药业股份有限公司每股指标</w:t>
      </w:r>
      <w:r>
        <w:rPr>
          <w:rFonts w:hint="eastAsia"/>
        </w:rPr>
        <w:br/>
      </w:r>
      <w:r>
        <w:rPr>
          <w:rFonts w:hint="eastAsia"/>
        </w:rPr>
        <w:t>　　图表 2008-2009年江中药业股份有限公司获利能力</w:t>
      </w:r>
      <w:r>
        <w:rPr>
          <w:rFonts w:hint="eastAsia"/>
        </w:rPr>
        <w:br/>
      </w:r>
      <w:r>
        <w:rPr>
          <w:rFonts w:hint="eastAsia"/>
        </w:rPr>
        <w:t>　　图表 2008-2009年江中药业股份有限公司经营能力</w:t>
      </w:r>
      <w:r>
        <w:rPr>
          <w:rFonts w:hint="eastAsia"/>
        </w:rPr>
        <w:br/>
      </w:r>
      <w:r>
        <w:rPr>
          <w:rFonts w:hint="eastAsia"/>
        </w:rPr>
        <w:t>　　图表 2008-2009年江中药业股份有限公司偿债能力</w:t>
      </w:r>
      <w:r>
        <w:rPr>
          <w:rFonts w:hint="eastAsia"/>
        </w:rPr>
        <w:br/>
      </w:r>
      <w:r>
        <w:rPr>
          <w:rFonts w:hint="eastAsia"/>
        </w:rPr>
        <w:t>　　图表 2008-2009年江中药业股份有限公司资本结构</w:t>
      </w:r>
      <w:r>
        <w:rPr>
          <w:rFonts w:hint="eastAsia"/>
        </w:rPr>
        <w:br/>
      </w:r>
      <w:r>
        <w:rPr>
          <w:rFonts w:hint="eastAsia"/>
        </w:rPr>
        <w:t>　　图表 2008-2009年江中药业股份有限公司发展能力</w:t>
      </w:r>
      <w:r>
        <w:rPr>
          <w:rFonts w:hint="eastAsia"/>
        </w:rPr>
        <w:br/>
      </w:r>
      <w:r>
        <w:rPr>
          <w:rFonts w:hint="eastAsia"/>
        </w:rPr>
        <w:t>　　图表 2008-2009年江中药业股份有限公司现金流量</w:t>
      </w:r>
      <w:r>
        <w:rPr>
          <w:rFonts w:hint="eastAsia"/>
        </w:rPr>
        <w:br/>
      </w:r>
      <w:r>
        <w:rPr>
          <w:rFonts w:hint="eastAsia"/>
        </w:rPr>
        <w:t>　　图表 2008-2009年江中药业股份有限公司主营业务收入</w:t>
      </w:r>
      <w:r>
        <w:rPr>
          <w:rFonts w:hint="eastAsia"/>
        </w:rPr>
        <w:br/>
      </w:r>
      <w:r>
        <w:rPr>
          <w:rFonts w:hint="eastAsia"/>
        </w:rPr>
        <w:t>　　图表 2008-2009年江中药业股份有限公司主营业务利润</w:t>
      </w:r>
      <w:r>
        <w:rPr>
          <w:rFonts w:hint="eastAsia"/>
        </w:rPr>
        <w:br/>
      </w:r>
      <w:r>
        <w:rPr>
          <w:rFonts w:hint="eastAsia"/>
        </w:rPr>
        <w:t>　　图表 2008-2009年江中药业股份有限公司营业利润</w:t>
      </w:r>
      <w:r>
        <w:rPr>
          <w:rFonts w:hint="eastAsia"/>
        </w:rPr>
        <w:br/>
      </w:r>
      <w:r>
        <w:rPr>
          <w:rFonts w:hint="eastAsia"/>
        </w:rPr>
        <w:t>　　图表 2008-2009年江中药业股份有限公司利润总额</w:t>
      </w:r>
      <w:r>
        <w:rPr>
          <w:rFonts w:hint="eastAsia"/>
        </w:rPr>
        <w:br/>
      </w:r>
      <w:r>
        <w:rPr>
          <w:rFonts w:hint="eastAsia"/>
        </w:rPr>
        <w:t>　　图表 2008-2009年江中药业股份有限公司净利润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d67f34d1466c" w:history="1">
        <w:r>
          <w:rPr>
            <w:rStyle w:val="Hyperlink"/>
          </w:rPr>
          <w:t>中国胃药市场深度研究分析报告（2012版）</w:t>
        </w:r>
      </w:hyperlink>
      <w:r>
        <w:rPr>
          <w:color w:val="C00000"/>
        </w:rPr>
        <w:t>》，报告编号：</w:t>
      </w:r>
      <w:r>
        <w:rPr>
          <w:rFonts w:hint="eastAsia"/>
          <w:color w:val="C00000"/>
        </w:rPr>
        <w:t>1053388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ad67f34d1466c" w:history="1">
        <w:r>
          <w:rPr>
            <w:rStyle w:val="Hyperlink"/>
          </w:rPr>
          <w:t>https://www.20087.com/DiaoYan/2012-04/weiyaoshichangshenduyanjiufenxi2012b.html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热点：胃药有哪些、胃药十大名牌排行榜、胃药饭前吃还是饭后吃比较好、胃药奥美拉唑肠溶胶囊、胃药中成药有哪些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08da98bf24ab6" w:history="1">
      <w:r>
        <w:rPr>
          <w:rStyle w:val="Hyperlink"/>
        </w:rPr>
        <w:t>中国胃药市场深度研究分析报告（2012版）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eiyaoshichangshenduyanjiufenxi2012b.html" TargetMode="External" Id="Rb0bad67f34d1466c" /></Relationships>
</file>

<file path=word/_rels/header2.xml.rels>&#65279;<?xml version="1.0" encoding="utf-8"?><Relationships xmlns="http://schemas.openxmlformats.org/package/2006/relationships"><Relationship Type="http://schemas.openxmlformats.org/officeDocument/2006/relationships/hyperlink" Target="https://www.20087.com/DiaoYan/2012-04/weiyaoshichangshenduyanjiufenxi2012b.html" TargetMode="External" Id="R01808da98bf2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2012-04-15T00:24:00Z</dcterms:created>
  <dcterms:modified xsi:type="dcterms:W3CDTF">2012-04-15T01:24:00Z</dcterms:modified>
  <dc:subject>中国胃药市场深度研究分析报告（2012版）</dc:subject>
  <dc:title>中国胃药市场深度研究分析报告（2012版）</dc:title>
  <cp:keywords>中国胃药市场深度研究分析报告（2012版）</cp:keywords>
  <dc:description>中国胃药市场深度研究分析报告（2012版）</dc:description>
</cp:coreProperties>
</file>