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8fa2ba7fc4c20" w:history="1">
              <w:r>
                <w:rPr>
                  <w:rStyle w:val="Hyperlink"/>
                </w:rPr>
                <w:t>2026-2032年全球与中国全脂奶粉行业研究分析及前景趋势报告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8fa2ba7fc4c20" w:history="1">
              <w:r>
                <w:rPr>
                  <w:rStyle w:val="Hyperlink"/>
                </w:rPr>
                <w:t>2026-2032年全球与中国全脂奶粉行业研究分析及前景趋势报告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8fa2ba7fc4c20" w:history="1">
                <w:r>
                  <w:rPr>
                    <w:rStyle w:val="Hyperlink"/>
                  </w:rPr>
                  <w:t>https://www.20087.com/DiaoYan/2012-06/quanzhinaifenshichanggongqiuyanjiu656.html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奶粉是以新鲜牛乳为原料，经浓缩、干燥制成的粉状乳制品，保留了鲜奶中绝大部分的营养成分与风味物质。在食品工业中，全脂奶粉广泛应用于烘焙食品、乳基饮品、糖果及各类乳制品的复原中，为产品增添浓郁风味并改善质地。相较于鲜奶，全脂奶粉具备更长的保质期，便于储存、运输和出口，为消费者提供了极大的便利。目前，市场对有机和清真标签产品的需求不断增长，推动了全脂奶粉向高品质、细分化方向发展。</w:t>
      </w:r>
      <w:r>
        <w:rPr>
          <w:rFonts w:hint="eastAsia"/>
        </w:rPr>
        <w:br/>
      </w:r>
      <w:r>
        <w:rPr>
          <w:rFonts w:hint="eastAsia"/>
        </w:rPr>
        <w:t>　　未来，全脂奶粉行业将受益于新兴经济体中产阶级人口的增长以及消费者对乳制品需求的提升。市场调研网认为，全脂奶粉企业将通过产品创新实现产品组合的多元化，例如开发添加了益生菌、ω-3脂肪酸等功能性成分的全脂奶粉，以满足健康意识强的消费者需求。同时，面对植物基奶替代品的竞争，乳粉生产工艺将持续进步，如喷雾干燥和冷冻干燥技术的改进，将进一步提升全脂奶粉的生产效率、品质和感官特性。拥抱可持续发展实践，采用环保包装与负责任的原材料采购，也将成为企业长期发展的关键。</w:t>
      </w:r>
      <w:r>
        <w:rPr>
          <w:rFonts w:hint="eastAsia"/>
        </w:rPr>
        <w:br/>
      </w:r>
      <w:r>
        <w:rPr>
          <w:rFonts w:hint="eastAsia"/>
        </w:rPr>
        <w:t>　　据市场调研网（中智林）《</w:t>
      </w:r>
      <w:hyperlink r:id="R9078fa2ba7fc4c20" w:history="1">
        <w:r>
          <w:rPr>
            <w:rStyle w:val="Hyperlink"/>
          </w:rPr>
          <w:t>2026-2032年全球与中国全脂奶粉行业研究分析及前景趋势报告</w:t>
        </w:r>
      </w:hyperlink>
      <w:r>
        <w:rPr>
          <w:rFonts w:hint="eastAsia"/>
        </w:rPr>
        <w:t>》，2025年全脂奶粉行业市场规模达 亿元，预计2032年市场规模将达 亿元，期间年均复合增长率（CAGR）达 %。报告依托国家统计局及全脂奶粉相关协会的详实数据，全面解析了全脂奶粉行业现状与市场需求，重点分析了全脂奶粉市场规模、产业链结构及价格动态，并对全脂奶粉细分市场进行了详细探讨。报告科学预测了全脂奶粉市场前景与发展趋势，评估了品牌竞争格局、市场集中度及重点企业的市场表现。同时，通过SWOT分析揭示了全脂奶粉行业机遇与潜在风险，为企业洞察市场趋势、制定战略规划提供了专业支持，助力在竞争中占据先机。</w:t>
      </w:r>
      <w:r>
        <w:rPr>
          <w:rFonts w:hint="eastAsia"/>
        </w:rPr>
        <w:br/>
      </w:r>
      <w:r>
        <w:rPr>
          <w:rFonts w:hint="eastAsia"/>
        </w:rPr>
        <w:br/>
      </w:r>
      <w:r>
        <w:rPr>
          <w:rFonts w:hint="eastAsia"/>
        </w:rPr>
        <w:t>第一部分 行业发展现状</w:t>
      </w:r>
      <w:r>
        <w:rPr>
          <w:rFonts w:hint="eastAsia"/>
        </w:rPr>
        <w:br/>
      </w:r>
      <w:r>
        <w:rPr>
          <w:rFonts w:hint="eastAsia"/>
        </w:rPr>
        <w:t>第一章 中国全脂奶粉行业发展概述</w:t>
      </w:r>
      <w:r>
        <w:rPr>
          <w:rFonts w:hint="eastAsia"/>
        </w:rPr>
        <w:br/>
      </w:r>
      <w:r>
        <w:rPr>
          <w:rFonts w:hint="eastAsia"/>
        </w:rPr>
        <w:t>　　第一节 全脂奶粉行业发展情况</w:t>
      </w:r>
      <w:r>
        <w:rPr>
          <w:rFonts w:hint="eastAsia"/>
        </w:rPr>
        <w:br/>
      </w:r>
      <w:r>
        <w:rPr>
          <w:rFonts w:hint="eastAsia"/>
        </w:rPr>
        <w:t>　　第二节 最近3-5年中国全脂奶粉所属行业经济指标分析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中国全脂奶粉行业的国际比较分析</w:t>
      </w:r>
      <w:r>
        <w:rPr>
          <w:rFonts w:hint="eastAsia"/>
        </w:rPr>
        <w:br/>
      </w:r>
      <w:r>
        <w:rPr>
          <w:rFonts w:hint="eastAsia"/>
        </w:rPr>
        <w:t>　　第一节 中国全脂奶粉行业竞争力指标分析</w:t>
      </w:r>
      <w:r>
        <w:rPr>
          <w:rFonts w:hint="eastAsia"/>
        </w:rPr>
        <w:br/>
      </w:r>
      <w:r>
        <w:rPr>
          <w:rFonts w:hint="eastAsia"/>
        </w:rPr>
        <w:t>　　第二节 中国全脂奶粉行业经济指标国际比较分析</w:t>
      </w:r>
      <w:r>
        <w:rPr>
          <w:rFonts w:hint="eastAsia"/>
        </w:rPr>
        <w:br/>
      </w:r>
      <w:r>
        <w:rPr>
          <w:rFonts w:hint="eastAsia"/>
        </w:rPr>
        <w:t>　　第三节 全球全脂奶粉行业市场需求分析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全球全脂奶粉行业市场供给分析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2026年中国全脂奶粉所属行业整体运行指标分析</w:t>
      </w:r>
      <w:r>
        <w:rPr>
          <w:rFonts w:hint="eastAsia"/>
        </w:rPr>
        <w:br/>
      </w:r>
      <w:r>
        <w:rPr>
          <w:rFonts w:hint="eastAsia"/>
        </w:rPr>
        <w:t>　　第一节 中国全脂奶粉所属行业总体规模分析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中国全脂奶粉所属行业产销分析</w:t>
      </w:r>
      <w:r>
        <w:rPr>
          <w:rFonts w:hint="eastAsia"/>
        </w:rPr>
        <w:br/>
      </w:r>
      <w:r>
        <w:rPr>
          <w:rFonts w:hint="eastAsia"/>
        </w:rPr>
        <w:t>　　　　一、中国全脂奶粉所属行业情况总体分析</w:t>
      </w:r>
      <w:r>
        <w:rPr>
          <w:rFonts w:hint="eastAsia"/>
        </w:rPr>
        <w:br/>
      </w:r>
      <w:r>
        <w:rPr>
          <w:rFonts w:hint="eastAsia"/>
        </w:rPr>
        <w:t>　　　　二、中国全脂奶粉所属行业销售收入总体分析</w:t>
      </w:r>
      <w:r>
        <w:rPr>
          <w:rFonts w:hint="eastAsia"/>
        </w:rPr>
        <w:br/>
      </w:r>
      <w:r>
        <w:rPr>
          <w:rFonts w:hint="eastAsia"/>
        </w:rPr>
        <w:t>　　第三节 中国全脂奶粉行业财务指标总体分析</w:t>
      </w:r>
      <w:r>
        <w:rPr>
          <w:rFonts w:hint="eastAsia"/>
        </w:rPr>
        <w:br/>
      </w:r>
      <w:r>
        <w:rPr>
          <w:rFonts w:hint="eastAsia"/>
        </w:rPr>
        <w:t>　　　　一、中国全脂奶粉所属行业盈利能力分析</w:t>
      </w:r>
      <w:r>
        <w:rPr>
          <w:rFonts w:hint="eastAsia"/>
        </w:rPr>
        <w:br/>
      </w:r>
      <w:r>
        <w:rPr>
          <w:rFonts w:hint="eastAsia"/>
        </w:rPr>
        <w:t>　　　　二、中国全脂奶粉所属行业偿债能力分析</w:t>
      </w:r>
      <w:r>
        <w:rPr>
          <w:rFonts w:hint="eastAsia"/>
        </w:rPr>
        <w:br/>
      </w:r>
      <w:r>
        <w:rPr>
          <w:rFonts w:hint="eastAsia"/>
        </w:rPr>
        <w:t>　　　　三、中国全脂奶粉所属行业营运能力分析</w:t>
      </w:r>
      <w:r>
        <w:rPr>
          <w:rFonts w:hint="eastAsia"/>
        </w:rPr>
        <w:br/>
      </w:r>
      <w:r>
        <w:rPr>
          <w:rFonts w:hint="eastAsia"/>
        </w:rPr>
        <w:t>　　　　四、中国全脂奶粉所属行业发展能力分析</w:t>
      </w:r>
      <w:r>
        <w:rPr>
          <w:rFonts w:hint="eastAsia"/>
        </w:rPr>
        <w:br/>
      </w:r>
      <w:r>
        <w:rPr>
          <w:rFonts w:hint="eastAsia"/>
        </w:rPr>
        <w:br/>
      </w:r>
      <w:r>
        <w:rPr>
          <w:rFonts w:hint="eastAsia"/>
        </w:rPr>
        <w:t>第四章 全脂奶粉产业链的分析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全脂奶粉行业主要市场大区发展状况及竞争力研究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2026-2032年需求预测分析</w:t>
      </w:r>
      <w:r>
        <w:rPr>
          <w:rFonts w:hint="eastAsia"/>
        </w:rPr>
        <w:br/>
      </w:r>
      <w:r>
        <w:rPr>
          <w:rFonts w:hint="eastAsia"/>
        </w:rPr>
        <w:t>　　第一节 全脂奶粉行业领域2026-2032年需求量预测</w:t>
      </w:r>
      <w:r>
        <w:rPr>
          <w:rFonts w:hint="eastAsia"/>
        </w:rPr>
        <w:br/>
      </w:r>
      <w:r>
        <w:rPr>
          <w:rFonts w:hint="eastAsia"/>
        </w:rPr>
        <w:t>　　第二节 2026-2032年全脂奶粉行业领域需求功能预测</w:t>
      </w:r>
      <w:r>
        <w:rPr>
          <w:rFonts w:hint="eastAsia"/>
        </w:rPr>
        <w:br/>
      </w:r>
      <w:r>
        <w:rPr>
          <w:rFonts w:hint="eastAsia"/>
        </w:rPr>
        <w:t>　　第三节 2026-2032年全脂奶粉行业领域需求市场格局预测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全脂奶粉市场竞争格局分析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全脂奶粉行业主要企业竞争力分析</w:t>
      </w:r>
      <w:r>
        <w:rPr>
          <w:rFonts w:hint="eastAsia"/>
        </w:rPr>
        <w:br/>
      </w:r>
      <w:r>
        <w:rPr>
          <w:rFonts w:hint="eastAsia"/>
        </w:rPr>
        <w:t>　　第五节 全脂奶粉行业竞争格局分析</w:t>
      </w:r>
      <w:r>
        <w:rPr>
          <w:rFonts w:hint="eastAsia"/>
        </w:rPr>
        <w:br/>
      </w:r>
      <w:r>
        <w:rPr>
          <w:rFonts w:hint="eastAsia"/>
        </w:rPr>
        <w:t>　　　　一、2026年全脂奶粉行业竞争分析</w:t>
      </w:r>
      <w:r>
        <w:rPr>
          <w:rFonts w:hint="eastAsia"/>
        </w:rPr>
        <w:br/>
      </w:r>
      <w:r>
        <w:rPr>
          <w:rFonts w:hint="eastAsia"/>
        </w:rPr>
        <w:t>　　　　二、2026年国内外全脂奶粉竞争分析</w:t>
      </w:r>
      <w:r>
        <w:rPr>
          <w:rFonts w:hint="eastAsia"/>
        </w:rPr>
        <w:br/>
      </w:r>
      <w:r>
        <w:rPr>
          <w:rFonts w:hint="eastAsia"/>
        </w:rPr>
        <w:t>　　　　三、2026年中国全脂奶粉市场竞争分析</w:t>
      </w:r>
      <w:r>
        <w:rPr>
          <w:rFonts w:hint="eastAsia"/>
        </w:rPr>
        <w:br/>
      </w:r>
      <w:r>
        <w:rPr>
          <w:rFonts w:hint="eastAsia"/>
        </w:rPr>
        <w:t>　　　　四、2026年中国全脂奶粉市场集中度分析</w:t>
      </w:r>
      <w:r>
        <w:rPr>
          <w:rFonts w:hint="eastAsia"/>
        </w:rPr>
        <w:br/>
      </w:r>
      <w:r>
        <w:rPr>
          <w:rFonts w:hint="eastAsia"/>
        </w:rPr>
        <w:br/>
      </w:r>
      <w:r>
        <w:rPr>
          <w:rFonts w:hint="eastAsia"/>
        </w:rPr>
        <w:t>第八章 主要企业与产业结构分析</w:t>
      </w:r>
      <w:r>
        <w:rPr>
          <w:rFonts w:hint="eastAsia"/>
        </w:rPr>
        <w:br/>
      </w:r>
      <w:r>
        <w:rPr>
          <w:rFonts w:hint="eastAsia"/>
        </w:rPr>
        <w:t>　　第一节 行业企业分析</w:t>
      </w:r>
      <w:r>
        <w:rPr>
          <w:rFonts w:hint="eastAsia"/>
        </w:rPr>
        <w:br/>
      </w:r>
      <w:r>
        <w:rPr>
          <w:rFonts w:hint="eastAsia"/>
        </w:rPr>
        <w:t>　　第二节 产业结构分析</w:t>
      </w:r>
      <w:r>
        <w:rPr>
          <w:rFonts w:hint="eastAsia"/>
        </w:rPr>
        <w:br/>
      </w:r>
      <w:r>
        <w:rPr>
          <w:rFonts w:hint="eastAsia"/>
        </w:rPr>
        <w:t>　　第三节 产业价值链条的结构分析及产业链条的整体竞争优势分析</w:t>
      </w:r>
      <w:r>
        <w:rPr>
          <w:rFonts w:hint="eastAsia"/>
        </w:rPr>
        <w:br/>
      </w:r>
      <w:r>
        <w:rPr>
          <w:rFonts w:hint="eastAsia"/>
        </w:rPr>
        <w:t>　　第四节 产业结构发展预测</w:t>
      </w:r>
      <w:r>
        <w:rPr>
          <w:rFonts w:hint="eastAsia"/>
        </w:rPr>
        <w:br/>
      </w:r>
      <w:r>
        <w:rPr>
          <w:rFonts w:hint="eastAsia"/>
        </w:rPr>
        <w:br/>
      </w:r>
      <w:r>
        <w:rPr>
          <w:rFonts w:hint="eastAsia"/>
        </w:rPr>
        <w:t>第九章 领先企业分析</w:t>
      </w:r>
      <w:r>
        <w:rPr>
          <w:rFonts w:hint="eastAsia"/>
        </w:rPr>
        <w:br/>
      </w:r>
      <w:r>
        <w:rPr>
          <w:rFonts w:hint="eastAsia"/>
        </w:rPr>
        <w:t>　　第一节 陕西爱能特乳业有限公司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高密市维康食品有限公司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伊犁雪莲乳业有限公司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郑州妙可奶业有限公司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新疆伊犁佳和乳业有限公司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一、全脂奶粉行业需求市场</w:t>
      </w:r>
      <w:r>
        <w:rPr>
          <w:rFonts w:hint="eastAsia"/>
        </w:rPr>
        <w:br/>
      </w:r>
      <w:r>
        <w:rPr>
          <w:rFonts w:hint="eastAsia"/>
        </w:rPr>
        <w:t>　　　　二、全脂奶粉行业客户结构</w:t>
      </w:r>
      <w:r>
        <w:rPr>
          <w:rFonts w:hint="eastAsia"/>
        </w:rPr>
        <w:br/>
      </w:r>
      <w:r>
        <w:rPr>
          <w:rFonts w:hint="eastAsia"/>
        </w:rPr>
        <w:t>　　　　三、全脂奶粉行业需求的地区差异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一、全脂奶粉行业的需求预测</w:t>
      </w:r>
      <w:r>
        <w:rPr>
          <w:rFonts w:hint="eastAsia"/>
        </w:rPr>
        <w:br/>
      </w:r>
      <w:r>
        <w:rPr>
          <w:rFonts w:hint="eastAsia"/>
        </w:rPr>
        <w:t>　　　　二、全脂奶粉行业的供应预测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中国全脂奶粉行业SWOT分析</w:t>
      </w:r>
      <w:r>
        <w:rPr>
          <w:rFonts w:hint="eastAsia"/>
        </w:rPr>
        <w:br/>
      </w:r>
      <w:r>
        <w:rPr>
          <w:rFonts w:hint="eastAsia"/>
        </w:rPr>
        <w:br/>
      </w:r>
      <w:r>
        <w:rPr>
          <w:rFonts w:hint="eastAsia"/>
        </w:rPr>
        <w:t>第十二章 2020-2025年全脂奶粉行业投资价值评估分析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全脂奶粉图片</w:t>
      </w:r>
      <w:r>
        <w:rPr>
          <w:rFonts w:hint="eastAsia"/>
        </w:rPr>
        <w:br/>
      </w:r>
      <w:r>
        <w:rPr>
          <w:rFonts w:hint="eastAsia"/>
        </w:rPr>
        <w:t>　　图表 全脂奶粉种类 分类</w:t>
      </w:r>
      <w:r>
        <w:rPr>
          <w:rFonts w:hint="eastAsia"/>
        </w:rPr>
        <w:br/>
      </w:r>
      <w:r>
        <w:rPr>
          <w:rFonts w:hint="eastAsia"/>
        </w:rPr>
        <w:t>　　图表 全脂奶粉用途 应用</w:t>
      </w:r>
      <w:r>
        <w:rPr>
          <w:rFonts w:hint="eastAsia"/>
        </w:rPr>
        <w:br/>
      </w:r>
      <w:r>
        <w:rPr>
          <w:rFonts w:hint="eastAsia"/>
        </w:rPr>
        <w:t>　　图表 全脂奶粉主要特点</w:t>
      </w:r>
      <w:r>
        <w:rPr>
          <w:rFonts w:hint="eastAsia"/>
        </w:rPr>
        <w:br/>
      </w:r>
      <w:r>
        <w:rPr>
          <w:rFonts w:hint="eastAsia"/>
        </w:rPr>
        <w:t>　　图表 全脂奶粉产业链分析</w:t>
      </w:r>
      <w:r>
        <w:rPr>
          <w:rFonts w:hint="eastAsia"/>
        </w:rPr>
        <w:br/>
      </w:r>
      <w:r>
        <w:rPr>
          <w:rFonts w:hint="eastAsia"/>
        </w:rPr>
        <w:t>　　图表 全脂奶粉政策分析</w:t>
      </w:r>
      <w:r>
        <w:rPr>
          <w:rFonts w:hint="eastAsia"/>
        </w:rPr>
        <w:br/>
      </w:r>
      <w:r>
        <w:rPr>
          <w:rFonts w:hint="eastAsia"/>
        </w:rPr>
        <w:t>　　图表 全脂奶粉技术 专利</w:t>
      </w:r>
      <w:r>
        <w:rPr>
          <w:rFonts w:hint="eastAsia"/>
        </w:rPr>
        <w:br/>
      </w:r>
      <w:r>
        <w:rPr>
          <w:rFonts w:hint="eastAsia"/>
        </w:rPr>
        <w:t>　　……</w:t>
      </w:r>
      <w:r>
        <w:rPr>
          <w:rFonts w:hint="eastAsia"/>
        </w:rPr>
        <w:br/>
      </w:r>
      <w:r>
        <w:rPr>
          <w:rFonts w:hint="eastAsia"/>
        </w:rPr>
        <w:t>　　图表 2020-2025年中国全脂奶粉行业市场规模及增长情况</w:t>
      </w:r>
      <w:r>
        <w:rPr>
          <w:rFonts w:hint="eastAsia"/>
        </w:rPr>
        <w:br/>
      </w:r>
      <w:r>
        <w:rPr>
          <w:rFonts w:hint="eastAsia"/>
        </w:rPr>
        <w:t>　　图表 2020-2025年全脂奶粉行业市场容量分析</w:t>
      </w:r>
      <w:r>
        <w:rPr>
          <w:rFonts w:hint="eastAsia"/>
        </w:rPr>
        <w:br/>
      </w:r>
      <w:r>
        <w:rPr>
          <w:rFonts w:hint="eastAsia"/>
        </w:rPr>
        <w:t>　　图表 全脂奶粉生产现状</w:t>
      </w:r>
      <w:r>
        <w:rPr>
          <w:rFonts w:hint="eastAsia"/>
        </w:rPr>
        <w:br/>
      </w:r>
      <w:r>
        <w:rPr>
          <w:rFonts w:hint="eastAsia"/>
        </w:rPr>
        <w:t>　　图表 2020-2025年中国全脂奶粉行业产能统计</w:t>
      </w:r>
      <w:r>
        <w:rPr>
          <w:rFonts w:hint="eastAsia"/>
        </w:rPr>
        <w:br/>
      </w:r>
      <w:r>
        <w:rPr>
          <w:rFonts w:hint="eastAsia"/>
        </w:rPr>
        <w:t>　　图表 2020-2025年中国全脂奶粉行业产量及增长趋势</w:t>
      </w:r>
      <w:r>
        <w:rPr>
          <w:rFonts w:hint="eastAsia"/>
        </w:rPr>
        <w:br/>
      </w:r>
      <w:r>
        <w:rPr>
          <w:rFonts w:hint="eastAsia"/>
        </w:rPr>
        <w:t>　　图表 全脂奶粉行业动态</w:t>
      </w:r>
      <w:r>
        <w:rPr>
          <w:rFonts w:hint="eastAsia"/>
        </w:rPr>
        <w:br/>
      </w:r>
      <w:r>
        <w:rPr>
          <w:rFonts w:hint="eastAsia"/>
        </w:rPr>
        <w:t>　　图表 2020-2025年中国全脂奶粉市场需求量及增速统计</w:t>
      </w:r>
      <w:r>
        <w:rPr>
          <w:rFonts w:hint="eastAsia"/>
        </w:rPr>
        <w:br/>
      </w:r>
      <w:r>
        <w:rPr>
          <w:rFonts w:hint="eastAsia"/>
        </w:rPr>
        <w:t>　　图表 2020-2025年中国全脂奶粉行业销售收入 单位：亿元</w:t>
      </w:r>
      <w:r>
        <w:rPr>
          <w:rFonts w:hint="eastAsia"/>
        </w:rPr>
        <w:br/>
      </w:r>
      <w:r>
        <w:rPr>
          <w:rFonts w:hint="eastAsia"/>
        </w:rPr>
        <w:t>　　图表 2025年中国全脂奶粉行业需求领域分布格局</w:t>
      </w:r>
      <w:r>
        <w:rPr>
          <w:rFonts w:hint="eastAsia"/>
        </w:rPr>
        <w:br/>
      </w:r>
      <w:r>
        <w:rPr>
          <w:rFonts w:hint="eastAsia"/>
        </w:rPr>
        <w:t>　　图表 2020-2025年中国全脂奶粉行业利润总额统计</w:t>
      </w:r>
      <w:r>
        <w:rPr>
          <w:rFonts w:hint="eastAsia"/>
        </w:rPr>
        <w:br/>
      </w:r>
      <w:r>
        <w:rPr>
          <w:rFonts w:hint="eastAsia"/>
        </w:rPr>
        <w:t>　　图表 2020-2025年中国全脂奶粉进口情况分析</w:t>
      </w:r>
      <w:r>
        <w:rPr>
          <w:rFonts w:hint="eastAsia"/>
        </w:rPr>
        <w:br/>
      </w:r>
      <w:r>
        <w:rPr>
          <w:rFonts w:hint="eastAsia"/>
        </w:rPr>
        <w:t>　　图表 2020-2025年中国全脂奶粉出口情况分析</w:t>
      </w:r>
      <w:r>
        <w:rPr>
          <w:rFonts w:hint="eastAsia"/>
        </w:rPr>
        <w:br/>
      </w:r>
      <w:r>
        <w:rPr>
          <w:rFonts w:hint="eastAsia"/>
        </w:rPr>
        <w:t>　　图表 2020-2025年中国全脂奶粉行业企业数量情况 单位：家</w:t>
      </w:r>
      <w:r>
        <w:rPr>
          <w:rFonts w:hint="eastAsia"/>
        </w:rPr>
        <w:br/>
      </w:r>
      <w:r>
        <w:rPr>
          <w:rFonts w:hint="eastAsia"/>
        </w:rPr>
        <w:t>　　图表 2020-2025年中国全脂奶粉行业企业平均规模情况 单位：万元/家</w:t>
      </w:r>
      <w:r>
        <w:rPr>
          <w:rFonts w:hint="eastAsia"/>
        </w:rPr>
        <w:br/>
      </w:r>
      <w:r>
        <w:rPr>
          <w:rFonts w:hint="eastAsia"/>
        </w:rPr>
        <w:t>　　图表 2020-2025年中国全脂奶粉价格走势</w:t>
      </w:r>
      <w:r>
        <w:rPr>
          <w:rFonts w:hint="eastAsia"/>
        </w:rPr>
        <w:br/>
      </w:r>
      <w:r>
        <w:rPr>
          <w:rFonts w:hint="eastAsia"/>
        </w:rPr>
        <w:t>　　图表 2025年全脂奶粉成本和利润分析</w:t>
      </w:r>
      <w:r>
        <w:rPr>
          <w:rFonts w:hint="eastAsia"/>
        </w:rPr>
        <w:br/>
      </w:r>
      <w:r>
        <w:rPr>
          <w:rFonts w:hint="eastAsia"/>
        </w:rPr>
        <w:t>　　……</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全脂奶粉品牌</w:t>
      </w:r>
      <w:r>
        <w:rPr>
          <w:rFonts w:hint="eastAsia"/>
        </w:rPr>
        <w:br/>
      </w:r>
      <w:r>
        <w:rPr>
          <w:rFonts w:hint="eastAsia"/>
        </w:rPr>
        <w:t>　　图表 全脂奶粉企业（一）概况</w:t>
      </w:r>
      <w:r>
        <w:rPr>
          <w:rFonts w:hint="eastAsia"/>
        </w:rPr>
        <w:br/>
      </w:r>
      <w:r>
        <w:rPr>
          <w:rFonts w:hint="eastAsia"/>
        </w:rPr>
        <w:t>　　图表 企业全脂奶粉型号 规格</w:t>
      </w:r>
      <w:r>
        <w:rPr>
          <w:rFonts w:hint="eastAsia"/>
        </w:rPr>
        <w:br/>
      </w:r>
      <w:r>
        <w:rPr>
          <w:rFonts w:hint="eastAsia"/>
        </w:rPr>
        <w:t>　　图表 全脂奶粉企业（一）经营分析</w:t>
      </w:r>
      <w:r>
        <w:rPr>
          <w:rFonts w:hint="eastAsia"/>
        </w:rPr>
        <w:br/>
      </w:r>
      <w:r>
        <w:rPr>
          <w:rFonts w:hint="eastAsia"/>
        </w:rPr>
        <w:t>　　图表 全脂奶粉企业（一）盈利能力情况</w:t>
      </w:r>
      <w:r>
        <w:rPr>
          <w:rFonts w:hint="eastAsia"/>
        </w:rPr>
        <w:br/>
      </w:r>
      <w:r>
        <w:rPr>
          <w:rFonts w:hint="eastAsia"/>
        </w:rPr>
        <w:t>　　图表 全脂奶粉企业（一）偿债能力情况</w:t>
      </w:r>
      <w:r>
        <w:rPr>
          <w:rFonts w:hint="eastAsia"/>
        </w:rPr>
        <w:br/>
      </w:r>
      <w:r>
        <w:rPr>
          <w:rFonts w:hint="eastAsia"/>
        </w:rPr>
        <w:t>　　图表 全脂奶粉企业（一）运营能力情况</w:t>
      </w:r>
      <w:r>
        <w:rPr>
          <w:rFonts w:hint="eastAsia"/>
        </w:rPr>
        <w:br/>
      </w:r>
      <w:r>
        <w:rPr>
          <w:rFonts w:hint="eastAsia"/>
        </w:rPr>
        <w:t>　　图表 全脂奶粉企业（一）成长能力情况</w:t>
      </w:r>
      <w:r>
        <w:rPr>
          <w:rFonts w:hint="eastAsia"/>
        </w:rPr>
        <w:br/>
      </w:r>
      <w:r>
        <w:rPr>
          <w:rFonts w:hint="eastAsia"/>
        </w:rPr>
        <w:t>　　图表 全脂奶粉上游现状</w:t>
      </w:r>
      <w:r>
        <w:rPr>
          <w:rFonts w:hint="eastAsia"/>
        </w:rPr>
        <w:br/>
      </w:r>
      <w:r>
        <w:rPr>
          <w:rFonts w:hint="eastAsia"/>
        </w:rPr>
        <w:t>　　图表 全脂奶粉下游调研</w:t>
      </w:r>
      <w:r>
        <w:rPr>
          <w:rFonts w:hint="eastAsia"/>
        </w:rPr>
        <w:br/>
      </w:r>
      <w:r>
        <w:rPr>
          <w:rFonts w:hint="eastAsia"/>
        </w:rPr>
        <w:t>　　图表 全脂奶粉企业（二）概况</w:t>
      </w:r>
      <w:r>
        <w:rPr>
          <w:rFonts w:hint="eastAsia"/>
        </w:rPr>
        <w:br/>
      </w:r>
      <w:r>
        <w:rPr>
          <w:rFonts w:hint="eastAsia"/>
        </w:rPr>
        <w:t>　　图表 企业全脂奶粉型号 规格</w:t>
      </w:r>
      <w:r>
        <w:rPr>
          <w:rFonts w:hint="eastAsia"/>
        </w:rPr>
        <w:br/>
      </w:r>
      <w:r>
        <w:rPr>
          <w:rFonts w:hint="eastAsia"/>
        </w:rPr>
        <w:t>　　图表 全脂奶粉企业（二）经营分析</w:t>
      </w:r>
      <w:r>
        <w:rPr>
          <w:rFonts w:hint="eastAsia"/>
        </w:rPr>
        <w:br/>
      </w:r>
      <w:r>
        <w:rPr>
          <w:rFonts w:hint="eastAsia"/>
        </w:rPr>
        <w:t>　　图表 全脂奶粉企业（二）盈利能力情况</w:t>
      </w:r>
      <w:r>
        <w:rPr>
          <w:rFonts w:hint="eastAsia"/>
        </w:rPr>
        <w:br/>
      </w:r>
      <w:r>
        <w:rPr>
          <w:rFonts w:hint="eastAsia"/>
        </w:rPr>
        <w:t>　　图表 全脂奶粉企业（二）偿债能力情况</w:t>
      </w:r>
      <w:r>
        <w:rPr>
          <w:rFonts w:hint="eastAsia"/>
        </w:rPr>
        <w:br/>
      </w:r>
      <w:r>
        <w:rPr>
          <w:rFonts w:hint="eastAsia"/>
        </w:rPr>
        <w:t>　　图表 全脂奶粉企业（二）运营能力情况</w:t>
      </w:r>
      <w:r>
        <w:rPr>
          <w:rFonts w:hint="eastAsia"/>
        </w:rPr>
        <w:br/>
      </w:r>
      <w:r>
        <w:rPr>
          <w:rFonts w:hint="eastAsia"/>
        </w:rPr>
        <w:t>　　图表 全脂奶粉企业（二）成长能力情况</w:t>
      </w:r>
      <w:r>
        <w:rPr>
          <w:rFonts w:hint="eastAsia"/>
        </w:rPr>
        <w:br/>
      </w:r>
      <w:r>
        <w:rPr>
          <w:rFonts w:hint="eastAsia"/>
        </w:rPr>
        <w:t>　　图表 全脂奶粉企业（三）概况</w:t>
      </w:r>
      <w:r>
        <w:rPr>
          <w:rFonts w:hint="eastAsia"/>
        </w:rPr>
        <w:br/>
      </w:r>
      <w:r>
        <w:rPr>
          <w:rFonts w:hint="eastAsia"/>
        </w:rPr>
        <w:t>　　图表 企业全脂奶粉型号 规格</w:t>
      </w:r>
      <w:r>
        <w:rPr>
          <w:rFonts w:hint="eastAsia"/>
        </w:rPr>
        <w:br/>
      </w:r>
      <w:r>
        <w:rPr>
          <w:rFonts w:hint="eastAsia"/>
        </w:rPr>
        <w:t>　　图表 全脂奶粉企业（三）经营分析</w:t>
      </w:r>
      <w:r>
        <w:rPr>
          <w:rFonts w:hint="eastAsia"/>
        </w:rPr>
        <w:br/>
      </w:r>
      <w:r>
        <w:rPr>
          <w:rFonts w:hint="eastAsia"/>
        </w:rPr>
        <w:t>　　图表 全脂奶粉企业（三）盈利能力情况</w:t>
      </w:r>
      <w:r>
        <w:rPr>
          <w:rFonts w:hint="eastAsia"/>
        </w:rPr>
        <w:br/>
      </w:r>
      <w:r>
        <w:rPr>
          <w:rFonts w:hint="eastAsia"/>
        </w:rPr>
        <w:t>　　图表 全脂奶粉企业（三）偿债能力情况</w:t>
      </w:r>
      <w:r>
        <w:rPr>
          <w:rFonts w:hint="eastAsia"/>
        </w:rPr>
        <w:br/>
      </w:r>
      <w:r>
        <w:rPr>
          <w:rFonts w:hint="eastAsia"/>
        </w:rPr>
        <w:t>　　图表 全脂奶粉企业（三）运营能力情况</w:t>
      </w:r>
      <w:r>
        <w:rPr>
          <w:rFonts w:hint="eastAsia"/>
        </w:rPr>
        <w:br/>
      </w:r>
      <w:r>
        <w:rPr>
          <w:rFonts w:hint="eastAsia"/>
        </w:rPr>
        <w:t>　　图表 全脂奶粉企业（三）成长能力情况</w:t>
      </w:r>
      <w:r>
        <w:rPr>
          <w:rFonts w:hint="eastAsia"/>
        </w:rPr>
        <w:br/>
      </w:r>
      <w:r>
        <w:rPr>
          <w:rFonts w:hint="eastAsia"/>
        </w:rPr>
        <w:t>　　……</w:t>
      </w:r>
      <w:r>
        <w:rPr>
          <w:rFonts w:hint="eastAsia"/>
        </w:rPr>
        <w:br/>
      </w:r>
      <w:r>
        <w:rPr>
          <w:rFonts w:hint="eastAsia"/>
        </w:rPr>
        <w:t>　　图表 全脂奶粉优势</w:t>
      </w:r>
      <w:r>
        <w:rPr>
          <w:rFonts w:hint="eastAsia"/>
        </w:rPr>
        <w:br/>
      </w:r>
      <w:r>
        <w:rPr>
          <w:rFonts w:hint="eastAsia"/>
        </w:rPr>
        <w:t>　　图表 全脂奶粉劣势</w:t>
      </w:r>
      <w:r>
        <w:rPr>
          <w:rFonts w:hint="eastAsia"/>
        </w:rPr>
        <w:br/>
      </w:r>
      <w:r>
        <w:rPr>
          <w:rFonts w:hint="eastAsia"/>
        </w:rPr>
        <w:t>　　图表 全脂奶粉机会</w:t>
      </w:r>
      <w:r>
        <w:rPr>
          <w:rFonts w:hint="eastAsia"/>
        </w:rPr>
        <w:br/>
      </w:r>
      <w:r>
        <w:rPr>
          <w:rFonts w:hint="eastAsia"/>
        </w:rPr>
        <w:t>　　图表 全脂奶粉威胁</w:t>
      </w:r>
      <w:r>
        <w:rPr>
          <w:rFonts w:hint="eastAsia"/>
        </w:rPr>
        <w:br/>
      </w:r>
      <w:r>
        <w:rPr>
          <w:rFonts w:hint="eastAsia"/>
        </w:rPr>
        <w:t>　　图表 2026-2032年中国全脂奶粉行业产能预测</w:t>
      </w:r>
      <w:r>
        <w:rPr>
          <w:rFonts w:hint="eastAsia"/>
        </w:rPr>
        <w:br/>
      </w:r>
      <w:r>
        <w:rPr>
          <w:rFonts w:hint="eastAsia"/>
        </w:rPr>
        <w:t>　　图表 2026-2032年中国全脂奶粉行业产量预测</w:t>
      </w:r>
      <w:r>
        <w:rPr>
          <w:rFonts w:hint="eastAsia"/>
        </w:rPr>
        <w:br/>
      </w:r>
      <w:r>
        <w:rPr>
          <w:rFonts w:hint="eastAsia"/>
        </w:rPr>
        <w:t>　　图表 2026-2032年中国全脂奶粉市场销售预测</w:t>
      </w:r>
      <w:r>
        <w:rPr>
          <w:rFonts w:hint="eastAsia"/>
        </w:rPr>
        <w:br/>
      </w:r>
      <w:r>
        <w:rPr>
          <w:rFonts w:hint="eastAsia"/>
        </w:rPr>
        <w:t>　　图表 2026-2032年中国全脂奶粉行业市场规模预测</w:t>
      </w:r>
      <w:r>
        <w:rPr>
          <w:rFonts w:hint="eastAsia"/>
        </w:rPr>
        <w:br/>
      </w:r>
      <w:r>
        <w:rPr>
          <w:rFonts w:hint="eastAsia"/>
        </w:rPr>
        <w:t>　　图表 2026-2032年中国全脂奶粉市场前景分析</w:t>
      </w:r>
      <w:r>
        <w:rPr>
          <w:rFonts w:hint="eastAsia"/>
        </w:rPr>
        <w:br/>
      </w:r>
      <w:r>
        <w:rPr>
          <w:rFonts w:hint="eastAsia"/>
        </w:rPr>
        <w:t>　　图表 2026-2032年中国全脂奶粉行业风险分析</w:t>
      </w:r>
      <w:r>
        <w:rPr>
          <w:rFonts w:hint="eastAsia"/>
        </w:rPr>
        <w:br/>
      </w:r>
      <w:r>
        <w:rPr>
          <w:rFonts w:hint="eastAsia"/>
        </w:rPr>
        <w:t>　　图表 2026-2032年中国全脂奶粉行业发展趋势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8fa2ba7fc4c20" w:history="1">
        <w:r>
          <w:rPr>
            <w:rStyle w:val="Hyperlink"/>
          </w:rPr>
          <w:t>2026-2032年全球与中国全脂奶粉行业研究分析及前景趋势报告</w:t>
        </w:r>
      </w:hyperlink>
      <w:r>
        <w:rPr>
          <w:color w:val="C00000"/>
        </w:rPr>
        <w:t>》，报告编号：</w:t>
      </w:r>
      <w:r>
        <w:rPr>
          <w:rFonts w:hint="eastAsia"/>
          <w:color w:val="C00000"/>
        </w:rPr>
        <w:t>10A9880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8fa2ba7fc4c20" w:history="1">
        <w:r>
          <w:rPr>
            <w:rStyle w:val="Hyperlink"/>
          </w:rPr>
          <w:t>https://www.20087.com/DiaoYan/2012-06/quanzhinaifenshichanggongqiuyanjiu656.html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热点：全脂奶和脱脂奶哪个营养更好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9c26d4fe3490e" w:history="1">
      <w:r>
        <w:rPr>
          <w:rStyle w:val="Hyperlink"/>
        </w:rPr>
        <w:t>2026-2032年全球与中国全脂奶粉行业研究分析及前景趋势报告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uanzhinaifenshichanggongqiuyanjiu656.html" TargetMode="External" Id="R9078fa2ba7fc4c20" /></Relationships>
</file>

<file path=word/_rels/header2.xml.rels>&#65279;<?xml version="1.0" encoding="utf-8"?><Relationships xmlns="http://schemas.openxmlformats.org/package/2006/relationships"><Relationship Type="http://schemas.openxmlformats.org/officeDocument/2006/relationships/hyperlink" Target="https://www.20087.com/DiaoYan/2012-06/quanzhinaifenshichanggongqiuyanjiu656.html" TargetMode="External" Id="Rf389c26d4fe3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2026-04-29T23:59:51Z</dcterms:created>
  <dcterms:modified xsi:type="dcterms:W3CDTF">2026-04-30T00:59:51Z</dcterms:modified>
  <dc:subject>2026-2032年全球与中国全脂奶粉行业研究分析及前景趋势报告</dc:subject>
  <dc:title>2026-2032年全球与中国全脂奶粉行业研究分析及前景趋势报告</dc:title>
  <cp:keywords>2026-2032年全球与中国全脂奶粉行业研究分析及前景趋势报告</cp:keywords>
  <dc:description>2026-2032年全球与中国全脂奶粉行业研究分析及前景趋势报告</dc:description>
</cp:coreProperties>
</file>