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816b90c6a45cc" w:history="1">
              <w:r>
                <w:rPr>
                  <w:rStyle w:val="Hyperlink"/>
                </w:rPr>
                <w:t>2025年版中国公安信息化与IT应用行业深度调研及发展趋势分析报告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816b90c6a45cc" w:history="1">
              <w:r>
                <w:rPr>
                  <w:rStyle w:val="Hyperlink"/>
                </w:rPr>
                <w:t>2025年版中国公安信息化与IT应用行业深度调研及发展趋势分析报告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816b90c6a45cc" w:history="1">
                <w:r>
                  <w:rPr>
                    <w:rStyle w:val="Hyperlink"/>
                  </w:rPr>
                  <w:t>https://www.20087.com/7/03/GongAnXinXiHuaYuITYingYongDeXian.html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是指运用信息技术提高公共安全管理和执法效能的过程。近年来，随着大数据、云计算、人工智能等技术的迅速发展，公安部门的信息化建设进入了高速发展阶段。智能化的警务平台、视频监控系统、人脸识别技术和犯罪预测模型等，大大提升了案件侦破率和公共服务水平。</w:t>
      </w:r>
      <w:r>
        <w:rPr>
          <w:rFonts w:hint="eastAsia"/>
        </w:rPr>
        <w:br/>
      </w:r>
      <w:r>
        <w:rPr>
          <w:rFonts w:hint="eastAsia"/>
        </w:rPr>
        <w:t>　　未来，公安信息化将更加依赖于数据驱动的决策和预测性分析。物联网（IoT）设备的广泛部署将产生海量数据，为犯罪模式分析和社区治安提供实时信息。同时，区块链技术可能用于增强证据链的完整性和透明度，而量子计算的潜在应用可能在加密和数据安全方面开辟新途径。此外，随着公民隐私意识的提高，如何在加强安全的同时保护个人隐私，将是公安信息化发展需重点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16b90c6a45cc" w:history="1">
        <w:r>
          <w:rPr>
            <w:rStyle w:val="Hyperlink"/>
          </w:rPr>
          <w:t>2025年版中国公安信息化与IT应用行业深度调研及发展趋势分析报告</w:t>
        </w:r>
      </w:hyperlink>
      <w:r>
        <w:rPr>
          <w:rFonts w:hint="eastAsia"/>
        </w:rPr>
        <w:t>》基于多年市场监测与行业研究，全面分析了公安信息化与IT应用行业的现状、市场需求及市场规模，详细解读了公安信息化与IT应用产业链结构、价格趋势及细分市场特点。报告科学预测了行业前景与发展方向，重点剖析了品牌竞争格局、市场集中度及主要企业的经营表现，并通过SWOT分析揭示了公安信息化与IT应用行业机遇与风险。为投资者和决策者提供专业、客观的战略建议，是把握公安信息化与IT应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公安行业IT应用行业发展现状</w:t>
      </w:r>
      <w:r>
        <w:rPr>
          <w:rFonts w:hint="eastAsia"/>
        </w:rPr>
        <w:br/>
      </w:r>
      <w:r>
        <w:rPr>
          <w:rFonts w:hint="eastAsia"/>
        </w:rPr>
        <w:t>第一章 中国公安行业IT应用行业发展概述</w:t>
      </w:r>
      <w:r>
        <w:rPr>
          <w:rFonts w:hint="eastAsia"/>
        </w:rPr>
        <w:br/>
      </w:r>
      <w:r>
        <w:rPr>
          <w:rFonts w:hint="eastAsia"/>
        </w:rPr>
        <w:t>　　第一节 公安行业IT应用行业发展情况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2020-2025年中国公安行业IT应用行业分析</w:t>
      </w:r>
      <w:r>
        <w:rPr>
          <w:rFonts w:hint="eastAsia"/>
        </w:rPr>
        <w:br/>
      </w:r>
      <w:r>
        <w:rPr>
          <w:rFonts w:hint="eastAsia"/>
        </w:rPr>
        <w:t>　　　　一、国家发展基本规划</w:t>
      </w:r>
      <w:r>
        <w:rPr>
          <w:rFonts w:hint="eastAsia"/>
        </w:rPr>
        <w:br/>
      </w:r>
      <w:r>
        <w:rPr>
          <w:rFonts w:hint="eastAsia"/>
        </w:rPr>
        <w:t>　　　　二、行业发展政策规划</w:t>
      </w:r>
      <w:r>
        <w:rPr>
          <w:rFonts w:hint="eastAsia"/>
        </w:rPr>
        <w:br/>
      </w:r>
      <w:r>
        <w:rPr>
          <w:rFonts w:hint="eastAsia"/>
        </w:rPr>
        <w:t>　　　　三、行业市场主要情况</w:t>
      </w:r>
      <w:r>
        <w:rPr>
          <w:rFonts w:hint="eastAsia"/>
        </w:rPr>
        <w:br/>
      </w:r>
      <w:r>
        <w:rPr>
          <w:rFonts w:hint="eastAsia"/>
        </w:rPr>
        <w:t>　　　　四、行业总体发展情况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中国公安行业IT应用行业的国际比较分析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公安行业IT应用行业市场供给分析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公安行业IT应用市场需求分析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一、公安行业IT应用行业需求市场</w:t>
      </w:r>
      <w:r>
        <w:rPr>
          <w:rFonts w:hint="eastAsia"/>
        </w:rPr>
        <w:br/>
      </w:r>
      <w:r>
        <w:rPr>
          <w:rFonts w:hint="eastAsia"/>
        </w:rPr>
        <w:t>　　　　二、公安行业IT应用行业客户结构</w:t>
      </w:r>
      <w:r>
        <w:rPr>
          <w:rFonts w:hint="eastAsia"/>
        </w:rPr>
        <w:br/>
      </w:r>
      <w:r>
        <w:rPr>
          <w:rFonts w:hint="eastAsia"/>
        </w:rPr>
        <w:t>　　　　三、公安行业IT应用行业需求的地区差异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一、公安行业IT应用行业的需求预测</w:t>
      </w:r>
      <w:r>
        <w:rPr>
          <w:rFonts w:hint="eastAsia"/>
        </w:rPr>
        <w:br/>
      </w:r>
      <w:r>
        <w:rPr>
          <w:rFonts w:hint="eastAsia"/>
        </w:rPr>
        <w:t>　　　　二、供求平衡分析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第三节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公安行业IT应用产业链的分析公安信息化与IT</w:t>
      </w:r>
      <w:r>
        <w:rPr>
          <w:rFonts w:hint="eastAsia"/>
        </w:rPr>
        <w:br/>
      </w:r>
      <w:r>
        <w:rPr>
          <w:rFonts w:hint="eastAsia"/>
        </w:rPr>
        <w:t>　　第一节 主要环节的增值空间</w:t>
      </w:r>
      <w:r>
        <w:rPr>
          <w:rFonts w:hint="eastAsia"/>
        </w:rPr>
        <w:br/>
      </w:r>
      <w:r>
        <w:rPr>
          <w:rFonts w:hint="eastAsia"/>
        </w:rPr>
        <w:t>　　第二节 2020-2025年公安行业信息化建设进展状况</w:t>
      </w:r>
      <w:r>
        <w:rPr>
          <w:rFonts w:hint="eastAsia"/>
        </w:rPr>
        <w:br/>
      </w:r>
      <w:r>
        <w:rPr>
          <w:rFonts w:hint="eastAsia"/>
        </w:rPr>
        <w:t>　　第三节 中国公安行业信息化建设重点</w:t>
      </w:r>
      <w:r>
        <w:rPr>
          <w:rFonts w:hint="eastAsia"/>
        </w:rPr>
        <w:br/>
      </w:r>
      <w:r>
        <w:rPr>
          <w:rFonts w:hint="eastAsia"/>
        </w:rPr>
        <w:t>　　第四节 公安行业信息化建设面临和存在的问题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我国公安行业信息化投资总体状况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二、投入结构变化分析</w:t>
      </w:r>
      <w:r>
        <w:rPr>
          <w:rFonts w:hint="eastAsia"/>
        </w:rPr>
        <w:br/>
      </w:r>
      <w:r>
        <w:rPr>
          <w:rFonts w:hint="eastAsia"/>
        </w:rPr>
        <w:t>　　第五节 我国公安行业信息化硬件投资状况</w:t>
      </w:r>
      <w:r>
        <w:rPr>
          <w:rFonts w:hint="eastAsia"/>
        </w:rPr>
        <w:br/>
      </w:r>
      <w:r>
        <w:rPr>
          <w:rFonts w:hint="eastAsia"/>
        </w:rPr>
        <w:t>　　第六节 我国公安行业软件产品投资状况</w:t>
      </w:r>
      <w:r>
        <w:rPr>
          <w:rFonts w:hint="eastAsia"/>
        </w:rPr>
        <w:br/>
      </w:r>
      <w:r>
        <w:rPr>
          <w:rFonts w:hint="eastAsia"/>
        </w:rPr>
        <w:t>　　第七节 我国公安行业IT服务投资状况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公安行业IT应用行业领域2025-2031年需求量预测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2025-2031年公安行业IT应用行业领域需求产品（服务）功能预测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2025-2031年公安行业IT应用行业领域需求产品（服务）市场格局预测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公安行业IT应用产业竞争格局分析</w:t>
      </w:r>
      <w:r>
        <w:rPr>
          <w:rFonts w:hint="eastAsia"/>
        </w:rPr>
        <w:br/>
      </w:r>
      <w:r>
        <w:rPr>
          <w:rFonts w:hint="eastAsia"/>
        </w:rPr>
        <w:t>第七章 公安行业IT应用市场竞争格局分析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2020-2025年公安行业IT采购大单情况</w:t>
      </w:r>
      <w:r>
        <w:rPr>
          <w:rFonts w:hint="eastAsia"/>
        </w:rPr>
        <w:br/>
      </w:r>
      <w:r>
        <w:rPr>
          <w:rFonts w:hint="eastAsia"/>
        </w:rPr>
        <w:t>　　第五节 公安行业IT应用行业竞争格局分析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一、2020-2025年公安行业IT应用行业竞争分析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二、2020-2025年国内外公安行业IT应用竞争分析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三、2020-2025年中国公安行业IT应用市场竞争分析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“金盾工程”IT系统建设主要厂商的表现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三、中国公安行业IT应用行业参与国际竞争的战略市场定位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浪潮（北京）电子信息有限公司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中科软科技股份有限公司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武汉长软华成系统有限公司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厦门市巨龙软件工程有限公司</w:t>
      </w:r>
      <w:r>
        <w:rPr>
          <w:rFonts w:hint="eastAsia"/>
        </w:rPr>
        <w:br/>
      </w:r>
      <w:r>
        <w:rPr>
          <w:rFonts w:hint="eastAsia"/>
        </w:rPr>
        <w:t>　　第七节 北京博瑞巨龙电脑技术有限公司</w:t>
      </w:r>
      <w:r>
        <w:rPr>
          <w:rFonts w:hint="eastAsia"/>
        </w:rPr>
        <w:br/>
      </w:r>
      <w:r>
        <w:rPr>
          <w:rFonts w:hint="eastAsia"/>
        </w:rPr>
        <w:t>　　第八节 北京东方金指科技有限公司</w:t>
      </w:r>
      <w:r>
        <w:rPr>
          <w:rFonts w:hint="eastAsia"/>
        </w:rPr>
        <w:br/>
      </w:r>
      <w:r>
        <w:rPr>
          <w:rFonts w:hint="eastAsia"/>
        </w:rPr>
        <w:t>　　第九节 深圳市世纪安软信息技术有限公司</w:t>
      </w:r>
      <w:r>
        <w:rPr>
          <w:rFonts w:hint="eastAsia"/>
        </w:rPr>
        <w:br/>
      </w:r>
      <w:r>
        <w:rPr>
          <w:rFonts w:hint="eastAsia"/>
        </w:rPr>
        <w:t>　　第十节 中兴通讯股份有限公司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公安行业IT应用产业发展关键趋势与投资方向推荐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2020-2025年中国公安行业IT应用行业整体运行指标分析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中国公安行业IT应用行业总体规模分析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中国公安行业IT应用行业产销分析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2025-2031年公安行业IT应用行业投资价值评估分析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　营销分析与营销模式推荐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816b90c6a45cc" w:history="1">
        <w:r>
          <w:rPr>
            <w:rStyle w:val="Hyperlink"/>
          </w:rPr>
          <w:t>2025年版中国公安信息化与IT应用行业深度调研及发展趋势分析报告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816b90c6a45cc" w:history="1">
        <w:r>
          <w:rPr>
            <w:rStyle w:val="Hyperlink"/>
          </w:rPr>
          <w:t>https://www.20087.com/7/03/GongAnXinXiHuaYuITYingYongDeXian.html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未来发展方向、公安信息化与IT应用的区别、公安信息化包括哪些、公安信息化应用技能有哪些、大数据技术与公安技术的联系、公安信息化的前景、公安机关信息化应用、公安信息化技术基础、警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c773609f24e68" w:history="1">
      <w:r>
        <w:rPr>
          <w:rStyle w:val="Hyperlink"/>
        </w:rPr>
        <w:t>2025年版中国公安信息化与IT应用行业深度调研及发展趋势分析报告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ongAnXinXiHuaYuITYingYongDeXian.html" TargetMode="External" Id="R6e8816b90c6a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ongAnXinXiHuaYuITYingYongDeXian.html" TargetMode="External" Id="R73fc773609f2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2024-12-09T07:51:00Z</dcterms:created>
  <dcterms:modified xsi:type="dcterms:W3CDTF">2024-12-09T08:51:00Z</dcterms:modified>
  <dc:subject>2025年版中国公安信息化与IT应用行业深度调研及发展趋势分析报告</dc:subject>
  <dc:title>2025年版中国公安信息化与IT应用行业深度调研及发展趋势分析报告</dc:title>
  <cp:keywords>2025年版中国公安信息化与IT应用行业深度调研及发展趋势分析报告</cp:keywords>
  <dc:description>2025年版中国公安信息化与IT应用行业深度调研及发展趋势分析报告</dc:description>
</cp:coreProperties>
</file>