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765a4f82e4042" w:history="1">
              <w:r>
                <w:rPr>
                  <w:rStyle w:val="Hyperlink"/>
                </w:rPr>
                <w:t>2025-2031年中国IP网关市场现状与前景趋势预测报告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765a4f82e4042" w:history="1">
              <w:r>
                <w:rPr>
                  <w:rStyle w:val="Hyperlink"/>
                </w:rPr>
                <w:t>2025-2031年中国IP网关市场现状与前景趋势预测报告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765a4f82e4042" w:history="1">
                <w:r>
                  <w:rPr>
                    <w:rStyle w:val="Hyperlink"/>
                  </w:rPr>
                  <w:t>https://www.20087.com/9/26/IPWangGuanHangYeFaZhanQuShi.html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网关是一种用于网络间数据传输的关键设备，在网络通信领域有着重要的应用。近年来，随着信息技术的发展和技术进步，IP网关市场需求持续增长。目前，IP网关不仅在网络传输速率、安全性方面有所提高，还在兼容性、管理便利性方面实现了优化。随着新技术和网络安全技术的应用，IP网关能够更好地适应不同网络环境的需求，提高了网络传输的效率和安全性。此外，随着消费者对高效能、安全网络设备的需求增加，IP网关的设计更加注重提高其在网络传输速率和安全性方面的表现。</w:t>
      </w:r>
      <w:r>
        <w:rPr>
          <w:rFonts w:hint="eastAsia"/>
        </w:rPr>
        <w:br/>
      </w:r>
      <w:r>
        <w:rPr>
          <w:rFonts w:hint="eastAsia"/>
        </w:rPr>
        <w:t>　　未来，IP网关的发展将主要体现在以下几个方面：一是随着相关行业的发展，IP网关将更加注重提高其在网络传输速率和安全性方面的表现；二是随着新技术和网络安全技术的应用，IP网关将更加注重提高其在兼容性和管理便利性方面的表现；三是随着环保法规的趋严，IP网关将更加注重采用环保材料和减少生产过程中的环境污染；四是随着可持续发展理念的推广，IP网关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765a4f82e4042" w:history="1">
        <w:r>
          <w:rPr>
            <w:rStyle w:val="Hyperlink"/>
          </w:rPr>
          <w:t>2025-2031年中国IP网关市场现状与前景趋势预测报告</w:t>
        </w:r>
      </w:hyperlink>
      <w:r>
        <w:rPr>
          <w:rFonts w:hint="eastAsia"/>
        </w:rPr>
        <w:t>》从市场规模、需求变化及价格动态等维度，系统解析了IP网关行业的现状与发展趋势。报告深入分析了IP网关产业链各环节，科学预测了市场前景与技术发展方向，同时聚焦IP网关细分市场特点及重点企业的经营表现，揭示了IP网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IP网关行业界定</w:t>
      </w:r>
      <w:r>
        <w:rPr>
          <w:rFonts w:hint="eastAsia"/>
        </w:rPr>
        <w:br/>
      </w:r>
      <w:r>
        <w:rPr>
          <w:rFonts w:hint="eastAsia"/>
        </w:rPr>
        <w:t>　　第一节 IP网关行业定义</w:t>
      </w:r>
      <w:r>
        <w:rPr>
          <w:rFonts w:hint="eastAsia"/>
        </w:rPr>
        <w:br/>
      </w:r>
      <w:r>
        <w:rPr>
          <w:rFonts w:hint="eastAsia"/>
        </w:rPr>
        <w:t>　　第二节 IP网关行业特点分析</w:t>
      </w:r>
      <w:r>
        <w:rPr>
          <w:rFonts w:hint="eastAsia"/>
        </w:rPr>
        <w:br/>
      </w:r>
      <w:r>
        <w:rPr>
          <w:rFonts w:hint="eastAsia"/>
        </w:rPr>
        <w:t>　　第三节 IP网关产业链分析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2025年世界IP网关行业市场运行形势分析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2025年全球IP网关行业发展概况</w:t>
      </w:r>
      <w:r>
        <w:rPr>
          <w:rFonts w:hint="eastAsia"/>
        </w:rPr>
        <w:br/>
      </w:r>
      <w:r>
        <w:rPr>
          <w:rFonts w:hint="eastAsia"/>
        </w:rPr>
        <w:t>　　第二节 世界IP网关行业发展走势</w:t>
      </w:r>
      <w:r>
        <w:rPr>
          <w:rFonts w:hint="eastAsia"/>
        </w:rPr>
        <w:br/>
      </w:r>
      <w:r>
        <w:rPr>
          <w:rFonts w:hint="eastAsia"/>
        </w:rPr>
        <w:t>　　　　二、全球IP网关行业市场分布情况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三、全球IP网关行业发展趋势分析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全球IP网关行业重点国家和区域分析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中国IP网关行业发展环境分析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2025年IP网关行业技术发展现状及趋势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当前我国IP网关技术发展现状</w:t>
      </w:r>
      <w:r>
        <w:rPr>
          <w:rFonts w:hint="eastAsia"/>
        </w:rPr>
        <w:br/>
      </w:r>
      <w:r>
        <w:rPr>
          <w:rFonts w:hint="eastAsia"/>
        </w:rPr>
        <w:t>　　第二节 中外IP网关技术差距及产生差距的主要原因分析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提高我国IP网关技术的对策</w:t>
      </w:r>
      <w:r>
        <w:rPr>
          <w:rFonts w:hint="eastAsia"/>
        </w:rPr>
        <w:br/>
      </w:r>
      <w:r>
        <w:rPr>
          <w:rFonts w:hint="eastAsia"/>
        </w:rPr>
        <w:t>　　第四节 我国IP网关研发、设计发展趋势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中国IP网关发展现状调研</w:t>
      </w:r>
      <w:r>
        <w:rPr>
          <w:rFonts w:hint="eastAsia"/>
        </w:rPr>
        <w:br/>
      </w:r>
      <w:r>
        <w:rPr>
          <w:rFonts w:hint="eastAsia"/>
        </w:rPr>
        <w:t>　　第一节 中国IP网关市场现状分析</w:t>
      </w:r>
      <w:r>
        <w:rPr>
          <w:rFonts w:hint="eastAsia"/>
        </w:rPr>
        <w:br/>
      </w:r>
      <w:r>
        <w:rPr>
          <w:rFonts w:hint="eastAsia"/>
        </w:rPr>
        <w:t>　　第二节 中国IP网关行业产量情况分析及预测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一、IP网关总体产能规模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三、2020-2025年中国IP网关产量统计</w:t>
      </w:r>
      <w:r>
        <w:rPr>
          <w:rFonts w:hint="eastAsia"/>
        </w:rPr>
        <w:br/>
      </w:r>
      <w:r>
        <w:rPr>
          <w:rFonts w:hint="eastAsia"/>
        </w:rPr>
        <w:t>　　　　二、IP网关生产区域分布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三、2025-2031年中国IP网关产量预测分析</w:t>
      </w:r>
      <w:r>
        <w:rPr>
          <w:rFonts w:hint="eastAsia"/>
        </w:rPr>
        <w:br/>
      </w:r>
      <w:r>
        <w:rPr>
          <w:rFonts w:hint="eastAsia"/>
        </w:rPr>
        <w:t>　　第三节 中国IP网关市场需求分析及预测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一、中国IP网关市场需求特点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二、2020-2025年中国IP网关市场需求量统计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三、2025-2031年中国IP网关市场需求量预测分析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中国IP网关行业进出口情况分析预测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2020-2025年中国IP网关行业进出口情况分析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一、2020-2025年中国IP网关行业进口分析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二、2020-2025年中国IP网关行业出口分析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2025-2031年中国IP网关行业进出口情况预测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一、2025-2031年中国IP网关行业进口预测分析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二、2025-2031年中国IP网关行业出口预测分析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影响IP网关行业进出口变化的主要原因分析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2020-2025年中国IP网关行业重点地区调研分析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一、中国IP网关行业重点区域市场结构调研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二、**地区IP网关市场调研分析</w:t>
      </w:r>
      <w:r>
        <w:rPr>
          <w:rFonts w:hint="eastAsia"/>
        </w:rPr>
        <w:br/>
      </w:r>
      <w:r>
        <w:rPr>
          <w:rFonts w:hint="eastAsia"/>
        </w:rPr>
        <w:t>　　　　三、**地区IP网关市场调研分析</w:t>
      </w:r>
      <w:r>
        <w:rPr>
          <w:rFonts w:hint="eastAsia"/>
        </w:rPr>
        <w:br/>
      </w:r>
      <w:r>
        <w:rPr>
          <w:rFonts w:hint="eastAsia"/>
        </w:rPr>
        <w:t>　　　　四、**地区IP网关市场调研分析</w:t>
      </w:r>
      <w:r>
        <w:rPr>
          <w:rFonts w:hint="eastAsia"/>
        </w:rPr>
        <w:br/>
      </w:r>
      <w:r>
        <w:rPr>
          <w:rFonts w:hint="eastAsia"/>
        </w:rPr>
        <w:t>　　　　五、**地区IP网关市场调研分析</w:t>
      </w:r>
      <w:r>
        <w:rPr>
          <w:rFonts w:hint="eastAsia"/>
        </w:rPr>
        <w:br/>
      </w:r>
      <w:r>
        <w:rPr>
          <w:rFonts w:hint="eastAsia"/>
        </w:rPr>
        <w:t>　　　　六、**地区IP网关市场调研分析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IP网关行业竞争格局分析</w:t>
      </w:r>
      <w:r>
        <w:rPr>
          <w:rFonts w:hint="eastAsia"/>
        </w:rPr>
        <w:br/>
      </w:r>
      <w:r>
        <w:rPr>
          <w:rFonts w:hint="eastAsia"/>
        </w:rPr>
        <w:t>　　第一节 IP网关行业集中度分析</w:t>
      </w:r>
      <w:r>
        <w:rPr>
          <w:rFonts w:hint="eastAsia"/>
        </w:rPr>
        <w:br/>
      </w:r>
      <w:r>
        <w:rPr>
          <w:rFonts w:hint="eastAsia"/>
        </w:rPr>
        <w:t>　　　　一、IP网关市场集中度分析</w:t>
      </w:r>
      <w:r>
        <w:rPr>
          <w:rFonts w:hint="eastAsia"/>
        </w:rPr>
        <w:br/>
      </w:r>
      <w:r>
        <w:rPr>
          <w:rFonts w:hint="eastAsia"/>
        </w:rPr>
        <w:t>　　　　二、IP网关企业集中度分析</w:t>
      </w:r>
      <w:r>
        <w:rPr>
          <w:rFonts w:hint="eastAsia"/>
        </w:rPr>
        <w:br/>
      </w:r>
      <w:r>
        <w:rPr>
          <w:rFonts w:hint="eastAsia"/>
        </w:rPr>
        <w:t>　　　　三、IP网关区域集中度分析</w:t>
      </w:r>
      <w:r>
        <w:rPr>
          <w:rFonts w:hint="eastAsia"/>
        </w:rPr>
        <w:br/>
      </w:r>
      <w:r>
        <w:rPr>
          <w:rFonts w:hint="eastAsia"/>
        </w:rPr>
        <w:t>　　第二节 IP网关行业主要企业竞争力分析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IP网关行业竞争格局分析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一、2025年IP网关行业竞争分析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二、2025年中外IP网关产品竞争分析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三、2020-2025年我国IP网关市场竞争分析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四、2025-2031年国内主要IP网关企业动向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IP网关行业细分产品市场调研分析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IP网关行业上、下游市场分析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IP网关行业上游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IP网关行业下游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IP网关行业重点企业发展调研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IP网关重点企业（一）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IP网关重点企业（二）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IP网关重点企业（三）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IP网关重点企业（四）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IP网关重点企业（五）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IP网关重点企业（六）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IP网关企业管理策略建议</w:t>
      </w:r>
      <w:r>
        <w:rPr>
          <w:rFonts w:hint="eastAsia"/>
        </w:rPr>
        <w:br/>
      </w:r>
      <w:r>
        <w:rPr>
          <w:rFonts w:hint="eastAsia"/>
        </w:rPr>
        <w:t>　　第一节 提高IP网关企业竞争力的策略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一、提高中国IP网关企业核心竞争力的对策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二、IP网关企业提升竞争力的主要方向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三、影响IP网关企业核心竞争力的因素及提升途径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四、提高IP网关企业竞争力的策略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对我国IP网关品牌的战略思考</w:t>
      </w:r>
      <w:r>
        <w:rPr>
          <w:rFonts w:hint="eastAsia"/>
        </w:rPr>
        <w:br/>
      </w:r>
      <w:r>
        <w:rPr>
          <w:rFonts w:hint="eastAsia"/>
        </w:rPr>
        <w:t>　　　　一、IP网关实施品牌战略的意义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二、IP网关企业品牌的现状分析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三、我国IP网关企业的品牌战略</w:t>
      </w:r>
      <w:r>
        <w:rPr>
          <w:rFonts w:hint="eastAsia"/>
        </w:rPr>
        <w:br/>
      </w:r>
      <w:r>
        <w:rPr>
          <w:rFonts w:hint="eastAsia"/>
        </w:rPr>
        <w:t>　　　　四、IP网关品牌战略管理的策略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2025-2031年中国IP网关行业前景与风险预测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2025年中国IP网关市场前景分析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2025-2031年中国IP网关发展趋势预测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2025-2031年中国IP网关行业投资特性分析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一、2025-2031年中国IP网关行业进入壁垒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二、2025-2031年中国IP网关行业盈利模式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三、2025-2031年中国IP网关行业盈利因素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2025-2031年中国IP网关行业投资机会分析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一、2025-2031年中国IP网关细分市场投资机会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二、2025-2031年中国IP网关行业区域市场投资潜力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2025-2031年中国IP网关行业投资风险分析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一、2025-2031年中国IP网关行业市场竞争风险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二、2025-2031年中国IP网关行业技术风险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三、2025-2031年中国IP网关行业政策风险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四、2025-2031年中国IP网关行业进入退出风险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IP网关行业研究结论</w:t>
      </w:r>
      <w:r>
        <w:rPr>
          <w:rFonts w:hint="eastAsia"/>
        </w:rPr>
        <w:br/>
      </w:r>
      <w:r>
        <w:rPr>
          <w:rFonts w:hint="eastAsia"/>
        </w:rPr>
        <w:t>　　第二节 IP网关行业投资价值评估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　IP网关行业投资建议</w:t>
      </w:r>
      <w:r>
        <w:rPr>
          <w:rFonts w:hint="eastAsia"/>
        </w:rPr>
        <w:br/>
      </w:r>
      <w:r>
        <w:rPr>
          <w:rFonts w:hint="eastAsia"/>
        </w:rPr>
        <w:t>　　　　一、IP网关行业投资策略建议</w:t>
      </w:r>
      <w:r>
        <w:rPr>
          <w:rFonts w:hint="eastAsia"/>
        </w:rPr>
        <w:br/>
      </w:r>
      <w:r>
        <w:rPr>
          <w:rFonts w:hint="eastAsia"/>
        </w:rPr>
        <w:t>　　　　二、IP网关行业投资方向建议</w:t>
      </w:r>
      <w:r>
        <w:rPr>
          <w:rFonts w:hint="eastAsia"/>
        </w:rPr>
        <w:br/>
      </w:r>
      <w:r>
        <w:rPr>
          <w:rFonts w:hint="eastAsia"/>
        </w:rPr>
        <w:t>　　　　三、IP网关行业投资方式建议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IP网关行业历程</w:t>
      </w:r>
      <w:r>
        <w:rPr>
          <w:rFonts w:hint="eastAsia"/>
        </w:rPr>
        <w:br/>
      </w:r>
      <w:r>
        <w:rPr>
          <w:rFonts w:hint="eastAsia"/>
        </w:rPr>
        <w:t>　　图表 IP网关行业生命周期</w:t>
      </w:r>
      <w:r>
        <w:rPr>
          <w:rFonts w:hint="eastAsia"/>
        </w:rPr>
        <w:br/>
      </w:r>
      <w:r>
        <w:rPr>
          <w:rFonts w:hint="eastAsia"/>
        </w:rPr>
        <w:t>　　图表 IP网关行业产业链分析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2020-2025年中国IP网关行业市场规模及增长情况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2020-2025年IP网关行业市场容量分析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2020-2025年中国IP网关行业产能统计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2020-2025年中国IP网关行业产量及增长趋势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2020-2025年中国IP网关市场需求量及增速统计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2025年中国IP网关行业需求领域分布格局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2020-2025年中国IP网关行业销售收入分析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2020-2025年中国IP网关行业盈利情况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2020-2025年中国IP网关行业利润总额统计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2020-2025年中国IP网关进口数量分析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2020-2025年中国IP网关进口金额分析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2020-2025年中国IP网关出口数量分析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2020-2025年中国IP网关出口金额分析</w:t>
      </w:r>
      <w:r>
        <w:rPr>
          <w:rFonts w:hint="eastAsia"/>
        </w:rPr>
        <w:br/>
      </w:r>
      <w:r>
        <w:rPr>
          <w:rFonts w:hint="eastAsia"/>
        </w:rPr>
        <w:t>　　图表 2025年中国IP网关进口国家及地区分析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2025年中国IP网关出口国家及地区分析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2020-2025年中国IP网关行业企业数量情况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2020-2025年中国IP网关行业企业平均规模情况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**地区IP网关市场规模及增长情况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**地区IP网关行业市场需求情况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**地区IP网关市场规模及增长情况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**地区IP网关行业市场需求情况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**地区IP网关市场规模及增长情况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**地区IP网关行业市场需求情况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**地区IP网关市场规模及增长情况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**地区IP网关行业市场需求情况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IP网关重点企业（一）基本信息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IP网关重点企业（一）经营情况分析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IP网关重点企业（一）主要经济指标情况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IP网关重点企业（一）盈利能力情况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IP网关重点企业（一）偿债能力情况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IP网关重点企业（一）运营能力情况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IP网关重点企业（一）成长能力情况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IP网关重点企业（二）基本信息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IP网关重点企业（二）经营情况分析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IP网关重点企业（二）主要经济指标情况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IP网关重点企业（二）盈利能力情况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IP网关重点企业（二）偿债能力情况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IP网关重点企业（二）运营能力情况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IP网关重点企业（二）成长能力情况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IP网关企业信息</w:t>
      </w:r>
      <w:r>
        <w:rPr>
          <w:rFonts w:hint="eastAsia"/>
        </w:rPr>
        <w:br/>
      </w:r>
      <w:r>
        <w:rPr>
          <w:rFonts w:hint="eastAsia"/>
        </w:rPr>
        <w:t>　　图表 IP网关企业经营情况分析</w:t>
      </w:r>
      <w:r>
        <w:rPr>
          <w:rFonts w:hint="eastAsia"/>
        </w:rPr>
        <w:br/>
      </w:r>
      <w:r>
        <w:rPr>
          <w:rFonts w:hint="eastAsia"/>
        </w:rPr>
        <w:t>　　图表 IP网关重点企业（三）主要经济指标情况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IP网关重点企业（三）盈利能力情况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IP网关重点企业（三）偿债能力情况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IP网关重点企业（三）运营能力情况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IP网关重点企业（三）成长能力情况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2025-2031年中国IP网关行业产能预测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2025-2031年中国IP网关行业产量预测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2025-2031年中国IP网关市场需求量预测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2025-2031年中国IP网关行业供需平衡预测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2025-2031年中国IP网关行业市场容量预测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2025-2031年中国IP网关行业市场规模预测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2025-2031年中国IP网关市场前景分析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2025-2031年中国IP网关发展趋势预测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765a4f82e4042" w:history="1">
        <w:r>
          <w:rPr>
            <w:rStyle w:val="Hyperlink"/>
          </w:rPr>
          <w:t>2025-2031年中国IP网关市场现状与前景趋势预测报告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765a4f82e4042" w:history="1">
        <w:r>
          <w:rPr>
            <w:rStyle w:val="Hyperlink"/>
          </w:rPr>
          <w:t>https://www.20087.com/9/26/IPWangGuanHangYeFaZhanQuShi.html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热点：网关ip是什么、IP网关和子网掩码如何设置、子网掩码和网关是什么、IP网关怎么设置、IP网关和子网掩码、IP网关的作用是什么、ip子网掩码网关三者什么关系、IP网关模块、网关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46470db17432a" w:history="1">
      <w:r>
        <w:rPr>
          <w:rStyle w:val="Hyperlink"/>
        </w:rPr>
        <w:t>2025-2031年中国IP网关市场现状与前景趋势预测报告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IPWangGuanHangYeFaZhanQuShi.html" TargetMode="External" Id="R131765a4f82e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IPWangGuanHangYeFaZhanQuShi.html" TargetMode="External" Id="Rd1f46470db17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2024-11-02T02:27:00Z</dcterms:created>
  <dcterms:modified xsi:type="dcterms:W3CDTF">2024-11-02T03:27:00Z</dcterms:modified>
  <dc:subject>2025-2031年中国IP网关市场现状与前景趋势预测报告</dc:subject>
  <dc:title>2025-2031年中国IP网关市场现状与前景趋势预测报告</dc:title>
  <cp:keywords>2025-2031年中国IP网关市场现状与前景趋势预测报告</cp:keywords>
  <dc:description>2025-2031年中国IP网关市场现状与前景趋势预测报告</dc:description>
</cp:coreProperties>
</file>