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d20996fe4592" w:history="1">
              <w:r>
                <w:rPr>
                  <w:rStyle w:val="Hyperlink"/>
                </w:rPr>
                <w:t>2025-2031年中国十八硫醇行业发展研究分析及市场前景预测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d20996fe4592" w:history="1">
              <w:r>
                <w:rPr>
                  <w:rStyle w:val="Hyperlink"/>
                </w:rPr>
                <w:t>2025-2031年中国十八硫醇行业发展研究分析及市场前景预测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d20996fe4592" w:history="1">
                <w:r>
                  <w:rPr>
                    <w:rStyle w:val="Hyperlink"/>
                  </w:rPr>
                  <w:t>https://www.20087.com/9/21/ShiBaLiuChunShiChangQianJingYuCe.html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硫醇是一种重要的有机硫化合物，广泛应用于润滑剂、防腐剂、表面活性剂和医药中间体的生产。随着精细化工行业的快速发展，对十八硫醇的纯度和稳定性要求不断提高。目前，十八硫醇的合成工艺主要包括脂肪醇硫化法和硫醇化反应，研究重点在于提高反应收率、减少副产品和简化分离纯化过程。</w:t>
      </w:r>
      <w:r>
        <w:rPr>
          <w:rFonts w:hint="eastAsia"/>
        </w:rPr>
        <w:br/>
      </w:r>
      <w:r>
        <w:rPr>
          <w:rFonts w:hint="eastAsia"/>
        </w:rPr>
        <w:t>　　未来，十八硫醇的生产将更加注重绿色化和高效化。通过开发环境友好的合成路线，如采用生物催化和酶促反应，减少有害溶剂的使用和废物排放。同时，优化工艺参数，如温度、压力和催化剂选择，提高反应的选择性和能耗效率。此外，随着新材料和生物医药领域对高纯度十八硫醇的需求增加，开发具有更高纯度和特定功能化的十八硫醇衍生物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d20996fe4592" w:history="1">
        <w:r>
          <w:rPr>
            <w:rStyle w:val="Hyperlink"/>
          </w:rPr>
          <w:t>2025-2031年中国十八硫醇行业发展研究分析及市场前景预测</w:t>
        </w:r>
      </w:hyperlink>
      <w:r>
        <w:rPr>
          <w:rFonts w:hint="eastAsia"/>
        </w:rPr>
        <w:t>》以专业视角，系统分析了十八硫醇行业的市场规模、价格动态及产业链结构，梳理了不同十八硫醇细分领域的发展现状。报告从十八硫醇技术路径、供需关系等维度，客观呈现了十八硫醇领域的技术成熟度与创新方向，并对中期市场前景作出合理预测，同时评估了十八硫醇重点企业的市场表现、品牌竞争力和行业集中度。报告还结合政策环境与消费升级趋势，识别了十八硫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按照不同产品类型，十八硫醇主要可以分为如下几个类别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中国不同产品类型十八硫醇增长趋势2020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从不同应用，十八硫醇主要包括如下几个方面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中国不同应用十八硫醇增长趋势2020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金属镀光</w:t>
      </w:r>
      <w:r>
        <w:rPr>
          <w:rFonts w:hint="eastAsia"/>
        </w:rPr>
        <w:br/>
      </w:r>
      <w:r>
        <w:rPr>
          <w:rFonts w:hint="eastAsia"/>
        </w:rPr>
        <w:t>　　　　1.3.3 镀银添加剂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有机合成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中国十八硫醇发展现状及未来趋势（2020-2031）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中国市场十八硫醇收入及增长率（2020-2031）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中国市场十八硫醇销量及增长率（2020-2031）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中国市场主要十八硫醇厂商分析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中国市场主要厂商十八硫醇销量及市场占有率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中国市场主要厂商十八硫醇销量（2020-2025）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中国市场主要厂商十八硫醇销量市场份额（2020-2025）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中国市场主要厂商十八硫醇收入及市场占有率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中国市场主要厂商十八硫醇收入（2020-2025）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中国市场主要厂商十八硫醇收入市场份额（2020-2025）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2025年中国市场主要厂商十八硫醇收入排名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中国市场主要厂商十八硫醇价格（2020-2025）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中国市场主要厂商十八硫醇总部及产地分布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中国市场主要厂商成立时间及十八硫醇商业化日期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中国市场主要厂商十八硫醇产品类型及应用</w:t>
      </w:r>
      <w:r>
        <w:rPr>
          <w:rFonts w:hint="eastAsia"/>
        </w:rPr>
        <w:br/>
      </w:r>
      <w:r>
        <w:rPr>
          <w:rFonts w:hint="eastAsia"/>
        </w:rPr>
        <w:t>　　2.7 十八硫醇行业集中度、竞争程度分析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十八硫醇行业集中度分析：2025年中国Top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中国市场十八硫醇第一梯队、第二梯队和第三梯队厂商（品牌）及2025年市场份额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重点企业（1）基本信息、十八硫醇生产基地、总部、竞争对手及市场地位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十八硫醇产品规格、参数及市场应用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重点企业（1）在中国市场十八硫醇销量、收入、价格及毛利率（2020-2025）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重点企业（2）基本信息、十八硫醇生产基地、总部、竞争对手及市场地位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十八硫醇产品规格、参数及市场应用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重点企业（2）在中国市场十八硫醇销量、收入、价格及毛利率（2020-2025）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不同产品类型十八硫醇分析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中国市场不同产品类型十八硫醇销量（2020-2031）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中国市场不同产品类型十八硫醇销量及市场份额（2020-2025）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中国市场不同产品类型十八硫醇销量预测（2025-2031）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中国市场不同产品类型十八硫醇规模（2020-2031）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中国市场不同产品类型十八硫醇规模及市场份额（2020-2025）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中国市场不同产品类型十八硫醇规模预测（2025-2031）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中国市场不同产品类型十八硫醇价格走势（2020-2031）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不同应用十八硫醇分析</w:t>
      </w:r>
      <w:r>
        <w:rPr>
          <w:rFonts w:hint="eastAsia"/>
        </w:rPr>
        <w:br/>
      </w:r>
      <w:r>
        <w:rPr>
          <w:rFonts w:hint="eastAsia"/>
        </w:rPr>
        <w:t>　　5.1 中国市场不同应用十八硫醇销量（2020-2031）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中国市场不同应用十八硫醇销量及市场份额（2020-2025）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中国市场不同应用十八硫醇销量预测（2025-2031）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中国市场不同应用十八硫醇规模（2020-2031）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中国市场不同应用十八硫醇规模及市场份额（2020-2025）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中国市场不同应用十八硫醇规模预测（2025-2031）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中国市场不同应用十八硫醇价格走势（2020-2031）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十八硫醇行业发展分析---发展趋势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十八硫醇行业发展分析---厂商壁垒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十八硫醇行业发展分析---驱动因素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十八硫醇行业发展分析---制约因素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十八硫醇中国企业SWOT分析</w:t>
      </w:r>
      <w:r>
        <w:rPr>
          <w:rFonts w:hint="eastAsia"/>
        </w:rPr>
        <w:br/>
      </w:r>
      <w:r>
        <w:rPr>
          <w:rFonts w:hint="eastAsia"/>
        </w:rPr>
        <w:t>　　6.6 十八硫醇行业发展分析---行业政策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十八硫醇行业产业链简介</w:t>
      </w:r>
      <w:r>
        <w:rPr>
          <w:rFonts w:hint="eastAsia"/>
        </w:rPr>
        <w:br/>
      </w:r>
      <w:r>
        <w:rPr>
          <w:rFonts w:hint="eastAsia"/>
        </w:rPr>
        <w:t>　　7.2 十八硫醇产业链分析-上游</w:t>
      </w:r>
      <w:r>
        <w:rPr>
          <w:rFonts w:hint="eastAsia"/>
        </w:rPr>
        <w:br/>
      </w:r>
      <w:r>
        <w:rPr>
          <w:rFonts w:hint="eastAsia"/>
        </w:rPr>
        <w:t>　　7.3 十八硫醇产业链分析-中游</w:t>
      </w:r>
      <w:r>
        <w:rPr>
          <w:rFonts w:hint="eastAsia"/>
        </w:rPr>
        <w:br/>
      </w:r>
      <w:r>
        <w:rPr>
          <w:rFonts w:hint="eastAsia"/>
        </w:rPr>
        <w:t>　　7.4 十八硫醇产业链分析-下游</w:t>
      </w:r>
      <w:r>
        <w:rPr>
          <w:rFonts w:hint="eastAsia"/>
        </w:rPr>
        <w:br/>
      </w:r>
      <w:r>
        <w:rPr>
          <w:rFonts w:hint="eastAsia"/>
        </w:rPr>
        <w:t>　　7.5 十八硫醇行业采购模式</w:t>
      </w:r>
      <w:r>
        <w:rPr>
          <w:rFonts w:hint="eastAsia"/>
        </w:rPr>
        <w:br/>
      </w:r>
      <w:r>
        <w:rPr>
          <w:rFonts w:hint="eastAsia"/>
        </w:rPr>
        <w:t>　　7.6 十八硫醇行业生产模式</w:t>
      </w:r>
      <w:r>
        <w:rPr>
          <w:rFonts w:hint="eastAsia"/>
        </w:rPr>
        <w:br/>
      </w:r>
      <w:r>
        <w:rPr>
          <w:rFonts w:hint="eastAsia"/>
        </w:rPr>
        <w:t>　　7.7 十八硫醇行业销售模式及销售渠道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中国本土十八硫醇产能、产量分析</w:t>
      </w:r>
      <w:r>
        <w:rPr>
          <w:rFonts w:hint="eastAsia"/>
        </w:rPr>
        <w:br/>
      </w:r>
      <w:r>
        <w:rPr>
          <w:rFonts w:hint="eastAsia"/>
        </w:rPr>
        <w:t>　　8.1 中国十八硫醇供需现状及预测（2020-2031）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中国十八硫醇产能、产量、产能利用率及发展趋势（2020-2031）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中国十八硫醇产量、市场需求量及发展趋势（2020-2031）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中国十八硫醇进出口分析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中国市场十八硫醇主要进口来源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中国市场十八硫醇主要出口目的地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不同产品类型十八硫醇市场规模2020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不同应用十八硫醇市场规模2020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中国市场主要厂商十八硫醇销量（2020-2025）&amp;（吨）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中国市场主要厂商十八硫醇销量市场份额（2020-2025）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中国市场主要厂商十八硫醇收入（2020-2025）&amp;（万元）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中国市场主要厂商十八硫醇收入份额（2020-2025）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2025年中国主要生产商十八硫醇收入排名（万元）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中国市场主要厂商十八硫醇价格（2020-2025）&amp;（元/吨）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中国市场主要厂商十八硫醇总部及产地分布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中国市场主要厂商成立时间及十八硫醇商业化日期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中国市场主要厂商十八硫醇产品类型及应用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2025年中国市场十八硫醇主要厂商市场地位（第一梯队、第二梯队和第三梯队）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十八硫醇市场投资、并购等现状分析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十八硫醇生产基地、总部、竞争对手及市场地位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十八硫醇产品规格、参数及市场应用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十八硫醇销量（吨）、收入（万元）、价格（元/吨）及毛利率（2020-2025）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十八硫醇生产基地、总部、竞争对手及市场地位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十八硫醇产品规格、参数及市场应用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十八硫醇销量（吨）、收入（万元）、价格（元/吨）及毛利率（2020-2025）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中国市场不同产品类型十八硫醇销量（2020-2025）&amp;（吨）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中国市场不同产品类型十八硫醇销量市场份额（2020-2025）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中国市场不同产品类型十八硫醇销量预测（2025-2031）&amp;（吨）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中国市场不同产品类型十八硫醇销量市场份额预测（2025-2031）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中国市场不同产品类型十八硫醇规模（2020-2025）&amp;（万元）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中国市场不同产品类型十八硫醇规模市场份额（2020-2025）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中国市场不同产品类型十八硫醇规模预测（2025-2031）&amp;（万元）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中国市场不同产品类型十八硫醇规模市场份额预测（2025-2031）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32： 中国市场不同应用十八硫醇销量（2020-2025）&amp;（吨）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中国市场不同应用十八硫醇销量市场份额（2020-2025）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中国市场不同应用十八硫醇销量预测（2025-2031）&amp;（吨）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中国市场不同应用十八硫醇销量市场份额预测（2025-2031）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36： 中国市场不同应用十八硫醇规模（2020-2025）&amp;（万元）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中国市场不同应用十八硫醇规模市场份额（2020-2025）</w:t>
      </w:r>
      <w:r>
        <w:rPr>
          <w:rFonts w:hint="eastAsia"/>
        </w:rPr>
        <w:br/>
      </w:r>
      <w:r>
        <w:rPr>
          <w:rFonts w:hint="eastAsia"/>
        </w:rPr>
        <w:t>　　表 38： 中国市场不同应用十八硫醇规模预测（2025-2031）&amp;（万元）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中国市场不同应用十八硫醇规模市场份额预测（2025-2031）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40： 十八硫醇行业发展分析---发展趋势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十八硫醇行业发展分析---厂商壁垒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十八硫醇行业发展分析---驱动因素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十八硫醇行业发展分析---制约因素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十八硫醇行业相关重点政策一览</w:t>
      </w:r>
      <w:r>
        <w:rPr>
          <w:rFonts w:hint="eastAsia"/>
        </w:rPr>
        <w:br/>
      </w:r>
      <w:r>
        <w:rPr>
          <w:rFonts w:hint="eastAsia"/>
        </w:rPr>
        <w:t>　　表 45： 十八硫醇行业供应链分析</w:t>
      </w:r>
      <w:r>
        <w:rPr>
          <w:rFonts w:hint="eastAsia"/>
        </w:rPr>
        <w:br/>
      </w:r>
      <w:r>
        <w:rPr>
          <w:rFonts w:hint="eastAsia"/>
        </w:rPr>
        <w:t>　　表 46： 十八硫醇上游原料供应商</w:t>
      </w:r>
      <w:r>
        <w:rPr>
          <w:rFonts w:hint="eastAsia"/>
        </w:rPr>
        <w:br/>
      </w:r>
      <w:r>
        <w:rPr>
          <w:rFonts w:hint="eastAsia"/>
        </w:rPr>
        <w:t>　　表 47： 十八硫醇行业主要下游客户</w:t>
      </w:r>
      <w:r>
        <w:rPr>
          <w:rFonts w:hint="eastAsia"/>
        </w:rPr>
        <w:br/>
      </w:r>
      <w:r>
        <w:rPr>
          <w:rFonts w:hint="eastAsia"/>
        </w:rPr>
        <w:t>　　表 48： 十八硫醇典型经销商</w:t>
      </w:r>
      <w:r>
        <w:rPr>
          <w:rFonts w:hint="eastAsia"/>
        </w:rPr>
        <w:br/>
      </w:r>
      <w:r>
        <w:rPr>
          <w:rFonts w:hint="eastAsia"/>
        </w:rPr>
        <w:t>　　表 49： 中国十八硫醇产量、销量、进口量及出口量（2020-2025）&amp;（吨）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50： 中国十八硫醇产量、销量、进口量及出口量预测（2025-2031）&amp;（吨）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51： 中国市场十八硫醇主要进口来源</w:t>
      </w:r>
      <w:r>
        <w:rPr>
          <w:rFonts w:hint="eastAsia"/>
        </w:rPr>
        <w:br/>
      </w:r>
      <w:r>
        <w:rPr>
          <w:rFonts w:hint="eastAsia"/>
        </w:rPr>
        <w:t>　　表 52： 中国市场十八硫醇主要出口目的地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十八硫醇产品图片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中国不同产品类型十八硫醇市场规模市场份额2024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98% 纯度产品图片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中国不同应用十八硫醇市场份额2024 VS 2025</w:t>
      </w:r>
      <w:r>
        <w:rPr>
          <w:rFonts w:hint="eastAsia"/>
        </w:rPr>
        <w:br/>
      </w:r>
      <w:r>
        <w:rPr>
          <w:rFonts w:hint="eastAsia"/>
        </w:rPr>
        <w:t>　　图 6： 金属镀光</w:t>
      </w:r>
      <w:r>
        <w:rPr>
          <w:rFonts w:hint="eastAsia"/>
        </w:rPr>
        <w:br/>
      </w:r>
      <w:r>
        <w:rPr>
          <w:rFonts w:hint="eastAsia"/>
        </w:rPr>
        <w:t>　　图 7： 镀银添加剂</w:t>
      </w:r>
      <w:r>
        <w:rPr>
          <w:rFonts w:hint="eastAsia"/>
        </w:rPr>
        <w:br/>
      </w:r>
      <w:r>
        <w:rPr>
          <w:rFonts w:hint="eastAsia"/>
        </w:rPr>
        <w:t>　　图 8： 表面活性剂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中国市场十八硫醇市场规模，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中国市场十八硫醇收入及增长率（2020-2031）&amp;（万元）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中国市场十八硫醇销量及增长率（2020-2031）&amp;（吨）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2025年中国市场主要厂商十八硫醇销量市场份额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2025年中国市场主要厂商十八硫醇收入市场份额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2025年中国市场前五大厂商十八硫醇市场份额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2025年中国市场十八硫醇第一梯队、第二梯队和第三梯队厂商（品牌）及市场份额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中国市场不同产品类型十八硫醇价格走势（2020-2031）&amp;（元/吨）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中国市场不同应用十八硫醇价格走势（2020-2031）&amp;（元/吨）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十八硫醇中国企业SWOT分析</w:t>
      </w:r>
      <w:r>
        <w:rPr>
          <w:rFonts w:hint="eastAsia"/>
        </w:rPr>
        <w:br/>
      </w:r>
      <w:r>
        <w:rPr>
          <w:rFonts w:hint="eastAsia"/>
        </w:rPr>
        <w:t>　　图 21： 十八硫醇产业链</w:t>
      </w:r>
      <w:r>
        <w:rPr>
          <w:rFonts w:hint="eastAsia"/>
        </w:rPr>
        <w:br/>
      </w:r>
      <w:r>
        <w:rPr>
          <w:rFonts w:hint="eastAsia"/>
        </w:rPr>
        <w:t>　　图 22： 十八硫醇行业采购模式分析</w:t>
      </w:r>
      <w:r>
        <w:rPr>
          <w:rFonts w:hint="eastAsia"/>
        </w:rPr>
        <w:br/>
      </w:r>
      <w:r>
        <w:rPr>
          <w:rFonts w:hint="eastAsia"/>
        </w:rPr>
        <w:t>　　图 23： 十八硫醇行业生产模式分析</w:t>
      </w:r>
      <w:r>
        <w:rPr>
          <w:rFonts w:hint="eastAsia"/>
        </w:rPr>
        <w:br/>
      </w:r>
      <w:r>
        <w:rPr>
          <w:rFonts w:hint="eastAsia"/>
        </w:rPr>
        <w:t>　　图 24： 十八硫醇行业销售模式分析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中国十八硫醇产能、产量、产能利用率及发展趋势（2020-2031）&amp;（吨）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中国十八硫醇产量、市场需求量及发展趋势（2020-2031）&amp;（吨）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d20996fe4592" w:history="1">
        <w:r>
          <w:rPr>
            <w:rStyle w:val="Hyperlink"/>
          </w:rPr>
          <w:t>2025-2031年中国十八硫醇行业发展研究分析及市场前景预测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d20996fe4592" w:history="1">
        <w:r>
          <w:rPr>
            <w:rStyle w:val="Hyperlink"/>
          </w:rPr>
          <w:t>https://www.20087.com/9/21/ShiBaLiuChunShiChangQianJingYuCe.html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热点：十八烷基硫醇怎么溶解、十八硫醇银保护剂配方、正十八烷基硫醇的作用、十八硫醇有毒吗、1-丙硫醇、十八硫醇合成工艺、十二硫醇和十二烷基硫醇、十八硫醇的分析方法、如何使十八硫醇溶于水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76cbe35d423c" w:history="1">
      <w:r>
        <w:rPr>
          <w:rStyle w:val="Hyperlink"/>
        </w:rPr>
        <w:t>2025-2031年中国十八硫醇行业发展研究分析及市场前景预测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iBaLiuChunShiChangQianJingYuCe.html" TargetMode="External" Id="Rde5dd20996f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iBaLiuChunShiChangQianJingYuCe.html" TargetMode="External" Id="R2ff876cbe35d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2025-04-19T05:41:00Z</dcterms:created>
  <dcterms:modified xsi:type="dcterms:W3CDTF">2025-04-19T06:41:00Z</dcterms:modified>
  <dc:subject>2025-2031年中国十八硫醇行业发展研究分析及市场前景预测</dc:subject>
  <dc:title>2025-2031年中国十八硫醇行业发展研究分析及市场前景预测</dc:title>
  <cp:keywords>2025-2031年中国十八硫醇行业发展研究分析及市场前景预测</cp:keywords>
  <dc:description>2025-2031年中国十八硫醇行业发展研究分析及市场前景预测</dc:description>
</cp:coreProperties>
</file>