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919928f64baf" w:history="1">
              <w:r>
                <w:rPr>
                  <w:rStyle w:val="Hyperlink"/>
                </w:rPr>
                <w:t>2026-2032年中国纳米铝粉行业发展调研与趋势预测报告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919928f64baf" w:history="1">
              <w:r>
                <w:rPr>
                  <w:rStyle w:val="Hyperlink"/>
                </w:rPr>
                <w:t>2026-2032年中国纳米铝粉行业发展调研与趋势预测报告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3919928f64baf" w:history="1">
                <w:r>
                  <w:rPr>
                    <w:rStyle w:val="Hyperlink"/>
                  </w:rPr>
                  <w:t>https://www.20087.com/0/82/NaMiLvFenHangYeQuShi.html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市场在全球范围内受到航空航天、电子和新材料行业需求的推动，近年来保持稳定增长。纳米铝粉因其高反应活性、低密度和良好的导电性，在复合材料、能量存储和催化领域展现出巨大潜力。随着全球对高性能材料和能源存储解决方案的需求增加，对高质量、高纯度的纳米铝粉需求持续上升。然而，行业面临的挑战包括如何在保证产品性能的同时，降低成本和提高生产效率，以及如何应对环保法规对纳米材料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纳米铝粉行业将更加注重技术创新和应用扩展。一方面，通过改进合成路线和优化反应条件，开发具有更细粒径分布和更高纯度的新型纳米铝粉，拓宽其在高技术应用和能源存储系统中的市场。另一方面，结合材料科学和纳米技术，探索纳米铝粉在生物医学、环境治理和智能材料中的潜力，推动行业向更加创新和高效的方向发展。此外，随着循环经济理念的深化，纳米铝粉将探索在可循环利用材料和环境修复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3919928f64baf" w:history="1">
        <w:r>
          <w:rPr>
            <w:rStyle w:val="Hyperlink"/>
          </w:rPr>
          <w:t>2026-2032年中国纳米铝粉行业发展调研与趋势预测报告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纳米铝粉行业的发展现状、市场规模、供需动态及进出口情况。报告详细解读了纳米铝粉产业链上下游、重点区域市场、竞争格局及领先企业的表现，同时评估了纳米铝粉行业风险与投资机会。通过对纳米铝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纳米铝粉行业界定及应用</w:t>
      </w:r>
      <w:r>
        <w:rPr>
          <w:rFonts w:hint="eastAsia"/>
        </w:rPr>
        <w:br/>
      </w:r>
      <w:r>
        <w:rPr>
          <w:rFonts w:hint="eastAsia"/>
        </w:rPr>
        <w:t>　　第一节 纳米铝粉行业定义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纳米铝粉主要应用领域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2025-2026年全球纳米铝粉行业发展状况分析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2025-2026年全球纳米铝粉行业运行概况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2020-2025年全球纳米铝粉行业市场规模分析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全球主要地区纳米铝粉行业运行情况分析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2026-2032年全球纳米铝粉行业发展趋势预测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2025-2026年中国纳米铝粉发展环境分析</w:t>
      </w:r>
      <w:r>
        <w:rPr>
          <w:rFonts w:hint="eastAsia"/>
        </w:rPr>
        <w:br/>
      </w:r>
      <w:r>
        <w:rPr>
          <w:rFonts w:hint="eastAsia"/>
        </w:rPr>
        <w:t>　　第一节 纳米铝粉行业经济环境分析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纳米铝粉行业相关政策、标准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纳米铝粉行业相关发展规划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2025-2026年中国纳米铝粉行业现状调研分析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中国纳米铝粉行业发展现状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一、2025-2026年纳米铝粉行业品牌发展现状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二、2025-2026年纳米铝粉行业需求市场现状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三、2025-2026年纳米铝粉市场需求层次分析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四、2025-2026年中国纳米铝粉市场走向分析</w:t>
      </w:r>
      <w:r>
        <w:rPr>
          <w:rFonts w:hint="eastAsia"/>
        </w:rPr>
        <w:br/>
      </w:r>
      <w:r>
        <w:rPr>
          <w:rFonts w:hint="eastAsia"/>
        </w:rPr>
        <w:t>　　第二节 中国纳米铝粉产品技术分析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一、2025-2026年纳米铝粉产品技术变化特点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二、2025-2026年纳米铝粉产品市场的新技术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三、2025-2026年纳米铝粉产品市场现状分析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中国纳米铝粉行业存在的问题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一、2025-2026年纳米铝粉产品市场存在的主要问题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二、2025-2026年国内纳米铝粉产品市场的三大瓶颈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三、2025-2026年纳米铝粉产品市场遭遇的规模难题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对中国纳米铝粉市场的分析及思考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一、纳米铝粉市场特点</w:t>
      </w:r>
      <w:r>
        <w:rPr>
          <w:rFonts w:hint="eastAsia"/>
        </w:rPr>
        <w:br/>
      </w:r>
      <w:r>
        <w:rPr>
          <w:rFonts w:hint="eastAsia"/>
        </w:rPr>
        <w:t>　　　　二、纳米铝粉市场分析</w:t>
      </w:r>
      <w:r>
        <w:rPr>
          <w:rFonts w:hint="eastAsia"/>
        </w:rPr>
        <w:br/>
      </w:r>
      <w:r>
        <w:rPr>
          <w:rFonts w:hint="eastAsia"/>
        </w:rPr>
        <w:t>　　　　三、纳米铝粉市场变化的方向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四、中国纳米铝粉行业发展的新思路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五、对中国纳米铝粉行业发展的思考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中国纳米铝粉行业市场供需现状调研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2025-2026年中国纳米铝粉市场现状分析</w:t>
      </w:r>
      <w:r>
        <w:rPr>
          <w:rFonts w:hint="eastAsia"/>
        </w:rPr>
        <w:br/>
      </w:r>
      <w:r>
        <w:rPr>
          <w:rFonts w:hint="eastAsia"/>
        </w:rPr>
        <w:t>　　第二节 中国纳米铝粉行业产量情况分析及预测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一、纳米铝粉总体产能规模</w:t>
      </w:r>
      <w:r>
        <w:rPr>
          <w:rFonts w:hint="eastAsia"/>
        </w:rPr>
        <w:br/>
      </w:r>
      <w:r>
        <w:rPr>
          <w:rFonts w:hint="eastAsia"/>
        </w:rPr>
        <w:t>　　　　二、纳米铝粉生产区域分布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三、2020-2025年中国纳米铝粉产量统计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四、2026-2032年中国纳米铝粉产量预测</w:t>
      </w:r>
      <w:r>
        <w:rPr>
          <w:rFonts w:hint="eastAsia"/>
        </w:rPr>
        <w:br/>
      </w:r>
      <w:r>
        <w:rPr>
          <w:rFonts w:hint="eastAsia"/>
        </w:rPr>
        <w:t>　　第三节 中国纳米铝粉市场需求分析及预测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一、中国纳米铝粉市场需求特点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二、2020-2025年中国纳米铝粉市场需求量统计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三、2026-2032年中国纳米铝粉市场需求量预测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中国纳米铝粉价格趋势分析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一、2020-2025年中国纳米铝粉市场价格趋势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二、2026-2032年中国纳米铝粉市场价格走势预测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中国纳米铝粉进出口分析</w:t>
      </w:r>
      <w:r>
        <w:rPr>
          <w:rFonts w:hint="eastAsia"/>
        </w:rPr>
        <w:br/>
      </w:r>
      <w:r>
        <w:rPr>
          <w:rFonts w:hint="eastAsia"/>
        </w:rPr>
        <w:t>　　第一节 纳米铝粉进口情况分析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纳米铝粉出口情况分析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影响纳米铝粉进出口因素分析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中国纳米铝粉行业主要指标监测分析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2020-2025年中国纳米铝粉行业规模情况分析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2020-2025年中国纳米铝粉行业财务能力分析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2025-2026年纳米铝粉行业细分产品调研</w:t>
      </w:r>
      <w:r>
        <w:rPr>
          <w:rFonts w:hint="eastAsia"/>
        </w:rPr>
        <w:br/>
      </w:r>
      <w:r>
        <w:rPr>
          <w:rFonts w:hint="eastAsia"/>
        </w:rPr>
        <w:t>　　第一节 纳米铝粉细分产品结构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2025-2026年纳米铝粉行业上下游发展情况分析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纳米铝粉行业上游产业发展分析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纳米铝粉行业下游产业发展分析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中国纳米铝粉行业重点地区发展分析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2025-2026年纳米铝粉行业重点区域市场结构调研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**地区纳米铝粉市场容量分析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**地区纳米铝粉市场容量分析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**地区纳米铝粉市场容量分析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**地区纳米铝粉市场容量分析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**地区纳米铝粉市场容量分析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纳米铝粉行业重点企业竞争力分析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2025-2026年纳米铝粉行业企业经营策略研究分析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纳米铝粉企业多样化经营策略分析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一、纳米铝粉企业多样化经营情况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二、现行纳米铝粉行业多样化经营的方向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大型纳米铝粉企业集团未来发展策略分析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对中小纳米铝粉企业生产经营的建议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2025-2026年纳米铝粉行业前景及投资风险预警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2026年纳米铝粉市场前景分析</w:t>
      </w:r>
      <w:r>
        <w:rPr>
          <w:rFonts w:hint="eastAsia"/>
        </w:rPr>
        <w:br/>
      </w:r>
      <w:r>
        <w:rPr>
          <w:rFonts w:hint="eastAsia"/>
        </w:rPr>
        <w:t>　　第二节 2026年纳米铝粉行业发展趋势预测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影响纳米铝粉行业发展的主要因素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一、2026年影响纳米铝粉行业运行的有利因素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二、2026年影响纳米铝粉行业运行的稳定因素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三、2026年影响纳米铝粉行业运行的不利因素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四、2026年中国纳米铝粉行业发展面临的挑战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五、2026年中国纳米铝粉行业发展面临的机遇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纳米铝粉行业投资风险预警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一、纳米铝粉行业市场风险预测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二、纳米铝粉行业政策风险预测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三、纳米铝粉行业经营风险预测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四、纳米铝粉行业技术风险预测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五、纳米铝粉行业竞争风险预测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六、纳米铝粉行业其他风险预测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2026-2032年纳米铝粉投资建议</w:t>
      </w:r>
      <w:r>
        <w:rPr>
          <w:rFonts w:hint="eastAsia"/>
        </w:rPr>
        <w:br/>
      </w:r>
      <w:r>
        <w:rPr>
          <w:rFonts w:hint="eastAsia"/>
        </w:rPr>
        <w:t>　　第一节 2025-2026年纳米铝粉行业投资环境分析</w:t>
      </w:r>
      <w:r>
        <w:rPr>
          <w:rFonts w:hint="eastAsia"/>
        </w:rPr>
        <w:br/>
      </w:r>
      <w:r>
        <w:rPr>
          <w:rFonts w:hint="eastAsia"/>
        </w:rPr>
        <w:t>　　第二节 纳米铝粉行业投资进入壁垒分析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纳米铝粉行业历程</w:t>
      </w:r>
      <w:r>
        <w:rPr>
          <w:rFonts w:hint="eastAsia"/>
        </w:rPr>
        <w:br/>
      </w:r>
      <w:r>
        <w:rPr>
          <w:rFonts w:hint="eastAsia"/>
        </w:rPr>
        <w:t>　　图表 纳米铝粉行业生命周期</w:t>
      </w:r>
      <w:r>
        <w:rPr>
          <w:rFonts w:hint="eastAsia"/>
        </w:rPr>
        <w:br/>
      </w:r>
      <w:r>
        <w:rPr>
          <w:rFonts w:hint="eastAsia"/>
        </w:rPr>
        <w:t>　　图表 纳米铝粉行业产业链分析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2020-2025年中国纳米铝粉进口数量分析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2020-2025年中国纳米铝粉进口金额分析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2020-2025年中国纳米铝粉出口数量分析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2020-2025年中国纳米铝粉出口金额分析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2025年中国纳米铝粉进口国家及地区分析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2026-2032年中国纳米铝粉行业产能预测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2026-2032年中国纳米铝粉行业产量预测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2026-2032年中国纳米铝粉市场需求量预测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2026-2032年中国纳米铝粉行业供需平衡预测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2026-2032年中国纳米铝粉市场容量预测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2026-2032年中国纳米铝粉市场规模预测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2026-2032年中国纳米铝粉市场前景分析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919928f64baf" w:history="1">
        <w:r>
          <w:rPr>
            <w:rStyle w:val="Hyperlink"/>
          </w:rPr>
          <w:t>2026-2032年中国纳米铝粉行业发展调研与趋势预测报告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3919928f64baf" w:history="1">
        <w:r>
          <w:rPr>
            <w:rStyle w:val="Hyperlink"/>
          </w:rPr>
          <w:t>https://www.20087.com/0/82/NaMiLvFenHangYeQuShi.html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eb39fb22f4611" w:history="1">
      <w:r>
        <w:rPr>
          <w:rStyle w:val="Hyperlink"/>
        </w:rPr>
        <w:t>2026-2032年中国纳米铝粉行业发展调研与趋势预测报告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aMiLvFenHangYeQuShi.html" TargetMode="External" Id="R41e3919928f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aMiLvFenHangYeQuShi.html" TargetMode="External" Id="Re20eb39fb22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2025-11-23T06:47:00Z</dcterms:created>
  <dcterms:modified xsi:type="dcterms:W3CDTF">2025-11-23T07:47:00Z</dcterms:modified>
  <dc:subject>2026-2032年中国纳米铝粉行业发展调研与趋势预测报告</dc:subject>
  <dc:title>2026-2032年中国纳米铝粉行业发展调研与趋势预测报告</dc:title>
  <cp:keywords>2026-2032年中国纳米铝粉行业发展调研与趋势预测报告</cp:keywords>
  <dc:description>2026-2032年中国纳米铝粉行业发展调研与趋势预测报告</dc:description>
</cp:coreProperties>
</file>