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f253a8b3748a6" w:history="1">
              <w:r>
                <w:rPr>
                  <w:rStyle w:val="Hyperlink"/>
                </w:rPr>
                <w:t>中国鞋靴市场调查分析及发展前景研究报告（2025-2031年）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f253a8b3748a6" w:history="1">
              <w:r>
                <w:rPr>
                  <w:rStyle w:val="Hyperlink"/>
                </w:rPr>
                <w:t>中国鞋靴市场调查分析及发展前景研究报告（2025-2031年）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f253a8b3748a6" w:history="1">
                <w:r>
                  <w:rPr>
                    <w:rStyle w:val="Hyperlink"/>
                  </w:rPr>
                  <w:t>https://www.20087.com/2/60/XieXueHangYeBaoGao.html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靴是日常穿搭的重要组成部分，其设计、材质和功能性正随着消费者需求的变化而不断进化。近年来，随着健康生活方式的兴起，运动鞋和休闲鞋成为市场主流，而环保材料和可持续生产方式的采用，也反映了消费者对社会责任的关注。同时，定制化服务和智能化设计，如智能跑鞋、健康监测鞋垫等，满足了消费者对个性化和健康监测的需求。</w:t>
      </w:r>
      <w:r>
        <w:rPr>
          <w:rFonts w:hint="eastAsia"/>
        </w:rPr>
        <w:br/>
      </w:r>
      <w:r>
        <w:rPr>
          <w:rFonts w:hint="eastAsia"/>
        </w:rPr>
        <w:t>　　未来，鞋靴行业的发展将更加注重创新材料和科技融合。一方面，通过开发新型环保材料，如回收塑料、生物基皮革等，减少对环境的影响，同时提升鞋靴的舒适度和耐用性。另一方面，利用3D打印、人工智能等技术，实现鞋靴的定制化生产，满足消费者对个性表达的需求。此外，鞋靴将更加智能化，集成健康监测、步态分析等功能，成为个人健康管理和运动训练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f253a8b3748a6" w:history="1">
        <w:r>
          <w:rPr>
            <w:rStyle w:val="Hyperlink"/>
          </w:rPr>
          <w:t>中国鞋靴市场调查分析及发展前景研究报告（2025-2031年）</w:t>
        </w:r>
      </w:hyperlink>
      <w:r>
        <w:rPr>
          <w:rFonts w:hint="eastAsia"/>
        </w:rPr>
        <w:t>》基于多年市场监测与行业研究，全面分析了鞋靴行业的现状、市场需求及市场规模，详细解读了鞋靴产业链结构、价格趋势及细分市场特点。报告科学预测了行业前景与发展方向，重点剖析了品牌竞争格局、市场集中度及主要企业的经营表现，并通过SWOT分析揭示了鞋靴行业机遇与风险。为投资者和决策者提供专业、客观的战略建议，是把握鞋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鞋靴行业概述</w:t>
      </w:r>
      <w:r>
        <w:rPr>
          <w:rFonts w:hint="eastAsia"/>
        </w:rPr>
        <w:br/>
      </w:r>
      <w:r>
        <w:rPr>
          <w:rFonts w:hint="eastAsia"/>
        </w:rPr>
        <w:t>　　第一节 鞋靴行业界定</w:t>
      </w:r>
      <w:r>
        <w:rPr>
          <w:rFonts w:hint="eastAsia"/>
        </w:rPr>
        <w:br/>
      </w:r>
      <w:r>
        <w:rPr>
          <w:rFonts w:hint="eastAsia"/>
        </w:rPr>
        <w:t>　　第二节 鞋靴行业发展历程</w:t>
      </w:r>
      <w:r>
        <w:rPr>
          <w:rFonts w:hint="eastAsia"/>
        </w:rPr>
        <w:br/>
      </w:r>
      <w:r>
        <w:rPr>
          <w:rFonts w:hint="eastAsia"/>
        </w:rPr>
        <w:t>　　第三节 鞋靴产业链分析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全球鞋靴行业市场运行形势分析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2024-2025年全球鞋靴行业发展概况</w:t>
      </w:r>
      <w:r>
        <w:rPr>
          <w:rFonts w:hint="eastAsia"/>
        </w:rPr>
        <w:br/>
      </w:r>
      <w:r>
        <w:rPr>
          <w:rFonts w:hint="eastAsia"/>
        </w:rPr>
        <w:t>　　第二节 全球鞋靴行业发展走势</w:t>
      </w:r>
      <w:r>
        <w:rPr>
          <w:rFonts w:hint="eastAsia"/>
        </w:rPr>
        <w:br/>
      </w:r>
      <w:r>
        <w:rPr>
          <w:rFonts w:hint="eastAsia"/>
        </w:rPr>
        <w:t>　　　　二、全球鞋靴行业市场分布情况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三、全球鞋靴行业发展趋势分析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全球鞋靴行业重点国家和区域分析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2024-2025年鞋靴行业发展环境分析</w:t>
      </w:r>
      <w:r>
        <w:rPr>
          <w:rFonts w:hint="eastAsia"/>
        </w:rPr>
        <w:br/>
      </w:r>
      <w:r>
        <w:rPr>
          <w:rFonts w:hint="eastAsia"/>
        </w:rPr>
        <w:t>　　第一节 鞋靴行业环境分析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鞋靴行业相关政策、法规</w:t>
      </w:r>
      <w:r>
        <w:rPr>
          <w:rFonts w:hint="eastAsia"/>
        </w:rPr>
        <w:br/>
      </w:r>
      <w:r>
        <w:rPr>
          <w:rFonts w:hint="eastAsia"/>
        </w:rPr>
        <w:t>　　第三节 鞋靴行业所进入的壁垒与周期性分析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中国鞋靴行业运行状况与存在问题探讨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2024-2025年中国鞋靴行业发展概述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2024-2025年中国鞋靴行业运行动态分析</w:t>
      </w:r>
      <w:r>
        <w:rPr>
          <w:rFonts w:hint="eastAsia"/>
        </w:rPr>
        <w:br/>
      </w:r>
      <w:r>
        <w:rPr>
          <w:rFonts w:hint="eastAsia"/>
        </w:rPr>
        <w:t>　　　　一、鞋靴产业热点分析</w:t>
      </w:r>
      <w:r>
        <w:rPr>
          <w:rFonts w:hint="eastAsia"/>
        </w:rPr>
        <w:br/>
      </w:r>
      <w:r>
        <w:rPr>
          <w:rFonts w:hint="eastAsia"/>
        </w:rPr>
        <w:t>　　　　二、鞋靴产业运行趋势分析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2024-2025年中国鞋靴行业发展存在问题与对策建议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一、中国鞋靴行业存在的问题</w:t>
      </w:r>
      <w:r>
        <w:rPr>
          <w:rFonts w:hint="eastAsia"/>
        </w:rPr>
        <w:br/>
      </w:r>
      <w:r>
        <w:rPr>
          <w:rFonts w:hint="eastAsia"/>
        </w:rPr>
        <w:t>　　　　二、规范鞋靴行业发展的措施</w:t>
      </w:r>
      <w:r>
        <w:rPr>
          <w:rFonts w:hint="eastAsia"/>
        </w:rPr>
        <w:br/>
      </w:r>
      <w:r>
        <w:rPr>
          <w:rFonts w:hint="eastAsia"/>
        </w:rPr>
        <w:t>　　　　三、鞋靴行业发展的建议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中国鞋靴行业总体发展状况剖析</w:t>
      </w:r>
      <w:r>
        <w:rPr>
          <w:rFonts w:hint="eastAsia"/>
        </w:rPr>
        <w:br/>
      </w:r>
      <w:r>
        <w:rPr>
          <w:rFonts w:hint="eastAsia"/>
        </w:rPr>
        <w:t>　　第一节 鞋靴行业规模情况分析</w:t>
      </w:r>
      <w:r>
        <w:rPr>
          <w:rFonts w:hint="eastAsia"/>
        </w:rPr>
        <w:br/>
      </w:r>
      <w:r>
        <w:rPr>
          <w:rFonts w:hint="eastAsia"/>
        </w:rPr>
        <w:t>　　　　一、鞋靴行业单位规模情况分析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四、鞋靴行业市场规模状况分析</w:t>
      </w:r>
      <w:r>
        <w:rPr>
          <w:rFonts w:hint="eastAsia"/>
        </w:rPr>
        <w:br/>
      </w:r>
      <w:r>
        <w:rPr>
          <w:rFonts w:hint="eastAsia"/>
        </w:rPr>
        <w:t>　　第二节 鞋靴行业产销情况分析</w:t>
      </w:r>
      <w:r>
        <w:rPr>
          <w:rFonts w:hint="eastAsia"/>
        </w:rPr>
        <w:br/>
      </w:r>
      <w:r>
        <w:rPr>
          <w:rFonts w:hint="eastAsia"/>
        </w:rPr>
        <w:t>　　　　一、鞋靴行业生产情况分析</w:t>
      </w:r>
      <w:r>
        <w:rPr>
          <w:rFonts w:hint="eastAsia"/>
        </w:rPr>
        <w:br/>
      </w:r>
      <w:r>
        <w:rPr>
          <w:rFonts w:hint="eastAsia"/>
        </w:rPr>
        <w:t>　　　　二、鞋靴行业销售情况分析</w:t>
      </w:r>
      <w:r>
        <w:rPr>
          <w:rFonts w:hint="eastAsia"/>
        </w:rPr>
        <w:br/>
      </w:r>
      <w:r>
        <w:rPr>
          <w:rFonts w:hint="eastAsia"/>
        </w:rPr>
        <w:t>　　　　三、鞋靴行业产销情况分析</w:t>
      </w:r>
      <w:r>
        <w:rPr>
          <w:rFonts w:hint="eastAsia"/>
        </w:rPr>
        <w:br/>
      </w:r>
      <w:r>
        <w:rPr>
          <w:rFonts w:hint="eastAsia"/>
        </w:rPr>
        <w:t>　　第三节 鞋靴行业财务能力分析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2019-2024年中国鞋靴行业总体规模</w:t>
      </w:r>
      <w:r>
        <w:rPr>
          <w:rFonts w:hint="eastAsia"/>
        </w:rPr>
        <w:br/>
      </w:r>
      <w:r>
        <w:rPr>
          <w:rFonts w:hint="eastAsia"/>
        </w:rPr>
        <w:t>　　第二节 中国鞋靴行业产量情况分析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一、2019-2024年中国鞋靴行业产量统计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二、2024年中国鞋靴行业产量特点分析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三、2025-2031年中国鞋靴行业产量预测</w:t>
      </w:r>
      <w:r>
        <w:rPr>
          <w:rFonts w:hint="eastAsia"/>
        </w:rPr>
        <w:br/>
      </w:r>
      <w:r>
        <w:rPr>
          <w:rFonts w:hint="eastAsia"/>
        </w:rPr>
        <w:t>　　第三节 中国鞋靴行业需求概况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二、2025年中国鞋靴行业市场需求特点分析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三、2025-2031年中国鞋靴行业市场需求预测</w:t>
      </w:r>
      <w:r>
        <w:rPr>
          <w:rFonts w:hint="eastAsia"/>
        </w:rPr>
        <w:br/>
      </w:r>
      <w:r>
        <w:rPr>
          <w:rFonts w:hint="eastAsia"/>
        </w:rPr>
        <w:t>　　第四节 鞋靴产业供需平衡状况分析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影响鞋靴进出口变化的主要原因分析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2019-2024年中国鞋靴行业进出口情况分析</w:t>
      </w:r>
      <w:r>
        <w:rPr>
          <w:rFonts w:hint="eastAsia"/>
        </w:rPr>
        <w:br/>
      </w:r>
      <w:r>
        <w:rPr>
          <w:rFonts w:hint="eastAsia"/>
        </w:rPr>
        <w:t>　　　　一、鞋靴行业进口情况分析</w:t>
      </w:r>
      <w:r>
        <w:rPr>
          <w:rFonts w:hint="eastAsia"/>
        </w:rPr>
        <w:br/>
      </w:r>
      <w:r>
        <w:rPr>
          <w:rFonts w:hint="eastAsia"/>
        </w:rPr>
        <w:t>　　　　二、鞋靴行业出口情况分析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2025-2031年中国鞋靴行业进出口情况预测</w:t>
      </w:r>
      <w:r>
        <w:rPr>
          <w:rFonts w:hint="eastAsia"/>
        </w:rPr>
        <w:br/>
      </w:r>
      <w:r>
        <w:rPr>
          <w:rFonts w:hint="eastAsia"/>
        </w:rPr>
        <w:t>　　　　一、鞋靴行业进口预测</w:t>
      </w:r>
      <w:r>
        <w:rPr>
          <w:rFonts w:hint="eastAsia"/>
        </w:rPr>
        <w:br/>
      </w:r>
      <w:r>
        <w:rPr>
          <w:rFonts w:hint="eastAsia"/>
        </w:rPr>
        <w:t>　　　　二、鞋靴行业出口预测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中国鞋靴企业竞争策略分析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2024-2025年中国鞋靴行业竞争策略分析</w:t>
      </w:r>
      <w:r>
        <w:rPr>
          <w:rFonts w:hint="eastAsia"/>
        </w:rPr>
        <w:br/>
      </w:r>
      <w:r>
        <w:rPr>
          <w:rFonts w:hint="eastAsia"/>
        </w:rPr>
        <w:t>　　　　一、鞋靴中小企业竞争形势</w:t>
      </w:r>
      <w:r>
        <w:rPr>
          <w:rFonts w:hint="eastAsia"/>
        </w:rPr>
        <w:br/>
      </w:r>
      <w:r>
        <w:rPr>
          <w:rFonts w:hint="eastAsia"/>
        </w:rPr>
        <w:t>　　　　二、鞋靴中国企业竞争策略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2024-2025年中国鞋靴市场竞争策略分析</w:t>
      </w:r>
      <w:r>
        <w:rPr>
          <w:rFonts w:hint="eastAsia"/>
        </w:rPr>
        <w:br/>
      </w:r>
      <w:r>
        <w:rPr>
          <w:rFonts w:hint="eastAsia"/>
        </w:rPr>
        <w:t>　　　　一、鞋靴主要潜力品种分析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二、现有鞋靴产品竞争策略分析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三、潜力鞋靴品种竞争策略选择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一、新冠疫情对鞋靴行业竞争格局的影响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二、2025-2031年我国鞋靴市场竞争趋势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三、2025-2031年鞋靴企业竞争策略分析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近三年鞋靴行业重点企业发展分析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鞋靴企业（一）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鞋靴企业（二）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鞋靴企业（三）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鞋靴企业（四）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鞋靴企业（五）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二、鞋靴企业经营情况分析</w:t>
      </w:r>
      <w:r>
        <w:rPr>
          <w:rFonts w:hint="eastAsia"/>
        </w:rPr>
        <w:br/>
      </w:r>
      <w:r>
        <w:rPr>
          <w:rFonts w:hint="eastAsia"/>
        </w:rPr>
        <w:t>　　　　三、鞋靴企业发展规划及前景展望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中国鞋靴及其主要上下游产品市场预测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2024-2025年中国鞋靴上下游分析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2025-2031年中国鞋靴行业产业链研究分析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中国鞋靴行业投资机会与风险规避研究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2025-2031年中国鞋靴投资环境的分析与对策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2025-2031年中国鞋靴投资机遇分析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2025-2031年中国鞋靴投资风险分析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2025-2031年中国鞋靴投资策略与建议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2025-2031年中国鞋靴行业投融资研究分析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中国鞋靴行业企业所有制状况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中国鞋靴行业外资进入状况</w:t>
      </w:r>
      <w:r>
        <w:rPr>
          <w:rFonts w:hint="eastAsia"/>
        </w:rPr>
        <w:br/>
      </w:r>
      <w:r>
        <w:rPr>
          <w:rFonts w:hint="eastAsia"/>
        </w:rPr>
        <w:t>　　第三节 中国鞋靴行业合作与并购</w:t>
      </w:r>
      <w:r>
        <w:rPr>
          <w:rFonts w:hint="eastAsia"/>
        </w:rPr>
        <w:br/>
      </w:r>
      <w:r>
        <w:rPr>
          <w:rFonts w:hint="eastAsia"/>
        </w:rPr>
        <w:t>　　第四节 中国鞋靴行业投资体制分析</w:t>
      </w:r>
      <w:r>
        <w:rPr>
          <w:rFonts w:hint="eastAsia"/>
        </w:rPr>
        <w:br/>
      </w:r>
      <w:r>
        <w:rPr>
          <w:rFonts w:hint="eastAsia"/>
        </w:rPr>
        <w:t>　　第五节 中国鞋靴行业资本市场融资分析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国外鞋靴行业投资现状及经营模式分析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一、境外鞋靴行业成长情况调查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我国鞋靴行业商业模式探讨</w:t>
      </w:r>
      <w:r>
        <w:rPr>
          <w:rFonts w:hint="eastAsia"/>
        </w:rPr>
        <w:br/>
      </w:r>
      <w:r>
        <w:rPr>
          <w:rFonts w:hint="eastAsia"/>
        </w:rPr>
        <w:t>　　第三节 我国鞋靴行业投资国际化发展战略分析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我国鞋靴行业投资策略分析</w:t>
      </w:r>
      <w:r>
        <w:rPr>
          <w:rFonts w:hint="eastAsia"/>
        </w:rPr>
        <w:br/>
      </w:r>
      <w:r>
        <w:rPr>
          <w:rFonts w:hint="eastAsia"/>
        </w:rPr>
        <w:t>　　第五节 中智~林~－最优投资路径设计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2025-2031年中国鞋靴行业产量预测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2025-2031年中国鞋靴行业市场需求预测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2025年鞋靴市场前景分析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2025-2031年中国鞋靴市场需求预测</w:t>
      </w:r>
      <w:r>
        <w:rPr>
          <w:rFonts w:hint="eastAsia"/>
        </w:rPr>
        <w:br/>
      </w:r>
      <w:r>
        <w:rPr>
          <w:rFonts w:hint="eastAsia"/>
        </w:rPr>
        <w:t>　　图表 2025年鞋靴发展趋势预测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f253a8b3748a6" w:history="1">
        <w:r>
          <w:rPr>
            <w:rStyle w:val="Hyperlink"/>
          </w:rPr>
          <w:t>中国鞋靴市场调查分析及发展前景研究报告（2025-2031年）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f253a8b3748a6" w:history="1">
        <w:r>
          <w:rPr>
            <w:rStyle w:val="Hyperlink"/>
          </w:rPr>
          <w:t>https://www.20087.com/2/60/XieXueHangYeBaoGao.html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热点：电棉鞋多少钱一双、鞋靴干洗泡泡、穿鞋子的鞋、鞋靴鞭与什么有关、棉靴的图片、鞋靴设计专业大学排名、莆田鞋加盟连锁店、鞋靴设计稿、今年的靴子新款是哪种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faf2e7f3426f" w:history="1">
      <w:r>
        <w:rPr>
          <w:rStyle w:val="Hyperlink"/>
        </w:rPr>
        <w:t>中国鞋靴市场调查分析及发展前景研究报告（2025-2031年）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XieXueHangYeBaoGao.html" TargetMode="External" Id="Ra09f253a8b37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XieXueHangYeBaoGao.html" TargetMode="External" Id="R5723faf2e7f3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2024-11-21T05:28:00Z</dcterms:created>
  <dcterms:modified xsi:type="dcterms:W3CDTF">2024-11-21T06:28:00Z</dcterms:modified>
  <dc:subject>中国鞋靴市场调查分析及发展前景研究报告（2025-2031年）</dc:subject>
  <dc:title>中国鞋靴市场调查分析及发展前景研究报告（2025-2031年）</dc:title>
  <cp:keywords>中国鞋靴市场调查分析及发展前景研究报告（2025-2031年）</cp:keywords>
  <dc:description>中国鞋靴市场调查分析及发展前景研究报告（2025-2031年）</dc:description>
</cp:coreProperties>
</file>