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03ed72395a46c2" w:history="1">
              <w:r>
                <w:rPr>
                  <w:rStyle w:val="Hyperlink"/>
                </w:rPr>
                <w:t>中国箱包加工行业市场研究及投资前景分析报告（2025-2031年）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03ed72395a46c2" w:history="1">
              <w:r>
                <w:rPr>
                  <w:rStyle w:val="Hyperlink"/>
                </w:rPr>
                <w:t>中国箱包加工行业市场研究及投资前景分析报告（2025-2031年）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03ed72395a46c2" w:history="1">
                <w:r>
                  <w:rPr>
                    <w:rStyle w:val="Hyperlink"/>
                  </w:rPr>
                  <w:t>https://www.20087.com/7/22/XiangBaoJiaGongShiChangFenXiBaoGao.html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包加工行业涉及旅行箱、背包、手提包等各种类型的箱包产品的设计、生产和销售。近年来，随着消费者对箱包产品个性化和品牌化需求的增加，箱包加工行业不断创新，推出了许多新颖的设计和功能。目前，箱包产品不仅注重实用性，还强调时尚元素和环保理念。随着电子商务平台的发展，箱包加工企业也更加注重线上渠道的拓展，通过社交媒体营销等方式吸引年轻消费者。</w:t>
      </w:r>
      <w:r>
        <w:rPr>
          <w:rFonts w:hint="eastAsia"/>
        </w:rPr>
        <w:br/>
      </w:r>
      <w:r>
        <w:rPr>
          <w:rFonts w:hint="eastAsia"/>
        </w:rPr>
        <w:t>　　未来，箱包加工行业的发展将呈现以下几个趋势：首先，随着消费者对可持续发展的关注，采用环保材料和可持续生产方式的箱包产品将更受欢迎。其次，随着个性化消费趋势的加强，定制化服务将成为箱包加工行业的一个重要方向，满足消费者对于独特设计的需求。最后，随着科技的发展，箱包加工将更加注重智能化元素的融入，如智能锁、追踪器等功能，提高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03ed72395a46c2" w:history="1">
        <w:r>
          <w:rPr>
            <w:rStyle w:val="Hyperlink"/>
          </w:rPr>
          <w:t>中国箱包加工行业市场研究及投资前景分析报告（2025-2031年）</w:t>
        </w:r>
      </w:hyperlink>
      <w:r>
        <w:rPr>
          <w:rFonts w:hint="eastAsia"/>
        </w:rPr>
        <w:t>》依据国家统计局、相关行业协会及科研机构的详实数据，系统分析了箱包加工行业的产业链结构、市场规模与需求状况，并探讨了箱包加工市场价格及行业现状。报告特别关注了箱包加工行业的重点企业，对箱包加工市场竞争格局、集中度和品牌影响力进行了剖析。此外，报告对箱包加工行业的市场前景和发展趋势进行了科学预测，同时进一步细分市场，指出了箱包加工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箱包加工行业概述</w:t>
      </w:r>
      <w:r>
        <w:rPr>
          <w:rFonts w:hint="eastAsia"/>
        </w:rPr>
        <w:br/>
      </w:r>
      <w:r>
        <w:rPr>
          <w:rFonts w:hint="eastAsia"/>
        </w:rPr>
        <w:t>　　第一节 箱包加工行业界定</w:t>
      </w:r>
      <w:r>
        <w:rPr>
          <w:rFonts w:hint="eastAsia"/>
        </w:rPr>
        <w:br/>
      </w:r>
      <w:r>
        <w:rPr>
          <w:rFonts w:hint="eastAsia"/>
        </w:rPr>
        <w:t>　　第二节 箱包加工行业发展历程</w:t>
      </w:r>
      <w:r>
        <w:rPr>
          <w:rFonts w:hint="eastAsia"/>
        </w:rPr>
        <w:br/>
      </w:r>
      <w:r>
        <w:rPr>
          <w:rFonts w:hint="eastAsia"/>
        </w:rPr>
        <w:t>　　第三节 箱包加工产业链分析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二、箱包加工产业链模型分析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2024-2025年箱包加工行业发展环境分析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中国箱包加工行业政策环境分析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2024-2025年箱包加工行业技术发展现状及趋势分析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箱包加工行业技术发展现状分析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国内外箱包加工行业技术差异与原因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箱包加工行业技术发展方向、趋势预测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提升箱包加工行业技术能力策略建议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全球箱包加工行业运行状况分析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2024-2025年全球箱包加工行业发展概况</w:t>
      </w:r>
      <w:r>
        <w:rPr>
          <w:rFonts w:hint="eastAsia"/>
        </w:rPr>
        <w:br/>
      </w:r>
      <w:r>
        <w:rPr>
          <w:rFonts w:hint="eastAsia"/>
        </w:rPr>
        <w:t>　　第二节 全球箱包加工行业发展现状及趋势分析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二、全球箱包加工行业市场分布情况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三、全球箱包加工行业发展趋势分析</w:t>
      </w:r>
      <w:r>
        <w:rPr>
          <w:rFonts w:hint="eastAsia"/>
        </w:rPr>
        <w:br/>
      </w:r>
      <w:r>
        <w:rPr>
          <w:rFonts w:hint="eastAsia"/>
        </w:rPr>
        <w:t>　　第三节 全球箱包加工行业重点区域发展分析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中国箱包加工行业运行状况分析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2024-2025年箱包加工行业最新动态分析</w:t>
      </w:r>
      <w:r>
        <w:rPr>
          <w:rFonts w:hint="eastAsia"/>
        </w:rPr>
        <w:br/>
      </w:r>
      <w:r>
        <w:rPr>
          <w:rFonts w:hint="eastAsia"/>
        </w:rPr>
        <w:t>　　　　一、箱包加工行业相关动态概述</w:t>
      </w:r>
      <w:r>
        <w:rPr>
          <w:rFonts w:hint="eastAsia"/>
        </w:rPr>
        <w:br/>
      </w:r>
      <w:r>
        <w:rPr>
          <w:rFonts w:hint="eastAsia"/>
        </w:rPr>
        <w:t>　　　　二、箱包加工行业发展热点聚焦</w:t>
      </w:r>
      <w:r>
        <w:rPr>
          <w:rFonts w:hint="eastAsia"/>
        </w:rPr>
        <w:br/>
      </w:r>
      <w:r>
        <w:rPr>
          <w:rFonts w:hint="eastAsia"/>
        </w:rPr>
        <w:t>　　第二节 中国箱包加工行业规模分析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一、2019-2024年箱包加工行业产量情况分析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二、2019-2024年箱包加工市场需求情况分析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三、2019-2024年箱包加工行业市场规模分析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2025年中国箱包加工行业集中度分析</w:t>
      </w:r>
      <w:r>
        <w:rPr>
          <w:rFonts w:hint="eastAsia"/>
        </w:rPr>
        <w:br/>
      </w:r>
      <w:r>
        <w:rPr>
          <w:rFonts w:hint="eastAsia"/>
        </w:rPr>
        <w:t>　　　　一、箱包加工行业市场区域分布情况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二、箱包加工行业市场集中度情况</w:t>
      </w:r>
      <w:r>
        <w:rPr>
          <w:rFonts w:hint="eastAsia"/>
        </w:rPr>
        <w:br/>
      </w:r>
      <w:r>
        <w:rPr>
          <w:rFonts w:hint="eastAsia"/>
        </w:rPr>
        <w:t>　　　　三、箱包加工行业企业集中度分析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2019-2024年中国箱包加工行业重点地区调研分析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一、中国箱包加工行业重点区域市场结构调研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二、**地区箱包加工行业调研分析</w:t>
      </w:r>
      <w:r>
        <w:rPr>
          <w:rFonts w:hint="eastAsia"/>
        </w:rPr>
        <w:br/>
      </w:r>
      <w:r>
        <w:rPr>
          <w:rFonts w:hint="eastAsia"/>
        </w:rPr>
        <w:t>　　　　三、**地区箱包加工行业调研分析</w:t>
      </w:r>
      <w:r>
        <w:rPr>
          <w:rFonts w:hint="eastAsia"/>
        </w:rPr>
        <w:br/>
      </w:r>
      <w:r>
        <w:rPr>
          <w:rFonts w:hint="eastAsia"/>
        </w:rPr>
        <w:t>　　　　四、**地区箱包加工行业调研分析</w:t>
      </w:r>
      <w:r>
        <w:rPr>
          <w:rFonts w:hint="eastAsia"/>
        </w:rPr>
        <w:br/>
      </w:r>
      <w:r>
        <w:rPr>
          <w:rFonts w:hint="eastAsia"/>
        </w:rPr>
        <w:t>　　　　五、**地区箱包加工行业调研分析</w:t>
      </w:r>
      <w:r>
        <w:rPr>
          <w:rFonts w:hint="eastAsia"/>
        </w:rPr>
        <w:br/>
      </w:r>
      <w:r>
        <w:rPr>
          <w:rFonts w:hint="eastAsia"/>
        </w:rPr>
        <w:t>　　　　六、**地区箱包加工行业调研分析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箱包加工行业产品市场价格分析与预测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2019-2024年箱包加工市场价格回顾</w:t>
      </w:r>
      <w:r>
        <w:rPr>
          <w:rFonts w:hint="eastAsia"/>
        </w:rPr>
        <w:br/>
      </w:r>
      <w:r>
        <w:rPr>
          <w:rFonts w:hint="eastAsia"/>
        </w:rPr>
        <w:t>　　第二节 2024-2025年箱包加工市场价格现状分析</w:t>
      </w:r>
      <w:r>
        <w:rPr>
          <w:rFonts w:hint="eastAsia"/>
        </w:rPr>
        <w:br/>
      </w:r>
      <w:r>
        <w:rPr>
          <w:rFonts w:hint="eastAsia"/>
        </w:rPr>
        <w:t>　　第三节 影响箱包加工市场价格因素分析</w:t>
      </w:r>
      <w:r>
        <w:rPr>
          <w:rFonts w:hint="eastAsia"/>
        </w:rPr>
        <w:br/>
      </w:r>
      <w:r>
        <w:rPr>
          <w:rFonts w:hint="eastAsia"/>
        </w:rPr>
        <w:t>　　第四节 箱包加工市场价格走势预测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箱包加工行业重点企业发展调研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箱包加工企业（一）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箱包加工企业（二）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箱包加工企业（三）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箱包加工企业（四）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箱包加工企业（五）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箱包加工企业（六）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箱包加工企业发展策略分析</w:t>
      </w:r>
      <w:r>
        <w:rPr>
          <w:rFonts w:hint="eastAsia"/>
        </w:rPr>
        <w:br/>
      </w:r>
      <w:r>
        <w:rPr>
          <w:rFonts w:hint="eastAsia"/>
        </w:rPr>
        <w:t>　　第一节 箱包加工市场策略分析</w:t>
      </w:r>
      <w:r>
        <w:rPr>
          <w:rFonts w:hint="eastAsia"/>
        </w:rPr>
        <w:br/>
      </w:r>
      <w:r>
        <w:rPr>
          <w:rFonts w:hint="eastAsia"/>
        </w:rPr>
        <w:t>　　　　一、箱包加工价格策略分析</w:t>
      </w:r>
      <w:r>
        <w:rPr>
          <w:rFonts w:hint="eastAsia"/>
        </w:rPr>
        <w:br/>
      </w:r>
      <w:r>
        <w:rPr>
          <w:rFonts w:hint="eastAsia"/>
        </w:rPr>
        <w:t>　　　　二、箱包加工渠道策略分析</w:t>
      </w:r>
      <w:r>
        <w:rPr>
          <w:rFonts w:hint="eastAsia"/>
        </w:rPr>
        <w:br/>
      </w:r>
      <w:r>
        <w:rPr>
          <w:rFonts w:hint="eastAsia"/>
        </w:rPr>
        <w:t>　　第二节 箱包加工销售策略分析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提高箱包加工企业竞争力的策略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一、提高中国箱包加工企业核心竞争力的对策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二、箱包加工企业提升竞争力的主要方向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三、影响箱包加工企业核心竞争力的因素及提升途径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四、提高箱包加工企业竞争力的策略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对我国箱包加工品牌的战略思考</w:t>
      </w:r>
      <w:r>
        <w:rPr>
          <w:rFonts w:hint="eastAsia"/>
        </w:rPr>
        <w:br/>
      </w:r>
      <w:r>
        <w:rPr>
          <w:rFonts w:hint="eastAsia"/>
        </w:rPr>
        <w:t>　　　　一、箱包加工实施品牌战略的意义</w:t>
      </w:r>
      <w:r>
        <w:rPr>
          <w:rFonts w:hint="eastAsia"/>
        </w:rPr>
        <w:br/>
      </w:r>
      <w:r>
        <w:rPr>
          <w:rFonts w:hint="eastAsia"/>
        </w:rPr>
        <w:t>　　　　二、箱包加工企业品牌的现状分析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三、我国箱包加工企业的品牌战略</w:t>
      </w:r>
      <w:r>
        <w:rPr>
          <w:rFonts w:hint="eastAsia"/>
        </w:rPr>
        <w:br/>
      </w:r>
      <w:r>
        <w:rPr>
          <w:rFonts w:hint="eastAsia"/>
        </w:rPr>
        <w:t>　　　　四、箱包加工品牌战略管理的策略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2025-2031年箱包加工行业发展趋势及投资风险分析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2025-2031年箱包加工行业发展趋势预测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一、中国箱包加工行业发展方向分析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二、2025-2031年中国箱包加工行业市场规模预测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三、2025-2031年中国箱包加工行业供给情况预测分析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四、2025-2031年中国箱包加工行业需求情况预测分析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当前箱包加工行业存在的问题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2025-2031年中国箱包加工行业投资风险分析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一、箱包加工市场竞争风险</w:t>
      </w:r>
      <w:r>
        <w:rPr>
          <w:rFonts w:hint="eastAsia"/>
        </w:rPr>
        <w:br/>
      </w:r>
      <w:r>
        <w:rPr>
          <w:rFonts w:hint="eastAsia"/>
        </w:rPr>
        <w:t>　　　　二、箱包加工行业原材料压力风险分析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三、箱包加工技术风险分析</w:t>
      </w:r>
      <w:r>
        <w:rPr>
          <w:rFonts w:hint="eastAsia"/>
        </w:rPr>
        <w:br/>
      </w:r>
      <w:r>
        <w:rPr>
          <w:rFonts w:hint="eastAsia"/>
        </w:rPr>
        <w:t>　　　　四、箱包加工行业政策和体制风险</w:t>
      </w:r>
      <w:r>
        <w:rPr>
          <w:rFonts w:hint="eastAsia"/>
        </w:rPr>
        <w:br/>
      </w:r>
      <w:r>
        <w:rPr>
          <w:rFonts w:hint="eastAsia"/>
        </w:rPr>
        <w:t>　　　　五、箱包加工行业外资进入现状及对未来市场的威胁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2025-2031年箱包加工行业盈利模式与投资策略探讨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国外箱包加工行业投资现状及经营模式分析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一、境外箱包加工行业成长情况调查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我国箱包加工行业商业模式探讨</w:t>
      </w:r>
      <w:r>
        <w:rPr>
          <w:rFonts w:hint="eastAsia"/>
        </w:rPr>
        <w:br/>
      </w:r>
      <w:r>
        <w:rPr>
          <w:rFonts w:hint="eastAsia"/>
        </w:rPr>
        <w:t>　　第三节 我国箱包加工行业投资国际化发展战略分析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我国箱包加工行业投资策略分析</w:t>
      </w:r>
      <w:r>
        <w:rPr>
          <w:rFonts w:hint="eastAsia"/>
        </w:rPr>
        <w:br/>
      </w:r>
      <w:r>
        <w:rPr>
          <w:rFonts w:hint="eastAsia"/>
        </w:rPr>
        <w:t>　　第五节 箱包加工行业最优投资路径设计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箱包加工投资机会分析与项目投资建议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箱包加工投资机会分析</w:t>
      </w:r>
      <w:r>
        <w:rPr>
          <w:rFonts w:hint="eastAsia"/>
        </w:rPr>
        <w:br/>
      </w:r>
      <w:r>
        <w:rPr>
          <w:rFonts w:hint="eastAsia"/>
        </w:rPr>
        <w:t>　　第二节 箱包加工投资趋势分析</w:t>
      </w:r>
      <w:r>
        <w:rPr>
          <w:rFonts w:hint="eastAsia"/>
        </w:rPr>
        <w:br/>
      </w:r>
      <w:r>
        <w:rPr>
          <w:rFonts w:hint="eastAsia"/>
        </w:rPr>
        <w:t>　　第三节 [:中:智:林:]项目投资建议</w:t>
      </w:r>
      <w:r>
        <w:rPr>
          <w:rFonts w:hint="eastAsia"/>
        </w:rPr>
        <w:br/>
      </w:r>
      <w:r>
        <w:rPr>
          <w:rFonts w:hint="eastAsia"/>
        </w:rPr>
        <w:t>　　　　一、箱包加工行业投资环境考察</w:t>
      </w:r>
      <w:r>
        <w:rPr>
          <w:rFonts w:hint="eastAsia"/>
        </w:rPr>
        <w:br/>
      </w:r>
      <w:r>
        <w:rPr>
          <w:rFonts w:hint="eastAsia"/>
        </w:rPr>
        <w:t>　　　　二、箱包加工投资风险及控制策略</w:t>
      </w:r>
      <w:r>
        <w:rPr>
          <w:rFonts w:hint="eastAsia"/>
        </w:rPr>
        <w:br/>
      </w:r>
      <w:r>
        <w:rPr>
          <w:rFonts w:hint="eastAsia"/>
        </w:rPr>
        <w:t>　　　　三、箱包加工产品投资方向建议</w:t>
      </w:r>
      <w:r>
        <w:rPr>
          <w:rFonts w:hint="eastAsia"/>
        </w:rPr>
        <w:br/>
      </w:r>
      <w:r>
        <w:rPr>
          <w:rFonts w:hint="eastAsia"/>
        </w:rPr>
        <w:t>　　　　四、箱包加工项目投资建议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2019-2024年中国箱包加工市场规模及增长情况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2019-2024年中国箱包加工行业产量及增长趋势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2025-2031年中国箱包加工行业产量预测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2019-2024年中国箱包加工行业市场需求及增长情况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2025-2031年中国箱包加工行业市场需求预测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2019-2024年中国箱包加工行业利润及增长情况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**地区箱包加工市场规模及增长情况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**地区箱包加工行业市场需求情况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**地区箱包加工市场规模及增长情况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**地区箱包加工行业市场需求情况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2019-2024年中国箱包加工行业进口量及增速统计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2019-2024年中国箱包加工行业出口量及增速统计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箱包加工重点企业经营情况分析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2025年箱包加工市场前景分析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2025-2031年中国箱包加工市场需求预测</w:t>
      </w:r>
      <w:r>
        <w:rPr>
          <w:rFonts w:hint="eastAsia"/>
        </w:rPr>
        <w:br/>
      </w:r>
      <w:r>
        <w:rPr>
          <w:rFonts w:hint="eastAsia"/>
        </w:rPr>
        <w:t>　　图表 2025年箱包加工发展趋势预测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03ed72395a46c2" w:history="1">
        <w:r>
          <w:rPr>
            <w:rStyle w:val="Hyperlink"/>
          </w:rPr>
          <w:t>中国箱包加工行业市场研究及投资前景分析报告（2025-2031年）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03ed72395a46c2" w:history="1">
        <w:r>
          <w:rPr>
            <w:rStyle w:val="Hyperlink"/>
          </w:rPr>
          <w:t>https://www.20087.com/7/22/XiangBaoJiaGongShiChangFenXiBaoGao.html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热点：代加工接单平台、箱包加工生产厂家、手工活外发加工接单平台、箱包加工厂起名大全、离我最近的箱包厂、箱包加工厂、附近的箱包加工厂、箱包加工厂挣钱吗、生产箱包的工厂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a9304c2bd541da" w:history="1">
      <w:r>
        <w:rPr>
          <w:rStyle w:val="Hyperlink"/>
        </w:rPr>
        <w:t>中国箱包加工行业市场研究及投资前景分析报告（2025-2031年）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XiangBaoJiaGongShiChangFenXiBaoGao.html" TargetMode="External" Id="Rd903ed72395a46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XiangBaoJiaGongShiChangFenXiBaoGao.html" TargetMode="External" Id="Rdba9304c2bd541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2024-09-26T06:40:00Z</dcterms:created>
  <dcterms:modified xsi:type="dcterms:W3CDTF">2024-09-26T07:40:00Z</dcterms:modified>
  <dc:subject>中国箱包加工行业市场研究及投资前景分析报告（2025-2031年）</dc:subject>
  <dc:title>中国箱包加工行业市场研究及投资前景分析报告（2025-2031年）</dc:title>
  <cp:keywords>中国箱包加工行业市场研究及投资前景分析报告（2025-2031年）</cp:keywords>
  <dc:description>中国箱包加工行业市场研究及投资前景分析报告（2025-2031年）</dc:description>
</cp:coreProperties>
</file>