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ea9e49e5f4f7d" w:history="1">
              <w:r>
                <w:rPr>
                  <w:rStyle w:val="Hyperlink"/>
                </w:rPr>
                <w:t>2024-2030年中国外国民族服装市场深度调研及未来趋势分析报告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ea9e49e5f4f7d" w:history="1">
              <w:r>
                <w:rPr>
                  <w:rStyle w:val="Hyperlink"/>
                </w:rPr>
                <w:t>2024-2030年中国外国民族服装市场深度调研及未来趋势分析报告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ea9e49e5f4f7d" w:history="1">
                <w:r>
                  <w:rPr>
                    <w:rStyle w:val="Hyperlink"/>
                  </w:rPr>
                  <w:t>https://www.20087.com/A/75/WaiGuoMinZuFuZhuangShiChangFenXiBaoGao.html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国民族服装是一种文化表达和传承的方式，在全球范围内都有着深厚的文化底蕴和广泛的市场需求。目前，外国民族服装的设计和制作已经非常成熟，不仅保留了传统民族特色，还在时尚元素和现代设计理念的融合上取得了长足进展。随着全球化进程的加快和文化交流的加深，外国民族服装的设计更加多元化，能够满足不同文化背景消费者的需求。同时，随着消费者对可持续时尚的关注度提高，许多品牌也开始注重使用环保材料和可持续生产方法，以此来吸引更加注重社会责任的消费者群体。</w:t>
      </w:r>
      <w:r>
        <w:rPr>
          <w:rFonts w:hint="eastAsia"/>
        </w:rPr>
        <w:br/>
      </w:r>
      <w:r>
        <w:rPr>
          <w:rFonts w:hint="eastAsia"/>
        </w:rPr>
        <w:t>　　未来，外国民族服装的发展将更加注重创新设计和文化融合。一方面，随着全球文化多样性的进一步加强，外国民族服装将更加注重吸收不同文化的元素，创造具有国际视野的独特设计。另一方面，随着消费者对可持续生活方式的追求，外国民族服装将更多采用环保材料，如有机棉、再生纤维等，并采取更加环保的染色和制造工艺。此外，随着数字化技术的发展，外国民族服装的设计和营销将更加依赖于数字平台，通过社交媒体、电子商务等方式扩大市场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6ea9e49e5f4f7d" w:history="1">
        <w:r>
          <w:rPr>
            <w:rStyle w:val="Hyperlink"/>
          </w:rPr>
          <w:t>2024-2030年中国外国民族服装市场深度调研及未来趋势分析报告</w:t>
        </w:r>
      </w:hyperlink>
      <w:r>
        <w:rPr>
          <w:rFonts w:hint="eastAsia"/>
        </w:rPr>
        <w:t>基于统计局、相关行业协会及科研机构的详实数据，系统分析外国民族服装行业发展现状，涵盖外国民族服装市场规模、生产经营、技术发展、品牌竞争及进出口情况，评估外国民族服装重点企业市场表现与行业竞争格局。通过分析政策环境与投资风险，对外国民族服装行业发展趋势做出客观预测，客观呈现行业发展机遇与挑战，为外国民族服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2023-2024年中国外国民族服装行业发展环境分析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一、外国民族服装行业政策影响分析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二、外国民族服装相关行业标准分析</w:t>
      </w:r>
      <w:r>
        <w:rPr>
          <w:rFonts w:hint="eastAsia"/>
        </w:rPr>
        <w:br/>
      </w:r>
      <w:r>
        <w:rPr>
          <w:rFonts w:hint="eastAsia"/>
        </w:rPr>
        <w:t>　　第三节 外国民族服装行业地位分析</w:t>
      </w:r>
      <w:r>
        <w:rPr>
          <w:rFonts w:hint="eastAsia"/>
        </w:rPr>
        <w:br/>
      </w:r>
      <w:r>
        <w:rPr>
          <w:rFonts w:hint="eastAsia"/>
        </w:rPr>
        <w:t>　　　　一、外国民族服装行业对经济增长的影响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二、外国民族服装行业对人民生活的影响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三、外国民族服装行业关联度情况</w:t>
      </w:r>
      <w:r>
        <w:rPr>
          <w:rFonts w:hint="eastAsia"/>
        </w:rPr>
        <w:br/>
      </w:r>
      <w:r>
        <w:rPr>
          <w:rFonts w:hint="eastAsia"/>
        </w:rPr>
        <w:t>　　第四节 外国民族服装行业"波特五力模型"分析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影响外国民族服装行业发展的主要因素分析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中国外国民族服装行业市场规模分析预测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中国外国民族服装行业市场结构分析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2019-2024年中国外国民族服装行业市场规模分析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中国外国民族服装行业重点区域市场规模分析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2024-2030年中国外国民族服装行业市场规模预测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中国外国民族服装行业供给与需求情况分析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2019-2024年中国外国民族服装行业总体规模</w:t>
      </w:r>
      <w:r>
        <w:rPr>
          <w:rFonts w:hint="eastAsia"/>
        </w:rPr>
        <w:br/>
      </w:r>
      <w:r>
        <w:rPr>
          <w:rFonts w:hint="eastAsia"/>
        </w:rPr>
        <w:t>　　第二节 中国外国民族服装行业供给概况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一、2019-2024年中国外国民族服装行业供给情况分析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二、2024年中国外国民族服装行业供给特点分析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三、2024-2030年中国外国民族服装行业供给预测</w:t>
      </w:r>
      <w:r>
        <w:rPr>
          <w:rFonts w:hint="eastAsia"/>
        </w:rPr>
        <w:br/>
      </w:r>
      <w:r>
        <w:rPr>
          <w:rFonts w:hint="eastAsia"/>
        </w:rPr>
        <w:t>　　第三节 中国外国民族服装行业需求概况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一、2019-2024年中国外国民族服装行业需求情况分析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二、2024年中国外国民族服装行业市场需求特点分析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三、2024-2030年中国外国民族服装行业市场需求预测</w:t>
      </w:r>
      <w:r>
        <w:rPr>
          <w:rFonts w:hint="eastAsia"/>
        </w:rPr>
        <w:br/>
      </w:r>
      <w:r>
        <w:rPr>
          <w:rFonts w:hint="eastAsia"/>
        </w:rPr>
        <w:t>　　第四节 外国民族服装产业供需平衡状况分析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中国外国民族服装行业市场行情分析预测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外国民族服装行业价格影响因素分析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2019-2024年中国外国民族服装行业市场价格趋向分析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2024-2030年中国外国民族服装行业市场价格趋向预测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中国外国民族服装行业进出口情况分析预测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影响外国民族服装进出口变化的主要原因分析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2019-2024年中国外国民族服装行业进出口情况分析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一、2019-2024年中国外国民族服装行业进口情况分析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二、2019-2024年中国外国民族服装行业出口情况分析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2024-2030年中国外国民族服装行业进出口情况预测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一、2024-2030年中国外国民族服装行业进口预测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二、2024-2030年中国外国民族服装行业出口预测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中国外国民族服装行业技术发展分析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当前中国外国民族服装行业技术发展现状</w:t>
      </w:r>
      <w:r>
        <w:rPr>
          <w:rFonts w:hint="eastAsia"/>
        </w:rPr>
        <w:br/>
      </w:r>
      <w:r>
        <w:rPr>
          <w:rFonts w:hint="eastAsia"/>
        </w:rPr>
        <w:t>　　第二节 中国外国民族服装行业技术成熟度分析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中外外国民族服装技术差距及产生差距的主要原因分析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中国外国民族服装行业技术趋势预测</w:t>
      </w:r>
      <w:r>
        <w:rPr>
          <w:rFonts w:hint="eastAsia"/>
        </w:rPr>
        <w:br/>
      </w:r>
      <w:r>
        <w:rPr>
          <w:rFonts w:hint="eastAsia"/>
        </w:rPr>
        <w:t>　　　　一、外国民族服装产品发展新动态</w:t>
      </w:r>
      <w:r>
        <w:rPr>
          <w:rFonts w:hint="eastAsia"/>
        </w:rPr>
        <w:br/>
      </w:r>
      <w:r>
        <w:rPr>
          <w:rFonts w:hint="eastAsia"/>
        </w:rPr>
        <w:t>　　　　二、外国民族服装产品技术新动态</w:t>
      </w:r>
      <w:r>
        <w:rPr>
          <w:rFonts w:hint="eastAsia"/>
        </w:rPr>
        <w:br/>
      </w:r>
      <w:r>
        <w:rPr>
          <w:rFonts w:hint="eastAsia"/>
        </w:rPr>
        <w:t>　　　　三、外国民族服装产品技术发展趋势预测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提高中国外国民族服装技术的对策分析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中国外国民族服装行业竞争格局分析</w:t>
      </w:r>
      <w:r>
        <w:rPr>
          <w:rFonts w:hint="eastAsia"/>
        </w:rPr>
        <w:br/>
      </w:r>
      <w:r>
        <w:rPr>
          <w:rFonts w:hint="eastAsia"/>
        </w:rPr>
        <w:t>　　第一节 外国民族服装行业历史竞争格局综述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一、外国民族服装行业集中度分析</w:t>
      </w:r>
      <w:r>
        <w:rPr>
          <w:rFonts w:hint="eastAsia"/>
        </w:rPr>
        <w:br/>
      </w:r>
      <w:r>
        <w:rPr>
          <w:rFonts w:hint="eastAsia"/>
        </w:rPr>
        <w:t>　　　　二、外国民族服装行业竞争程度</w:t>
      </w:r>
      <w:r>
        <w:rPr>
          <w:rFonts w:hint="eastAsia"/>
        </w:rPr>
        <w:br/>
      </w:r>
      <w:r>
        <w:rPr>
          <w:rFonts w:hint="eastAsia"/>
        </w:rPr>
        <w:t>　　第二节 外国民族服装行业企业竞争状况分析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外国民族服装行业企业竞争策略分析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一、2024-2030年中国外国民族服装行业市场竞争趋势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二、2024-2030年外国民族服装行业竞争格局展望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三、2024-2030年外国民族服装行业竞争策略分析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外国民族服装行业重点企业发展分析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外国民族服装企业发展策略分析</w:t>
      </w:r>
      <w:r>
        <w:rPr>
          <w:rFonts w:hint="eastAsia"/>
        </w:rPr>
        <w:br/>
      </w:r>
      <w:r>
        <w:rPr>
          <w:rFonts w:hint="eastAsia"/>
        </w:rPr>
        <w:t>　　第一节 外国民族服装市场策略分析</w:t>
      </w:r>
      <w:r>
        <w:rPr>
          <w:rFonts w:hint="eastAsia"/>
        </w:rPr>
        <w:br/>
      </w:r>
      <w:r>
        <w:rPr>
          <w:rFonts w:hint="eastAsia"/>
        </w:rPr>
        <w:t>　　　　一、外国民族服装价格策略分析</w:t>
      </w:r>
      <w:r>
        <w:rPr>
          <w:rFonts w:hint="eastAsia"/>
        </w:rPr>
        <w:br/>
      </w:r>
      <w:r>
        <w:rPr>
          <w:rFonts w:hint="eastAsia"/>
        </w:rPr>
        <w:t>　　　　二、外国民族服装渠道策略分析</w:t>
      </w:r>
      <w:r>
        <w:rPr>
          <w:rFonts w:hint="eastAsia"/>
        </w:rPr>
        <w:br/>
      </w:r>
      <w:r>
        <w:rPr>
          <w:rFonts w:hint="eastAsia"/>
        </w:rPr>
        <w:t>　　第二节 外国民族服装销售策略分析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提高外国民族服装企业竞争力的策略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一、提高中国外国民族服装企业核心竞争力的对策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二、外国民族服装企业提升竞争力的主要方向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三、影响外国民族服装企业核心竞争力的因素及提升途径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四、提高外国民族服装企业竞争力的策略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对我国外国民族服装品牌的战略思考</w:t>
      </w:r>
      <w:r>
        <w:rPr>
          <w:rFonts w:hint="eastAsia"/>
        </w:rPr>
        <w:br/>
      </w:r>
      <w:r>
        <w:rPr>
          <w:rFonts w:hint="eastAsia"/>
        </w:rPr>
        <w:t>　　　　一、外国民族服装实施品牌战略的意义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二、外国民族服装企业品牌的现状分析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三、我国外国民族服装企业的品牌战略</w:t>
      </w:r>
      <w:r>
        <w:rPr>
          <w:rFonts w:hint="eastAsia"/>
        </w:rPr>
        <w:br/>
      </w:r>
      <w:r>
        <w:rPr>
          <w:rFonts w:hint="eastAsia"/>
        </w:rPr>
        <w:t>　　　　四、外国民族服装品牌战略管理的策略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中国外国民族服装市场营销策略竞争分析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外国民族服装市场产品策略</w:t>
      </w:r>
      <w:r>
        <w:rPr>
          <w:rFonts w:hint="eastAsia"/>
        </w:rPr>
        <w:br/>
      </w:r>
      <w:r>
        <w:rPr>
          <w:rFonts w:hint="eastAsia"/>
        </w:rPr>
        <w:t>　　第二节 外国民族服装市场渠道策略</w:t>
      </w:r>
      <w:r>
        <w:rPr>
          <w:rFonts w:hint="eastAsia"/>
        </w:rPr>
        <w:br/>
      </w:r>
      <w:r>
        <w:rPr>
          <w:rFonts w:hint="eastAsia"/>
        </w:rPr>
        <w:t>　　第三节 外国民族服装市场价格策略</w:t>
      </w:r>
      <w:r>
        <w:rPr>
          <w:rFonts w:hint="eastAsia"/>
        </w:rPr>
        <w:br/>
      </w:r>
      <w:r>
        <w:rPr>
          <w:rFonts w:hint="eastAsia"/>
        </w:rPr>
        <w:t>　　第四节 外国民族服装广告媒体策略</w:t>
      </w:r>
      <w:r>
        <w:rPr>
          <w:rFonts w:hint="eastAsia"/>
        </w:rPr>
        <w:br/>
      </w:r>
      <w:r>
        <w:rPr>
          <w:rFonts w:hint="eastAsia"/>
        </w:rPr>
        <w:t>　　第五节 外国民族服装客户服务策略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外国民族服装行业竞争格局分析</w:t>
      </w:r>
      <w:r>
        <w:rPr>
          <w:rFonts w:hint="eastAsia"/>
        </w:rPr>
        <w:br/>
      </w:r>
      <w:r>
        <w:rPr>
          <w:rFonts w:hint="eastAsia"/>
        </w:rPr>
        <w:t>　　第一节 外国民族服装行业集中度分析</w:t>
      </w:r>
      <w:r>
        <w:rPr>
          <w:rFonts w:hint="eastAsia"/>
        </w:rPr>
        <w:br/>
      </w:r>
      <w:r>
        <w:rPr>
          <w:rFonts w:hint="eastAsia"/>
        </w:rPr>
        <w:t>　　　　一、外国民族服装市场集中度分析</w:t>
      </w:r>
      <w:r>
        <w:rPr>
          <w:rFonts w:hint="eastAsia"/>
        </w:rPr>
        <w:br/>
      </w:r>
      <w:r>
        <w:rPr>
          <w:rFonts w:hint="eastAsia"/>
        </w:rPr>
        <w:t>　　　　二、外国民族服装企业集中度分析</w:t>
      </w:r>
      <w:r>
        <w:rPr>
          <w:rFonts w:hint="eastAsia"/>
        </w:rPr>
        <w:br/>
      </w:r>
      <w:r>
        <w:rPr>
          <w:rFonts w:hint="eastAsia"/>
        </w:rPr>
        <w:t>　　　　三、外国民族服装区域集中度分析</w:t>
      </w:r>
      <w:r>
        <w:rPr>
          <w:rFonts w:hint="eastAsia"/>
        </w:rPr>
        <w:br/>
      </w:r>
      <w:r>
        <w:rPr>
          <w:rFonts w:hint="eastAsia"/>
        </w:rPr>
        <w:t>　　第二节 外国民族服装行业竞争格局分析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一、2024年外国民族服装行业竞争分析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二、2024年中外外国民族服装产品竞争分析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三、2019-2024年中国外国民族服装市场竞争分析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四、2024-2030年国内主要外国民族服装企业动向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中国外国民族服装行业投资价值与投资策略分析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外国民族服装行业SWOT模型分析</w:t>
      </w:r>
      <w:r>
        <w:rPr>
          <w:rFonts w:hint="eastAsia"/>
        </w:rPr>
        <w:br/>
      </w:r>
      <w:r>
        <w:rPr>
          <w:rFonts w:hint="eastAsia"/>
        </w:rPr>
        <w:t>　　　　一、外国民族服装行业优势分析</w:t>
      </w:r>
      <w:r>
        <w:rPr>
          <w:rFonts w:hint="eastAsia"/>
        </w:rPr>
        <w:br/>
      </w:r>
      <w:r>
        <w:rPr>
          <w:rFonts w:hint="eastAsia"/>
        </w:rPr>
        <w:t>　　　　二、外国民族服装行业劣势分析</w:t>
      </w:r>
      <w:r>
        <w:rPr>
          <w:rFonts w:hint="eastAsia"/>
        </w:rPr>
        <w:br/>
      </w:r>
      <w:r>
        <w:rPr>
          <w:rFonts w:hint="eastAsia"/>
        </w:rPr>
        <w:t>　　　　三、外国民族服装行业机会分析</w:t>
      </w:r>
      <w:r>
        <w:rPr>
          <w:rFonts w:hint="eastAsia"/>
        </w:rPr>
        <w:br/>
      </w:r>
      <w:r>
        <w:rPr>
          <w:rFonts w:hint="eastAsia"/>
        </w:rPr>
        <w:t>　　　　四、外国民族服装行业风险分析</w:t>
      </w:r>
      <w:r>
        <w:rPr>
          <w:rFonts w:hint="eastAsia"/>
        </w:rPr>
        <w:br/>
      </w:r>
      <w:r>
        <w:rPr>
          <w:rFonts w:hint="eastAsia"/>
        </w:rPr>
        <w:t>　　第二节 外国民族服装行业投资价值分析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一、外国民族服装行业发展前景分析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二、外国民族服装投资机会分析</w:t>
      </w:r>
      <w:r>
        <w:rPr>
          <w:rFonts w:hint="eastAsia"/>
        </w:rPr>
        <w:br/>
      </w:r>
      <w:r>
        <w:rPr>
          <w:rFonts w:hint="eastAsia"/>
        </w:rPr>
        <w:t>　　第三节 外国民族服装行业投资风险分析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一、外国民族服装市场竞争风险</w:t>
      </w:r>
      <w:r>
        <w:rPr>
          <w:rFonts w:hint="eastAsia"/>
        </w:rPr>
        <w:br/>
      </w:r>
      <w:r>
        <w:rPr>
          <w:rFonts w:hint="eastAsia"/>
        </w:rPr>
        <w:t>　　　　二、外国民族服装原材料压力风险分析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三、外国民族服装技术风险分析</w:t>
      </w:r>
      <w:r>
        <w:rPr>
          <w:rFonts w:hint="eastAsia"/>
        </w:rPr>
        <w:br/>
      </w:r>
      <w:r>
        <w:rPr>
          <w:rFonts w:hint="eastAsia"/>
        </w:rPr>
        <w:t>　　　　四、外国民族服装政策和体制风险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中⋅智⋅林－外国民族服装行业投资策略分析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一、外国民族服装行业重点投资品种分析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二、外国民族服装行业重点投资地区分析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外国民族服装行业类别</w:t>
      </w:r>
      <w:r>
        <w:rPr>
          <w:rFonts w:hint="eastAsia"/>
        </w:rPr>
        <w:br/>
      </w:r>
      <w:r>
        <w:rPr>
          <w:rFonts w:hint="eastAsia"/>
        </w:rPr>
        <w:t>　　图表 外国民族服装行业产业链调研</w:t>
      </w:r>
      <w:r>
        <w:rPr>
          <w:rFonts w:hint="eastAsia"/>
        </w:rPr>
        <w:br/>
      </w:r>
      <w:r>
        <w:rPr>
          <w:rFonts w:hint="eastAsia"/>
        </w:rPr>
        <w:t>　　图表 外国民族服装行业现状</w:t>
      </w:r>
      <w:r>
        <w:rPr>
          <w:rFonts w:hint="eastAsia"/>
        </w:rPr>
        <w:br/>
      </w:r>
      <w:r>
        <w:rPr>
          <w:rFonts w:hint="eastAsia"/>
        </w:rPr>
        <w:t>　　图表 外国民族服装行业标准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2019-2023年中国外国民族服装行业市场规模</w:t>
      </w:r>
      <w:r>
        <w:rPr>
          <w:rFonts w:hint="eastAsia"/>
        </w:rPr>
        <w:br/>
      </w:r>
      <w:r>
        <w:rPr>
          <w:rFonts w:hint="eastAsia"/>
        </w:rPr>
        <w:t>　　图表 2023年中国外国民族服装行业产能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2019-2023年中国外国民族服装行业产量统计</w:t>
      </w:r>
      <w:r>
        <w:rPr>
          <w:rFonts w:hint="eastAsia"/>
        </w:rPr>
        <w:br/>
      </w:r>
      <w:r>
        <w:rPr>
          <w:rFonts w:hint="eastAsia"/>
        </w:rPr>
        <w:t>　　图表 外国民族服装行业动态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2019-2023年中国外国民族服装市场需求量</w:t>
      </w:r>
      <w:r>
        <w:rPr>
          <w:rFonts w:hint="eastAsia"/>
        </w:rPr>
        <w:br/>
      </w:r>
      <w:r>
        <w:rPr>
          <w:rFonts w:hint="eastAsia"/>
        </w:rPr>
        <w:t>　　图表 2023年中国外国民族服装行业需求区域调研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2019-2023年中国外国民族服装行情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2019-2023年中国外国民族服装价格走势图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2019-2023年中国外国民族服装进口统计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2019-2023年中国外国民族服装行业企业数量统计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**地区外国民族服装市场规模</w:t>
      </w:r>
      <w:r>
        <w:rPr>
          <w:rFonts w:hint="eastAsia"/>
        </w:rPr>
        <w:br/>
      </w:r>
      <w:r>
        <w:rPr>
          <w:rFonts w:hint="eastAsia"/>
        </w:rPr>
        <w:t>　　图表 **地区外国民族服装行业市场需求</w:t>
      </w:r>
      <w:r>
        <w:rPr>
          <w:rFonts w:hint="eastAsia"/>
        </w:rPr>
        <w:br/>
      </w:r>
      <w:r>
        <w:rPr>
          <w:rFonts w:hint="eastAsia"/>
        </w:rPr>
        <w:t>　　图表 **地区外国民族服装市场调研</w:t>
      </w:r>
      <w:r>
        <w:rPr>
          <w:rFonts w:hint="eastAsia"/>
        </w:rPr>
        <w:br/>
      </w:r>
      <w:r>
        <w:rPr>
          <w:rFonts w:hint="eastAsia"/>
        </w:rPr>
        <w:t>　　图表 **地区外国民族服装行业市场需求分析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**地区外国民族服装市场规模</w:t>
      </w:r>
      <w:r>
        <w:rPr>
          <w:rFonts w:hint="eastAsia"/>
        </w:rPr>
        <w:br/>
      </w:r>
      <w:r>
        <w:rPr>
          <w:rFonts w:hint="eastAsia"/>
        </w:rPr>
        <w:t>　　图表 **地区外国民族服装行业市场需求</w:t>
      </w:r>
      <w:r>
        <w:rPr>
          <w:rFonts w:hint="eastAsia"/>
        </w:rPr>
        <w:br/>
      </w:r>
      <w:r>
        <w:rPr>
          <w:rFonts w:hint="eastAsia"/>
        </w:rPr>
        <w:t>　　图表 **地区外国民族服装市场调研</w:t>
      </w:r>
      <w:r>
        <w:rPr>
          <w:rFonts w:hint="eastAsia"/>
        </w:rPr>
        <w:br/>
      </w:r>
      <w:r>
        <w:rPr>
          <w:rFonts w:hint="eastAsia"/>
        </w:rPr>
        <w:t>　　图表 **地区外国民族服装行业市场需求分析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外国民族服装行业竞争对手分析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外国民族服装重点企业（二）经营情况分析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外国民族服装重点企业（二）主要经济指标情况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外国民族服装重点企业（三）成长能力情况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2024-2030年中国外国民族服装行业产能预测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2024-2030年中国外国民族服装行业产量预测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2024-2030年中国外国民族服装市场需求预测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2024-2030年中国外国民族服装行业市场规模预测</w:t>
      </w:r>
      <w:r>
        <w:rPr>
          <w:rFonts w:hint="eastAsia"/>
        </w:rPr>
        <w:br/>
      </w:r>
      <w:r>
        <w:rPr>
          <w:rFonts w:hint="eastAsia"/>
        </w:rPr>
        <w:t>　　图表 外国民族服装行业准入条件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2024-2030年中国外国民族服装市场前景</w:t>
      </w:r>
      <w:r>
        <w:rPr>
          <w:rFonts w:hint="eastAsia"/>
        </w:rPr>
        <w:br/>
      </w:r>
      <w:r>
        <w:rPr>
          <w:rFonts w:hint="eastAsia"/>
        </w:rPr>
        <w:t>　　图表 2024-2030年中国外国民族服装行业信息化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2024-2030年中国外国民族服装行业风险分析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2024-2030年中国外国民族服装行业发展趋势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ea9e49e5f4f7d" w:history="1">
        <w:r>
          <w:rPr>
            <w:rStyle w:val="Hyperlink"/>
          </w:rPr>
          <w:t>2024-2030年中国外国民族服装市场深度调研及未来趋势分析报告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ea9e49e5f4f7d" w:history="1">
        <w:r>
          <w:rPr>
            <w:rStyle w:val="Hyperlink"/>
          </w:rPr>
          <w:t>https://www.20087.com/A/75/WaiGuoMinZuFuZhuangShiChangFenXiBaoGao.html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热点：各国服装图片、外国民族服装介绍、各个国家的特色服装、外国民族服装有哪些、西方民族服饰、外国民族服装探索任务单1―11、世界各国民族服饰、国外名族服装、不同民族服装图片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9fc882fd949c6" w:history="1">
      <w:r>
        <w:rPr>
          <w:rStyle w:val="Hyperlink"/>
        </w:rPr>
        <w:t>2024-2030年中国外国民族服装市场深度调研及未来趋势分析报告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WaiGuoMinZuFuZhuangShiChangFenXiBaoGao.html" TargetMode="External" Id="R6b6ea9e49e5f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WaiGuoMinZuFuZhuangShiChangFenXiBaoGao.html" TargetMode="External" Id="R5d29fc882fd9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2024-04-24T00:23:00Z</dcterms:created>
  <dcterms:modified xsi:type="dcterms:W3CDTF">2024-04-24T01:23:00Z</dcterms:modified>
  <dc:subject>2024-2030年中国外国民族服装市场深度调研及未来趋势分析报告</dc:subject>
  <dc:title>2024-2030年中国外国民族服装市场深度调研及未来趋势分析报告</dc:title>
  <cp:keywords>2024-2030年中国外国民族服装市场深度调研及未来趋势分析报告</cp:keywords>
  <dc:description>2024-2030年中国外国民族服装市场深度调研及未来趋势分析报告</dc:description>
</cp:coreProperties>
</file>