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da843d25a4ef6" w:history="1">
              <w:r>
                <w:rPr>
                  <w:rStyle w:val="Hyperlink"/>
                </w:rPr>
                <w:t>2025-2031年中国冲锋衣发展现状与前景分析报告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da843d25a4ef6" w:history="1">
              <w:r>
                <w:rPr>
                  <w:rStyle w:val="Hyperlink"/>
                </w:rPr>
                <w:t>2025-2031年中国冲锋衣发展现状与前景分析报告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da843d25a4ef6" w:history="1">
                <w:r>
                  <w:rPr>
                    <w:rStyle w:val="Hyperlink"/>
                  </w:rPr>
                  <w:t>https://www.20087.com/0/86/ChongFengYiFaZhanQianJingFenXi.html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作为户外运动装备的重要组成部分，以其防水透气、保暖轻便的特点深受户外爱好者的喜爱。随着科技面料的发展，如GORE-TEX、SYMPATEX等高性能膜技术的广泛应用，冲锋衣的防护性能不断提升，同时在设计上也更加注重时尚性和功能性结合，满足多元化场景穿着需求。</w:t>
      </w:r>
      <w:r>
        <w:rPr>
          <w:rFonts w:hint="eastAsia"/>
        </w:rPr>
        <w:br/>
      </w:r>
      <w:r>
        <w:rPr>
          <w:rFonts w:hint="eastAsia"/>
        </w:rPr>
        <w:t>　　未来冲锋衣将更加强调可持续性和个性化定制。采用环保再生材料，减少生产过程中的碳足迹，将成为行业共识。同时，随着3D打印和数字裁剪技术的进步，定制化服务将普及，消费者可依据个人体型和喜好定制独一无二的冲锋衣。智能穿戴技术的融合，如体温调节、GPS定位等，将为冲锋衣增添更多实用功能，提升户外活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da843d25a4ef6" w:history="1">
        <w:r>
          <w:rPr>
            <w:rStyle w:val="Hyperlink"/>
          </w:rPr>
          <w:t>2025-2031年中国冲锋衣发展现状与前景分析报告</w:t>
        </w:r>
      </w:hyperlink>
      <w:r>
        <w:rPr>
          <w:rFonts w:hint="eastAsia"/>
        </w:rPr>
        <w:t>》依托行业权威数据及长期市场监测信息，系统分析了冲锋衣行业的市场规模、供需关系、竞争格局及重点企业经营状况，并结合冲锋衣行业发展现状，科学预测了冲锋衣市场前景与技术发展方向。报告通过SWOT分析，揭示了冲锋衣行业机遇与潜在风险，为投资者提供了全面的现状分析与前景评估，助力挖掘投资价值并优化决策。同时，报告从投资、生产及营销等角度提出可行性建议，为冲锋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中国冲锋衣行业宏观环境分析</w:t>
      </w:r>
      <w:r>
        <w:rPr>
          <w:rFonts w:hint="eastAsia"/>
        </w:rPr>
        <w:br/>
      </w:r>
      <w:r>
        <w:rPr>
          <w:rFonts w:hint="eastAsia"/>
        </w:rPr>
        <w:t>　　第一节 冲锋衣行业定义分析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冲锋衣行业宏观环境分析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全球冲锋衣行业现状及发展预测分析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全球冲锋衣行业概述</w:t>
      </w:r>
      <w:r>
        <w:rPr>
          <w:rFonts w:hint="eastAsia"/>
        </w:rPr>
        <w:br/>
      </w:r>
      <w:r>
        <w:rPr>
          <w:rFonts w:hint="eastAsia"/>
        </w:rPr>
        <w:t>　　第二节 全球冲锋衣行业市场格局分析</w:t>
      </w:r>
      <w:r>
        <w:rPr>
          <w:rFonts w:hint="eastAsia"/>
        </w:rPr>
        <w:br/>
      </w:r>
      <w:r>
        <w:rPr>
          <w:rFonts w:hint="eastAsia"/>
        </w:rPr>
        <w:t>　　第三节 全球冲锋衣产业主要国家运行形势分析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2025-2031年全球冲锋衣产业市场走势预测分析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2019-2024年中国冲锋衣所属行业经济指标分析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2019-2024年冲锋衣所属行业发展概述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2019-2024年冲锋衣所属行业经济运行状况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一、冲锋衣行业企业数量分析</w:t>
      </w:r>
      <w:r>
        <w:rPr>
          <w:rFonts w:hint="eastAsia"/>
        </w:rPr>
        <w:br/>
      </w:r>
      <w:r>
        <w:rPr>
          <w:rFonts w:hint="eastAsia"/>
        </w:rPr>
        <w:t>　　　　二、冲锋衣行业资产规模分析</w:t>
      </w:r>
      <w:r>
        <w:rPr>
          <w:rFonts w:hint="eastAsia"/>
        </w:rPr>
        <w:br/>
      </w:r>
      <w:r>
        <w:rPr>
          <w:rFonts w:hint="eastAsia"/>
        </w:rPr>
        <w:t>　　　　三、冲锋衣行业销售收入分析</w:t>
      </w:r>
      <w:r>
        <w:rPr>
          <w:rFonts w:hint="eastAsia"/>
        </w:rPr>
        <w:br/>
      </w:r>
      <w:r>
        <w:rPr>
          <w:rFonts w:hint="eastAsia"/>
        </w:rPr>
        <w:t>　　　　四、冲锋衣行业利润总额分析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2019-2024年冲锋衣所属行业成本费用分析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一、冲锋衣行业销售成本分析</w:t>
      </w:r>
      <w:r>
        <w:rPr>
          <w:rFonts w:hint="eastAsia"/>
        </w:rPr>
        <w:br/>
      </w:r>
      <w:r>
        <w:rPr>
          <w:rFonts w:hint="eastAsia"/>
        </w:rPr>
        <w:t>　　　　二、冲锋衣行业销售费用分析</w:t>
      </w:r>
      <w:r>
        <w:rPr>
          <w:rFonts w:hint="eastAsia"/>
        </w:rPr>
        <w:br/>
      </w:r>
      <w:r>
        <w:rPr>
          <w:rFonts w:hint="eastAsia"/>
        </w:rPr>
        <w:t>　　　　三、冲锋衣行业管理费用分析</w:t>
      </w:r>
      <w:r>
        <w:rPr>
          <w:rFonts w:hint="eastAsia"/>
        </w:rPr>
        <w:br/>
      </w:r>
      <w:r>
        <w:rPr>
          <w:rFonts w:hint="eastAsia"/>
        </w:rPr>
        <w:t>　　　　四、冲锋衣行业财务费用分析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2019-2024年冲锋衣所属行业运营效益分析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一、冲锋衣所属行业盈利能力分析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二、冲锋衣所属行业运营能力分析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三、冲锋衣所属行业偿债能力分析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四、冲锋衣所属行业成长能力分析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中国冲锋衣行业市场与竞争分析</w:t>
      </w:r>
      <w:r>
        <w:rPr>
          <w:rFonts w:hint="eastAsia"/>
        </w:rPr>
        <w:br/>
      </w:r>
      <w:r>
        <w:rPr>
          <w:rFonts w:hint="eastAsia"/>
        </w:rPr>
        <w:t>　　第一节 冲锋衣行业上下游市场分析</w:t>
      </w:r>
      <w:r>
        <w:rPr>
          <w:rFonts w:hint="eastAsia"/>
        </w:rPr>
        <w:br/>
      </w:r>
      <w:r>
        <w:rPr>
          <w:rFonts w:hint="eastAsia"/>
        </w:rPr>
        <w:t>　　　　一、冲锋衣行业产业链简介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2019-2024年我国冲锋衣行业需求情况</w:t>
      </w:r>
      <w:r>
        <w:rPr>
          <w:rFonts w:hint="eastAsia"/>
        </w:rPr>
        <w:br/>
      </w:r>
      <w:r>
        <w:rPr>
          <w:rFonts w:hint="eastAsia"/>
        </w:rPr>
        <w:t>　　第三节 冲锋衣行业竞争力分析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冲锋衣行业市场集中度分析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中国冲锋衣行业传统商业模式分析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冲锋衣行业原料采购模式</w:t>
      </w:r>
      <w:r>
        <w:rPr>
          <w:rFonts w:hint="eastAsia"/>
        </w:rPr>
        <w:br/>
      </w:r>
      <w:r>
        <w:rPr>
          <w:rFonts w:hint="eastAsia"/>
        </w:rPr>
        <w:t>　　第二节 冲锋衣行业经营模式</w:t>
      </w:r>
      <w:r>
        <w:rPr>
          <w:rFonts w:hint="eastAsia"/>
        </w:rPr>
        <w:br/>
      </w:r>
      <w:r>
        <w:rPr>
          <w:rFonts w:hint="eastAsia"/>
        </w:rPr>
        <w:t>　　第三节 冲锋衣行业盈利模式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中国冲锋衣行业商业模式构建与实施策略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冲锋衣行业商业模式要素与特征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冲锋衣行业企业商业模式构建步骤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冲锋衣行业商业模式的实施策略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中国冲锋衣行业商业模式创新转型分析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互联网背景下冲锋衣行业商业模式选择</w:t>
      </w:r>
      <w:r>
        <w:rPr>
          <w:rFonts w:hint="eastAsia"/>
        </w:rPr>
        <w:br/>
      </w:r>
      <w:r>
        <w:rPr>
          <w:rFonts w:hint="eastAsia"/>
        </w:rPr>
        <w:t>　　　　一、冲锋衣行业与互联网思维的结合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二、互联网背景下冲锋衣行业商业模式选择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冲锋衣行业企业经营情况与商业模式分析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2025-2031年中国冲锋衣行业发展前景预测分析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2025-2031年冲锋衣行业发展前景及趋势预测分析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2025-2031年冲锋衣行业发展前景预测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冲锋衣行业投资分析与预测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2025-2031年中国冲锋衣行业投融资战略规划分析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冲锋衣行业关键成功要素分析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冲锋衣行业投资壁垒分析</w:t>
      </w:r>
      <w:r>
        <w:rPr>
          <w:rFonts w:hint="eastAsia"/>
        </w:rPr>
        <w:br/>
      </w:r>
      <w:r>
        <w:rPr>
          <w:rFonts w:hint="eastAsia"/>
        </w:rPr>
        <w:t>　　　　一、冲锋衣行业进入壁垒</w:t>
      </w:r>
      <w:r>
        <w:rPr>
          <w:rFonts w:hint="eastAsia"/>
        </w:rPr>
        <w:br/>
      </w:r>
      <w:r>
        <w:rPr>
          <w:rFonts w:hint="eastAsia"/>
        </w:rPr>
        <w:t>　　　　二、冲锋衣行业退出壁垒</w:t>
      </w:r>
      <w:r>
        <w:rPr>
          <w:rFonts w:hint="eastAsia"/>
        </w:rPr>
        <w:br/>
      </w:r>
      <w:r>
        <w:rPr>
          <w:rFonts w:hint="eastAsia"/>
        </w:rPr>
        <w:t>　　第三节 冲锋衣行业投资风险与规避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[~中~智~林~]冲锋衣行业融资渠道与策略</w:t>
      </w:r>
      <w:r>
        <w:rPr>
          <w:rFonts w:hint="eastAsia"/>
        </w:rPr>
        <w:br/>
      </w:r>
      <w:r>
        <w:rPr>
          <w:rFonts w:hint="eastAsia"/>
        </w:rPr>
        <w:t>　　　　一、冲锋衣行业融资渠道分析</w:t>
      </w:r>
      <w:r>
        <w:rPr>
          <w:rFonts w:hint="eastAsia"/>
        </w:rPr>
        <w:br/>
      </w:r>
      <w:r>
        <w:rPr>
          <w:rFonts w:hint="eastAsia"/>
        </w:rPr>
        <w:t>　　　　二、冲锋衣行业融资策略分析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冲锋衣行业类别</w:t>
      </w:r>
      <w:r>
        <w:rPr>
          <w:rFonts w:hint="eastAsia"/>
        </w:rPr>
        <w:br/>
      </w:r>
      <w:r>
        <w:rPr>
          <w:rFonts w:hint="eastAsia"/>
        </w:rPr>
        <w:t>　　图表 冲锋衣行业产业链调研</w:t>
      </w:r>
      <w:r>
        <w:rPr>
          <w:rFonts w:hint="eastAsia"/>
        </w:rPr>
        <w:br/>
      </w:r>
      <w:r>
        <w:rPr>
          <w:rFonts w:hint="eastAsia"/>
        </w:rPr>
        <w:t>　　图表 冲锋衣行业现状</w:t>
      </w:r>
      <w:r>
        <w:rPr>
          <w:rFonts w:hint="eastAsia"/>
        </w:rPr>
        <w:br/>
      </w:r>
      <w:r>
        <w:rPr>
          <w:rFonts w:hint="eastAsia"/>
        </w:rPr>
        <w:t>　　图表 冲锋衣行业标准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2025年中国冲锋衣行业产能</w:t>
      </w:r>
      <w:r>
        <w:rPr>
          <w:rFonts w:hint="eastAsia"/>
        </w:rPr>
        <w:br/>
      </w:r>
      <w:r>
        <w:rPr>
          <w:rFonts w:hint="eastAsia"/>
        </w:rPr>
        <w:t>　　图表 2019-2024年中国冲锋衣行业产量统计</w:t>
      </w:r>
      <w:r>
        <w:rPr>
          <w:rFonts w:hint="eastAsia"/>
        </w:rPr>
        <w:br/>
      </w:r>
      <w:r>
        <w:rPr>
          <w:rFonts w:hint="eastAsia"/>
        </w:rPr>
        <w:t>　　图表 冲锋衣行业动态</w:t>
      </w:r>
      <w:r>
        <w:rPr>
          <w:rFonts w:hint="eastAsia"/>
        </w:rPr>
        <w:br/>
      </w:r>
      <w:r>
        <w:rPr>
          <w:rFonts w:hint="eastAsia"/>
        </w:rPr>
        <w:t>　　图表 2019-2024年中国冲锋衣市场需求量</w:t>
      </w:r>
      <w:r>
        <w:rPr>
          <w:rFonts w:hint="eastAsia"/>
        </w:rPr>
        <w:br/>
      </w:r>
      <w:r>
        <w:rPr>
          <w:rFonts w:hint="eastAsia"/>
        </w:rPr>
        <w:t>　　图表 2025年中国冲锋衣行业需求区域调研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2019-2024年中国冲锋衣行情</w:t>
      </w:r>
      <w:r>
        <w:rPr>
          <w:rFonts w:hint="eastAsia"/>
        </w:rPr>
        <w:br/>
      </w:r>
      <w:r>
        <w:rPr>
          <w:rFonts w:hint="eastAsia"/>
        </w:rPr>
        <w:t>　　图表 2019-2024年中国冲锋衣价格走势图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2019-2024年中国冲锋衣行业销售收入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2019-2024年中国冲锋衣行业盈利情况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2019-2024年中国冲锋衣行业利润总额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2019-2024年中国冲锋衣进口统计</w:t>
      </w:r>
      <w:r>
        <w:rPr>
          <w:rFonts w:hint="eastAsia"/>
        </w:rPr>
        <w:br/>
      </w:r>
      <w:r>
        <w:rPr>
          <w:rFonts w:hint="eastAsia"/>
        </w:rPr>
        <w:t>　　图表 2019-2024年中国冲锋衣出口统计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2019-2024年中国冲锋衣行业企业数量统计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**地区冲锋衣市场规模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**地区冲锋衣市场调研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**地区冲锋衣市场规模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**地区冲锋衣市场调研</w:t>
      </w:r>
      <w:r>
        <w:rPr>
          <w:rFonts w:hint="eastAsia"/>
        </w:rPr>
        <w:br/>
      </w:r>
      <w:r>
        <w:rPr>
          <w:rFonts w:hint="eastAsia"/>
        </w:rPr>
        <w:t>　　图表 **地区冲锋衣行业市场需求分析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冲锋衣行业竞争对手分析</w:t>
      </w:r>
      <w:r>
        <w:rPr>
          <w:rFonts w:hint="eastAsia"/>
        </w:rPr>
        <w:br/>
      </w:r>
      <w:r>
        <w:rPr>
          <w:rFonts w:hint="eastAsia"/>
        </w:rPr>
        <w:t>　　图表 冲锋衣重点企业（一）基本信息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冲锋衣重点企业（三）经营情况分析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冲锋衣重点企业（三）主要经济指标情况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冲锋衣重点企业（三）成长能力情况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2025-2031年中国冲锋衣行业产能预测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2025-2031年中国冲锋衣行业产量预测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2025-2031年中国冲锋衣市场需求预测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2025-2031年中国冲锋衣行业市场规模预测</w:t>
      </w:r>
      <w:r>
        <w:rPr>
          <w:rFonts w:hint="eastAsia"/>
        </w:rPr>
        <w:br/>
      </w:r>
      <w:r>
        <w:rPr>
          <w:rFonts w:hint="eastAsia"/>
        </w:rPr>
        <w:t>　　图表 冲锋衣行业准入条件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2025-2031年中国冲锋衣行业信息化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2025-2031年中国冲锋衣行业风险分析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2025-2031年中国冲锋衣行业发展趋势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2025-2031年中国冲锋衣市场前景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da843d25a4ef6" w:history="1">
        <w:r>
          <w:rPr>
            <w:rStyle w:val="Hyperlink"/>
          </w:rPr>
          <w:t>2025-2031年中国冲锋衣发展现状与前景分析报告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da843d25a4ef6" w:history="1">
        <w:r>
          <w:rPr>
            <w:rStyle w:val="Hyperlink"/>
          </w:rPr>
          <w:t>https://www.20087.com/0/86/ChongFengYiFaZhanQianJingFenXi.html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热点：十大名牌冲锋衣、冲锋衣品牌排行榜、冲锋衣和羽绒服哪个暖和、冲锋衣怎样清洗和保养、冲锋衣比羽绒服更御寒吗、冲锋衣有什么作用、冲锋衣的保暖性、冲锋衣执行标准、冲锋衣有必要买吗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8ed1ff52b4f8b" w:history="1">
      <w:r>
        <w:rPr>
          <w:rStyle w:val="Hyperlink"/>
        </w:rPr>
        <w:t>2025-2031年中国冲锋衣发展现状与前景分析报告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ongFengYiFaZhanQianJingFenXi.html" TargetMode="External" Id="R572da843d25a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ongFengYiFaZhanQianJingFenXi.html" TargetMode="External" Id="R2ae8ed1ff52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2024-12-14T05:44:00Z</dcterms:created>
  <dcterms:modified xsi:type="dcterms:W3CDTF">2024-12-14T06:44:00Z</dcterms:modified>
  <dc:subject>2025-2031年中国冲锋衣发展现状与前景分析报告</dc:subject>
  <dc:title>2025-2031年中国冲锋衣发展现状与前景分析报告</dc:title>
  <cp:keywords>2025-2031年中国冲锋衣发展现状与前景分析报告</cp:keywords>
  <dc:description>2025-2031年中国冲锋衣发展现状与前景分析报告</dc:description>
</cp:coreProperties>
</file>