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23b11ddf64bec" w:history="1">
              <w:r>
                <w:rPr>
                  <w:rStyle w:val="Hyperlink"/>
                </w:rPr>
                <w:t>2025-2031年中国高档牛仔服饰行业发展研究及市场前景分析报告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23b11ddf64bec" w:history="1">
              <w:r>
                <w:rPr>
                  <w:rStyle w:val="Hyperlink"/>
                </w:rPr>
                <w:t>2025-2031年中国高档牛仔服饰行业发展研究及市场前景分析报告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23b11ddf64bec" w:history="1">
                <w:r>
                  <w:rPr>
                    <w:rStyle w:val="Hyperlink"/>
                  </w:rPr>
                  <w:t>https://www.20087.com/2/57/GaoDangNiuZiFuShiHangYeFenXiBaoGao.html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牛仔服饰因其独特的设计风格和优质的面料受到消费者的喜爱。近年来，随着消费者对品质和个性化的追求日益增强，高档牛仔服饰的设计更加注重细节和工艺。通过采用环保染料和先进的水洗技术，牛仔布料的手感更加柔软，色泽更加自然。同时，设计师们开始融入更多的时尚元素，如刺绣、印花、破洞等，使得牛仔服饰更具艺术性和多样性。此外，随着可持续发展理念的普及，高档牛仔服饰的生产过程更加注重环保，减少了水和化学物质的使用。</w:t>
      </w:r>
      <w:r>
        <w:rPr>
          <w:rFonts w:hint="eastAsia"/>
        </w:rPr>
        <w:br/>
      </w:r>
      <w:r>
        <w:rPr>
          <w:rFonts w:hint="eastAsia"/>
        </w:rPr>
        <w:t>　　未来，高档牛仔服饰的发展将更加注重可持续性和科技感。一方面，通过研发可降解或可循环利用的新型牛仔面料，减少对环境的影响；另一方面，利用智能纤维和可穿戴技术，开发具有温度调节、健康监测等功能的智能牛仔服饰。此外，随着个性化定制服务的兴起，提供量身定做的高档牛仔服饰，满足不同消费者的需求，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23b11ddf64bec" w:history="1">
        <w:r>
          <w:rPr>
            <w:rStyle w:val="Hyperlink"/>
          </w:rPr>
          <w:t>2025-2031年中国高档牛仔服饰行业发展研究及市场前景分析报告</w:t>
        </w:r>
      </w:hyperlink>
      <w:r>
        <w:rPr>
          <w:rFonts w:hint="eastAsia"/>
        </w:rPr>
        <w:t>》基于统计局、相关行业协会及科研机构的详实数据，系统呈现高档牛仔服饰行业市场规模、技术发展现状及未来趋势，客观分析高档牛仔服饰行业竞争格局与主要企业经营状况。报告从高档牛仔服饰供需关系、政策环境等维度，评估了高档牛仔服饰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高档牛仔服饰行业概述</w:t>
      </w:r>
      <w:r>
        <w:rPr>
          <w:rFonts w:hint="eastAsia"/>
        </w:rPr>
        <w:br/>
      </w:r>
      <w:r>
        <w:rPr>
          <w:rFonts w:hint="eastAsia"/>
        </w:rPr>
        <w:t>　　第一节 高档牛仔服饰行业界定</w:t>
      </w:r>
      <w:r>
        <w:rPr>
          <w:rFonts w:hint="eastAsia"/>
        </w:rPr>
        <w:br/>
      </w:r>
      <w:r>
        <w:rPr>
          <w:rFonts w:hint="eastAsia"/>
        </w:rPr>
        <w:t>　　第二节 高档牛仔服饰行业发展历程</w:t>
      </w:r>
      <w:r>
        <w:rPr>
          <w:rFonts w:hint="eastAsia"/>
        </w:rPr>
        <w:br/>
      </w:r>
      <w:r>
        <w:rPr>
          <w:rFonts w:hint="eastAsia"/>
        </w:rPr>
        <w:t>　　第三节 高档牛仔服饰产业链分析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二、高档牛仔服饰产业链模型分析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2024-2025年中国高档牛仔服饰行业发展环境分析</w:t>
      </w:r>
      <w:r>
        <w:rPr>
          <w:rFonts w:hint="eastAsia"/>
        </w:rPr>
        <w:br/>
      </w:r>
      <w:r>
        <w:rPr>
          <w:rFonts w:hint="eastAsia"/>
        </w:rPr>
        <w:t>　　第一节 高档牛仔服饰行业经济环境分析</w:t>
      </w:r>
      <w:r>
        <w:rPr>
          <w:rFonts w:hint="eastAsia"/>
        </w:rPr>
        <w:br/>
      </w:r>
      <w:r>
        <w:rPr>
          <w:rFonts w:hint="eastAsia"/>
        </w:rPr>
        <w:t>　　第二节 高档牛仔服饰行业政策环境分析</w:t>
      </w:r>
      <w:r>
        <w:rPr>
          <w:rFonts w:hint="eastAsia"/>
        </w:rPr>
        <w:br/>
      </w:r>
      <w:r>
        <w:rPr>
          <w:rFonts w:hint="eastAsia"/>
        </w:rPr>
        <w:t>　　　　一、高档牛仔服饰行业政策影响分析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二、相关高档牛仔服饰行业标准分析</w:t>
      </w:r>
      <w:r>
        <w:rPr>
          <w:rFonts w:hint="eastAsia"/>
        </w:rPr>
        <w:br/>
      </w:r>
      <w:r>
        <w:rPr>
          <w:rFonts w:hint="eastAsia"/>
        </w:rPr>
        <w:t>　　第三节 高档牛仔服饰行业社会环境分析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2024-2025年高档牛仔服饰行业技术发展现状及趋势分析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高档牛仔服饰行业技术发展现状分析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国内外高档牛仔服饰行业技术差异与原因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高档牛仔服饰行业技术发展方向、趋势预测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提升高档牛仔服饰行业技术能力策略建议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中国高档牛仔服饰行业运行状况分析</w:t>
      </w:r>
      <w:r>
        <w:rPr>
          <w:rFonts w:hint="eastAsia"/>
        </w:rPr>
        <w:br/>
      </w:r>
      <w:r>
        <w:rPr>
          <w:rFonts w:hint="eastAsia"/>
        </w:rPr>
        <w:t>　　第一节 高档牛仔服饰行业市场规模分析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一、2019-2024年高档牛仔服饰行业市场规模分析</w:t>
      </w:r>
      <w:r>
        <w:rPr>
          <w:rFonts w:hint="eastAsia"/>
        </w:rPr>
        <w:br/>
      </w:r>
      <w:r>
        <w:rPr>
          <w:rFonts w:hint="eastAsia"/>
        </w:rPr>
        <w:t>　　　　二、高档牛仔服饰行业市场规模现状分析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二、2025-2031年高档牛仔服饰行业市场规模况预测</w:t>
      </w:r>
      <w:r>
        <w:rPr>
          <w:rFonts w:hint="eastAsia"/>
        </w:rPr>
        <w:br/>
      </w:r>
      <w:r>
        <w:rPr>
          <w:rFonts w:hint="eastAsia"/>
        </w:rPr>
        <w:t>　　第二节 高档牛仔服饰行业产量情况分析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一、2019-2024年高档牛仔服饰行业产量统计分析</w:t>
      </w:r>
      <w:r>
        <w:rPr>
          <w:rFonts w:hint="eastAsia"/>
        </w:rPr>
        <w:br/>
      </w:r>
      <w:r>
        <w:rPr>
          <w:rFonts w:hint="eastAsia"/>
        </w:rPr>
        <w:t>　　　　二、高档牛仔服饰行业生产现状分析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二、2025-2031年高档牛仔服饰行业产量预测分析</w:t>
      </w:r>
      <w:r>
        <w:rPr>
          <w:rFonts w:hint="eastAsia"/>
        </w:rPr>
        <w:br/>
      </w:r>
      <w:r>
        <w:rPr>
          <w:rFonts w:hint="eastAsia"/>
        </w:rPr>
        <w:t>　　第三节 高档牛仔服饰行业市场需求分析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一、2019-2024年高档牛仔服饰行业市场需求情况分析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二、高档牛仔服饰行业市场需求现状分析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二、2025-2031年高档牛仔服饰行业市场需求情况预测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2025年中国高档牛仔服饰行业集中度分析</w:t>
      </w:r>
      <w:r>
        <w:rPr>
          <w:rFonts w:hint="eastAsia"/>
        </w:rPr>
        <w:br/>
      </w:r>
      <w:r>
        <w:rPr>
          <w:rFonts w:hint="eastAsia"/>
        </w:rPr>
        <w:t>　　　　一、高档牛仔服饰行业市场集中度情况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二、高档牛仔服饰行业企业集中度分析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高档牛仔服饰细分市场深度分析</w:t>
      </w:r>
      <w:r>
        <w:rPr>
          <w:rFonts w:hint="eastAsia"/>
        </w:rPr>
        <w:br/>
      </w:r>
      <w:r>
        <w:rPr>
          <w:rFonts w:hint="eastAsia"/>
        </w:rPr>
        <w:t>　　第一节 高档牛仔服饰细分市场（一）发展研究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高档牛仔服饰细分市场（二）发展研究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2019-2024年中国高档牛仔服饰行业总体发展状况分析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中国高档牛仔服饰行业规模情况分析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中国高档牛仔服饰行业产销情况分析</w:t>
      </w:r>
      <w:r>
        <w:rPr>
          <w:rFonts w:hint="eastAsia"/>
        </w:rPr>
        <w:br/>
      </w:r>
      <w:r>
        <w:rPr>
          <w:rFonts w:hint="eastAsia"/>
        </w:rPr>
        <w:t>　　　　一、高档牛仔服饰行业生产情况分析</w:t>
      </w:r>
      <w:r>
        <w:rPr>
          <w:rFonts w:hint="eastAsia"/>
        </w:rPr>
        <w:br/>
      </w:r>
      <w:r>
        <w:rPr>
          <w:rFonts w:hint="eastAsia"/>
        </w:rPr>
        <w:t>　　　　二、高档牛仔服饰行业销售情况分析</w:t>
      </w:r>
      <w:r>
        <w:rPr>
          <w:rFonts w:hint="eastAsia"/>
        </w:rPr>
        <w:br/>
      </w:r>
      <w:r>
        <w:rPr>
          <w:rFonts w:hint="eastAsia"/>
        </w:rPr>
        <w:t>　　　　三、高档牛仔服饰行业产销情况分析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2019-2024年中国高档牛仔服饰行业财务能力分析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一、高档牛仔服饰行业盈利能力分析</w:t>
      </w:r>
      <w:r>
        <w:rPr>
          <w:rFonts w:hint="eastAsia"/>
        </w:rPr>
        <w:br/>
      </w:r>
      <w:r>
        <w:rPr>
          <w:rFonts w:hint="eastAsia"/>
        </w:rPr>
        <w:t>　　　　二、高档牛仔服饰行业偿债能力分析</w:t>
      </w:r>
      <w:r>
        <w:rPr>
          <w:rFonts w:hint="eastAsia"/>
        </w:rPr>
        <w:br/>
      </w:r>
      <w:r>
        <w:rPr>
          <w:rFonts w:hint="eastAsia"/>
        </w:rPr>
        <w:t>　　　　三、高档牛仔服饰行业营运能力分析</w:t>
      </w:r>
      <w:r>
        <w:rPr>
          <w:rFonts w:hint="eastAsia"/>
        </w:rPr>
        <w:br/>
      </w:r>
      <w:r>
        <w:rPr>
          <w:rFonts w:hint="eastAsia"/>
        </w:rPr>
        <w:t>　　　　四、高档牛仔服饰行业发展能力分析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2019-2024年中国高档牛仔服饰行业区域市场分析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中国高档牛仔服饰行业区域市场结构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重点地区高档牛仔服饰行业调研分析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一、重点地区（一）高档牛仔服饰市场分析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二、重点地区（二）高档牛仔服饰市场分析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三、重点地区（三）高档牛仔服饰市场分析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四、重点地区（四）高档牛仔服饰市场分析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五、重点地区（五）高档牛仔服饰市场分析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中国高档牛仔服饰行业市场价格走势及影响因素分析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中国高档牛仔服饰市场价格回顾</w:t>
      </w:r>
      <w:r>
        <w:rPr>
          <w:rFonts w:hint="eastAsia"/>
        </w:rPr>
        <w:br/>
      </w:r>
      <w:r>
        <w:rPr>
          <w:rFonts w:hint="eastAsia"/>
        </w:rPr>
        <w:t>　　第二节 中国高档牛仔服饰行业当前市场价格及评述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中国高档牛仔服饰市场价格影响因素分析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2025-2031年中国高档牛仔服饰未来市场价格走势预测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中国高档牛仔服饰行业进出口分析及预测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中国高档牛仔服饰行业进出口格局分析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一、高档牛仔服饰行业进口格局</w:t>
      </w:r>
      <w:r>
        <w:rPr>
          <w:rFonts w:hint="eastAsia"/>
        </w:rPr>
        <w:br/>
      </w:r>
      <w:r>
        <w:rPr>
          <w:rFonts w:hint="eastAsia"/>
        </w:rPr>
        <w:t>　　　　二、高档牛仔服饰行业出口格局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2019-2024年中国高档牛仔服饰行业进出口分析</w:t>
      </w:r>
      <w:r>
        <w:rPr>
          <w:rFonts w:hint="eastAsia"/>
        </w:rPr>
        <w:br/>
      </w:r>
      <w:r>
        <w:rPr>
          <w:rFonts w:hint="eastAsia"/>
        </w:rPr>
        <w:t>　　　　一、高档牛仔服饰行业进口分析</w:t>
      </w:r>
      <w:r>
        <w:rPr>
          <w:rFonts w:hint="eastAsia"/>
        </w:rPr>
        <w:br/>
      </w:r>
      <w:r>
        <w:rPr>
          <w:rFonts w:hint="eastAsia"/>
        </w:rPr>
        <w:t>　　　　二、高档牛仔服饰行业出口分析</w:t>
      </w:r>
      <w:r>
        <w:rPr>
          <w:rFonts w:hint="eastAsia"/>
        </w:rPr>
        <w:br/>
      </w:r>
      <w:r>
        <w:rPr>
          <w:rFonts w:hint="eastAsia"/>
        </w:rPr>
        <w:t>　　第三节 影响高档牛仔服饰行业进出口因素分析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2025-2031年中国高档牛仔服饰行业进口预测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2025-2031年中国高档牛仔服饰行业出口预测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高档牛仔服饰行业重点企业竞争力分析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二、企业高档牛仔服饰业务分析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二、企业高档牛仔服饰业务分析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二、企业高档牛仔服饰业务分析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二、企业高档牛仔服饰业务分析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二、企业高档牛仔服饰业务分析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二、企业高档牛仔服饰业务分析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2024-2025年高档牛仔服饰行业市场竞争策略分析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高档牛仔服饰行业竞争环境分析</w:t>
      </w:r>
      <w:r>
        <w:rPr>
          <w:rFonts w:hint="eastAsia"/>
        </w:rPr>
        <w:br/>
      </w:r>
      <w:r>
        <w:rPr>
          <w:rFonts w:hint="eastAsia"/>
        </w:rPr>
        <w:t>　　　　一、高档牛仔服饰行业现有竞争格局分析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二、高档牛仔服饰行业新进入者威胁评估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三、高档牛仔服饰行业替代品竞争分析</w:t>
      </w:r>
      <w:r>
        <w:rPr>
          <w:rFonts w:hint="eastAsia"/>
        </w:rPr>
        <w:br/>
      </w:r>
      <w:r>
        <w:rPr>
          <w:rFonts w:hint="eastAsia"/>
        </w:rPr>
        <w:t>　　　　四、高档牛仔服饰行业供应链议价能力分析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五、高档牛仔服饰行业下游客户议价能力评估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高档牛仔服饰市场竞争策略研究</w:t>
      </w:r>
      <w:r>
        <w:rPr>
          <w:rFonts w:hint="eastAsia"/>
        </w:rPr>
        <w:br/>
      </w:r>
      <w:r>
        <w:rPr>
          <w:rFonts w:hint="eastAsia"/>
        </w:rPr>
        <w:t>　　　　一、高档牛仔服饰市场容量及增长潜力评估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二、高档牛仔服饰行业产品差异化竞争策略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三、高档牛仔服饰行业领先企业竞争策略案例研究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高档牛仔服饰行业中长期竞争趋势分析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一、2025-2031年高档牛仔服饰市场竞争态势预测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二、2025-2031年高档牛仔服饰行业竞争格局演变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三、2025-2031年高档牛仔服饰企业竞争策略建议</w:t>
      </w:r>
      <w:r>
        <w:rPr>
          <w:rFonts w:hint="eastAsia"/>
        </w:rPr>
        <w:br/>
      </w:r>
      <w:r>
        <w:rPr>
          <w:rFonts w:hint="eastAsia"/>
        </w:rPr>
        <w:t>　　第四节 高档牛仔服饰行业竞争力评估体系</w:t>
      </w:r>
      <w:r>
        <w:rPr>
          <w:rFonts w:hint="eastAsia"/>
        </w:rPr>
        <w:br/>
      </w:r>
      <w:r>
        <w:rPr>
          <w:rFonts w:hint="eastAsia"/>
        </w:rPr>
        <w:t>　　　　一、高档牛仔服饰行业产品竞争力综合评价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二、高档牛仔服饰企业核心竞争力构建路径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高档牛仔服饰行业发展趋势与投资战略研究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中国高档牛仔服饰行业发展态势分析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一、2019-2024年高档牛仔服饰行业发展回顾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二、2025-2031年高档牛仔服饰行业发展趋势预测</w:t>
      </w:r>
      <w:r>
        <w:rPr>
          <w:rFonts w:hint="eastAsia"/>
        </w:rPr>
        <w:br/>
      </w:r>
      <w:r>
        <w:rPr>
          <w:rFonts w:hint="eastAsia"/>
        </w:rPr>
        <w:t>　　第二节 高档牛仔服饰行业技术发展趋势分析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一、高档牛仔服饰产品创新发展趋势</w:t>
      </w:r>
      <w:r>
        <w:rPr>
          <w:rFonts w:hint="eastAsia"/>
        </w:rPr>
        <w:br/>
      </w:r>
      <w:r>
        <w:rPr>
          <w:rFonts w:hint="eastAsia"/>
        </w:rPr>
        <w:t>　　　　二、高档牛仔服饰行业技术研发动态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三、2025-2031年高档牛仔服饰技术发展路线预测</w:t>
      </w:r>
      <w:r>
        <w:rPr>
          <w:rFonts w:hint="eastAsia"/>
        </w:rPr>
        <w:br/>
      </w:r>
      <w:r>
        <w:rPr>
          <w:rFonts w:hint="eastAsia"/>
        </w:rPr>
        <w:t>　　第三节 高档牛仔服饰行业投资风险分析</w:t>
      </w:r>
      <w:r>
        <w:rPr>
          <w:rFonts w:hint="eastAsia"/>
        </w:rPr>
        <w:br/>
      </w:r>
      <w:r>
        <w:rPr>
          <w:rFonts w:hint="eastAsia"/>
        </w:rPr>
        <w:t>　　　　一、高档牛仔服饰市场竞争风险</w:t>
      </w:r>
      <w:r>
        <w:rPr>
          <w:rFonts w:hint="eastAsia"/>
        </w:rPr>
        <w:br/>
      </w:r>
      <w:r>
        <w:rPr>
          <w:rFonts w:hint="eastAsia"/>
        </w:rPr>
        <w:t>　　　　二、高档牛仔服饰供应链风险</w:t>
      </w:r>
      <w:r>
        <w:rPr>
          <w:rFonts w:hint="eastAsia"/>
        </w:rPr>
        <w:br/>
      </w:r>
      <w:r>
        <w:rPr>
          <w:rFonts w:hint="eastAsia"/>
        </w:rPr>
        <w:t>　　　　三、高档牛仔服饰技术创新风险</w:t>
      </w:r>
      <w:r>
        <w:rPr>
          <w:rFonts w:hint="eastAsia"/>
        </w:rPr>
        <w:br/>
      </w:r>
      <w:r>
        <w:rPr>
          <w:rFonts w:hint="eastAsia"/>
        </w:rPr>
        <w:t>　　　　四、高档牛仔服饰政策法规风险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高档牛仔服饰行业发展战略规划</w:t>
      </w:r>
      <w:r>
        <w:rPr>
          <w:rFonts w:hint="eastAsia"/>
        </w:rPr>
        <w:br/>
      </w:r>
      <w:r>
        <w:rPr>
          <w:rFonts w:hint="eastAsia"/>
        </w:rPr>
        <w:t>　　　　一、高档牛仔服饰行业整体发展战略</w:t>
      </w:r>
      <w:r>
        <w:rPr>
          <w:rFonts w:hint="eastAsia"/>
        </w:rPr>
        <w:br/>
      </w:r>
      <w:r>
        <w:rPr>
          <w:rFonts w:hint="eastAsia"/>
        </w:rPr>
        <w:t>　　　　二、高档牛仔服饰行业技术创新战略</w:t>
      </w:r>
      <w:r>
        <w:rPr>
          <w:rFonts w:hint="eastAsia"/>
        </w:rPr>
        <w:br/>
      </w:r>
      <w:r>
        <w:rPr>
          <w:rFonts w:hint="eastAsia"/>
        </w:rPr>
        <w:t>　　　　三、高档牛仔服饰区域市场布局策略</w:t>
      </w:r>
      <w:r>
        <w:rPr>
          <w:rFonts w:hint="eastAsia"/>
        </w:rPr>
        <w:br/>
      </w:r>
      <w:r>
        <w:rPr>
          <w:rFonts w:hint="eastAsia"/>
        </w:rPr>
        <w:t>　　　　四、高档牛仔服饰产业链整合战略</w:t>
      </w:r>
      <w:r>
        <w:rPr>
          <w:rFonts w:hint="eastAsia"/>
        </w:rPr>
        <w:br/>
      </w:r>
      <w:r>
        <w:rPr>
          <w:rFonts w:hint="eastAsia"/>
        </w:rPr>
        <w:t>　　　　五、高档牛仔服饰品牌营销战略</w:t>
      </w:r>
      <w:r>
        <w:rPr>
          <w:rFonts w:hint="eastAsia"/>
        </w:rPr>
        <w:br/>
      </w:r>
      <w:r>
        <w:rPr>
          <w:rFonts w:hint="eastAsia"/>
        </w:rPr>
        <w:t>　　　　六、高档牛仔服饰市场竞争战略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高档牛仔服饰行业发展前景与投资建议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高档牛仔服饰行业发展前景展望</w:t>
      </w:r>
      <w:r>
        <w:rPr>
          <w:rFonts w:hint="eastAsia"/>
        </w:rPr>
        <w:br/>
      </w:r>
      <w:r>
        <w:rPr>
          <w:rFonts w:hint="eastAsia"/>
        </w:rPr>
        <w:t>　　　　一、高档牛仔服饰市场发展空间分析</w:t>
      </w:r>
      <w:r>
        <w:rPr>
          <w:rFonts w:hint="eastAsia"/>
        </w:rPr>
        <w:br/>
      </w:r>
      <w:r>
        <w:rPr>
          <w:rFonts w:hint="eastAsia"/>
        </w:rPr>
        <w:t>　　　　二、高档牛仔服饰行业投资机会评估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三、"十五五"规划对高档牛仔服饰行业的影响</w:t>
      </w:r>
      <w:r>
        <w:rPr>
          <w:rFonts w:hint="eastAsia"/>
        </w:rPr>
        <w:br/>
      </w:r>
      <w:r>
        <w:rPr>
          <w:rFonts w:hint="eastAsia"/>
        </w:rPr>
        <w:t>　　第二节 高档牛仔服饰行业发展策略建议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中-智-林-高档牛仔服饰行业研究结论</w:t>
      </w:r>
      <w:r>
        <w:rPr>
          <w:rFonts w:hint="eastAsia"/>
        </w:rPr>
        <w:br/>
      </w:r>
      <w:r>
        <w:rPr>
          <w:rFonts w:hint="eastAsia"/>
        </w:rPr>
        <w:t>　　　　一、高档牛仔服饰行业发展趋势总结</w:t>
      </w:r>
      <w:r>
        <w:rPr>
          <w:rFonts w:hint="eastAsia"/>
        </w:rPr>
        <w:br/>
      </w:r>
      <w:r>
        <w:rPr>
          <w:rFonts w:hint="eastAsia"/>
        </w:rPr>
        <w:t>　　　　二、高档牛仔服饰行业投资价值评估</w:t>
      </w:r>
      <w:r>
        <w:rPr>
          <w:rFonts w:hint="eastAsia"/>
        </w:rPr>
        <w:br/>
      </w:r>
      <w:r>
        <w:rPr>
          <w:rFonts w:hint="eastAsia"/>
        </w:rPr>
        <w:t>　　　　三、高档牛仔服饰行业发展建议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高档牛仔服饰行业类别</w:t>
      </w:r>
      <w:r>
        <w:rPr>
          <w:rFonts w:hint="eastAsia"/>
        </w:rPr>
        <w:br/>
      </w:r>
      <w:r>
        <w:rPr>
          <w:rFonts w:hint="eastAsia"/>
        </w:rPr>
        <w:t>　　图表 高档牛仔服饰行业产业链调研</w:t>
      </w:r>
      <w:r>
        <w:rPr>
          <w:rFonts w:hint="eastAsia"/>
        </w:rPr>
        <w:br/>
      </w:r>
      <w:r>
        <w:rPr>
          <w:rFonts w:hint="eastAsia"/>
        </w:rPr>
        <w:t>　　图表 高档牛仔服饰行业现状</w:t>
      </w:r>
      <w:r>
        <w:rPr>
          <w:rFonts w:hint="eastAsia"/>
        </w:rPr>
        <w:br/>
      </w:r>
      <w:r>
        <w:rPr>
          <w:rFonts w:hint="eastAsia"/>
        </w:rPr>
        <w:t>　　图表 高档牛仔服饰行业标准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2019-2024年中国高档牛仔服饰行业市场规模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2025年中国高档牛仔服饰行业产能</w:t>
      </w:r>
      <w:r>
        <w:rPr>
          <w:rFonts w:hint="eastAsia"/>
        </w:rPr>
        <w:br/>
      </w:r>
      <w:r>
        <w:rPr>
          <w:rFonts w:hint="eastAsia"/>
        </w:rPr>
        <w:t>　　图表 2019-2024年中国高档牛仔服饰行业产量统计</w:t>
      </w:r>
      <w:r>
        <w:rPr>
          <w:rFonts w:hint="eastAsia"/>
        </w:rPr>
        <w:br/>
      </w:r>
      <w:r>
        <w:rPr>
          <w:rFonts w:hint="eastAsia"/>
        </w:rPr>
        <w:t>　　图表 高档牛仔服饰行业动态</w:t>
      </w:r>
      <w:r>
        <w:rPr>
          <w:rFonts w:hint="eastAsia"/>
        </w:rPr>
        <w:br/>
      </w:r>
      <w:r>
        <w:rPr>
          <w:rFonts w:hint="eastAsia"/>
        </w:rPr>
        <w:t>　　图表 2019-2024年中国高档牛仔服饰市场需求量</w:t>
      </w:r>
      <w:r>
        <w:rPr>
          <w:rFonts w:hint="eastAsia"/>
        </w:rPr>
        <w:br/>
      </w:r>
      <w:r>
        <w:rPr>
          <w:rFonts w:hint="eastAsia"/>
        </w:rPr>
        <w:t>　　图表 2025年中国高档牛仔服饰行业需求区域调研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2019-2024年中国高档牛仔服饰行情</w:t>
      </w:r>
      <w:r>
        <w:rPr>
          <w:rFonts w:hint="eastAsia"/>
        </w:rPr>
        <w:br/>
      </w:r>
      <w:r>
        <w:rPr>
          <w:rFonts w:hint="eastAsia"/>
        </w:rPr>
        <w:t>　　图表 2019-2024年中国高档牛仔服饰价格走势图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2019-2024年中国高档牛仔服饰行业销售收入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2019-2024年中国高档牛仔服饰行业盈利情况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2019-2024年中国高档牛仔服饰行业利润总额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2019-2024年中国高档牛仔服饰进口统计</w:t>
      </w:r>
      <w:r>
        <w:rPr>
          <w:rFonts w:hint="eastAsia"/>
        </w:rPr>
        <w:br/>
      </w:r>
      <w:r>
        <w:rPr>
          <w:rFonts w:hint="eastAsia"/>
        </w:rPr>
        <w:t>　　图表 2019-2024年中国高档牛仔服饰出口统计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2019-2024年中国高档牛仔服饰行业企业数量统计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**地区高档牛仔服饰市场规模</w:t>
      </w:r>
      <w:r>
        <w:rPr>
          <w:rFonts w:hint="eastAsia"/>
        </w:rPr>
        <w:br/>
      </w:r>
      <w:r>
        <w:rPr>
          <w:rFonts w:hint="eastAsia"/>
        </w:rPr>
        <w:t>　　图表 **地区高档牛仔服饰行业市场需求</w:t>
      </w:r>
      <w:r>
        <w:rPr>
          <w:rFonts w:hint="eastAsia"/>
        </w:rPr>
        <w:br/>
      </w:r>
      <w:r>
        <w:rPr>
          <w:rFonts w:hint="eastAsia"/>
        </w:rPr>
        <w:t>　　图表 **地区高档牛仔服饰市场调研</w:t>
      </w:r>
      <w:r>
        <w:rPr>
          <w:rFonts w:hint="eastAsia"/>
        </w:rPr>
        <w:br/>
      </w:r>
      <w:r>
        <w:rPr>
          <w:rFonts w:hint="eastAsia"/>
        </w:rPr>
        <w:t>　　图表 **地区高档牛仔服饰行业市场需求分析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**地区高档牛仔服饰市场规模</w:t>
      </w:r>
      <w:r>
        <w:rPr>
          <w:rFonts w:hint="eastAsia"/>
        </w:rPr>
        <w:br/>
      </w:r>
      <w:r>
        <w:rPr>
          <w:rFonts w:hint="eastAsia"/>
        </w:rPr>
        <w:t>　　图表 **地区高档牛仔服饰行业市场需求</w:t>
      </w:r>
      <w:r>
        <w:rPr>
          <w:rFonts w:hint="eastAsia"/>
        </w:rPr>
        <w:br/>
      </w:r>
      <w:r>
        <w:rPr>
          <w:rFonts w:hint="eastAsia"/>
        </w:rPr>
        <w:t>　　图表 **地区高档牛仔服饰市场调研</w:t>
      </w:r>
      <w:r>
        <w:rPr>
          <w:rFonts w:hint="eastAsia"/>
        </w:rPr>
        <w:br/>
      </w:r>
      <w:r>
        <w:rPr>
          <w:rFonts w:hint="eastAsia"/>
        </w:rPr>
        <w:t>　　图表 **地区高档牛仔服饰行业市场需求分析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高档牛仔服饰行业竞争对手分析</w:t>
      </w:r>
      <w:r>
        <w:rPr>
          <w:rFonts w:hint="eastAsia"/>
        </w:rPr>
        <w:br/>
      </w:r>
      <w:r>
        <w:rPr>
          <w:rFonts w:hint="eastAsia"/>
        </w:rPr>
        <w:t>　　图表 高档牛仔服饰重点企业（一）基本信息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高档牛仔服饰重点企业（一）经营情况分析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高档牛仔服饰重点企业（一）主要经济指标情况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高档牛仔服饰重点企业（一）盈利能力情况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高档牛仔服饰重点企业（一）偿债能力情况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高档牛仔服饰重点企业（一）运营能力情况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高档牛仔服饰重点企业（一）成长能力情况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高档牛仔服饰重点企业（二）基本信息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高档牛仔服饰重点企业（二）经营情况分析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高档牛仔服饰重点企业（二）主要经济指标情况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高档牛仔服饰重点企业（二）盈利能力情况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高档牛仔服饰重点企业（二）偿债能力情况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高档牛仔服饰重点企业（二）运营能力情况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高档牛仔服饰重点企业（二）成长能力情况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高档牛仔服饰重点企业（三）基本信息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高档牛仔服饰重点企业（三）经营情况分析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高档牛仔服饰重点企业（三）主要经济指标情况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高档牛仔服饰重点企业（三）盈利能力情况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高档牛仔服饰重点企业（三）偿债能力情况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高档牛仔服饰重点企业（三）运营能力情况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高档牛仔服饰重点企业（三）成长能力情况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2025-2031年中国高档牛仔服饰行业产能预测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2025-2031年中国高档牛仔服饰行业产量预测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2025-2031年中国高档牛仔服饰市场需求预测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2025-2031年中国高档牛仔服饰行业市场规模预测</w:t>
      </w:r>
      <w:r>
        <w:rPr>
          <w:rFonts w:hint="eastAsia"/>
        </w:rPr>
        <w:br/>
      </w:r>
      <w:r>
        <w:rPr>
          <w:rFonts w:hint="eastAsia"/>
        </w:rPr>
        <w:t>　　图表 高档牛仔服饰行业准入条件</w:t>
      </w:r>
      <w:r>
        <w:rPr>
          <w:rFonts w:hint="eastAsia"/>
        </w:rPr>
        <w:br/>
      </w:r>
      <w:r>
        <w:rPr>
          <w:rFonts w:hint="eastAsia"/>
        </w:rPr>
        <w:t>　　图表 2025年中国高档牛仔服饰市场前景</w:t>
      </w:r>
      <w:r>
        <w:rPr>
          <w:rFonts w:hint="eastAsia"/>
        </w:rPr>
        <w:br/>
      </w:r>
      <w:r>
        <w:rPr>
          <w:rFonts w:hint="eastAsia"/>
        </w:rPr>
        <w:t>　　图表 2025-2031年中国高档牛仔服饰行业信息化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2025-2031年中国高档牛仔服饰行业风险分析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2025-2031年中国高档牛仔服饰行业发展趋势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23b11ddf64bec" w:history="1">
        <w:r>
          <w:rPr>
            <w:rStyle w:val="Hyperlink"/>
          </w:rPr>
          <w:t>2025-2031年中国高档牛仔服饰行业发展研究及市场前景分析报告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23b11ddf64bec" w:history="1">
        <w:r>
          <w:rPr>
            <w:rStyle w:val="Hyperlink"/>
          </w:rPr>
          <w:t>https://www.20087.com/2/57/GaoDangNiuZiFuShiHangYeFenXiBaoGao.html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热点：高档牛仔服饰图片、高端牛仔、高档牛仔外套品牌有哪些、高端牛仔品牌每季都会各出奇招、牛仔服女装高端品牌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a5b14ee4c4905" w:history="1">
      <w:r>
        <w:rPr>
          <w:rStyle w:val="Hyperlink"/>
        </w:rPr>
        <w:t>2025-2031年中国高档牛仔服饰行业发展研究及市场前景分析报告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aoDangNiuZiFuShiHangYeFenXiBaoGao.html" TargetMode="External" Id="Ra6b23b11ddf6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aoDangNiuZiFuShiHangYeFenXiBaoGao.html" TargetMode="External" Id="Rbdfa5b14ee4c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2024-11-11T08:24:00Z</dcterms:created>
  <dcterms:modified xsi:type="dcterms:W3CDTF">2024-11-11T09:24:00Z</dcterms:modified>
  <dc:subject>2025-2031年中国高档牛仔服饰行业发展研究及市场前景分析报告</dc:subject>
  <dc:title>2025-2031年中国高档牛仔服饰行业发展研究及市场前景分析报告</dc:title>
  <cp:keywords>2025-2031年中国高档牛仔服饰行业发展研究及市场前景分析报告</cp:keywords>
  <dc:description>2025-2031年中国高档牛仔服饰行业发展研究及市场前景分析报告</dc:description>
</cp:coreProperties>
</file>