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7de3e84aa490f" w:history="1">
              <w:r>
                <w:rPr>
                  <w:rStyle w:val="Hyperlink"/>
                </w:rPr>
                <w:t>2025年版中国休闲裤市场调研与发展前景分析报告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7de3e84aa490f" w:history="1">
              <w:r>
                <w:rPr>
                  <w:rStyle w:val="Hyperlink"/>
                </w:rPr>
                <w:t>2025年版中国休闲裤市场调研与发展前景分析报告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7de3e84aa490f" w:history="1">
                <w:r>
                  <w:rPr>
                    <w:rStyle w:val="Hyperlink"/>
                  </w:rPr>
                  <w:t>https://www.20087.com/8/81/XiuXianKuHangYeFenXiBaoGao.html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裤是一种兼具舒适性和时尚感的服装单品，近年来随着休闲生活方式的普及而日益流行。现代休闲裤不仅在设计上融合了运动元素和街头风格，还采用了更多高科技面料，如弹力棉、快干纤维和抗菌材料，以提升穿着的舒适度和功能性。同时，随着消费者对可持续时尚的重视，使用环保材料和生产过程的透明化成为行业趋势。</w:t>
      </w:r>
      <w:r>
        <w:rPr>
          <w:rFonts w:hint="eastAsia"/>
        </w:rPr>
        <w:br/>
      </w:r>
      <w:r>
        <w:rPr>
          <w:rFonts w:hint="eastAsia"/>
        </w:rPr>
        <w:t>　　未来，休闲裤的设计和生产将更加注重个性化和环保。通过3D打印和定制化服务，消费者可以期待更加贴合个人身材和喜好的休闲裤款式。同时，使用可回收材料和减少生产过程中的碳足迹，将成为品牌吸引消费者的关键因素。此外，智能纺织品的融入，如集成传感器监测健康数据，将为休闲裤带来全新的科技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7de3e84aa490f" w:history="1">
        <w:r>
          <w:rPr>
            <w:rStyle w:val="Hyperlink"/>
          </w:rPr>
          <w:t>2025年版中国休闲裤市场调研与发展前景分析报告</w:t>
        </w:r>
      </w:hyperlink>
      <w:r>
        <w:rPr>
          <w:rFonts w:hint="eastAsia"/>
        </w:rPr>
        <w:t>》全面分析了休闲裤行业的市场规模、供需状况及产业链结构，深入探讨了休闲裤各细分市场的品牌竞争情况和价格动态，聚焦休闲裤重点企业经营现状，揭示了行业的集中度和竞争格局。此外，休闲裤报告对休闲裤行业的市场前景进行了科学预测，揭示了行业未来的发展趋势、潜在风险和机遇。休闲裤报告旨在为休闲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中国休闲裤行业发展环境</w:t>
      </w:r>
      <w:r>
        <w:rPr>
          <w:rFonts w:hint="eastAsia"/>
        </w:rPr>
        <w:br/>
      </w:r>
      <w:r>
        <w:rPr>
          <w:rFonts w:hint="eastAsia"/>
        </w:rPr>
        <w:t>　　第一节 休闲裤行业及属性分析</w:t>
      </w:r>
      <w:r>
        <w:rPr>
          <w:rFonts w:hint="eastAsia"/>
        </w:rPr>
        <w:br/>
      </w:r>
      <w:r>
        <w:rPr>
          <w:rFonts w:hint="eastAsia"/>
        </w:rPr>
        <w:t>　　　　一、休闲裤行业定义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四、休闲裤行业周期属性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休闲裤行业政策发展环境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二、休闲裤产业发展规划</w:t>
      </w:r>
      <w:r>
        <w:rPr>
          <w:rFonts w:hint="eastAsia"/>
        </w:rPr>
        <w:br/>
      </w:r>
      <w:r>
        <w:rPr>
          <w:rFonts w:hint="eastAsia"/>
        </w:rPr>
        <w:t>　　　　三、休闲裤行业标准政策</w:t>
      </w:r>
      <w:r>
        <w:rPr>
          <w:rFonts w:hint="eastAsia"/>
        </w:rPr>
        <w:br/>
      </w:r>
      <w:r>
        <w:rPr>
          <w:rFonts w:hint="eastAsia"/>
        </w:rPr>
        <w:t>　　　　四、休闲裤市场应用政策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中国休闲裤行业发展分析</w:t>
      </w:r>
      <w:r>
        <w:rPr>
          <w:rFonts w:hint="eastAsia"/>
        </w:rPr>
        <w:br/>
      </w:r>
      <w:r>
        <w:rPr>
          <w:rFonts w:hint="eastAsia"/>
        </w:rPr>
        <w:t>　　第一节 中国休闲裤行业的发展概况</w:t>
      </w:r>
      <w:r>
        <w:rPr>
          <w:rFonts w:hint="eastAsia"/>
        </w:rPr>
        <w:br/>
      </w:r>
      <w:r>
        <w:rPr>
          <w:rFonts w:hint="eastAsia"/>
        </w:rPr>
        <w:t>　　　　一、休闲裤行业对国民经济和社会发展的贡献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二、2025年中国休闲裤行业政策环境综述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2019-2024年中国休闲裤行业的发展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一、2019-2024年中国休闲裤行业的运行分析</w:t>
      </w:r>
      <w:r>
        <w:rPr>
          <w:rFonts w:hint="eastAsia"/>
        </w:rPr>
        <w:br/>
      </w:r>
      <w:r>
        <w:rPr>
          <w:rFonts w:hint="eastAsia"/>
        </w:rPr>
        <w:t>　　　　二、2025年休闲裤行业经济运行分析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中国休闲裤行业发展存在的问题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一、中国休闲裤行业供需值得关注的问题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二、休闲裤行业发展亟需解决的问题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三、休闲裤工业的应急机制需要加强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四、休闲裤企业经营困境分析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中国休闲裤行业的发展对策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中国休闲裤行业经济运行分析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2019-2024年中国休闲裤行业经济规模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一、2019-2024年休闲裤行业企业数量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二、2019-2024年休闲裤行业资产规模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三、2019-2024年休闲裤行业收入规模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四、2019-2024年休闲裤行业产值规模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五、2019-2024年休闲裤行业利润规模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2019-2024年中国休闲裤行业区域结构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2019-2024年中国休闲裤行业规模结构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2019-2024年中国休闲裤行业控股结构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一、2019-2024年休闲裤行业发展环境分析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二、2019-2024年休闲裤市场供需现状分析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三、2019-2024年休闲裤行业发展现状分析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四、2025-2031年休闲裤行业发展前景预测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五、2025-2031年休闲裤行业投资风险预测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一、2019-2024年休闲裤行业发展环境分析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二、2019-2024年休闲裤市场供需现状分析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三、2019-2024年休闲裤行业发展现状分析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四、2025-2031年休闲裤行业发展前景预测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五、2025-2031年休闲裤行业投资风险预测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一、2019-2024年休闲裤行业发展环境分析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二、2019-2024年休闲裤市场供需现状分析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三、2019-2024年休闲裤行业发展现状分析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四、2025-2031年休闲裤行业发展前景预测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五、2025-2031年休闲裤行业投资风险预测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一、2019-2024年休闲裤行业发展环境分析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二、2019-2024年休闲裤市场供需现状分析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三、2019-2024年休闲裤行业发展现状分析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四、2025-2031年休闲裤行业发展前景预测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五、2025-2031年休闲裤行业投资风险预测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中国休闲裤行业盈利现状</w:t>
      </w:r>
      <w:r>
        <w:rPr>
          <w:rFonts w:hint="eastAsia"/>
        </w:rPr>
        <w:br/>
      </w:r>
      <w:r>
        <w:rPr>
          <w:rFonts w:hint="eastAsia"/>
        </w:rPr>
        <w:t>　　第一节 中国休闲裤行业整体运行指标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一、2019-2024年休闲裤行业偿债能力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二、2019-2024年休闲裤行业发展能力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三、2019-2024年休闲裤行业经营能力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四、2019-2024年休闲裤行业盈利能力</w:t>
      </w:r>
      <w:r>
        <w:rPr>
          <w:rFonts w:hint="eastAsia"/>
        </w:rPr>
        <w:br/>
      </w:r>
      <w:r>
        <w:rPr>
          <w:rFonts w:hint="eastAsia"/>
        </w:rPr>
        <w:t>　　第二节 中国休闲裤行业成本分析</w:t>
      </w:r>
      <w:r>
        <w:rPr>
          <w:rFonts w:hint="eastAsia"/>
        </w:rPr>
        <w:br/>
      </w:r>
      <w:r>
        <w:rPr>
          <w:rFonts w:hint="eastAsia"/>
        </w:rPr>
        <w:t>　　第三节 中国休闲裤行业产销运存分析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中国休闲裤行业整体盈利指标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中国休闲裤行业盈利结构分析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2019-2024年休闲裤行业产品市场价格回顾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2025年休闲裤行业产品市场价格现状分析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影响休闲裤行业产品市场价格因素分析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2025-2031年休闲裤行业产品市场价格走势预测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2019-2024年中国休闲裤行业进出口情况分析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2025-2031年中国休闲裤行业进出口情况预测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三、休闲裤企业经营状况</w:t>
      </w:r>
      <w:r>
        <w:rPr>
          <w:rFonts w:hint="eastAsia"/>
        </w:rPr>
        <w:br/>
      </w:r>
      <w:r>
        <w:rPr>
          <w:rFonts w:hint="eastAsia"/>
        </w:rPr>
        <w:t>　　　　四、休闲裤企业发展策略</w:t>
      </w:r>
      <w:r>
        <w:rPr>
          <w:rFonts w:hint="eastAsia"/>
        </w:rPr>
        <w:br/>
      </w:r>
      <w:r>
        <w:rPr>
          <w:rFonts w:hint="eastAsia"/>
        </w:rPr>
        <w:t>　　第二节 休闲裤企业（二）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三、休闲裤企业经营状况</w:t>
      </w:r>
      <w:r>
        <w:rPr>
          <w:rFonts w:hint="eastAsia"/>
        </w:rPr>
        <w:br/>
      </w:r>
      <w:r>
        <w:rPr>
          <w:rFonts w:hint="eastAsia"/>
        </w:rPr>
        <w:t>　　　　四、休闲裤企业发展策略</w:t>
      </w:r>
      <w:r>
        <w:rPr>
          <w:rFonts w:hint="eastAsia"/>
        </w:rPr>
        <w:br/>
      </w:r>
      <w:r>
        <w:rPr>
          <w:rFonts w:hint="eastAsia"/>
        </w:rPr>
        <w:t>　　第三节 休闲裤企业（三）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三、休闲裤企业经营状况</w:t>
      </w:r>
      <w:r>
        <w:rPr>
          <w:rFonts w:hint="eastAsia"/>
        </w:rPr>
        <w:br/>
      </w:r>
      <w:r>
        <w:rPr>
          <w:rFonts w:hint="eastAsia"/>
        </w:rPr>
        <w:t>　　　　四、休闲裤企业发展策略</w:t>
      </w:r>
      <w:r>
        <w:rPr>
          <w:rFonts w:hint="eastAsia"/>
        </w:rPr>
        <w:br/>
      </w:r>
      <w:r>
        <w:rPr>
          <w:rFonts w:hint="eastAsia"/>
        </w:rPr>
        <w:t>　　第四节 休闲裤企业（四）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三、休闲裤企业经营状况</w:t>
      </w:r>
      <w:r>
        <w:rPr>
          <w:rFonts w:hint="eastAsia"/>
        </w:rPr>
        <w:br/>
      </w:r>
      <w:r>
        <w:rPr>
          <w:rFonts w:hint="eastAsia"/>
        </w:rPr>
        <w:t>　　　　四、休闲裤企业发展策略</w:t>
      </w:r>
      <w:r>
        <w:rPr>
          <w:rFonts w:hint="eastAsia"/>
        </w:rPr>
        <w:br/>
      </w:r>
      <w:r>
        <w:rPr>
          <w:rFonts w:hint="eastAsia"/>
        </w:rPr>
        <w:t>　　第五节 休闲裤企业（五）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三、休闲裤企业经营状况</w:t>
      </w:r>
      <w:r>
        <w:rPr>
          <w:rFonts w:hint="eastAsia"/>
        </w:rPr>
        <w:br/>
      </w:r>
      <w:r>
        <w:rPr>
          <w:rFonts w:hint="eastAsia"/>
        </w:rPr>
        <w:t>　　　　四、休闲裤企业发展策略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中国休闲裤行业投资状况分析</w:t>
      </w:r>
      <w:r>
        <w:rPr>
          <w:rFonts w:hint="eastAsia"/>
        </w:rPr>
        <w:br/>
      </w:r>
      <w:r>
        <w:rPr>
          <w:rFonts w:hint="eastAsia"/>
        </w:rPr>
        <w:t>　　第一节 休闲裤行业投资优劣势分析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休闲裤行业投资概述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一、2019-2024年休闲裤行业投资规模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二、2019-2024年休闲裤行业投资结构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三、2019-2024年休闲裤行业投资增速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四、2019-2024年休闲裤行业投资地区</w:t>
      </w:r>
      <w:r>
        <w:rPr>
          <w:rFonts w:hint="eastAsia"/>
        </w:rPr>
        <w:br/>
      </w:r>
      <w:r>
        <w:rPr>
          <w:rFonts w:hint="eastAsia"/>
        </w:rPr>
        <w:t>　　第三节 休闲裤行业投资机会分析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一、休闲裤行业投资项目分析</w:t>
      </w:r>
      <w:r>
        <w:rPr>
          <w:rFonts w:hint="eastAsia"/>
        </w:rPr>
        <w:br/>
      </w:r>
      <w:r>
        <w:rPr>
          <w:rFonts w:hint="eastAsia"/>
        </w:rPr>
        <w:t>　　　　二、休闲裤行业细分行业投资机会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五、休闲裤行业投资新方向</w:t>
      </w:r>
      <w:r>
        <w:rPr>
          <w:rFonts w:hint="eastAsia"/>
        </w:rPr>
        <w:br/>
      </w:r>
      <w:r>
        <w:rPr>
          <w:rFonts w:hint="eastAsia"/>
        </w:rPr>
        <w:t>　　第四节 休闲裤行业投资前景分析</w:t>
      </w:r>
      <w:r>
        <w:rPr>
          <w:rFonts w:hint="eastAsia"/>
        </w:rPr>
        <w:br/>
      </w:r>
      <w:r>
        <w:rPr>
          <w:rFonts w:hint="eastAsia"/>
        </w:rPr>
        <w:t>　　　　一、休闲裤行业市场发展前景分析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二、休闲裤行业市场蕴藏的商机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三、休闲裤行业金融危机下的发展前景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四、2025-2031年休闲裤行业市场面临的发展商机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中国休闲裤市场趋势预测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二、2025-2031年中国休闲裤行业发展趋势分析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中国休闲裤市场供给趋势预测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一、2025-2031年休闲裤行业产品技术趋势分析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二、2025-2031年休闲裤行业产量预测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三、2025-2031年休闲裤行业市场供给量预测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中国休闲裤市场需求趋势预测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一、2025-2031年休闲裤市场需求热点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二、2025-2031年休闲裤行业国内消费预测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三、2025-2031年休闲裤行业国内价格预测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中国休闲裤行业发展规划建议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休闲裤市场策略分析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休闲裤销售策略分析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一、提高中国休闲裤企业核心竞争力的对策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三、休闲裤企业核心竞争力的因素及提升途径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四、提高休闲裤的策略</w:t>
      </w:r>
      <w:r>
        <w:rPr>
          <w:rFonts w:hint="eastAsia"/>
        </w:rPr>
        <w:br/>
      </w:r>
      <w:r>
        <w:rPr>
          <w:rFonts w:hint="eastAsia"/>
        </w:rPr>
        <w:t>　　第四节 中-智林－对中国休闲裤品牌的战略思考</w:t>
      </w:r>
      <w:r>
        <w:rPr>
          <w:rFonts w:hint="eastAsia"/>
        </w:rPr>
        <w:br/>
      </w:r>
      <w:r>
        <w:rPr>
          <w:rFonts w:hint="eastAsia"/>
        </w:rPr>
        <w:t>　　　　一、休闲裤行业实施品牌战略的意义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三、休闲裤行业企业的品牌战略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四、休闲裤行业品牌战略管理的策略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7de3e84aa490f" w:history="1">
        <w:r>
          <w:rPr>
            <w:rStyle w:val="Hyperlink"/>
          </w:rPr>
          <w:t>2025年版中国休闲裤市场调研与发展前景分析报告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7de3e84aa490f" w:history="1">
        <w:r>
          <w:rPr>
            <w:rStyle w:val="Hyperlink"/>
          </w:rPr>
          <w:t>https://www.20087.com/8/81/XiuXianKuHangYeFenXiBaoGao.html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热点：休闲裤图片、休闲裤男装品牌排行榜、女裤子休闲裤、休闲裤搭配什么鞋子比较好、休闲裤女装、休闲裤评语、休闲裤怎么搭配上衣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ffe1162f84f24" w:history="1">
      <w:r>
        <w:rPr>
          <w:rStyle w:val="Hyperlink"/>
        </w:rPr>
        <w:t>2025年版中国休闲裤市场调研与发展前景分析报告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uXianKuHangYeFenXiBaoGao.html" TargetMode="External" Id="R8917de3e84aa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uXianKuHangYeFenXiBaoGao.html" TargetMode="External" Id="R0fdffe1162f8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2025-01-06T05:59:00Z</dcterms:created>
  <dcterms:modified xsi:type="dcterms:W3CDTF">2025-01-06T06:59:00Z</dcterms:modified>
  <dc:subject>2025年版中国休闲裤市场调研与发展前景分析报告</dc:subject>
  <dc:title>2025年版中国休闲裤市场调研与发展前景分析报告</dc:title>
  <cp:keywords>2025年版中国休闲裤市场调研与发展前景分析报告</cp:keywords>
  <dc:description>2025年版中国休闲裤市场调研与发展前景分析报告</dc:description>
</cp:coreProperties>
</file>