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5d3dc5965d4326" w:history="1">
              <w:r>
                <w:rPr>
                  <w:rStyle w:val="Hyperlink"/>
                </w:rPr>
                <w:t>全球与中国安全背心行业现状及市场前景预测报告（2026-2032年）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5d3dc5965d4326" w:history="1">
              <w:r>
                <w:rPr>
                  <w:rStyle w:val="Hyperlink"/>
                </w:rPr>
                <w:t>全球与中国安全背心行业现状及市场前景预测报告（2026-2032年）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05266A6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5d3dc5965d4326" w:history="1">
                <w:r>
                  <w:rPr>
                    <w:rStyle w:val="Hyperlink"/>
                  </w:rPr>
                  <w:t>https://www.20087.com/2010-10/R_2010_2015anquanbeixinchanyeshendudia.html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背心指高可视性警示背心，通过荧光背景材料与逆反射反光条组合，在低光照、夜间或复杂交通环境中提升人员可见性，降低作业风险。产品广泛应用于道路施工、交通管理、仓储物流、应急救援、市政养护、骑行通勤及校园安全等场景。行业标准体系较为成熟，国内遵循GB 20653-2020《职业用高可视性警示服》，国际市场主要参照ISO 20471、ANSI/ISEA 107及EN ISO 20471等规范，对荧光面积、反光带宽度、逆反射系数及洗涤耐久性提出明确要求。当前安全背心市场呈现合规化与场景化并行特征，道路交通、高速公路、铁路及危化作业等高危场景更强调360°可视性与高等级防护，普通作业及日常通勤场景则更关注透气性、轻量化与佩戴舒适度。电商渠道与B端集中采购共同推动产品普及，同时低质仿冒产品仍对合规市场形成一定扰动。</w:t>
      </w:r>
      <w:r>
        <w:rPr>
          <w:rFonts w:hint="eastAsia"/>
        </w:rPr>
        <w:br/>
      </w:r>
      <w:r>
        <w:rPr>
          <w:rFonts w:hint="eastAsia"/>
        </w:rPr>
        <w:t>　　未来，安全背心将围绕智能可视、材料升级、场景细分与可持续制造方向发展。市场调研网认为，智能安全背心将逐步集成LED主动发光、IoT定位、状态监测及近场预警功能，提升夜间、雨雾及复杂工地环境中的识别能力。材料端，高逆反射微棱镜反光材料、透气网眼面料、快干抗菌内衬及耐磨复合结构应用比例将提高，产品在长期佩戴舒适性、洗涤耐久性与环境适应性方面持续优化。场景端，骑行通勤、校园安全、外卖配送、应急志愿及户外运动等消费级需求将扩大，推动安全背心从单一劳保用品向日常安全装备延伸。可持续方面，再生聚酯、可回收反光材料及低环境影响生产工艺将更受采购方关注。整体来看，安全背心行业将保持稳健增长，合规认证、材料性能、场景适配与智能功能将成为产品差异化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5d3dc5965d4326" w:history="1">
        <w:r>
          <w:rPr>
            <w:rStyle w:val="Hyperlink"/>
          </w:rPr>
          <w:t>全球与中国安全背心行业现状及市场前景预测报告（2026-2032年）</w:t>
        </w:r>
      </w:hyperlink>
      <w:r>
        <w:rPr>
          <w:rFonts w:hint="eastAsia"/>
        </w:rPr>
        <w:t>》，2025年安全背心行业市场规模达 亿元，预计2032年市场规模将达 亿元，期间年均复合增长率（CAGR）达 %。报告系统分析了安全背心行业的市场运行态势及发展趋势。报告从安全背心行业基础知识、发展环境入手，结合安全背心行业运行数据和产业链结构，全面解读安全背心市场竞争格局及重点企业表现，并基于此对安全背心行业发展前景作出预测，提供可操作的发展建议。研究采用定性与定量相结合的方法，整合国家统计局、相关协会的权威数据以及一手调研资料，确保结论的准确性和实用性，为安全背心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安全背心市场概述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按照不同产品类型，安全背心主要可以分为如下几个类别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全球不同产品类型安全背心销售额增长趋势2021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LED反光背心</w:t>
      </w:r>
      <w:r>
        <w:rPr>
          <w:rFonts w:hint="eastAsia"/>
        </w:rPr>
        <w:br/>
      </w:r>
      <w:r>
        <w:rPr>
          <w:rFonts w:hint="eastAsia"/>
        </w:rPr>
        <w:t>　　　　1.2.3 荧光反光背心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从不同应用，安全背心主要包括如下几个方面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全球不同应用安全背心销售额增长趋势2021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建筑工地</w:t>
      </w:r>
      <w:r>
        <w:rPr>
          <w:rFonts w:hint="eastAsia"/>
        </w:rPr>
        <w:br/>
      </w:r>
      <w:r>
        <w:rPr>
          <w:rFonts w:hint="eastAsia"/>
        </w:rPr>
        <w:t>　　　　1.3.3 交通指挥</w:t>
      </w:r>
      <w:r>
        <w:rPr>
          <w:rFonts w:hint="eastAsia"/>
        </w:rPr>
        <w:br/>
      </w:r>
      <w:r>
        <w:rPr>
          <w:rFonts w:hint="eastAsia"/>
        </w:rPr>
        <w:t>　　　　1.3.4 安保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安全背心行业背景、发展历史、现状及趋势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安全背心行业目前现状分析</w:t>
      </w:r>
      <w:r>
        <w:rPr>
          <w:rFonts w:hint="eastAsia"/>
        </w:rPr>
        <w:br/>
      </w:r>
      <w:r>
        <w:rPr>
          <w:rFonts w:hint="eastAsia"/>
        </w:rPr>
        <w:t>　　　　1.4.2 安全背心发展趋势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全球安全背心总体规模分析</w:t>
      </w:r>
      <w:r>
        <w:rPr>
          <w:rFonts w:hint="eastAsia"/>
        </w:rPr>
        <w:br/>
      </w:r>
      <w:r>
        <w:rPr>
          <w:rFonts w:hint="eastAsia"/>
        </w:rPr>
        <w:t>　　2.1 全球安全背心供需现状及预测（2021-2032）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全球安全背心产能、产量、产能利用率及发展趋势（2021-2032）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全球安全背心产量、需求量及发展趋势（2021-2032）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全球主要地区安全背心产量及发展趋势（2021-2032）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全球主要地区安全背心产量（2021-2026）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全球主要地区安全背心产量（2027-2032）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全球主要地区安全背心产量市场份额（2021-2032）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中国安全背心供需现状及预测（2021-2032）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中国安全背心产能、产量、产能利用率及发展趋势（2021-2032）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中国安全背心产量、市场需求量及发展趋势（2021-2032）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全球安全背心销量及销售额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全球市场安全背心销售额（2021-2032）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全球市场安全背心销量（2021-2032）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全球市场安全背心价格趋势（2021-2032）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全球安全背心主要地区分析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全球主要地区安全背心市场规模分析：2021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全球主要地区安全背心销售收入及市场份额（2021-2026）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全球主要地区安全背心销售收入预测（2027-2032）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全球主要地区安全背心销量分析：2021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全球主要地区安全背心销量及市场份额（2021-2026）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全球主要地区安全背心销量及市场份额预测（2027-2032）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北美市场安全背心销量、收入及增长率（2021-2032）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欧洲市场安全背心销量、收入及增长率（2021-2032）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中国市场安全背心销量、收入及增长率（2021-2032）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日本市场安全背心销量、收入及增长率（2021-2032）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东南亚市场安全背心销量、收入及增长率（2021-2032）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印度市场安全背心销量、收入及增长率（2021-2032）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全球市场主要厂商安全背心产能市场份额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全球市场主要厂商安全背心销量（2021-2026）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全球市场主要厂商安全背心销量（2021-2026）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全球市场主要厂商安全背心销售收入（2021-2026）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全球市场主要厂商安全背心销售价格（2021-2026）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2025年全球主要生产商安全背心收入排名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中国市场主要厂商安全背心销量（2021-2026）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中国市场主要厂商安全背心销量（2021-2026）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中国市场主要厂商安全背心销售收入（2021-2026）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2025年中国主要生产商安全背心收入排名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中国市场主要厂商安全背心销售价格（2021-2026）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全球主要厂商安全背心总部及产地分布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全球主要厂商成立时间及安全背心商业化日期</w:t>
      </w:r>
      <w:r>
        <w:rPr>
          <w:rFonts w:hint="eastAsia"/>
        </w:rPr>
        <w:br/>
      </w:r>
      <w:r>
        <w:rPr>
          <w:rFonts w:hint="eastAsia"/>
        </w:rPr>
        <w:t>　　4.6 全球主要厂商安全背心产品类型及应用</w:t>
      </w:r>
      <w:r>
        <w:rPr>
          <w:rFonts w:hint="eastAsia"/>
        </w:rPr>
        <w:br/>
      </w:r>
      <w:r>
        <w:rPr>
          <w:rFonts w:hint="eastAsia"/>
        </w:rPr>
        <w:t>　　4.7 安全背心行业集中度、竞争程度分析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安全背心行业集中度分析：2025年全球Top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全球安全背心第一梯队、第二梯队和第三梯队生产商（品牌）及市场份额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安全背心销量、收入、价格及毛利率（2021-2026）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不同产品类型安全背心分析</w:t>
      </w:r>
      <w:r>
        <w:rPr>
          <w:rFonts w:hint="eastAsia"/>
        </w:rPr>
        <w:br/>
      </w:r>
      <w:r>
        <w:rPr>
          <w:rFonts w:hint="eastAsia"/>
        </w:rPr>
        <w:t>　　6.1 全球不同产品类型安全背心销量（2021-2032）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全球不同产品类型安全背心销量及市场份额（2021-2026）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全球不同产品类型安全背心销量预测（2027-2032）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全球不同产品类型安全背心收入（2021-2032）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全球不同产品类型安全背心收入及市场份额（2021-2026）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全球不同产品类型安全背心收入预测（2027-2032）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全球不同产品类型安全背心价格走势（2021-2032）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不同应用安全背心分析</w:t>
      </w:r>
      <w:r>
        <w:rPr>
          <w:rFonts w:hint="eastAsia"/>
        </w:rPr>
        <w:br/>
      </w:r>
      <w:r>
        <w:rPr>
          <w:rFonts w:hint="eastAsia"/>
        </w:rPr>
        <w:t>　　7.1 全球不同应用安全背心销量（2021-2032）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全球不同应用安全背心销量及市场份额（2021-2026）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全球不同应用安全背心销量预测（2027-2032）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全球不同应用安全背心收入（2021-2032）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全球不同应用安全背心收入及市场份额（2021-2026）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全球不同应用安全背心收入预测（2027-2032）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全球不同应用安全背心价格走势（2021-2032）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安全背心产业链分析</w:t>
      </w:r>
      <w:r>
        <w:rPr>
          <w:rFonts w:hint="eastAsia"/>
        </w:rPr>
        <w:br/>
      </w:r>
      <w:r>
        <w:rPr>
          <w:rFonts w:hint="eastAsia"/>
        </w:rPr>
        <w:t>　　8.2 安全背心工艺制造技术分析</w:t>
      </w:r>
      <w:r>
        <w:rPr>
          <w:rFonts w:hint="eastAsia"/>
        </w:rPr>
        <w:br/>
      </w:r>
      <w:r>
        <w:rPr>
          <w:rFonts w:hint="eastAsia"/>
        </w:rPr>
        <w:t>　　8.3 安全背心产业上游供应分析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安全背心下游客户分析</w:t>
      </w:r>
      <w:r>
        <w:rPr>
          <w:rFonts w:hint="eastAsia"/>
        </w:rPr>
        <w:br/>
      </w:r>
      <w:r>
        <w:rPr>
          <w:rFonts w:hint="eastAsia"/>
        </w:rPr>
        <w:t>　　8.5 安全背心销售渠道分析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安全背心行业发展机遇及主要驱动因素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安全背心行业发展面临的风险</w:t>
      </w:r>
      <w:r>
        <w:rPr>
          <w:rFonts w:hint="eastAsia"/>
        </w:rPr>
        <w:br/>
      </w:r>
      <w:r>
        <w:rPr>
          <w:rFonts w:hint="eastAsia"/>
        </w:rPr>
        <w:t>　　9.3 安全背心行业政策分析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全球不同产品类型安全背心销售额增长（CAGR）趋势2021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安全背心行业目前发展现状</w:t>
      </w:r>
      <w:r>
        <w:rPr>
          <w:rFonts w:hint="eastAsia"/>
        </w:rPr>
        <w:br/>
      </w:r>
      <w:r>
        <w:rPr>
          <w:rFonts w:hint="eastAsia"/>
        </w:rPr>
        <w:t>　　表 4： 安全背心发展趋势</w:t>
      </w:r>
      <w:r>
        <w:rPr>
          <w:rFonts w:hint="eastAsia"/>
        </w:rPr>
        <w:br/>
      </w:r>
      <w:r>
        <w:rPr>
          <w:rFonts w:hint="eastAsia"/>
        </w:rPr>
        <w:t>　　表 5： 全球主要地区安全背心产量增速（CAGR）：（2021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全球主要地区安全背心产量（2021-2026）&amp;（千件）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全球主要地区安全背心产量（2027-2032）&amp;（千件）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全球主要地区安全背心产量市场份额（2021-2026）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全球主要地区安全背心产量市场份额（2027-2032）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全球主要地区安全背心销售收入增速：（2021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全球主要地区安全背心销售收入（2021-2026）&amp;（百万美元）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全球主要地区安全背心销售收入市场份额（2021-2026）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全球主要地区安全背心收入（2027-2032）&amp;（百万美元）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全球主要地区安全背心收入市场份额（2027-2032）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全球主要地区安全背心销量（千件）：2021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全球主要地区安全背心销量（2021-2026）&amp;（千件）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全球主要地区安全背心销量市场份额（2021-2026）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全球主要地区安全背心销量（2027-2032）&amp;（千件）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全球主要地区安全背心销量份额（2027-2032）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全球市场主要厂商安全背心产能（2025-2026）&amp;（千件）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全球市场主要厂商安全背心销量（2021-2026）&amp;（千件）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全球市场主要厂商安全背心销量市场份额（2021-2026）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全球市场主要厂商安全背心销售收入（2021-2026）&amp;（百万美元）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全球市场主要厂商安全背心销售收入市场份额（2021-2026）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全球市场主要厂商安全背心销售价格（2021-2026）&amp;（美元/件）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2025年全球主要生产商安全背心收入排名（百万美元）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中国市场主要厂商安全背心销量（2021-2026）&amp;（千件）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中国市场主要厂商安全背心销量市场份额（2021-2026）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中国市场主要厂商安全背心销售收入（2021-2026）&amp;（百万美元）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中国市场主要厂商安全背心销售收入市场份额（2021-2026）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2025年中国主要生产商安全背心收入排名（百万美元）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中国市场主要厂商安全背心销售价格（2021-2026）&amp;（美元/件）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全球主要厂商安全背心总部及产地分布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全球主要厂商成立时间及安全背心商业化日期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全球主要厂商安全背心产品类型及应用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2025年全球安全背心主要厂商市场地位（第一梯队、第二梯队和第三梯队）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全球安全背心市场投资、并购等现状分析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安全背心生产基地、销售区域、竞争对手及市场地位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安全背心产品规格、参数及市场应用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安全背心销量（千件）、收入（百万美元）、价格（美元/件）及毛利率（2021-2026）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全球不同产品类型安全背心销量（2021-2026）&amp;（千件）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全球不同产品类型安全背心销量市场份额（2021-2026）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全球不同产品类型安全背心销量预测（2027-2032）&amp;（千件）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全球市场不同产品类型安全背心销量市场份额预测（2027-2032）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全球不同产品类型安全背心收入（2021-2026）&amp;（百万美元）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全球不同产品类型安全背心收入市场份额（2021-2026）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全球不同产品类型安全背心收入预测（2027-2032）&amp;（百万美元）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全球不同产品类型安全背心收入市场份额预测（2027-2032）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全球不同应用安全背心销量（2021-2026）&amp;（千件）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全球不同应用安全背心销量市场份额（2021-2026）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全球不同应用安全背心销量预测（2027-2032）&amp;（千件）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全球市场不同应用安全背心销量市场份额预测（2027-2032）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全球不同应用安全背心收入（2021-2026）&amp;（百万美元）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全球不同应用安全背心收入市场份额（2021-2026）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全球不同应用安全背心收入预测（2027-2032）&amp;（百万美元）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全球不同应用安全背心收入市场份额预测（2027-2032）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安全背心上游原料供应商及联系方式列表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安全背心典型客户列表</w:t>
      </w:r>
      <w:r>
        <w:rPr>
          <w:rFonts w:hint="eastAsia"/>
        </w:rPr>
        <w:br/>
      </w:r>
      <w:r>
        <w:rPr>
          <w:rFonts w:hint="eastAsia"/>
        </w:rPr>
        <w:t>　　表 106： 安全背心主要销售模式及销售渠道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安全背心行业发展机遇及主要驱动因素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安全背心行业发展面临的风险</w:t>
      </w:r>
      <w:r>
        <w:rPr>
          <w:rFonts w:hint="eastAsia"/>
        </w:rPr>
        <w:br/>
      </w:r>
      <w:r>
        <w:rPr>
          <w:rFonts w:hint="eastAsia"/>
        </w:rPr>
        <w:t>　　表 109： 安全背心行业政策分析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安全背心产品图片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全球不同产品类型安全背心销售额2021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全球不同产品类型安全背心市场份额2025 &amp; 2032</w:t>
      </w:r>
      <w:r>
        <w:rPr>
          <w:rFonts w:hint="eastAsia"/>
        </w:rPr>
        <w:br/>
      </w:r>
      <w:r>
        <w:rPr>
          <w:rFonts w:hint="eastAsia"/>
        </w:rPr>
        <w:t>　　图 4： LED反光背心产品图片</w:t>
      </w:r>
      <w:r>
        <w:rPr>
          <w:rFonts w:hint="eastAsia"/>
        </w:rPr>
        <w:br/>
      </w:r>
      <w:r>
        <w:rPr>
          <w:rFonts w:hint="eastAsia"/>
        </w:rPr>
        <w:t>　　图 5： 荧光反光背心产品图片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全球不同应用安全背心市场份额2025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建筑工地</w:t>
      </w:r>
      <w:r>
        <w:rPr>
          <w:rFonts w:hint="eastAsia"/>
        </w:rPr>
        <w:br/>
      </w:r>
      <w:r>
        <w:rPr>
          <w:rFonts w:hint="eastAsia"/>
        </w:rPr>
        <w:t>　　图 10： 交通指挥</w:t>
      </w:r>
      <w:r>
        <w:rPr>
          <w:rFonts w:hint="eastAsia"/>
        </w:rPr>
        <w:br/>
      </w:r>
      <w:r>
        <w:rPr>
          <w:rFonts w:hint="eastAsia"/>
        </w:rPr>
        <w:t>　　图 11： 安保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全球安全背心产能、产量、产能利用率及发展趋势（2021-2032）&amp;（千件）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全球安全背心产量、需求量及发展趋势（2021-2032）&amp;（千件）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全球主要地区安全背心产量（2021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全球主要地区安全背心产量市场份额（2021-2032）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中国安全背心产能、产量、产能利用率及发展趋势（2021-2032）&amp;（千件）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中国安全背心产量、市场需求量及发展趋势（2021-2032）&amp;（千件）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全球安全背心市场销售额及增长率：（2021-2032）&amp;（百万美元）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全球市场安全背心市场规模：2021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全球市场安全背心销量及增长率（2021-2032）&amp;（千件）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全球市场安全背心价格趋势（2021-2032）&amp;（美元/件）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全球主要地区安全背心销售收入（2021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全球主要地区安全背心销售收入市场份额（2021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北美市场安全背心销量及增长率（2021-2032）&amp;（千件）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北美市场安全背心收入及增长率（2021-2032）&amp;（百万美元）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欧洲市场安全背心销量及增长率（2021-2032）&amp;（千件）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欧洲市场安全背心收入及增长率（2021-2032）&amp;（百万美元）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中国市场安全背心销量及增长率（2021-2032）&amp;（千件）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中国市场安全背心收入及增长率（2021-2032）&amp;（百万美元）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日本市场安全背心销量及增长率（2021-2032）&amp;（千件）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日本市场安全背心收入及增长率（2021-2032）&amp;（百万美元）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东南亚市场安全背心销量及增长率（2021-2032）&amp;（千件）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东南亚市场安全背心收入及增长率（2021-2032）&amp;（百万美元）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印度市场安全背心销量及增长率（2021-2032）&amp;（千件）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印度市场安全背心收入及增长率（2021-2032）&amp;（百万美元）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2025年全球市场主要厂商安全背心销量市场份额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2025年全球市场主要厂商安全背心收入市场份额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2025年中国市场主要厂商安全背心销量市场份额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2025年中国市场主要厂商安全背心收入市场份额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2025年全球前五大生产商安全背心市场份额</w:t>
      </w:r>
      <w:r>
        <w:rPr>
          <w:rFonts w:hint="eastAsia"/>
        </w:rPr>
        <w:br/>
      </w:r>
      <w:r>
        <w:rPr>
          <w:rFonts w:hint="eastAsia"/>
        </w:rPr>
        <w:t>　　图 42： 2025年全球安全背心第一梯队、第二梯队和第三梯队厂商及市场份额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全球不同产品类型安全背心价格走势（2021-2032）&amp;（美元/件）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全球不同应用安全背心价格走势（2021-2032）&amp;（美元/件）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安全背心产业链</w:t>
      </w:r>
      <w:r>
        <w:rPr>
          <w:rFonts w:hint="eastAsia"/>
        </w:rPr>
        <w:br/>
      </w:r>
      <w:r>
        <w:rPr>
          <w:rFonts w:hint="eastAsia"/>
        </w:rPr>
        <w:t>　　图 46： 安全背心中国企业SWOT分析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5d3dc5965d4326" w:history="1">
        <w:r>
          <w:rPr>
            <w:rStyle w:val="Hyperlink"/>
          </w:rPr>
          <w:t>全球与中国安全背心行业现状及市场前景预测报告（2026-2032年）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05266A6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5d3dc5965d4326" w:history="1">
        <w:r>
          <w:rPr>
            <w:rStyle w:val="Hyperlink"/>
          </w:rPr>
          <w:t>https://www.20087.com/2010-10/R_2010_2015anquanbeixinchanyeshendudia.html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热点：安全帽和安全背心、安全背心图片、安全背心颜色规定、安全背心怎么穿、安全背心的作用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773fcd72554f81" w:history="1">
      <w:r>
        <w:rPr>
          <w:rStyle w:val="Hyperlink"/>
        </w:rPr>
        <w:t>全球与中国安全背心行业现状及市场前景预测报告（2026-2032年）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anquanbeixinchanyeshendudia.html" TargetMode="External" Id="R015d3dc5965d43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anquanbeixinchanyeshendudia.html" TargetMode="External" Id="R22773fcd72554f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2026-09-23T02:27:04Z</dcterms:created>
  <dcterms:modified xsi:type="dcterms:W3CDTF">2026-09-23T03:27:04Z</dcterms:modified>
  <dc:subject>全球与中国安全背心行业现状及市场前景预测报告（2026-2032年）</dc:subject>
  <dc:title>全球与中国安全背心行业现状及市场前景预测报告（2026-2032年）</dc:title>
  <cp:keywords>全球与中国安全背心行业现状及市场前景预测报告（2026-2032年）</cp:keywords>
  <dc:description>全球与中国安全背心行业现状及市场前景预测报告（2026-2032年）</dc:description>
</cp:coreProperties>
</file>