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d9af103164bfd" w:history="1">
              <w:r>
                <w:rPr>
                  <w:rStyle w:val="Hyperlink"/>
                </w:rPr>
                <w:t>2026-2032年中国USB Type-C控制器行业现状及发展前景报告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d9af103164bfd" w:history="1">
              <w:r>
                <w:rPr>
                  <w:rStyle w:val="Hyperlink"/>
                </w:rPr>
                <w:t>2026-2032年中国USB Type-C控制器行业现状及发展前景报告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d9af103164bfd" w:history="1">
                <w:r>
                  <w:rPr>
                    <w:rStyle w:val="Hyperlink"/>
                  </w:rPr>
                  <w:t>https://www.20087.com/3/70/USB-Type-CKongZhiQiHangYeQianJingFenXi.html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控制器是现代电子产品重要的一部分，用于管理不同类型的数据传输和电源供给。其双向插入设计极大地提升了用户体验，并迅速成为智能手机、笔记本电脑以及其他便携式设备的标准接口。目前，市场上已有众多厂商提供USB Type-C控制器解决方案，这些方案不仅支持传统的USB 2.0/3.0标准，还能兼容最新的USB4规范，实现了超高速数据传输和高达100W的电力输送能力。由于其多功能性和灵活性，USB Type-C控制器正在逐步替代其他类型的接口，成为统一的连接标准。与此同时，安全性和可靠性也是用户关注的重点，因此相关技术也在不断进步，比如增强的加密功能以保护数据安全。</w:t>
      </w:r>
      <w:r>
        <w:rPr>
          <w:rFonts w:hint="eastAsia"/>
        </w:rPr>
        <w:br/>
      </w:r>
      <w:r>
        <w:rPr>
          <w:rFonts w:hint="eastAsia"/>
        </w:rPr>
        <w:t>　　随着物联网(IoT)设备数量的增加以及智能家居、智能办公场景的普及，USB Type-C控制器将继续发挥重要作用。除了继续优化现有的数据传输速度和充电效率外，未来的USB Type-C控制器可能会集成更多的智能功能，如自我诊断、故障预测等，从而为用户提供更加便捷的服务。另外，随着全球范围内对环境保护意识的增强，预计会有更多注重节能和环保特性的USB Type-C控制器出现，通过降低待机功耗等方式来实现更加绿色的设计理念。此外，随着无线充电技术的进步，如何使USB Type-C控制器更好地与无线充电系统协同工作也是一个值得探索的方向。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d9af103164bfd" w:history="1">
        <w:r>
          <w:rPr>
            <w:rStyle w:val="Hyperlink"/>
          </w:rPr>
          <w:t>2026-2032年中国USB Type-C控制器行业现状及发展前景报告</w:t>
        </w:r>
      </w:hyperlink>
      <w:r>
        <w:rPr>
          <w:rFonts w:hint="eastAsia"/>
        </w:rPr>
        <w:t>》基于统计局、相关行业协会及科研机构的详实数据，系统呈现USB Type-C控制器行业市场规模、技术发展现状及未来趋势，客观分析USB Type-C控制器行业竞争格局与主要企业经营状况。报告从USB Type-C控制器供需关系、政策环境等维度，评估了USB Type-C控制器行业发展机遇与潜在风险，为相关企业和投资者提供决策参考，帮助把握市场机遇，优化商业决策。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Type-C控制器主要可以分为如下几个类别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Type-C控制器增长趋势2021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单端口</w:t>
      </w:r>
      <w:r>
        <w:rPr>
          <w:rFonts w:hint="eastAsia"/>
        </w:rPr>
        <w:br/>
      </w:r>
      <w:r>
        <w:rPr>
          <w:rFonts w:hint="eastAsia"/>
        </w:rPr>
        <w:t>　　　　1.2.3 双端口</w:t>
      </w:r>
      <w:r>
        <w:rPr>
          <w:rFonts w:hint="eastAsia"/>
        </w:rPr>
        <w:br/>
      </w:r>
      <w:r>
        <w:rPr>
          <w:rFonts w:hint="eastAsia"/>
        </w:rPr>
        <w:t>　　1.3 从不同应用，USB Type-C控制器主要包括如下几个方面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Type-C控制器增长趋势2021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台式电脑和笔记本电脑</w:t>
      </w:r>
      <w:r>
        <w:rPr>
          <w:rFonts w:hint="eastAsia"/>
        </w:rPr>
        <w:br/>
      </w:r>
      <w:r>
        <w:rPr>
          <w:rFonts w:hint="eastAsia"/>
        </w:rPr>
        <w:t>　　　　1.3.4 显示器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中国USB Type-C控制器发展现状及未来趋势（2021-2032）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Type-C控制器收入及增长率（2021-2032）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Type-C控制器销量及增长率（2021-2032）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Type-C控制器厂商分析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Type-C控制器销量及市场占有率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Type-C控制器销量（2021-2026）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Type-C控制器销量市场份额（2021-2026）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Type-C控制器收入及市场占有率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Type-C控制器收入（2021-2026）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Type-C控制器收入市场份额（2021-2026）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Type-C控制器收入排名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Type-C控制器价格（2021-2026）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Type-C控制器总部及产地分布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Type-C控制器商业化日期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Type-C控制器产品类型及应用</w:t>
      </w:r>
      <w:r>
        <w:rPr>
          <w:rFonts w:hint="eastAsia"/>
        </w:rPr>
        <w:br/>
      </w:r>
      <w:r>
        <w:rPr>
          <w:rFonts w:hint="eastAsia"/>
        </w:rPr>
        <w:t>　　2.7 USB Type-C控制器行业集中度、竞争程度分析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Type-C控制器行业集中度分析：2025年中国Top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Type-C控制器第一梯队、第二梯队和第三梯队厂商（品牌）及2025年市场份额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 Type-C控制器销量、收入、价格及毛利率（2021-2026）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Type-C控制器分析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Type-C控制器销量（2021-2032）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Type-C控制器销量及市场份额（2021-2026）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Type-C控制器销量预测（2027-2032）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Type-C控制器规模（2021-2032）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Type-C控制器规模及市场份额（2021-2026）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Type-C控制器规模预测（2027-2032）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Type-C控制器价格走势（2021-2032）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Type-C控制器分析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中国市场不同应用USB Type-C控制器销量（2021-2032）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Type-C控制器销量及市场份额（2021-2026）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Type-C控制器销量预测（2027-2032）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Type-C控制器规模（2021-2032）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Type-C控制器规模及市场份额（2021-2026）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Type-C控制器规模预测（2027-2032）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Type-C控制器价格走势（2021-2032）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Type-C控制器行业发展分析---发展趋势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 Type-C控制器行业发展分析---厂商壁垒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 Type-C控制器行业发展分析---驱动因素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 Type-C控制器行业发展分析---制约因素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 Type-C控制器中国企业SWOT分析</w:t>
      </w:r>
      <w:r>
        <w:rPr>
          <w:rFonts w:hint="eastAsia"/>
        </w:rPr>
        <w:br/>
      </w:r>
      <w:r>
        <w:rPr>
          <w:rFonts w:hint="eastAsia"/>
        </w:rPr>
        <w:t>　　6.6 USB Type-C控制器行业发展分析---行业政策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Type-C控制器行业产业链简介</w:t>
      </w:r>
      <w:r>
        <w:rPr>
          <w:rFonts w:hint="eastAsia"/>
        </w:rPr>
        <w:br/>
      </w:r>
      <w:r>
        <w:rPr>
          <w:rFonts w:hint="eastAsia"/>
        </w:rPr>
        <w:t>　　7.2 USB Type-C控制器产业链分析-上游</w:t>
      </w:r>
      <w:r>
        <w:rPr>
          <w:rFonts w:hint="eastAsia"/>
        </w:rPr>
        <w:br/>
      </w:r>
      <w:r>
        <w:rPr>
          <w:rFonts w:hint="eastAsia"/>
        </w:rPr>
        <w:t>　　7.3 USB Type-C控制器产业链分析-中游</w:t>
      </w:r>
      <w:r>
        <w:rPr>
          <w:rFonts w:hint="eastAsia"/>
        </w:rPr>
        <w:br/>
      </w:r>
      <w:r>
        <w:rPr>
          <w:rFonts w:hint="eastAsia"/>
        </w:rPr>
        <w:t>　　7.4 USB Type-C控制器产业链分析-下游</w:t>
      </w:r>
      <w:r>
        <w:rPr>
          <w:rFonts w:hint="eastAsia"/>
        </w:rPr>
        <w:br/>
      </w:r>
      <w:r>
        <w:rPr>
          <w:rFonts w:hint="eastAsia"/>
        </w:rPr>
        <w:t>　　7.5 USB Type-C控制器行业采购模式</w:t>
      </w:r>
      <w:r>
        <w:rPr>
          <w:rFonts w:hint="eastAsia"/>
        </w:rPr>
        <w:br/>
      </w:r>
      <w:r>
        <w:rPr>
          <w:rFonts w:hint="eastAsia"/>
        </w:rPr>
        <w:t>　　7.6 USB Type-C控制器行业生产模式</w:t>
      </w:r>
      <w:r>
        <w:rPr>
          <w:rFonts w:hint="eastAsia"/>
        </w:rPr>
        <w:br/>
      </w:r>
      <w:r>
        <w:rPr>
          <w:rFonts w:hint="eastAsia"/>
        </w:rPr>
        <w:t>　　7.7 USB Type-C控制器行业销售模式及销售渠道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Type-C控制器产能、产量分析</w:t>
      </w:r>
      <w:r>
        <w:rPr>
          <w:rFonts w:hint="eastAsia"/>
        </w:rPr>
        <w:br/>
      </w:r>
      <w:r>
        <w:rPr>
          <w:rFonts w:hint="eastAsia"/>
        </w:rPr>
        <w:t>　　8.1 中国USB Type-C控制器供需现状及预测（2021-2032）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Type-C控制器产能、产量、产能利用率及发展趋势（2021-2032）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Type-C控制器产量、市场需求量及发展趋势（2021-2032）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Type-C控制器进出口分析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Type-C控制器主要进口来源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Type-C控制器主要出口目的地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Type-C控制器市场规模2021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Type-C控制器市场规模2021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Type-C控制器销量（2021-2026）&amp;（千件）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Type-C控制器销量市场份额（2021-2026）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Type-C控制器收入（2021-2026）&amp;（万元）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Type-C控制器收入份额（2021-2026）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Type-C控制器收入排名（万元）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Type-C控制器价格（2021-2026）&amp;（元/件）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Type-C控制器总部及产地分布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Type-C控制器商业化日期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Type-C控制器产品类型及应用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Type-C控制器主要厂商市场地位（第一梯队、第二梯队和第三梯队）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Type-C控制器市场投资、并购等现状分析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 Type-C控制器生产基地、总部、竞争对手及市场地位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 Type-C控制器产品规格、参数及市场应用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 Type-C控制器销量（千件）、收入（万元）、价格（元/件）及毛利率（2021-2026）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中国市场不同产品类型USB Type-C控制器销量（2021-2026）&amp;（千件）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中国市场不同产品类型USB Type-C控制器销量市场份额（2021-2026）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中国市场不同产品类型USB Type-C控制器销量预测（2027-2032）&amp;（千件）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中国市场不同产品类型USB Type-C控制器销量市场份额预测（2027-2032）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中国市场不同产品类型USB Type-C控制器规模（2021-2026）&amp;（万元）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中国市场不同产品类型USB Type-C控制器规模市场份额（2021-2026）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中国市场不同产品类型USB Type-C控制器规模预测（2027-2032）&amp;（万元）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中国市场不同产品类型USB Type-C控制器规模市场份额预测（2027-2032）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中国市场不同应用USB Type-C控制器销量（2021-2026）&amp;（千件）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中国市场不同应用USB Type-C控制器销量市场份额（2021-2026）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中国市场不同应用USB Type-C控制器销量预测（2027-2032）&amp;（千件）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中国市场不同应用USB Type-C控制器销量市场份额预测（2027-2032）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中国市场不同应用USB Type-C控制器规模（2021-2026）&amp;（万元）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中国市场不同应用USB Type-C控制器规模市场份额（2021-2026）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中国市场不同应用USB Type-C控制器规模预测（2027-2032）&amp;（万元）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中国市场不同应用USB Type-C控制器规模市场份额预测（2027-2032）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USB Type-C控制器行业发展分析---发展趋势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USB Type-C控制器行业发展分析---厂商壁垒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USB Type-C控制器行业发展分析---驱动因素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USB Type-C控制器行业发展分析---制约因素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USB Type-C控制器行业相关重点政策一览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USB Type-C控制器行业供应链分析</w:t>
      </w:r>
      <w:r>
        <w:rPr>
          <w:rFonts w:hint="eastAsia"/>
        </w:rPr>
        <w:br/>
      </w:r>
      <w:r>
        <w:rPr>
          <w:rFonts w:hint="eastAsia"/>
        </w:rPr>
        <w:t>　　表 106： USB Type-C控制器上游原料供应商</w:t>
      </w:r>
      <w:r>
        <w:rPr>
          <w:rFonts w:hint="eastAsia"/>
        </w:rPr>
        <w:br/>
      </w:r>
      <w:r>
        <w:rPr>
          <w:rFonts w:hint="eastAsia"/>
        </w:rPr>
        <w:t>　　表 107： USB Type-C控制器行业主要下游客户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USB Type-C控制器典型经销商</w:t>
      </w:r>
      <w:r>
        <w:rPr>
          <w:rFonts w:hint="eastAsia"/>
        </w:rPr>
        <w:br/>
      </w:r>
      <w:r>
        <w:rPr>
          <w:rFonts w:hint="eastAsia"/>
        </w:rPr>
        <w:t>　　表 109： 中国USB Type-C控制器产量、销量、进口量及出口量（2021-2026）&amp;（千件）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中国USB Type-C控制器产量、销量、进口量及出口量预测（2027-2032）&amp;（千件）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中国市场USB Type-C控制器主要进口来源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中国市场USB Type-C控制器主要出口目的地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Type-C控制器市场规模市场份额2025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单端口产品图片</w:t>
      </w:r>
      <w:r>
        <w:rPr>
          <w:rFonts w:hint="eastAsia"/>
        </w:rPr>
        <w:br/>
      </w:r>
      <w:r>
        <w:rPr>
          <w:rFonts w:hint="eastAsia"/>
        </w:rPr>
        <w:t>　　图 4： 双端口产品图片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 Type-C控制器市场份额2025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台式电脑和笔记本电脑</w:t>
      </w:r>
      <w:r>
        <w:rPr>
          <w:rFonts w:hint="eastAsia"/>
        </w:rPr>
        <w:br/>
      </w:r>
      <w:r>
        <w:rPr>
          <w:rFonts w:hint="eastAsia"/>
        </w:rPr>
        <w:t>　　图 8： 显示器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中国市场USB Type-C控制器市场规模，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中国市场USB Type-C控制器收入及增长率（2021-2032）&amp;（万元）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中国市场USB Type-C控制器销量及增长率（2021-2032）&amp;（千件）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 Type-C控制器销量市场份额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 Type-C控制器收入市场份额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2025年中国市场前五大厂商USB Type-C控制器市场份额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2025年中国市场USB Type-C控制器第一梯队、第二梯队和第三梯队厂商（品牌）及市场份额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中国市场不同产品类型USB Type-C控制器价格走势（2021-2032）&amp;（元/件）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中国市场不同应用USB Type-C控制器价格走势（2021-2032）&amp;（元/件）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USB Type-C控制器中国企业SWOT分析</w:t>
      </w:r>
      <w:r>
        <w:rPr>
          <w:rFonts w:hint="eastAsia"/>
        </w:rPr>
        <w:br/>
      </w:r>
      <w:r>
        <w:rPr>
          <w:rFonts w:hint="eastAsia"/>
        </w:rPr>
        <w:t>　　图 21： USB Type-C控制器产业链</w:t>
      </w:r>
      <w:r>
        <w:rPr>
          <w:rFonts w:hint="eastAsia"/>
        </w:rPr>
        <w:br/>
      </w:r>
      <w:r>
        <w:rPr>
          <w:rFonts w:hint="eastAsia"/>
        </w:rPr>
        <w:t>　　图 22： USB Type-C控制器行业采购模式分析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USB Type-C控制器行业生产模式分析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USB Type-C控制器行业销售模式分析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中国USB Type-C控制器产能、产量、产能利用率及发展趋势（2021-2032）&amp;（千件）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中国USB Type-C控制器产量、市场需求量及发展趋势（2021-2032）&amp;（千件）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d9af103164bfd" w:history="1">
        <w:r>
          <w:rPr>
            <w:rStyle w:val="Hyperlink"/>
          </w:rPr>
          <w:t>2026-2032年中国USB Type-C控制器行业现状及发展前景报告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d9af103164bfd" w:history="1">
        <w:r>
          <w:rPr>
            <w:rStyle w:val="Hyperlink"/>
          </w:rPr>
          <w:t>https://www.20087.com/3/70/USB-Type-CKongZhiQiHangYeQianJingFenXi.html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热点：usb+typec、usb控制器作用、USB type-c、usb控制器原理、usb转type-c接口、usb pd控制器、C数据线、usb电源控制器、标准usb主控制器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5c1c4a8b4eb0" w:history="1">
      <w:r>
        <w:rPr>
          <w:rStyle w:val="Hyperlink"/>
        </w:rPr>
        <w:t>2026-2032年中国USB Type-C控制器行业现状及发展前景报告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USB-Type-CKongZhiQiHangYeQianJingFenXi.html" TargetMode="External" Id="R631d9af10316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USB-Type-CKongZhiQiHangYeQianJingFenXi.html" TargetMode="External" Id="R04af5c1c4a8b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2026-01-15T23:14:32Z</dcterms:created>
  <dcterms:modified xsi:type="dcterms:W3CDTF">2026-01-16T00:14:32Z</dcterms:modified>
  <dc:subject>2026-2032年中国USB Type-C控制器行业现状及发展前景报告</dc:subject>
  <dc:title>2026-2032年中国USB Type-C控制器行业现状及发展前景报告</dc:title>
  <cp:keywords>2026-2032年中国USB Type-C控制器行业现状及发展前景报告</cp:keywords>
  <dc:description>2026-2032年中国USB Type-C控制器行业现状及发展前景报告</dc:description>
</cp:coreProperties>
</file>