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b5a484ea343e0" w:history="1">
              <w:r>
                <w:rPr>
                  <w:rStyle w:val="Hyperlink"/>
                </w:rPr>
                <w:t>2024-2030年中国环保旅游行业研究分析与前景趋势预测报告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b5a484ea343e0" w:history="1">
              <w:r>
                <w:rPr>
                  <w:rStyle w:val="Hyperlink"/>
                </w:rPr>
                <w:t>2024-2030年中国环保旅游行业研究分析与前景趋势预测报告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b5a484ea343e0" w:history="1">
                <w:r>
                  <w:rPr>
                    <w:rStyle w:val="Hyperlink"/>
                  </w:rPr>
                  <w:t>https://www.20087.com/0/21/HuanBaoLvYouHangYeXianZhuangJiQianJing.html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旅游又称可持续旅游或绿色旅游，强调在旅游活动中最小化对自然环境的影响，尊重当地文化和生态平衡。目前，随着全球环保意识的提升，环保旅游逐渐成为旅游业的重要发展趋势。众多旅游目的地开始实施生态认证计划，推广低碳交通、使用可再生能源、减少塑料使用等环保措施。同时，游客对深度体验和负责任旅行的需求增加，促使旅行社和酒店推出更多融入自然教育、社区参与的旅游产品。科技的应用，如通过移动应用进行垃圾分类指导、碳足迹计算，也为环保旅游提供了便利。</w:t>
      </w:r>
      <w:r>
        <w:rPr>
          <w:rFonts w:hint="eastAsia"/>
        </w:rPr>
        <w:br/>
      </w:r>
      <w:r>
        <w:rPr>
          <w:rFonts w:hint="eastAsia"/>
        </w:rPr>
        <w:t>　　未来，环保旅游将更加注重科技创新与自然和谐共生的结合。数字化工具将被更广泛地应用于资源管理和游客教育，例如利用大数据分析优化旅游流量分配，避免过度拥挤；通过增强现实（AR）和虚拟现实（VR）技术提供沉浸式自然体验，减少实地游览对环境的压力。同时，随着生态补偿机制的完善和碳交易市场的建立，环保旅游将成为实现碳中和目标的重要途径之一。此外，可持续旅游理念将更深层次地融入旅游规划与管理中，鼓励地方发展特色生态旅游，保护生物多样性，促进经济、社会、环境的全面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b5a484ea343e0" w:history="1">
        <w:r>
          <w:rPr>
            <w:rStyle w:val="Hyperlink"/>
          </w:rPr>
          <w:t>2024-2030年中国环保旅游行业研究分析与前景趋势预测报告</w:t>
        </w:r>
      </w:hyperlink>
      <w:r>
        <w:rPr>
          <w:rFonts w:hint="eastAsia"/>
        </w:rPr>
        <w:t>》全面剖析了环保旅游行业的现状、市场规模与需求，深入探讨了环保旅游产业链结构、价格动态及竞争格局。环保旅游报告基于详实数据，科学预测了环保旅游行业的发展趋势和市场前景，同时重点关注了环保旅游重点企业，深入分析了环保旅游市场竞争、集中度及品牌影响力。此外，环保旅游报告还进一步细分了市场，揭示了环保旅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环保旅游产业概述</w:t>
      </w:r>
      <w:r>
        <w:rPr>
          <w:rFonts w:hint="eastAsia"/>
        </w:rPr>
        <w:br/>
      </w:r>
      <w:r>
        <w:rPr>
          <w:rFonts w:hint="eastAsia"/>
        </w:rPr>
        <w:t>　　第一节 环保旅游定义与分类</w:t>
      </w:r>
      <w:r>
        <w:rPr>
          <w:rFonts w:hint="eastAsia"/>
        </w:rPr>
        <w:br/>
      </w:r>
      <w:r>
        <w:rPr>
          <w:rFonts w:hint="eastAsia"/>
        </w:rPr>
        <w:t>　　第二节 环保旅游产业链结构及关键环节剖析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2024-2030年全球环保旅游行业发展趋势与前景预测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一、2019-2023年环保旅游市场规模变化及趋势分析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二、2024年环保旅游行业市场规模特点</w:t>
      </w:r>
      <w:r>
        <w:rPr>
          <w:rFonts w:hint="eastAsia"/>
        </w:rPr>
        <w:br/>
      </w:r>
      <w:r>
        <w:rPr>
          <w:rFonts w:hint="eastAsia"/>
        </w:rPr>
        <w:t>　　第二节 环保旅游市场规模的构成</w:t>
      </w:r>
      <w:r>
        <w:rPr>
          <w:rFonts w:hint="eastAsia"/>
        </w:rPr>
        <w:br/>
      </w:r>
      <w:r>
        <w:rPr>
          <w:rFonts w:hint="eastAsia"/>
        </w:rPr>
        <w:t>　　　　一、环保旅游客户群体特征与偏好分析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2019-2023年中国环保旅游行业总体发展与财务状况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2019-2023年环保旅游行业规模情况</w:t>
      </w:r>
      <w:r>
        <w:rPr>
          <w:rFonts w:hint="eastAsia"/>
        </w:rPr>
        <w:br/>
      </w:r>
      <w:r>
        <w:rPr>
          <w:rFonts w:hint="eastAsia"/>
        </w:rPr>
        <w:t>　　　　一、环保旅游行业企业数量规模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2019-2023年环保旅游行业财务能力分析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一、环保旅游行业盈利能力</w:t>
      </w:r>
      <w:r>
        <w:rPr>
          <w:rFonts w:hint="eastAsia"/>
        </w:rPr>
        <w:br/>
      </w:r>
      <w:r>
        <w:rPr>
          <w:rFonts w:hint="eastAsia"/>
        </w:rPr>
        <w:t>　　　　二、环保旅游行业偿债能力</w:t>
      </w:r>
      <w:r>
        <w:rPr>
          <w:rFonts w:hint="eastAsia"/>
        </w:rPr>
        <w:br/>
      </w:r>
      <w:r>
        <w:rPr>
          <w:rFonts w:hint="eastAsia"/>
        </w:rPr>
        <w:t>　　　　三、环保旅游行业营运能力</w:t>
      </w:r>
      <w:r>
        <w:rPr>
          <w:rFonts w:hint="eastAsia"/>
        </w:rPr>
        <w:br/>
      </w:r>
      <w:r>
        <w:rPr>
          <w:rFonts w:hint="eastAsia"/>
        </w:rPr>
        <w:t>　　　　四、环保旅游行业发展能力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2019-2023年中国环保旅游行业重点区域调研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二、各类渠道对环保旅游行业的影响</w:t>
      </w:r>
      <w:r>
        <w:rPr>
          <w:rFonts w:hint="eastAsia"/>
        </w:rPr>
        <w:br/>
      </w:r>
      <w:r>
        <w:rPr>
          <w:rFonts w:hint="eastAsia"/>
        </w:rPr>
        <w:t>　　　　三、主要环保旅游企业渠道策略研究</w:t>
      </w:r>
      <w:r>
        <w:rPr>
          <w:rFonts w:hint="eastAsia"/>
        </w:rPr>
        <w:br/>
      </w:r>
      <w:r>
        <w:rPr>
          <w:rFonts w:hint="eastAsia"/>
        </w:rPr>
        <w:t>　　第二节 环保旅游行业客户分析与定位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环保旅游企业发展策略分析</w:t>
      </w:r>
      <w:r>
        <w:rPr>
          <w:rFonts w:hint="eastAsia"/>
        </w:rPr>
        <w:br/>
      </w:r>
      <w:r>
        <w:rPr>
          <w:rFonts w:hint="eastAsia"/>
        </w:rPr>
        <w:t>　　第一节 环保旅游市场与销售策略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4、2024年环保旅游行业法律法规和政策对行业的影响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2024-2030年环保旅游行业展趋势预测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2024-2030年环保旅游市场发展前景分析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一、环保旅游市场发展潜力</w:t>
      </w:r>
      <w:r>
        <w:rPr>
          <w:rFonts w:hint="eastAsia"/>
        </w:rPr>
        <w:br/>
      </w:r>
      <w:r>
        <w:rPr>
          <w:rFonts w:hint="eastAsia"/>
        </w:rPr>
        <w:t>　　　　二、环保旅游市场前景分析</w:t>
      </w:r>
      <w:r>
        <w:rPr>
          <w:rFonts w:hint="eastAsia"/>
        </w:rPr>
        <w:br/>
      </w:r>
      <w:r>
        <w:rPr>
          <w:rFonts w:hint="eastAsia"/>
        </w:rPr>
        <w:t>　　　　三、环保旅游细分行业发展前景分析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2024-2030年环保旅游发展趋势预测</w:t>
      </w:r>
      <w:r>
        <w:rPr>
          <w:rFonts w:hint="eastAsia"/>
        </w:rPr>
        <w:br/>
      </w:r>
      <w:r>
        <w:rPr>
          <w:rFonts w:hint="eastAsia"/>
        </w:rPr>
        <w:t>　　　　一、环保旅游发展趋势预测</w:t>
      </w:r>
      <w:r>
        <w:rPr>
          <w:rFonts w:hint="eastAsia"/>
        </w:rPr>
        <w:br/>
      </w:r>
      <w:r>
        <w:rPr>
          <w:rFonts w:hint="eastAsia"/>
        </w:rPr>
        <w:t>　　　　二、环保旅游市场规模预测</w:t>
      </w:r>
      <w:r>
        <w:rPr>
          <w:rFonts w:hint="eastAsia"/>
        </w:rPr>
        <w:br/>
      </w:r>
      <w:r>
        <w:rPr>
          <w:rFonts w:hint="eastAsia"/>
        </w:rPr>
        <w:t>　　　　三、环保旅游细分市场发展趋势预测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一、环保旅游行业挑战</w:t>
      </w:r>
      <w:r>
        <w:rPr>
          <w:rFonts w:hint="eastAsia"/>
        </w:rPr>
        <w:br/>
      </w:r>
      <w:r>
        <w:rPr>
          <w:rFonts w:hint="eastAsia"/>
        </w:rPr>
        <w:t>　　　　二、环保旅游行业机遇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[⋅中⋅智⋅林⋅]对环保旅游企业和投资者的建议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环保旅游介绍</w:t>
      </w:r>
      <w:r>
        <w:rPr>
          <w:rFonts w:hint="eastAsia"/>
        </w:rPr>
        <w:br/>
      </w:r>
      <w:r>
        <w:rPr>
          <w:rFonts w:hint="eastAsia"/>
        </w:rPr>
        <w:t>　　图表 环保旅游图片</w:t>
      </w:r>
      <w:r>
        <w:rPr>
          <w:rFonts w:hint="eastAsia"/>
        </w:rPr>
        <w:br/>
      </w:r>
      <w:r>
        <w:rPr>
          <w:rFonts w:hint="eastAsia"/>
        </w:rPr>
        <w:t>　　图表 环保旅游产业链分析</w:t>
      </w:r>
      <w:r>
        <w:rPr>
          <w:rFonts w:hint="eastAsia"/>
        </w:rPr>
        <w:br/>
      </w:r>
      <w:r>
        <w:rPr>
          <w:rFonts w:hint="eastAsia"/>
        </w:rPr>
        <w:t>　　图表 环保旅游主要特点</w:t>
      </w:r>
      <w:r>
        <w:rPr>
          <w:rFonts w:hint="eastAsia"/>
        </w:rPr>
        <w:br/>
      </w:r>
      <w:r>
        <w:rPr>
          <w:rFonts w:hint="eastAsia"/>
        </w:rPr>
        <w:t>　　图表 环保旅游政策分析</w:t>
      </w:r>
      <w:r>
        <w:rPr>
          <w:rFonts w:hint="eastAsia"/>
        </w:rPr>
        <w:br/>
      </w:r>
      <w:r>
        <w:rPr>
          <w:rFonts w:hint="eastAsia"/>
        </w:rPr>
        <w:t>　　图表 环保旅游标准 技术</w:t>
      </w:r>
      <w:r>
        <w:rPr>
          <w:rFonts w:hint="eastAsia"/>
        </w:rPr>
        <w:br/>
      </w:r>
      <w:r>
        <w:rPr>
          <w:rFonts w:hint="eastAsia"/>
        </w:rPr>
        <w:t>　　图表 环保旅游最新消息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2019-2023年环保旅游行业市场容量统计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环保旅游价格走势</w:t>
      </w:r>
      <w:r>
        <w:rPr>
          <w:rFonts w:hint="eastAsia"/>
        </w:rPr>
        <w:br/>
      </w:r>
      <w:r>
        <w:rPr>
          <w:rFonts w:hint="eastAsia"/>
        </w:rPr>
        <w:t>　　图表 2023年环保旅游成本和利润分析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2023年中国环保旅游行业竞争力分析</w:t>
      </w:r>
      <w:r>
        <w:rPr>
          <w:rFonts w:hint="eastAsia"/>
        </w:rPr>
        <w:br/>
      </w:r>
      <w:r>
        <w:rPr>
          <w:rFonts w:hint="eastAsia"/>
        </w:rPr>
        <w:t>　　图表 环保旅游优势</w:t>
      </w:r>
      <w:r>
        <w:rPr>
          <w:rFonts w:hint="eastAsia"/>
        </w:rPr>
        <w:br/>
      </w:r>
      <w:r>
        <w:rPr>
          <w:rFonts w:hint="eastAsia"/>
        </w:rPr>
        <w:t>　　图表 环保旅游劣势</w:t>
      </w:r>
      <w:r>
        <w:rPr>
          <w:rFonts w:hint="eastAsia"/>
        </w:rPr>
        <w:br/>
      </w:r>
      <w:r>
        <w:rPr>
          <w:rFonts w:hint="eastAsia"/>
        </w:rPr>
        <w:t>　　图表 环保旅游机会</w:t>
      </w:r>
      <w:r>
        <w:rPr>
          <w:rFonts w:hint="eastAsia"/>
        </w:rPr>
        <w:br/>
      </w:r>
      <w:r>
        <w:rPr>
          <w:rFonts w:hint="eastAsia"/>
        </w:rPr>
        <w:t>　　图表 环保旅游威胁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环保旅游品牌分析</w:t>
      </w:r>
      <w:r>
        <w:rPr>
          <w:rFonts w:hint="eastAsia"/>
        </w:rPr>
        <w:br/>
      </w:r>
      <w:r>
        <w:rPr>
          <w:rFonts w:hint="eastAsia"/>
        </w:rPr>
        <w:t>　　图表 环保旅游企业（一）概述</w:t>
      </w:r>
      <w:r>
        <w:rPr>
          <w:rFonts w:hint="eastAsia"/>
        </w:rPr>
        <w:br/>
      </w:r>
      <w:r>
        <w:rPr>
          <w:rFonts w:hint="eastAsia"/>
        </w:rPr>
        <w:t>　　图表 企业环保旅游业务分析</w:t>
      </w:r>
      <w:r>
        <w:rPr>
          <w:rFonts w:hint="eastAsia"/>
        </w:rPr>
        <w:br/>
      </w:r>
      <w:r>
        <w:rPr>
          <w:rFonts w:hint="eastAsia"/>
        </w:rPr>
        <w:t>　　图表 环保旅游企业（一）经营情况分析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环保旅游企业（二）简介</w:t>
      </w:r>
      <w:r>
        <w:rPr>
          <w:rFonts w:hint="eastAsia"/>
        </w:rPr>
        <w:br/>
      </w:r>
      <w:r>
        <w:rPr>
          <w:rFonts w:hint="eastAsia"/>
        </w:rPr>
        <w:t>　　图表 企业环保旅游业务</w:t>
      </w:r>
      <w:r>
        <w:rPr>
          <w:rFonts w:hint="eastAsia"/>
        </w:rPr>
        <w:br/>
      </w:r>
      <w:r>
        <w:rPr>
          <w:rFonts w:hint="eastAsia"/>
        </w:rPr>
        <w:t>　　图表 环保旅游企业（二）经营情况分析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环保旅游企业（三）概况</w:t>
      </w:r>
      <w:r>
        <w:rPr>
          <w:rFonts w:hint="eastAsia"/>
        </w:rPr>
        <w:br/>
      </w:r>
      <w:r>
        <w:rPr>
          <w:rFonts w:hint="eastAsia"/>
        </w:rPr>
        <w:t>　　图表 企业环保旅游业务情况</w:t>
      </w:r>
      <w:r>
        <w:rPr>
          <w:rFonts w:hint="eastAsia"/>
        </w:rPr>
        <w:br/>
      </w:r>
      <w:r>
        <w:rPr>
          <w:rFonts w:hint="eastAsia"/>
        </w:rPr>
        <w:t>　　图表 环保旅游企业（三）经营情况分析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环保旅游发展有利因素分析</w:t>
      </w:r>
      <w:r>
        <w:rPr>
          <w:rFonts w:hint="eastAsia"/>
        </w:rPr>
        <w:br/>
      </w:r>
      <w:r>
        <w:rPr>
          <w:rFonts w:hint="eastAsia"/>
        </w:rPr>
        <w:t>　　图表 环保旅游发展不利因素分析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进入环保旅游行业壁垒</w:t>
      </w:r>
      <w:r>
        <w:rPr>
          <w:rFonts w:hint="eastAsia"/>
        </w:rPr>
        <w:br/>
      </w:r>
      <w:r>
        <w:rPr>
          <w:rFonts w:hint="eastAsia"/>
        </w:rPr>
        <w:t>　　图表 2024-2030年中国环保旅游行业市场容量预测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2024-2030年中国环保旅游行业风险研究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2024-2030年中国环保旅游行业发展趋势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b5a484ea343e0" w:history="1">
        <w:r>
          <w:rPr>
            <w:rStyle w:val="Hyperlink"/>
          </w:rPr>
          <w:t>2024-2030年中国环保旅游行业研究分析与前景趋势预测报告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b5a484ea343e0" w:history="1">
        <w:r>
          <w:rPr>
            <w:rStyle w:val="Hyperlink"/>
          </w:rPr>
          <w:t>https://www.20087.com/0/21/HuanBaoLvYouHangYeXianZhuangJiQianJing.html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24ae5073347cc" w:history="1">
      <w:r>
        <w:rPr>
          <w:rStyle w:val="Hyperlink"/>
        </w:rPr>
        <w:t>2024-2030年中国环保旅游行业研究分析与前景趋势预测报告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nBaoLvYouHangYeXianZhuangJiQianJing.html" TargetMode="External" Id="R9e6b5a484ea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nBaoLvYouHangYeXianZhuangJiQianJing.html" TargetMode="External" Id="R04424ae5073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2024-10-23T02:29:01Z</dcterms:created>
  <dcterms:modified xsi:type="dcterms:W3CDTF">2024-10-23T03:29:01Z</dcterms:modified>
  <dc:subject>2024-2030年中国环保旅游行业研究分析与前景趋势预测报告</dc:subject>
  <dc:title>2024-2030年中国环保旅游行业研究分析与前景趋势预测报告</dc:title>
  <cp:keywords>2024-2030年中国环保旅游行业研究分析与前景趋势预测报告</cp:keywords>
  <dc:description>2024-2030年中国环保旅游行业研究分析与前景趋势预测报告</dc:description>
</cp:coreProperties>
</file>