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b51cbe8594703" w:history="1">
              <w:r>
                <w:rPr>
                  <w:rStyle w:val="Hyperlink"/>
                </w:rPr>
                <w:t>2025-2031年全球与中国能源管理系统行业现状调研及前景分析报告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b51cbe8594703" w:history="1">
              <w:r>
                <w:rPr>
                  <w:rStyle w:val="Hyperlink"/>
                </w:rPr>
                <w:t>2025-2031年全球与中国能源管理系统行业现状调研及前景分析报告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b51cbe8594703" w:history="1">
                <w:r>
                  <w:rPr>
                    <w:rStyle w:val="Hyperlink"/>
                  </w:rPr>
                  <w:t>https://www.20087.com/0/51/NengYuanGuanLiXiTongHangYeFaZhanQianJing.html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管理系统（EMS）近年来随着全球对节能减排和能源效率提升的重视，得到了快速的发展和应用。现代EMS不仅能够实时监测和控制能源消耗，还能通过数据分析优化能源使用，减少浪费。随着物联网（IoT）和大数据技术的融合，EMS能够更精确地预测能源需求，实现智能调度，为工业、商业和住宅区提供定制化的能源解决方案。然而，EMS行业也面临着技术集成复杂、前期投入成本高以及用户接受度的挑战。</w:t>
      </w:r>
      <w:r>
        <w:rPr>
          <w:rFonts w:hint="eastAsia"/>
        </w:rPr>
        <w:br/>
      </w:r>
      <w:r>
        <w:rPr>
          <w:rFonts w:hint="eastAsia"/>
        </w:rPr>
        <w:t>　　未来，能源管理系统将更加注重智能化、集成化和用户友好性。一方面，通过引入人工智能和机器学习技术，实现能源预测的高精度和能源管理的自动化，降低人为因素的不确定性。另一方面，EMS将与可再生能源、储能系统深度集成，形成微电网，提高能源系统的韧性和可持续性。此外，随着用户对能源成本和环境影响意识的增强，EMS将开发更多直观、易用的界面和工具，帮助用户更好地理解和控制能源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b51cbe8594703" w:history="1">
        <w:r>
          <w:rPr>
            <w:rStyle w:val="Hyperlink"/>
          </w:rPr>
          <w:t>2025-2031年全球与中国能源管理系统行业现状调研及前景分析报告</w:t>
        </w:r>
      </w:hyperlink>
      <w:r>
        <w:rPr>
          <w:rFonts w:hint="eastAsia"/>
        </w:rPr>
        <w:t>》从市场规模、需求变化及价格动态等维度，系统解析了能源管理系统行业的现状与发展趋势。报告深入分析了能源管理系统产业链各环节，科学预测了市场前景与技术发展方向，同时聚焦能源管理系统细分市场特点及重点企业的经营表现，揭示了能源管理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中国能源管理系统概述</w:t>
      </w:r>
      <w:r>
        <w:rPr>
          <w:rFonts w:hint="eastAsia"/>
        </w:rPr>
        <w:br/>
      </w:r>
      <w:r>
        <w:rPr>
          <w:rFonts w:hint="eastAsia"/>
        </w:rPr>
        <w:t>　　第一节 能源管理系统行业定义</w:t>
      </w:r>
      <w:r>
        <w:rPr>
          <w:rFonts w:hint="eastAsia"/>
        </w:rPr>
        <w:br/>
      </w:r>
      <w:r>
        <w:rPr>
          <w:rFonts w:hint="eastAsia"/>
        </w:rPr>
        <w:t>　　第二节 能源管理系统行业发展特性</w:t>
      </w:r>
      <w:r>
        <w:rPr>
          <w:rFonts w:hint="eastAsia"/>
        </w:rPr>
        <w:br/>
      </w:r>
      <w:r>
        <w:rPr>
          <w:rFonts w:hint="eastAsia"/>
        </w:rPr>
        <w:t>　　第三节 能源管理系统产业链分析</w:t>
      </w:r>
      <w:r>
        <w:rPr>
          <w:rFonts w:hint="eastAsia"/>
        </w:rPr>
        <w:br/>
      </w:r>
      <w:r>
        <w:rPr>
          <w:rFonts w:hint="eastAsia"/>
        </w:rPr>
        <w:t>　　第四节 能源管理系统行业生命周期分析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2024-2025年国外能源管理系统市场发展概况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全球能源管理系统市场发展分析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北美地区主要国家能源管理系统市场概况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欧盟地区主要国家能源管理系统市场概况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亚洲地区主要国家能源管理系统市场概况</w:t>
      </w:r>
      <w:r>
        <w:rPr>
          <w:rFonts w:hint="eastAsia"/>
        </w:rPr>
        <w:br/>
      </w:r>
      <w:r>
        <w:rPr>
          <w:rFonts w:hint="eastAsia"/>
        </w:rPr>
        <w:t>　　第五节 全球能源管理系统市场发展预测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2024-2025年中国能源管理系统发展环境分析</w:t>
      </w:r>
      <w:r>
        <w:rPr>
          <w:rFonts w:hint="eastAsia"/>
        </w:rPr>
        <w:br/>
      </w:r>
      <w:r>
        <w:rPr>
          <w:rFonts w:hint="eastAsia"/>
        </w:rPr>
        <w:t>　　第一节 能源管理系统行业经济环境分析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能源管理系统行业相关政策、标准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能源管理系统行业相关发展规划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2024-2025年能源管理系统市场特性分析</w:t>
      </w:r>
      <w:r>
        <w:rPr>
          <w:rFonts w:hint="eastAsia"/>
        </w:rPr>
        <w:br/>
      </w:r>
      <w:r>
        <w:rPr>
          <w:rFonts w:hint="eastAsia"/>
        </w:rPr>
        <w:t>　　第一节 能源管理系统行业集中度分析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2024-2025年能源管理系统行业SWOT分析</w:t>
      </w:r>
      <w:r>
        <w:rPr>
          <w:rFonts w:hint="eastAsia"/>
        </w:rPr>
        <w:br/>
      </w:r>
      <w:r>
        <w:rPr>
          <w:rFonts w:hint="eastAsia"/>
        </w:rPr>
        <w:t>　　　　一、能源管理系统行业优势</w:t>
      </w:r>
      <w:r>
        <w:rPr>
          <w:rFonts w:hint="eastAsia"/>
        </w:rPr>
        <w:br/>
      </w:r>
      <w:r>
        <w:rPr>
          <w:rFonts w:hint="eastAsia"/>
        </w:rPr>
        <w:t>　　　　二、能源管理系统行业劣势</w:t>
      </w:r>
      <w:r>
        <w:rPr>
          <w:rFonts w:hint="eastAsia"/>
        </w:rPr>
        <w:br/>
      </w:r>
      <w:r>
        <w:rPr>
          <w:rFonts w:hint="eastAsia"/>
        </w:rPr>
        <w:t>　　　　三、能源管理系统行业机会</w:t>
      </w:r>
      <w:r>
        <w:rPr>
          <w:rFonts w:hint="eastAsia"/>
        </w:rPr>
        <w:br/>
      </w:r>
      <w:r>
        <w:rPr>
          <w:rFonts w:hint="eastAsia"/>
        </w:rPr>
        <w:t>　　　　四、能源管理系统行业风险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中国能源管理系统发展现状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2024-2025年中国能源管理系统市场现状分析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中国能源管理系统行业产量情况分析及预测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一、能源管理系统总体产能规模</w:t>
      </w:r>
      <w:r>
        <w:rPr>
          <w:rFonts w:hint="eastAsia"/>
        </w:rPr>
        <w:br/>
      </w:r>
      <w:r>
        <w:rPr>
          <w:rFonts w:hint="eastAsia"/>
        </w:rPr>
        <w:t>　　　　二、能源管理系统生产区域分布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三、2019-2024年中国能源管理系统产量统计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三、2025-2031年中国能源管理系统产量预测</w:t>
      </w:r>
      <w:r>
        <w:rPr>
          <w:rFonts w:hint="eastAsia"/>
        </w:rPr>
        <w:br/>
      </w:r>
      <w:r>
        <w:rPr>
          <w:rFonts w:hint="eastAsia"/>
        </w:rPr>
        <w:t>　　第三节 中国能源管理系统市场需求分析及预测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一、中国能源管理系统市场需求特点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二、2019-2024年中国能源管理系统市场需求量统计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三、2025-2031年中国能源管理系统市场需求量预测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中国能源管理系统价格趋势分析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一、2019-2024年中国能源管理系统市场价格趋势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二、2025-2031年中国能源管理系统市场价格走势预测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2019-2024年能源管理系统行业经济运行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2019-2024年中国能源管理系统行业盈利能力分析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2019-2024年中国能源管理系统行业发展能力分析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2019-2024年能源管理系统行业偿债能力分析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2019-2024年能源管理系统制造企业数量分析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中国能源管理系统行业重点地区发展分析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**地区能源管理系统市场发展分析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**地区能源管理系统市场发展分析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**地区能源管理系统市场发展分析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**地区能源管理系统市场发展分析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**地区能源管理系统市场发展分析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2019-2024年中国能源管理系统进出口分析</w:t>
      </w:r>
      <w:r>
        <w:rPr>
          <w:rFonts w:hint="eastAsia"/>
        </w:rPr>
        <w:br/>
      </w:r>
      <w:r>
        <w:rPr>
          <w:rFonts w:hint="eastAsia"/>
        </w:rPr>
        <w:t>　　第一节 能源管理系统进口情况分析</w:t>
      </w:r>
      <w:r>
        <w:rPr>
          <w:rFonts w:hint="eastAsia"/>
        </w:rPr>
        <w:br/>
      </w:r>
      <w:r>
        <w:rPr>
          <w:rFonts w:hint="eastAsia"/>
        </w:rPr>
        <w:t>　　第二节 能源管理系统出口情况分析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影响能源管理系统进出口因素分析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主要能源管理系统生产企业及竞争格局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能源管理系统行业投资战略研究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能源管理系统行业发展战略研究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一、能源管理系统品牌的重要性</w:t>
      </w:r>
      <w:r>
        <w:rPr>
          <w:rFonts w:hint="eastAsia"/>
        </w:rPr>
        <w:br/>
      </w:r>
      <w:r>
        <w:rPr>
          <w:rFonts w:hint="eastAsia"/>
        </w:rPr>
        <w:t>　　　　二、能源管理系统实施品牌战略的意义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五、能源管理系统品牌战略管理的策略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能源管理系统经营策略分析</w:t>
      </w:r>
      <w:r>
        <w:rPr>
          <w:rFonts w:hint="eastAsia"/>
        </w:rPr>
        <w:br/>
      </w:r>
      <w:r>
        <w:rPr>
          <w:rFonts w:hint="eastAsia"/>
        </w:rPr>
        <w:t>　　　　一、能源管理系统市场细分策略</w:t>
      </w:r>
      <w:r>
        <w:rPr>
          <w:rFonts w:hint="eastAsia"/>
        </w:rPr>
        <w:br/>
      </w:r>
      <w:r>
        <w:rPr>
          <w:rFonts w:hint="eastAsia"/>
        </w:rPr>
        <w:t>　　　　二、能源管理系统市场创新策略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四、能源管理系统新产品差异化战略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2025-2031年中国能源管理系统发展趋势预测及投资风险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2025-2025年能源管理系统市场前景分析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2025-2031年能源管理系统行业发展趋势预测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能源管理系统行业投资风险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能源管理系统投资建议</w:t>
      </w:r>
      <w:r>
        <w:rPr>
          <w:rFonts w:hint="eastAsia"/>
        </w:rPr>
        <w:br/>
      </w:r>
      <w:r>
        <w:rPr>
          <w:rFonts w:hint="eastAsia"/>
        </w:rPr>
        <w:t>　　第一节 能源管理系统行业投资环境分析</w:t>
      </w:r>
      <w:r>
        <w:rPr>
          <w:rFonts w:hint="eastAsia"/>
        </w:rPr>
        <w:br/>
      </w:r>
      <w:r>
        <w:rPr>
          <w:rFonts w:hint="eastAsia"/>
        </w:rPr>
        <w:t>　　第二节 能源管理系统行业投资进入壁垒分析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2025-2031年中国能源管理系统行业产量预测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2025-2031年中国能源管理系统行业市场需求预测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2019-2024年中国能源管理系统行业出口量及增速统计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2025年能源管理系统市场前景分析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2025-2031年中国能源管理系统市场需求预测</w:t>
      </w:r>
      <w:r>
        <w:rPr>
          <w:rFonts w:hint="eastAsia"/>
        </w:rPr>
        <w:br/>
      </w:r>
      <w:r>
        <w:rPr>
          <w:rFonts w:hint="eastAsia"/>
        </w:rPr>
        <w:t>　　图表 2025年能源管理系统发展趋势预测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b51cbe8594703" w:history="1">
        <w:r>
          <w:rPr>
            <w:rStyle w:val="Hyperlink"/>
          </w:rPr>
          <w:t>2025-2031年全球与中国能源管理系统行业现状调研及前景分析报告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b51cbe8594703" w:history="1">
        <w:r>
          <w:rPr>
            <w:rStyle w:val="Hyperlink"/>
          </w:rPr>
          <w:t>https://www.20087.com/0/51/NengYuanGuanLiXiTongHangYeFaZhanQianJing.html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热点：光伏管理系统、家庭能源管理系统、智慧电厂整体解决方案、智能能源管理系统、iso50001能源管理体系认证、柏诚云能源管理系统、储能电池管理系统、云集能源管理系统、会议服务公司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535a08c1b4d37" w:history="1">
      <w:r>
        <w:rPr>
          <w:rStyle w:val="Hyperlink"/>
        </w:rPr>
        <w:t>2025-2031年全球与中国能源管理系统行业现状调研及前景分析报告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engYuanGuanLiXiTongHangYeFaZhanQianJing.html" TargetMode="External" Id="R456b51cbe859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engYuanGuanLiXiTongHangYeFaZhanQianJing.html" TargetMode="External" Id="R81b535a08c1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2025-02-13T23:35:00Z</dcterms:created>
  <dcterms:modified xsi:type="dcterms:W3CDTF">2025-02-14T00:35:00Z</dcterms:modified>
  <dc:subject>2025-2031年全球与中国能源管理系统行业现状调研及前景分析报告</dc:subject>
  <dc:title>2025-2031年全球与中国能源管理系统行业现状调研及前景分析报告</dc:title>
  <cp:keywords>2025-2031年全球与中国能源管理系统行业现状调研及前景分析报告</cp:keywords>
  <dc:description>2025-2031年全球与中国能源管理系统行业现状调研及前景分析报告</dc:description>
</cp:coreProperties>
</file>