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34adc2484c59" w:history="1">
              <w:r>
                <w:rPr>
                  <w:rStyle w:val="Hyperlink"/>
                </w:rPr>
                <w:t>2023-2029年中国wifi放大器市场现状深度调研与发展趋势预测报告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34adc2484c59" w:history="1">
              <w:r>
                <w:rPr>
                  <w:rStyle w:val="Hyperlink"/>
                </w:rPr>
                <w:t>2023-2029年中国wifi放大器市场现状深度调研与发展趋势预测报告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234adc2484c59" w:history="1">
                <w:r>
                  <w:rPr>
                    <w:rStyle w:val="Hyperlink"/>
                  </w:rPr>
                  <w:t>https://www.20087.com/1/12/wifiFangDaQiFaZhanQuShiYuCe.html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wifi放大器是提升无线网络信号覆盖范围和强度的设备，近年来随着智能家居和远程工作的普及，其市场需求显著增长。现代wifi放大器不仅能够增强信号，还支持最新的Wi-Fi标准，如Wi-Fi 6，提供更稳定、更快的网络连接。同时，智能路由技术的应用，使得放大器能够自动优化信号路径，减少延迟和掉线现象。</w:t>
      </w:r>
      <w:r>
        <w:rPr>
          <w:rFonts w:hint="eastAsia"/>
        </w:rPr>
        <w:br/>
      </w:r>
      <w:r>
        <w:rPr>
          <w:rFonts w:hint="eastAsia"/>
        </w:rPr>
        <w:t>　　未来，wifi放大器将更加注重智能化和集成化。通过集成物联网技术，放大器将能够与其他智能设备无缝连接，实现家庭网络的统一管理和优化。同时，随着5G和Wi-Fi 6E等新技术的推广，wifi放大器将支持更高的数据传输速率和更广的频段，满足未来高带宽应用的需求。此外，环保节能将成为产品设计的重要考量，推动低功耗、高效率放大器的开发。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34adc2484c59" w:history="1">
        <w:r>
          <w:rPr>
            <w:rStyle w:val="Hyperlink"/>
          </w:rPr>
          <w:t>2023-2029年中国wifi放大器市场现状深度调研与发展趋势预测报告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wifi放大器行业的市场规模、需求变化、价格波动以及产业链构成。wifi放大器报告深入剖析了当前市场现状，科学预测了未来wifi放大器市场前景与发展趋势，特别关注了wifi放大器细分市场的机会与挑战。同时，对wifi放大器重点企业的竞争地位、品牌影响力和市场集中度进行了全面评估。wifi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wifi放大器行业相关概述</w:t>
      </w:r>
      <w:r>
        <w:rPr>
          <w:rFonts w:hint="eastAsia"/>
        </w:rPr>
        <w:br/>
      </w:r>
      <w:r>
        <w:rPr>
          <w:rFonts w:hint="eastAsia"/>
        </w:rPr>
        <w:t>　　　　一、wifi放大器行业定义及特点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1、wifi放大器行业定义</w:t>
      </w:r>
      <w:r>
        <w:rPr>
          <w:rFonts w:hint="eastAsia"/>
        </w:rPr>
        <w:br/>
      </w:r>
      <w:r>
        <w:rPr>
          <w:rFonts w:hint="eastAsia"/>
        </w:rPr>
        <w:t>　　　　　　2、wifi放大器行业特点</w:t>
      </w:r>
      <w:r>
        <w:rPr>
          <w:rFonts w:hint="eastAsia"/>
        </w:rPr>
        <w:br/>
      </w:r>
      <w:r>
        <w:rPr>
          <w:rFonts w:hint="eastAsia"/>
        </w:rPr>
        <w:t>　　　　二、wifi放大器行业经营模式分析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1、wifi放大器生产模式</w:t>
      </w:r>
      <w:r>
        <w:rPr>
          <w:rFonts w:hint="eastAsia"/>
        </w:rPr>
        <w:br/>
      </w:r>
      <w:r>
        <w:rPr>
          <w:rFonts w:hint="eastAsia"/>
        </w:rPr>
        <w:t>　　　　　　2、wifi放大器采购模式</w:t>
      </w:r>
      <w:r>
        <w:rPr>
          <w:rFonts w:hint="eastAsia"/>
        </w:rPr>
        <w:br/>
      </w:r>
      <w:r>
        <w:rPr>
          <w:rFonts w:hint="eastAsia"/>
        </w:rPr>
        <w:t>　　　　　　3、wifi放大器销售模式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2023年世界wifi放大器行业市场运行形势分析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2023年全球wifi放大器行业发展概况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世界wifi放大器行业发展走势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一、全球wifi放大器行业市场分布情况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二、全球wifi放大器行业发展趋势分析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2023年中国wifi放大器行业发展环境分析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wifi放大器政策环境分析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wifi放大器技术环境分析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2023年wifi放大器行业技术发展现状及趋势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中外wifi放大器技术差距及产生差距的主要原因分析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提高我国wifi放大器技术的对策</w:t>
      </w:r>
      <w:r>
        <w:rPr>
          <w:rFonts w:hint="eastAsia"/>
        </w:rPr>
        <w:br/>
      </w:r>
      <w:r>
        <w:rPr>
          <w:rFonts w:hint="eastAsia"/>
        </w:rPr>
        <w:t>　　第四节 我国wifi放大器研发、设计发展趋势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中国wifi放大器行业市场规模情况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中国wifi放大器行业盈利情况分析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中国wifi放大器行业市场需求状况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一、2018-2023年wifi放大器行业市场需求情况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二、wifi放大器行业市场需求特点分析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三、2018-2029年wifi放大器行业市场需求预测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中国wifi放大器行业市场供给状况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一、2018-2023年wifi放大器行业市场供给情况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二、wifi放大器行业市场供给特点分析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三、2018-2029年wifi放大器行业市场供给预测</w:t>
      </w:r>
      <w:r>
        <w:rPr>
          <w:rFonts w:hint="eastAsia"/>
        </w:rPr>
        <w:br/>
      </w:r>
      <w:r>
        <w:rPr>
          <w:rFonts w:hint="eastAsia"/>
        </w:rPr>
        <w:t>　　第五节 wifi放大器行业市场供需平衡状况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2018-2023年中国wifi放大器行业进出口情况分析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一、2018-2023年中国wifi放大器行业进口分析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二、2018-2023年中国wifi放大器行业出口分析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2018-2029年中国wifi放大器行业进出口情况预测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一、2018-2029年中国wifi放大器行业进口预测分析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二、2018-2029年中国wifi放大器行业出口预测分析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2018-2023年中国wifi放大器行业重点地区调研分析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二、**地区wifi放大器市场调研分析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三、**地区wifi放大器市场调研分析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四、**地区wifi放大器市场调研分析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五、**地区wifi放大器市场调研分析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六、**地区wifi放大器市场调研分析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wifi放大器价格影响因素分析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2018-2023年中国wifi放大器市场价格趋向分析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2018-2029年中国wifi放大器市场价格趋向预测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wifi放大器行业集中度分析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一、wifi放大器市场集中度分析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二、wifi放大器企业集中度分析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三、wifi放大器区域集中度分析</w:t>
      </w:r>
      <w:r>
        <w:rPr>
          <w:rFonts w:hint="eastAsia"/>
        </w:rPr>
        <w:br/>
      </w:r>
      <w:r>
        <w:rPr>
          <w:rFonts w:hint="eastAsia"/>
        </w:rPr>
        <w:t>　　第二节 wifi放大器行业竞争格局分析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一、2023年wifi放大器行业竞争分析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二、2023年中外wifi放大器产品竞争分析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三、2018-2023年中国wifi放大器市场竞争分析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四、2018-2029年国内主要wifi放大器企业动向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wifi放大器市场策略分析</w:t>
      </w:r>
      <w:r>
        <w:rPr>
          <w:rFonts w:hint="eastAsia"/>
        </w:rPr>
        <w:br/>
      </w:r>
      <w:r>
        <w:rPr>
          <w:rFonts w:hint="eastAsia"/>
        </w:rPr>
        <w:t>　　　　一、wifi放大器价格策略分析</w:t>
      </w:r>
      <w:r>
        <w:rPr>
          <w:rFonts w:hint="eastAsia"/>
        </w:rPr>
        <w:br/>
      </w:r>
      <w:r>
        <w:rPr>
          <w:rFonts w:hint="eastAsia"/>
        </w:rPr>
        <w:t>　　　　二、wifi放大器渠道策略分析</w:t>
      </w:r>
      <w:r>
        <w:rPr>
          <w:rFonts w:hint="eastAsia"/>
        </w:rPr>
        <w:br/>
      </w:r>
      <w:r>
        <w:rPr>
          <w:rFonts w:hint="eastAsia"/>
        </w:rPr>
        <w:t>　　第二节 wifi放大器销售策略分析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提高wifi放大器企业竞争力的策略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对我国wifi放大器品牌的战略思考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一、wifi放大器实施品牌战略的意义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四、wifi放大器品牌战略管理的策略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中国wifi放大器行业营销策略分析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wifi放大器市场推广策略研究分析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一、做好wifi放大器产品导入</w:t>
      </w:r>
      <w:r>
        <w:rPr>
          <w:rFonts w:hint="eastAsia"/>
        </w:rPr>
        <w:br/>
      </w:r>
      <w:r>
        <w:rPr>
          <w:rFonts w:hint="eastAsia"/>
        </w:rPr>
        <w:t>　　　　二、做好wifi放大器产品组合和产品线决策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三、wifi放大器行业城市市场推广策略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wifi放大器行业渠道营销研究分析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一、wifi放大器行业营销环境分析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二、wifi放大器行业现存的营销渠道分析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三、wifi放大器行业终端市场营销管理策略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wifi放大器行业营销战略研究分析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一、中国wifi放大器行业有效整合营销策略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二、建立wifi放大器行业厂商的双嬴模式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2018-2029年中国wifi放大器行业投资前景与风险预测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2018-2029年中国wifi放大器行业投资前景分析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2018-2029年中国wifi放大器行业投资特性分析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一、2018-2029年中国wifi放大器行业进入壁垒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二、2018-2029年中国wifi放大器行业盈利模式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三、2018-2029年中国wifi放大器行业盈利因素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2018-2029年中国wifi放大器行业投资机会分析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一、2018-2029年中国wifi放大器细分市场投资机会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二、2018-2029年中国wifi放大器行业区域市场投资潜力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2018-2029年中国wifi放大器行业投资风险分析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一、2018-2029年中国wifi放大器行业市场竞争风险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二、2018-2029年中国wifi放大器行业技术风险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三、2018-2029年中国wifi放大器行业政策风险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四、2018-2029年中国wifi放大器行业进入退出风险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2018-2029年中国wifi放大器行业盈利模式与投资策略分析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国外wifi放大器行业投资现状及经营模式分析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一、境外wifi放大器行业成长情况调查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中国wifi放大器行业商业模式探讨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中国wifi放大器行业投资国际化发展战略分析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中国wifi放大器行业投资策略分析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中国wifi放大器行业资本运作战略选择方案研究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[.中.智.林]中国wifi放大器行业多元化经营战略的可行性分析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2018-2023年中国wifi放大器市场规模及增长情况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2018-2023年中国wifi放大器行业市场供给及增长趋势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2018-2029年中国wifi放大器行业市场供给预测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2018-2023年中国wifi放大器行业市场需求及增长情况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2018-2029年中国wifi放大器行业市场需求预测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2018-2023年中国wifi放大器行业利润及增长情况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**地区wifi放大器市场规模及增长情况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2018-2023年中国wifi放大器行业出口情况分析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2018-2029年中国wifi放大器行业产品市场价格走势预测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2018-2029年中国wifi放大器市场规模预测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2018-2029年中国wifi放大器行业利润预测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34adc2484c59" w:history="1">
        <w:r>
          <w:rPr>
            <w:rStyle w:val="Hyperlink"/>
          </w:rPr>
          <w:t>2023-2029年中国wifi放大器市场现状深度调研与发展趋势预测报告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234adc2484c59" w:history="1">
        <w:r>
          <w:rPr>
            <w:rStyle w:val="Hyperlink"/>
          </w:rPr>
          <w:t>https://www.20087.com/1/12/wifiFangDaQiFaZhanQuShiYuCe.html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b4c2464a0465f" w:history="1">
      <w:r>
        <w:rPr>
          <w:rStyle w:val="Hyperlink"/>
        </w:rPr>
        <w:t>2023-2029年中国wifi放大器市场现状深度调研与发展趋势预测报告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ifiFangDaQiFaZhanQuShiYuCe.html" TargetMode="External" Id="Rf87234adc24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ifiFangDaQiFaZhanQuShiYuCe.html" TargetMode="External" Id="Ra1fb4c2464a0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2023-03-10T01:51:00Z</dcterms:created>
  <dcterms:modified xsi:type="dcterms:W3CDTF">2023-03-10T02:51:00Z</dcterms:modified>
  <dc:subject>2023-2029年中国wifi放大器市场现状深度调研与发展趋势预测报告</dc:subject>
  <dc:title>2023-2029年中国wifi放大器市场现状深度调研与发展趋势预测报告</dc:title>
  <cp:keywords>2023-2029年中国wifi放大器市场现状深度调研与发展趋势预测报告</cp:keywords>
  <dc:description>2023-2029年中国wifi放大器市场现状深度调研与发展趋势预测报告</dc:description>
</cp:coreProperties>
</file>