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e99a6371984fca" w:history="1">
              <w:r>
                <w:rPr>
                  <w:rStyle w:val="Hyperlink"/>
                </w:rPr>
                <w:t>2025-2031年中国房地产服务行业研究分析与前景趋势预测报告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e99a6371984fca" w:history="1">
              <w:r>
                <w:rPr>
                  <w:rStyle w:val="Hyperlink"/>
                </w:rPr>
                <w:t>2025-2031年中国房地产服务行业研究分析与前景趋势预测报告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e99a6371984fca" w:history="1">
                <w:r>
                  <w:rPr>
                    <w:rStyle w:val="Hyperlink"/>
                  </w:rPr>
                  <w:t>https://www.20087.com/3/93/FangDiChanFuWuDeFaZhanQuShi.html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互联网和移动互联网的普及，房地产服务行业正在经历数字化转型。在线房产交易平台和应用程序已经成为人们寻找房源、比较价格和完成交易的主要渠道。此外，虚拟现实（VR）、增强现实（AR）等技术的应用使潜在买家能够远程查看房屋细节，而无需实地考察。这些技术的应用不仅提升了用户体验，也为房地产中介提供了更多业务机会。</w:t>
      </w:r>
      <w:r>
        <w:rPr>
          <w:rFonts w:hint="eastAsia"/>
        </w:rPr>
        <w:br/>
      </w:r>
      <w:r>
        <w:rPr>
          <w:rFonts w:hint="eastAsia"/>
        </w:rPr>
        <w:t>　　未来，房地产服务将更加依赖于数据驱动的决策和支持。人工智能和机器学习算法将被用来分析大量市场数据，帮助客户做出更明智的投资决策。同时，区块链技术的应用将增加交易的透明度和安全性，减少欺诈行为。此外，随着智能家居技术的发展，未来的住宅将更加智能，房地产服务也将更加注重提供集成的智能家居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e99a6371984fca" w:history="1">
        <w:r>
          <w:rPr>
            <w:rStyle w:val="Hyperlink"/>
          </w:rPr>
          <w:t>2025-2031年中国房地产服务行业研究分析与前景趋势预测报告</w:t>
        </w:r>
      </w:hyperlink>
      <w:r>
        <w:rPr>
          <w:rFonts w:hint="eastAsia"/>
        </w:rPr>
        <w:t>》依托权威机构及行业协会数据，结合房地产服务行业的宏观环境与微观实践，从房地产服务市场规模、市场需求、技术现状及产业链结构等多维度进行了系统调研与分析。报告通过严谨的研究方法与翔实的数据支持，辅以直观图表，全面剖析了房地产服务行业发展趋势、重点企业表现及市场竞争格局，并通过SWOT分析揭示了行业机遇与潜在风险，为房地产服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房地产服务产业概述</w:t>
      </w:r>
      <w:r>
        <w:rPr>
          <w:rFonts w:hint="eastAsia"/>
        </w:rPr>
        <w:br/>
      </w:r>
      <w:r>
        <w:rPr>
          <w:rFonts w:hint="eastAsia"/>
        </w:rPr>
        <w:t>　　第一节 房地产服务定义</w:t>
      </w:r>
      <w:r>
        <w:rPr>
          <w:rFonts w:hint="eastAsia"/>
        </w:rPr>
        <w:br/>
      </w:r>
      <w:r>
        <w:rPr>
          <w:rFonts w:hint="eastAsia"/>
        </w:rPr>
        <w:t>　　第二节 房地产服务行业特点</w:t>
      </w:r>
      <w:r>
        <w:rPr>
          <w:rFonts w:hint="eastAsia"/>
        </w:rPr>
        <w:br/>
      </w:r>
      <w:r>
        <w:rPr>
          <w:rFonts w:hint="eastAsia"/>
        </w:rPr>
        <w:t>　　第三节 房地产服务发展历程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2024-2025年中国房地产服务行业发展环境分析</w:t>
      </w:r>
      <w:r>
        <w:rPr>
          <w:rFonts w:hint="eastAsia"/>
        </w:rPr>
        <w:br/>
      </w:r>
      <w:r>
        <w:rPr>
          <w:rFonts w:hint="eastAsia"/>
        </w:rPr>
        <w:t>　　第一节 房地产服务行业经济环境分析</w:t>
      </w:r>
      <w:r>
        <w:rPr>
          <w:rFonts w:hint="eastAsia"/>
        </w:rPr>
        <w:br/>
      </w:r>
      <w:r>
        <w:rPr>
          <w:rFonts w:hint="eastAsia"/>
        </w:rPr>
        <w:t>　　第二节 房地产服务行业政策环境分析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一、房地产服务行业政策影响分析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二、相关房地产服务行业标准分析</w:t>
      </w:r>
      <w:r>
        <w:rPr>
          <w:rFonts w:hint="eastAsia"/>
        </w:rPr>
        <w:br/>
      </w:r>
      <w:r>
        <w:rPr>
          <w:rFonts w:hint="eastAsia"/>
        </w:rPr>
        <w:t>　　第三节 房地产服务行业社会环境分析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2024-2025年房地产服务行业技术发展现状及趋势分析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房地产服务行业技术发展现状分析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国内外房地产服务行业技术差异与原因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房地产服务行业技术发展方向、趋势预测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提升房地产服务行业技术能力策略建议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全球房地产服务行业发展态势分析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全球房地产服务市场发展现状分析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国外主要国家、地区房地产服务市场现状</w:t>
      </w:r>
      <w:r>
        <w:rPr>
          <w:rFonts w:hint="eastAsia"/>
        </w:rPr>
        <w:br/>
      </w:r>
      <w:r>
        <w:rPr>
          <w:rFonts w:hint="eastAsia"/>
        </w:rPr>
        <w:t>　　第三节 全球房地产服务行业发展趋势预测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中国房地产服务行业发展调研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2019-2024年中国房地产服务行业规模情况</w:t>
      </w:r>
      <w:r>
        <w:rPr>
          <w:rFonts w:hint="eastAsia"/>
        </w:rPr>
        <w:br/>
      </w:r>
      <w:r>
        <w:rPr>
          <w:rFonts w:hint="eastAsia"/>
        </w:rPr>
        <w:t>　　　　一、房地产服务行业市场规模状况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二、房地产服务行业单位规模状况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三、房地产服务行业人员规模状况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2019-2024年中国房地产服务行业财务能力分析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一、房地产服务行业盈利能力分析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二、房地产服务行业偿债能力分析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三、房地产服务行业营运能力分析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四、房地产服务行业发展能力分析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2024-2025年中国房地产服务行业热点动态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2025年中国房地产服务行业面临的挑战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中国房地产服务行业重点地区市场调研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**地区房地产服务发展现状及趋势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**地区房地产服务发展现状及趋势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**地区房地产服务发展现状及趋势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**地区房地产服务发展现状及趋势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中国房地产服务行业价格走势及影响因素分析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国内房地产服务行业价格回顾</w:t>
      </w:r>
      <w:r>
        <w:rPr>
          <w:rFonts w:hint="eastAsia"/>
        </w:rPr>
        <w:br/>
      </w:r>
      <w:r>
        <w:rPr>
          <w:rFonts w:hint="eastAsia"/>
        </w:rPr>
        <w:t>　　第二节 国内房地产服务行业价格走势预测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国内房地产服务行业价格影响因素分析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中国房地产服务行业客户调研</w:t>
      </w:r>
      <w:r>
        <w:rPr>
          <w:rFonts w:hint="eastAsia"/>
        </w:rPr>
        <w:br/>
      </w:r>
      <w:r>
        <w:rPr>
          <w:rFonts w:hint="eastAsia"/>
        </w:rPr>
        <w:t>　　　　一、房地产服务行业客户偏好调查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二、客户对房地产服务品牌的首要认知渠道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三、房地产服务品牌忠诚度调查</w:t>
      </w:r>
      <w:r>
        <w:rPr>
          <w:rFonts w:hint="eastAsia"/>
        </w:rPr>
        <w:br/>
      </w:r>
      <w:r>
        <w:rPr>
          <w:rFonts w:hint="eastAsia"/>
        </w:rPr>
        <w:t>　　　　四、房地产服务行业客户消费理念调研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中国房地产服务行业重点企业发展调研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中国房地产服务行业竞争格局分析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2024-2025年房地产服务行业集中度分析</w:t>
      </w:r>
      <w:r>
        <w:rPr>
          <w:rFonts w:hint="eastAsia"/>
        </w:rPr>
        <w:br/>
      </w:r>
      <w:r>
        <w:rPr>
          <w:rFonts w:hint="eastAsia"/>
        </w:rPr>
        <w:t>　　　　一、房地产服务市场集中度分析</w:t>
      </w:r>
      <w:r>
        <w:rPr>
          <w:rFonts w:hint="eastAsia"/>
        </w:rPr>
        <w:br/>
      </w:r>
      <w:r>
        <w:rPr>
          <w:rFonts w:hint="eastAsia"/>
        </w:rPr>
        <w:t>　　　　二、房地产服务企业集中度分析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2025年房地产服务行业竞争格局分析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一、房地产服务行业竞争策略分析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二、房地产服务行业竞争格局展望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三、我国房地产服务市场竞争趋势</w:t>
      </w:r>
      <w:r>
        <w:rPr>
          <w:rFonts w:hint="eastAsia"/>
        </w:rPr>
        <w:br/>
      </w:r>
      <w:r>
        <w:rPr>
          <w:rFonts w:hint="eastAsia"/>
        </w:rPr>
        <w:t>　　第三节 房地产服务行业兼并与重组整合分析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一、房地产服务行业兼并与重组整合动态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二、房地产服务行业兼并与重组整合发展趋势预测分析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房地产服务行业投资风险及应对策略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房地产服务行业SWOT模型分析</w:t>
      </w:r>
      <w:r>
        <w:rPr>
          <w:rFonts w:hint="eastAsia"/>
        </w:rPr>
        <w:br/>
      </w:r>
      <w:r>
        <w:rPr>
          <w:rFonts w:hint="eastAsia"/>
        </w:rPr>
        <w:t>　　　　一、房地产服务行业优势分析</w:t>
      </w:r>
      <w:r>
        <w:rPr>
          <w:rFonts w:hint="eastAsia"/>
        </w:rPr>
        <w:br/>
      </w:r>
      <w:r>
        <w:rPr>
          <w:rFonts w:hint="eastAsia"/>
        </w:rPr>
        <w:t>　　　　二、房地产服务行业劣势分析</w:t>
      </w:r>
      <w:r>
        <w:rPr>
          <w:rFonts w:hint="eastAsia"/>
        </w:rPr>
        <w:br/>
      </w:r>
      <w:r>
        <w:rPr>
          <w:rFonts w:hint="eastAsia"/>
        </w:rPr>
        <w:t>　　　　三、房地产服务行业机会分析</w:t>
      </w:r>
      <w:r>
        <w:rPr>
          <w:rFonts w:hint="eastAsia"/>
        </w:rPr>
        <w:br/>
      </w:r>
      <w:r>
        <w:rPr>
          <w:rFonts w:hint="eastAsia"/>
        </w:rPr>
        <w:t>　　　　四、房地产服务行业风险分析</w:t>
      </w:r>
      <w:r>
        <w:rPr>
          <w:rFonts w:hint="eastAsia"/>
        </w:rPr>
        <w:br/>
      </w:r>
      <w:r>
        <w:rPr>
          <w:rFonts w:hint="eastAsia"/>
        </w:rPr>
        <w:t>　　第二节 房地产服务行业投资风险及控制策略分析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一、房地产服务市场风险及控制策略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二、房地产服务行业政策风险及控制策略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三、房地产服务行业经营风险及控制策略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四、房地产服务同业竞争风险及控制策略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五、房地产服务行业其他风险及控制策略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2025-2031年中国房地产服务市场预测及发展建议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2025-2031年中国房地产服务市场预测分析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一、中国房地产服务市场前景分析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二、中国房地产服务发展趋势预测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2025-2031年中国房地产服务企业发展策略建议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一、房地产服务企业融资策略</w:t>
      </w:r>
      <w:r>
        <w:rPr>
          <w:rFonts w:hint="eastAsia"/>
        </w:rPr>
        <w:br/>
      </w:r>
      <w:r>
        <w:rPr>
          <w:rFonts w:hint="eastAsia"/>
        </w:rPr>
        <w:t>　　　　二、房地产服务企业人才策略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2025-2031年中国房地产服务企业营销策略建议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一、房地产服务企业定位策略</w:t>
      </w:r>
      <w:r>
        <w:rPr>
          <w:rFonts w:hint="eastAsia"/>
        </w:rPr>
        <w:br/>
      </w:r>
      <w:r>
        <w:rPr>
          <w:rFonts w:hint="eastAsia"/>
        </w:rPr>
        <w:t>　　　　二、房地产服务企业价格策略</w:t>
      </w:r>
      <w:r>
        <w:rPr>
          <w:rFonts w:hint="eastAsia"/>
        </w:rPr>
        <w:br/>
      </w:r>
      <w:r>
        <w:rPr>
          <w:rFonts w:hint="eastAsia"/>
        </w:rPr>
        <w:t>　　　　三、房地产服务企业促销策略</w:t>
      </w:r>
      <w:r>
        <w:rPr>
          <w:rFonts w:hint="eastAsia"/>
        </w:rPr>
        <w:br/>
      </w:r>
      <w:r>
        <w:rPr>
          <w:rFonts w:hint="eastAsia"/>
        </w:rPr>
        <w:t>　　第四节 (中:智:林)房地产服务行业研究结论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房地产服务行业历程</w:t>
      </w:r>
      <w:r>
        <w:rPr>
          <w:rFonts w:hint="eastAsia"/>
        </w:rPr>
        <w:br/>
      </w:r>
      <w:r>
        <w:rPr>
          <w:rFonts w:hint="eastAsia"/>
        </w:rPr>
        <w:t>　　图表 房地产服务行业生命周期</w:t>
      </w:r>
      <w:r>
        <w:rPr>
          <w:rFonts w:hint="eastAsia"/>
        </w:rPr>
        <w:br/>
      </w:r>
      <w:r>
        <w:rPr>
          <w:rFonts w:hint="eastAsia"/>
        </w:rPr>
        <w:t>　　图表 房地产服务行业产业链分析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2019-2024年房地产服务行业市场容量统计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2019-2024年中国房地产服务行业市场规模及增长情况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2019-2024年中国房地产服务行业销售收入分析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2019-2024年中国房地产服务行业盈利情况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2019-2024年中国房地产服务行业利润总额分析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2019-2024年中国房地产服务行业企业数量情况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2019-2024年中国房地产服务行业企业平均规模情况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2019-2024年中国房地产服务行业竞争力分析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2019-2024年中国房地产服务行业盈利能力分析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2019-2024年中国房地产服务行业运营能力分析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2019-2024年中国房地产服务行业偿债能力分析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2019-2024年中国房地产服务行业发展能力分析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2019-2024年中国房地产服务行业经营效益分析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**地区房地产服务市场规模及增长情况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**地区房地产服务行业市场需求情况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**地区房地产服务市场规模及增长情况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**地区房地产服务行业市场需求情况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**地区房地产服务市场规模及增长情况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**地区房地产服务行业市场需求情况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房地产服务重点企业（一）基本信息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房地产服务重点企业（一）经营情况分析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房地产服务重点企业（一）盈利能力情况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房地产服务重点企业（一）偿债能力情况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房地产服务重点企业（一）运营能力情况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房地产服务重点企业（一）成长能力情况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房地产服务重点企业（二）基本信息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房地产服务重点企业（二）经营情况分析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房地产服务重点企业（二）盈利能力情况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房地产服务重点企业（二）偿债能力情况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房地产服务重点企业（二）运营能力情况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房地产服务重点企业（二）成长能力情况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2025-2031年中国房地产服务行业市场容量预测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2025-2031年中国房地产服务行业市场规模预测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2025-2031年中国房地产服务市场前景分析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2025-2031年中国房地产服务行业发展趋势预测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e99a6371984fca" w:history="1">
        <w:r>
          <w:rPr>
            <w:rStyle w:val="Hyperlink"/>
          </w:rPr>
          <w:t>2025-2031年中国房地产服务行业研究分析与前景趋势预测报告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e99a6371984fca" w:history="1">
        <w:r>
          <w:rPr>
            <w:rStyle w:val="Hyperlink"/>
          </w:rPr>
          <w:t>https://www.20087.com/3/93/FangDiChanFuWuDeFaZhanQuShi.html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热点：房产中介服务介绍、房地产服务龙头股、房地产一站式服务平台、房地产服务中心、房地产中介好做吗、房地产服务板块、什么是房地产、房地产服务业是房地产中介服务业和、房地产咨询服务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889b9d0c414ba1" w:history="1">
      <w:r>
        <w:rPr>
          <w:rStyle w:val="Hyperlink"/>
        </w:rPr>
        <w:t>2025-2031年中国房地产服务行业研究分析与前景趋势预测报告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FangDiChanFuWuDeFaZhanQuShi.html" TargetMode="External" Id="R40e99a6371984f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FangDiChanFuWuDeFaZhanQuShi.html" TargetMode="External" Id="R34889b9d0c414b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2025-01-13T07:19:00Z</dcterms:created>
  <dcterms:modified xsi:type="dcterms:W3CDTF">2025-01-13T08:19:00Z</dcterms:modified>
  <dc:subject>2025-2031年中国房地产服务行业研究分析与前景趋势预测报告</dc:subject>
  <dc:title>2025-2031年中国房地产服务行业研究分析与前景趋势预测报告</dc:title>
  <cp:keywords>2025-2031年中国房地产服务行业研究分析与前景趋势预测报告</cp:keywords>
  <dc:description>2025-2031年中国房地产服务行业研究分析与前景趋势预测报告</dc:description>
</cp:coreProperties>
</file>