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fc39594de43b6" w:history="1">
              <w:r>
                <w:rPr>
                  <w:rStyle w:val="Hyperlink"/>
                </w:rPr>
                <w:t>2025-2031年全球与中国ETL测试服务市场现状及前景趋势预测报告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fc39594de43b6" w:history="1">
              <w:r>
                <w:rPr>
                  <w:rStyle w:val="Hyperlink"/>
                </w:rPr>
                <w:t>2025-2031年全球与中国ETL测试服务市场现状及前景趋势预测报告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fc39594de43b6" w:history="1">
                <w:r>
                  <w:rPr>
                    <w:rStyle w:val="Hyperlink"/>
                  </w:rPr>
                  <w:t>https://www.20087.com/9/73/ETLCeShiFuWuShiChangQianJing.html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ETL（Extract, Transform, Load）测试服务是指对数据抽取、转换和加载过程进行全面验证，确保数据在整个生命周期中的完整性和一致性。近年来，随着企业数字化转型步伐的加快，ETL测试在数据仓库建设、商业智能（BI）系统实施等项目中扮演着至关重要的角色。目前，ETL测试通常包括功能测试、性能测试、数据完整性测试等多个环节，每个环节都要求严格遵循预定义的标准和流程。此外，自动化测试工具的广泛应用使得ETL测试变得更加高效和可靠，减少了人为失误的可能性。然而，尽管技术水平显著提升，但在实际操作中仍面临一些挑战，如数据源多样性带来的兼容性问题以及测试用例设计复杂度较高等。</w:t>
      </w:r>
      <w:r>
        <w:rPr>
          <w:rFonts w:hint="eastAsia"/>
        </w:rPr>
        <w:br/>
      </w:r>
      <w:r>
        <w:rPr>
          <w:rFonts w:hint="eastAsia"/>
        </w:rPr>
        <w:t>　　未来，ETL测试服务将在技术创新和服务优化方面迎来新的发展机遇。首先，人工智能和机器学习算法的应用将使ETL测试过程更加智能化，能够自动识别潜在问题并提出解决方案，减少人工干预，提高工作效率。其次，云计算和分布式架构的发展将进一步提升ETL测试的可扩展性和灵活性，支持大规模数据处理和跨平台协作。此外，随着数据隐私法规的不断完善，合规性测试将成为ETL测试的重要组成部分，确保数据处理过程符合相关法律要求。未来几年内，ETL测试服务还将朝着更加自动化和集成化的方向发展，通过开发统一的测试框架和工具集，简化操作流程，降低使用门槛。同时，为了应对日益复杂的业务需求，测试人员需不断提升自身技能，掌握最新的技术和方法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fc39594de43b6" w:history="1">
        <w:r>
          <w:rPr>
            <w:rStyle w:val="Hyperlink"/>
          </w:rPr>
          <w:t>2025-2031年全球与中国ETL测试服务市场现状及前景趋势预测报告</w:t>
        </w:r>
      </w:hyperlink>
      <w:r>
        <w:rPr>
          <w:rFonts w:hint="eastAsia"/>
        </w:rPr>
        <w:t>》专业、系统地分析了ETL测试服务行业现状，包括市场需求、市场规模及价格动态，全面梳理了ETL测试服务产业链结构，并对ETL测试服务细分市场进行了探究。ETL测试服务报告基于详实数据，科学预测了ETL测试服务市场发展前景和发展趋势，同时剖析了ETL测试服务品牌竞争、市场集中度以及重点企业的市场地位。在识别风险与机遇的基础上，ETL测试服务报告提出了针对性的发展策略和建议。ETL测试服务报告为ETL测试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ETL测试服务市场概述</w:t>
      </w:r>
      <w:r>
        <w:rPr>
          <w:rFonts w:hint="eastAsia"/>
        </w:rPr>
        <w:br/>
      </w:r>
      <w:r>
        <w:rPr>
          <w:rFonts w:hint="eastAsia"/>
        </w:rPr>
        <w:t>　　1.1 ETL测试服务市场概述</w:t>
      </w:r>
      <w:r>
        <w:rPr>
          <w:rFonts w:hint="eastAsia"/>
        </w:rPr>
        <w:br/>
      </w:r>
      <w:r>
        <w:rPr>
          <w:rFonts w:hint="eastAsia"/>
        </w:rPr>
        <w:t>　　1.2 不同产品类型ETL测试服务分析</w:t>
      </w:r>
      <w:r>
        <w:rPr>
          <w:rFonts w:hint="eastAsia"/>
        </w:rPr>
        <w:br/>
      </w:r>
      <w:r>
        <w:rPr>
          <w:rFonts w:hint="eastAsia"/>
        </w:rPr>
        <w:t>　　　　1.2.1 数据完整性测试</w:t>
      </w:r>
      <w:r>
        <w:rPr>
          <w:rFonts w:hint="eastAsia"/>
        </w:rPr>
        <w:br/>
      </w:r>
      <w:r>
        <w:rPr>
          <w:rFonts w:hint="eastAsia"/>
        </w:rPr>
        <w:t>　　　　1.2.2 数据精度测试</w:t>
      </w:r>
      <w:r>
        <w:rPr>
          <w:rFonts w:hint="eastAsia"/>
        </w:rPr>
        <w:br/>
      </w:r>
      <w:r>
        <w:rPr>
          <w:rFonts w:hint="eastAsia"/>
        </w:rPr>
        <w:t>　　　　1.2.3 数据转换测试</w:t>
      </w:r>
      <w:r>
        <w:rPr>
          <w:rFonts w:hint="eastAsia"/>
        </w:rPr>
        <w:br/>
      </w:r>
      <w:r>
        <w:rPr>
          <w:rFonts w:hint="eastAsia"/>
        </w:rPr>
        <w:t>　　　　1.2.4 数据质量测试</w:t>
      </w:r>
      <w:r>
        <w:rPr>
          <w:rFonts w:hint="eastAsia"/>
        </w:rPr>
        <w:br/>
      </w:r>
      <w:r>
        <w:rPr>
          <w:rFonts w:hint="eastAsia"/>
        </w:rPr>
        <w:t>　　1.3 全球市场不同产品类型ETL测试服务销售额对比（2020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全球不同产品类型ETL测试服务销售额及市场份额（2020-2025）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全球不同产品类型ETL测试服务销售额预测（2026-2031）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中国不同产品类型ETL测试服务销售额及市场份额（2020-2025）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中国不同产品类型ETL测试服务销售额预测（2026-2031）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从不同应用，ETL测试服务主要包括如下几个方面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全球市场不同应用ETL测试服务销售额对比（2020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全球不同应用ETL测试服务销售额及市场份额（2020-2025）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全球不同应用ETL测试服务销售额预测（2026-2031）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中国不同应用ETL测试服务销售额及市场份额（2020-2025）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中国不同应用ETL测试服务销售额预测（2026-2031）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全球ETL测试服务主要地区分析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全球主要地区ETL测试服务市场规模分析：2020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全球主要地区ETL测试服务销售额及份额（2020-2025年）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全球主要地区ETL测试服务销售额及份额预测（2026-2031）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东南亚ETL测试服务销售额及预测（2020-2031）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印度ETL测试服务销售额及预测（2020-2031）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全球主要企业ETL测试服务销售额及市场份额</w:t>
      </w:r>
      <w:r>
        <w:rPr>
          <w:rFonts w:hint="eastAsia"/>
        </w:rPr>
        <w:br/>
      </w:r>
      <w:r>
        <w:rPr>
          <w:rFonts w:hint="eastAsia"/>
        </w:rPr>
        <w:t>　　4.2 全球ETL测试服务主要企业竞争态势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ETL测试服务行业集中度分析：2024年全球Top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全球ETL测试服务第一梯队、第二梯队和第三梯队企业及市场份额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2024年全球主要厂商ETL测试服务收入排名</w:t>
      </w:r>
      <w:r>
        <w:rPr>
          <w:rFonts w:hint="eastAsia"/>
        </w:rPr>
        <w:br/>
      </w:r>
      <w:r>
        <w:rPr>
          <w:rFonts w:hint="eastAsia"/>
        </w:rPr>
        <w:t>　　4.4 全球主要厂商ETL测试服务总部及市场区域分布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全球主要厂商ETL测试服务产品类型及应用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全球主要厂商ETL测试服务商业化日期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ETL测试服务全球领先企业SWOT分析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中国市场ETL测试服务主要企业分析</w:t>
      </w:r>
      <w:r>
        <w:rPr>
          <w:rFonts w:hint="eastAsia"/>
        </w:rPr>
        <w:br/>
      </w:r>
      <w:r>
        <w:rPr>
          <w:rFonts w:hint="eastAsia"/>
        </w:rPr>
        <w:t>　　5.1 中国ETL测试服务销售额及市场份额（2020-2025）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中国ETL测试服务Top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ETL测试服务产品及服务介绍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ETL测试服务行业发展机遇及主要驱动因素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ETL测试服务行业发展面临的风险</w:t>
      </w:r>
      <w:r>
        <w:rPr>
          <w:rFonts w:hint="eastAsia"/>
        </w:rPr>
        <w:br/>
      </w:r>
      <w:r>
        <w:rPr>
          <w:rFonts w:hint="eastAsia"/>
        </w:rPr>
        <w:t>　　7.3 ETL测试服务行业政策分析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数据完整性测试主要企业列表</w:t>
      </w:r>
      <w:r>
        <w:rPr>
          <w:rFonts w:hint="eastAsia"/>
        </w:rPr>
        <w:br/>
      </w:r>
      <w:r>
        <w:rPr>
          <w:rFonts w:hint="eastAsia"/>
        </w:rPr>
        <w:t>　　表 2： 数据精度测试主要企业列表</w:t>
      </w:r>
      <w:r>
        <w:rPr>
          <w:rFonts w:hint="eastAsia"/>
        </w:rPr>
        <w:br/>
      </w:r>
      <w:r>
        <w:rPr>
          <w:rFonts w:hint="eastAsia"/>
        </w:rPr>
        <w:t>　　表 3： 数据转换测试主要企业列表</w:t>
      </w:r>
      <w:r>
        <w:rPr>
          <w:rFonts w:hint="eastAsia"/>
        </w:rPr>
        <w:br/>
      </w:r>
      <w:r>
        <w:rPr>
          <w:rFonts w:hint="eastAsia"/>
        </w:rPr>
        <w:t>　　表 4： 数据质量测试主要企业列表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全球市场不同产品类型ETL测试服务销售额及增长率对比（2020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全球不同产品类型ETL测试服务销售额列表（2020-2025）&amp;（百万美元）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全球不同产品类型ETL测试服务销售额市场份额列表（2020-2025）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全球不同产品类型ETL测试服务销售额预测（2026-2031）&amp;（百万美元）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全球不同产品类型ETL测试服务销售额市场份额预测（2026-2031）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中国不同产品类型ETL测试服务销售额列表（2020-2025）&amp;（百万美元）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中国不同产品类型ETL测试服务销售额市场份额列表（2020-2025）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中国不同产品类型ETL测试服务销售额预测（2026-2031）&amp;（百万美元）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中国不同产品类型ETL测试服务销售额市场份额预测（2026-2031）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全球市场不同应用ETL测试服务销售额及增长率对比（2020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全球不同应用ETL测试服务销售额列表（2020-2025）&amp;（百万美元）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全球不同应用ETL测试服务销售额市场份额列表（2020-2025）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全球不同应用ETL测试服务销售额预测（2026-2031）&amp;（百万美元）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全球不同应用ETL测试服务市场份额预测（2026-2031）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中国不同应用ETL测试服务销售额列表（2020-2025）&amp;（百万美元）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中国不同应用ETL测试服务销售额市场份额列表（2020-2025）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中国不同应用ETL测试服务销售额预测（2026-2031）&amp;（百万美元）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中国不同应用ETL测试服务销售额市场份额预测（2026-2031）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全球主要地区ETL测试服务销售额：（2020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全球主要地区ETL测试服务销售额列表（2020-2025年）&amp;（百万美元）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全球主要地区ETL测试服务销售额及份额列表（2020-2025年）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全球主要地区ETL测试服务销售额列表预测（2026-2031）&amp;（百万美元）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全球主要地区ETL测试服务销售额及份额列表预测（2026-2031）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全球主要企业ETL测试服务销售额（2020-2025）&amp;（百万美元）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全球主要企业ETL测试服务销售额份额对比（2020-2025）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2024年全球ETL测试服务主要厂商市场地位（第一梯队、第二梯队和第三梯队）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2024年全球主要厂商ETL测试服务收入排名（百万美元）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全球主要厂商ETL测试服务总部及市场区域分布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全球主要厂商ETL测试服务产品类型及应用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全球主要厂商ETL测试服务商业化日期</w:t>
      </w:r>
      <w:r>
        <w:rPr>
          <w:rFonts w:hint="eastAsia"/>
        </w:rPr>
        <w:br/>
      </w:r>
      <w:r>
        <w:rPr>
          <w:rFonts w:hint="eastAsia"/>
        </w:rPr>
        <w:t>　　表 35： 全球ETL测试服务市场投资、并购等现状分析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中国主要企业ETL测试服务销售额列表（2020-2025）&amp;（百万美元）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中国主要企业ETL测试服务销售额份额对比（2020-2025）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重点企业（22）公司信息、总部、ETL测试服务市场地位以及主要的竞争对手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ETL测试服务产品及服务介绍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ETL测试服务收入及毛利率（2020-2025）&amp;（百万美元）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ETL测试服务行业发展机遇及主要驱动因素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ETL测试服务行业发展面临的风险</w:t>
      </w:r>
      <w:r>
        <w:rPr>
          <w:rFonts w:hint="eastAsia"/>
        </w:rPr>
        <w:br/>
      </w:r>
      <w:r>
        <w:rPr>
          <w:rFonts w:hint="eastAsia"/>
        </w:rPr>
        <w:t>　　表 149： ETL测试服务行业政策分析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ETL测试服务产品图片</w:t>
      </w:r>
      <w:r>
        <w:rPr>
          <w:rFonts w:hint="eastAsia"/>
        </w:rPr>
        <w:br/>
      </w:r>
      <w:r>
        <w:rPr>
          <w:rFonts w:hint="eastAsia"/>
        </w:rPr>
        <w:t>　　图 2： 全球市场ETL测试服务市场规模（销售额），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全球ETL测试服务市场销售额预测：（百万美元）&amp;（2020-2031）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中国市场ETL测试服务销售额及未来趋势（2020-2031）&amp;（百万美元）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数据完整性测试 产品图片</w:t>
      </w:r>
      <w:r>
        <w:rPr>
          <w:rFonts w:hint="eastAsia"/>
        </w:rPr>
        <w:br/>
      </w:r>
      <w:r>
        <w:rPr>
          <w:rFonts w:hint="eastAsia"/>
        </w:rPr>
        <w:t>　　图 6： 全球数据完整性测试规模及增长率（2020-2031）&amp;（百万美元）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数据精度测试产品图片</w:t>
      </w:r>
      <w:r>
        <w:rPr>
          <w:rFonts w:hint="eastAsia"/>
        </w:rPr>
        <w:br/>
      </w:r>
      <w:r>
        <w:rPr>
          <w:rFonts w:hint="eastAsia"/>
        </w:rPr>
        <w:t>　　图 8： 全球数据精度测试规模及增长率（2020-2031）&amp;（百万美元）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数据转换测试产品图片</w:t>
      </w:r>
      <w:r>
        <w:rPr>
          <w:rFonts w:hint="eastAsia"/>
        </w:rPr>
        <w:br/>
      </w:r>
      <w:r>
        <w:rPr>
          <w:rFonts w:hint="eastAsia"/>
        </w:rPr>
        <w:t>　　图 10： 全球数据转换测试规模及增长率（2020-2031）&amp;（百万美元）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数据质量测试产品图片</w:t>
      </w:r>
      <w:r>
        <w:rPr>
          <w:rFonts w:hint="eastAsia"/>
        </w:rPr>
        <w:br/>
      </w:r>
      <w:r>
        <w:rPr>
          <w:rFonts w:hint="eastAsia"/>
        </w:rPr>
        <w:t>　　图 12： 全球数据质量测试规模及增长率（2020-2031）&amp;（百万美元）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全球不同产品类型ETL测试服务市场份额2024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全球不同产品类型ETL测试服务市场份额2020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全球不同产品类型ETL测试服务市场份额预测2025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中国不同产品类型ETL测试服务市场份额2020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中国不同产品类型ETL测试服务市场份额预测2025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大企业</w:t>
      </w:r>
      <w:r>
        <w:rPr>
          <w:rFonts w:hint="eastAsia"/>
        </w:rPr>
        <w:br/>
      </w:r>
      <w:r>
        <w:rPr>
          <w:rFonts w:hint="eastAsia"/>
        </w:rPr>
        <w:t>　　图 19： 中小企业</w:t>
      </w:r>
      <w:r>
        <w:rPr>
          <w:rFonts w:hint="eastAsia"/>
        </w:rPr>
        <w:br/>
      </w:r>
      <w:r>
        <w:rPr>
          <w:rFonts w:hint="eastAsia"/>
        </w:rPr>
        <w:t>　　图 20： 全球不同应用ETL测试服务市场份额2024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全球不同应用ETL测试服务市场份额2020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全球主要地区ETL测试服务销售额市场份额（2020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印度ETL测试服务销售额及预测（2020-2031）&amp;（百万美元）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2024年全球前五大厂商ETL测试服务市场份额</w:t>
      </w:r>
      <w:r>
        <w:rPr>
          <w:rFonts w:hint="eastAsia"/>
        </w:rPr>
        <w:br/>
      </w:r>
      <w:r>
        <w:rPr>
          <w:rFonts w:hint="eastAsia"/>
        </w:rPr>
        <w:t>　　图 30： 2024年全球ETL测试服务第一梯队、第二梯队和第三梯队厂商及市场份额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ETL测试服务全球领先企业SWOT分析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2024年中国排名前三和前五ETL测试服务企业市场份额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fc39594de43b6" w:history="1">
        <w:r>
          <w:rPr>
            <w:rStyle w:val="Hyperlink"/>
          </w:rPr>
          <w:t>2025-2031年全球与中国ETL测试服务市场现状及前景趋势预测报告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fc39594de43b6" w:history="1">
        <w:r>
          <w:rPr>
            <w:rStyle w:val="Hyperlink"/>
          </w:rPr>
          <w:t>https://www.20087.com/9/73/ETLCeShiFuWuShiChangQianJing.html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6d2e0491c47cd" w:history="1">
      <w:r>
        <w:rPr>
          <w:rStyle w:val="Hyperlink"/>
        </w:rPr>
        <w:t>2025-2031年全球与中国ETL测试服务市场现状及前景趋势预测报告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TLCeShiFuWuShiChangQianJing.html" TargetMode="External" Id="Rd9efc39594d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TLCeShiFuWuShiChangQianJing.html" TargetMode="External" Id="R6676d2e0491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2025-02-22T05:44:25Z</dcterms:created>
  <dcterms:modified xsi:type="dcterms:W3CDTF">2025-02-22T06:44:25Z</dcterms:modified>
  <dc:subject>2025-2031年全球与中国ETL测试服务市场现状及前景趋势预测报告</dc:subject>
  <dc:title>2025-2031年全球与中国ETL测试服务市场现状及前景趋势预测报告</dc:title>
  <cp:keywords>2025-2031年全球与中国ETL测试服务市场现状及前景趋势预测报告</cp:keywords>
  <dc:description>2025-2031年全球与中国ETL测试服务市场现状及前景趋势预测报告</dc:description>
</cp:coreProperties>
</file>