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8196623984e98" w:history="1">
              <w:r>
                <w:rPr>
                  <w:rStyle w:val="Hyperlink"/>
                </w:rPr>
                <w:t>2026-2032年全球与中国去中心化标识符（DID）发展现状及前景趋势分析报告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8196623984e98" w:history="1">
              <w:r>
                <w:rPr>
                  <w:rStyle w:val="Hyperlink"/>
                </w:rPr>
                <w:t>2026-2032年全球与中国去中心化标识符（DID）发展现状及前景趋势分析报告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8196623984e98" w:history="1">
                <w:r>
                  <w:rPr>
                    <w:rStyle w:val="Hyperlink"/>
                  </w:rPr>
                  <w:t>https://www.20087.com/9/03/QuZhongXinHuaBiaoShiFu-DID-HangYeQianJingFenXi.html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去中心化标识符（Decentralized Identifier, DID）作为Web3身份基础设施的核心组件，正处于标准固化与早期商业落地阶段。DID基于区块链或分布式账本技术，赋予用户对数字身份的完全控制权，无需依赖中心化注册机构。W3C已发布DID 1.0正式推荐标准，定义了统一的数据模型与解析机制，主流实现包括基于以太坊、Sovrin、Polygon ID等网络的方案。应用场景涵盖自主身份钱包、学历证书验证、医疗数据授权及物联网设备身份管理。然而，跨链互操作性不足、密钥丢失导致身份永久失效、以及普通用户对私钥管理的认知门槛，仍是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去中心化标识符将朝着多链兼容、社会恢复机制与合规融合方向演进。未来DID系统将支持跨多个分布式网络的身份锚定，通过通用解析器实现无缝互认；社交密钥恢复、多方计算（MPC）托管等技术将降低私钥管理风险，提升可用性。在监管科技（RegTech）驱动下，可验证凭证（VC）与DID结合，将构建“隐私优先但可审计”的KYC/AML流程，满足GDPR与金融合规要求。此外，DID有望嵌入操作系统底层或SIM卡，成为数字身份的默认载体。随着全球数字身份战略推进，DID将从技术实验走向公共服务、跨境贸易与元宇宙交互的基础设施，真正实现“用户拥有身份”的互联网范式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8196623984e98" w:history="1">
        <w:r>
          <w:rPr>
            <w:rStyle w:val="Hyperlink"/>
          </w:rPr>
          <w:t>2026-2032年全球与中国去中心化标识符（DID）发展现状及前景趋势分析报告</w:t>
        </w:r>
      </w:hyperlink>
      <w:r>
        <w:rPr>
          <w:rFonts w:hint="eastAsia"/>
        </w:rPr>
        <w:t>》基于科学的市场调研与数据分析，全面解析了去中心化标识符（DID）行业的市场规模、市场需求及发展现状。报告深入探讨了去中心化标识符（DID）产业链结构、细分市场特点及技术发展方向，并结合宏观经济环境与消费者需求变化，对去中心化标识符（DID）行业前景与未来趋势进行了科学预测，揭示了潜在增长空间。通过对去中心化标识符（DID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全球市场去中心化标识符（DID）市场总体规模</w:t>
      </w:r>
      <w:r>
        <w:rPr>
          <w:rFonts w:hint="eastAsia"/>
        </w:rPr>
        <w:br/>
      </w:r>
      <w:r>
        <w:rPr>
          <w:rFonts w:hint="eastAsia"/>
        </w:rPr>
        <w:t>　　1.4 中国市场去中心化标识符（DID）市场总体规模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去中心化标识符（DID）行业发展总体概况</w:t>
      </w:r>
      <w:r>
        <w:rPr>
          <w:rFonts w:hint="eastAsia"/>
        </w:rPr>
        <w:br/>
      </w:r>
      <w:r>
        <w:rPr>
          <w:rFonts w:hint="eastAsia"/>
        </w:rPr>
        <w:t>　　　　1.5.2 去中心化标识符（DID）行业发展主要特点</w:t>
      </w:r>
      <w:r>
        <w:rPr>
          <w:rFonts w:hint="eastAsia"/>
        </w:rPr>
        <w:br/>
      </w:r>
      <w:r>
        <w:rPr>
          <w:rFonts w:hint="eastAsia"/>
        </w:rPr>
        <w:t>　　　　1.5.3 去中心化标识符（DID）行业发展影响因素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去中心化标识符（DID）有利因素</w:t>
      </w:r>
      <w:r>
        <w:rPr>
          <w:rFonts w:hint="eastAsia"/>
        </w:rPr>
        <w:br/>
      </w:r>
      <w:r>
        <w:rPr>
          <w:rFonts w:hint="eastAsia"/>
        </w:rPr>
        <w:t>　　　　1.5.3 .2 去中心化标识符（DID）不利因素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全球市场，近三年去中心化标识符（DID）主要企业占有率及排名（按收入）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去中心化标识符（DID）主要企业在国际市场占有率（按收入，2023-2026）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2025年去中心化标识符（DID）主要企业在国际市场排名（按收入）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全球市场主要企业去中心化标识符（DID）销售收入（2023-2026）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中国市场，近三年去中心化标识符（DID）主要企业占有率及排名（按收入）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去中心化标识符（DID）主要企业在中国市场占有率（按收入，2023-2026）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2025年去中心化标识符（DID）主要企业在中国市场排名（按收入）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中国市场主要企业去中心化标识符（DID）销售收入（2023-2026）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全球主要厂商去中心化标识符（DID）总部及产地分布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全球主要厂商成立时间及去中心化标识符（DID）商业化日期</w:t>
      </w:r>
      <w:r>
        <w:rPr>
          <w:rFonts w:hint="eastAsia"/>
        </w:rPr>
        <w:br/>
      </w:r>
      <w:r>
        <w:rPr>
          <w:rFonts w:hint="eastAsia"/>
        </w:rPr>
        <w:t>　　2.5 全球主要厂商去中心化标识符（DID）产品类型及应用</w:t>
      </w:r>
      <w:r>
        <w:rPr>
          <w:rFonts w:hint="eastAsia"/>
        </w:rPr>
        <w:br/>
      </w:r>
      <w:r>
        <w:rPr>
          <w:rFonts w:hint="eastAsia"/>
        </w:rPr>
        <w:t>　　2.6 去中心化标识符（DID）行业集中度、竞争程度分析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去中心化标识符（DID）行业集中度分析：2025年全球Top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全球去中心化标识符（DID）第一梯队、第二梯队和第三梯队厂商（品牌）及市场份额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全球去中心化标识符（DID）主要地区分析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全球主要地区去中心化标识符（DID）市场规模分析：2021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全球主要地区去中心化标识符（DID）销售额及份额（2021-2026）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全球主要地区去中心化标识符（DID）销售额及份额预测（2027-2032）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生物识别</w:t>
      </w:r>
      <w:r>
        <w:rPr>
          <w:rFonts w:hint="eastAsia"/>
        </w:rPr>
        <w:br/>
      </w:r>
      <w:r>
        <w:rPr>
          <w:rFonts w:hint="eastAsia"/>
        </w:rPr>
        <w:t>　　　　4.1.2 非生物识别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按产品类型细分，全球去中心化标识符（DID）销售额对比（2021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按产品类型细分，全球去中心化标识符（DID）销售额及市场份额（2021-2026）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按产品类型细分，全球去中心化标识符（DID）销售额预测（2027-2032）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按产品类型细分，中国去中心化标识符（DID）销售额及市场份额（2021-2026）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按产品类型细分，中国去中心化标识符（DID）销售额预测（2027-2032）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银行&amp;金融服务&amp;保险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医疗保健和生命科学</w:t>
      </w:r>
      <w:r>
        <w:rPr>
          <w:rFonts w:hint="eastAsia"/>
        </w:rPr>
        <w:br/>
      </w:r>
      <w:r>
        <w:rPr>
          <w:rFonts w:hint="eastAsia"/>
        </w:rPr>
        <w:t>　　　　5.1.4 电信和信息技术</w:t>
      </w:r>
      <w:r>
        <w:rPr>
          <w:rFonts w:hint="eastAsia"/>
        </w:rPr>
        <w:br/>
      </w:r>
      <w:r>
        <w:rPr>
          <w:rFonts w:hint="eastAsia"/>
        </w:rPr>
        <w:t>　　　　5.1.5 零售和电子商务</w:t>
      </w:r>
      <w:r>
        <w:rPr>
          <w:rFonts w:hint="eastAsia"/>
        </w:rPr>
        <w:br/>
      </w:r>
      <w:r>
        <w:rPr>
          <w:rFonts w:hint="eastAsia"/>
        </w:rPr>
        <w:t>　　　　5.1.6 运输与物流</w:t>
      </w:r>
      <w:r>
        <w:rPr>
          <w:rFonts w:hint="eastAsia"/>
        </w:rPr>
        <w:br/>
      </w:r>
      <w:r>
        <w:rPr>
          <w:rFonts w:hint="eastAsia"/>
        </w:rPr>
        <w:t>　　　　5.1.7 媒体与娱乐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按应用细分，全球去中心化标识符（DID）销售额对比（2021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按应用细分，全球去中心化标识符（DID）销售额及市场份额（2021-2026）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按应用细分，全球去中心化标识符（DID）销售额预测（2027-2032）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中国不同应用去中心化标识符（DID）销售额及预测（2021-2032）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中国不同应用去中心化标识符（DID）销售额及市场份额（2021-2026）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中国不同应用去中心化标识符（DID）销售额预测（2027-2032）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去中心化标识符（DID）行业发展趋势</w:t>
      </w:r>
      <w:r>
        <w:rPr>
          <w:rFonts w:hint="eastAsia"/>
        </w:rPr>
        <w:br/>
      </w:r>
      <w:r>
        <w:rPr>
          <w:rFonts w:hint="eastAsia"/>
        </w:rPr>
        <w:t>　　7.2 去中心化标识符（DID）行业主要驱动因素</w:t>
      </w:r>
      <w:r>
        <w:rPr>
          <w:rFonts w:hint="eastAsia"/>
        </w:rPr>
        <w:br/>
      </w:r>
      <w:r>
        <w:rPr>
          <w:rFonts w:hint="eastAsia"/>
        </w:rPr>
        <w:t>　　7.3 去中心化标识符（DID）中国企业SWOT分析</w:t>
      </w:r>
      <w:r>
        <w:rPr>
          <w:rFonts w:hint="eastAsia"/>
        </w:rPr>
        <w:br/>
      </w:r>
      <w:r>
        <w:rPr>
          <w:rFonts w:hint="eastAsia"/>
        </w:rPr>
        <w:t>　　7.4 中国去中心化标识符（DID）行业政策环境分析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去中心化标识符（DID）行业产业链简介</w:t>
      </w:r>
      <w:r>
        <w:rPr>
          <w:rFonts w:hint="eastAsia"/>
        </w:rPr>
        <w:br/>
      </w:r>
      <w:r>
        <w:rPr>
          <w:rFonts w:hint="eastAsia"/>
        </w:rPr>
        <w:t>　　　　8.1.1 去中心化标识符（DID）行业供应链分析</w:t>
      </w:r>
      <w:r>
        <w:rPr>
          <w:rFonts w:hint="eastAsia"/>
        </w:rPr>
        <w:br/>
      </w:r>
      <w:r>
        <w:rPr>
          <w:rFonts w:hint="eastAsia"/>
        </w:rPr>
        <w:t>　　　　8.1.2 去中心化标识符（DID）主要原料及供应情况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去中心化标识符（DID）行业主要下游客户</w:t>
      </w:r>
      <w:r>
        <w:rPr>
          <w:rFonts w:hint="eastAsia"/>
        </w:rPr>
        <w:br/>
      </w:r>
      <w:r>
        <w:rPr>
          <w:rFonts w:hint="eastAsia"/>
        </w:rPr>
        <w:t>　　8.2 去中心化标识符（DID）行业采购模式</w:t>
      </w:r>
      <w:r>
        <w:rPr>
          <w:rFonts w:hint="eastAsia"/>
        </w:rPr>
        <w:br/>
      </w:r>
      <w:r>
        <w:rPr>
          <w:rFonts w:hint="eastAsia"/>
        </w:rPr>
        <w:t>　　8.3 去中心化标识符（DID）行业生产模式</w:t>
      </w:r>
      <w:r>
        <w:rPr>
          <w:rFonts w:hint="eastAsia"/>
        </w:rPr>
        <w:br/>
      </w:r>
      <w:r>
        <w:rPr>
          <w:rFonts w:hint="eastAsia"/>
        </w:rPr>
        <w:t>　　8.4 去中心化标识符（DID）行业销售模式及销售渠道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去中心化标识符（DID）行业发展主要特点</w:t>
      </w:r>
      <w:r>
        <w:rPr>
          <w:rFonts w:hint="eastAsia"/>
        </w:rPr>
        <w:br/>
      </w:r>
      <w:r>
        <w:rPr>
          <w:rFonts w:hint="eastAsia"/>
        </w:rPr>
        <w:t>　　表 2： 去中心化标识符（DID）行业发展有利因素分析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去中心化标识符（DID）行业发展不利因素分析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进入去中心化标识符（DID）行业壁垒</w:t>
      </w:r>
      <w:r>
        <w:rPr>
          <w:rFonts w:hint="eastAsia"/>
        </w:rPr>
        <w:br/>
      </w:r>
      <w:r>
        <w:rPr>
          <w:rFonts w:hint="eastAsia"/>
        </w:rPr>
        <w:t>　　表 5： 去中心化标识符（DID）主要企业在国际市场占有率（按收入，2023-2026）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2025年去中心化标识符（DID）主要企业在国际市场排名（按收入）&amp;（万元）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全球市场主要企业去中心化标识符（DID）销售收入（2023-2026）&amp;（万元）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去中心化标识符（DID）主要企业在中国市场占有率（按收入，2023-2026）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2025年去中心化标识符（DID）主要企业在中国市场排名（按收入）&amp;（万元）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中国市场主要企业去中心化标识符（DID）销售收入（2023-2026）&amp;（万元）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全球主要厂商去中心化标识符（DID）总部及产地分布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全球主要厂商成立时间及去中心化标识符（DID）商业化日期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全球主要厂商去中心化标识符（DID）产品类型及应用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2025年全球去中心化标识符（DID）主要厂商市场地位（第一梯队、第二梯队和第三梯队）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全球去中心化标识符（DID）市场投资、并购等现状分析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全球主要地区去中心化标识符（DID）销售额：（2021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全球主要地区去中心化标识符（DID）销售额（2021-2026）&amp;（万元）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全球主要地区去中心化标识符（DID）销售额及份额列表（2021-2026）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全球主要地区去中心化标识符（DID）销售额预测（2027-2032）&amp;（万元）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全球主要地区去中心化标识符（DID）销售额及份额列表预测（2027-2032）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生物识别主要企业列表</w:t>
      </w:r>
      <w:r>
        <w:rPr>
          <w:rFonts w:hint="eastAsia"/>
        </w:rPr>
        <w:br/>
      </w:r>
      <w:r>
        <w:rPr>
          <w:rFonts w:hint="eastAsia"/>
        </w:rPr>
        <w:t>　　表 22： 非生物识别主要企业列表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按产品类型细分，全球去中心化标识符（DID）销售额及增长率对比（2021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按产品类型细分，全球去中心化标识符（DID）销售额（2021-2026）&amp;（万元）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按产品类型细分，全球去中心化标识符（DID）销售额市场份额列表（2021-2026）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按产品类型细分，全球去中心化标识符（DID）销售额预测（2027-2032）&amp;（万元）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按产品类型细分，全球去中心化标识符（DID）销售额市场份额预测（2027-2032）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按产品类型细分，中国去中心化标识符（DID）销售额（2021-2026）&amp;（万元）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按产品类型细分，中国去中心化标识符（DID）销售额市场份额列表（2021-2026）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按产品类型细分，中国去中心化标识符（DID）销售额预测（2027-2032）&amp;（万元）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按产品类型细分，中国去中心化标识符（DID）销售额市场份额预测（2027-2032）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按应用细分，全球去中心化标识符（DID）销售额及增长率对比（2021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按应用细分，全球去中心化标识符（DID）销售额（2021-2026）&amp;（万元）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按应用细分，全球去中心化标识符（DID）销售额市场份额列表（2021-2026）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按应用细分，全球去中心化标识符（DID）销售额预测（2027-2032）&amp;（万元）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按应用细分，全球去中心化标识符（DID）市场份额预测（2027-2032）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中国不同应用去中心化标识符（DID）销售额（2021-2026）&amp;（万元）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中国不同应用去中心化标识符（DID）销售额市场份额列表（2021-2026）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中国不同应用去中心化标识符（DID）销售额预测（2027-2032）&amp;（万元）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中国不同应用去中心化标识符（DID）销售额市场份额预测（2027-2032）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重点企业（24）公司信息、总部、去中心化标识符（DID）市场地位以及主要的竞争对手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去中心化标识符（DID）产品及服务介绍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去中心化标识符（DID）收入及毛利率（2021-2026）&amp;（万元）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去中心化标识符（DID）行业发展趋势</w:t>
      </w:r>
      <w:r>
        <w:rPr>
          <w:rFonts w:hint="eastAsia"/>
        </w:rPr>
        <w:br/>
      </w:r>
      <w:r>
        <w:rPr>
          <w:rFonts w:hint="eastAsia"/>
        </w:rPr>
        <w:t>　　表 161： 去中心化标识符（DID）行业主要驱动因素</w:t>
      </w:r>
      <w:r>
        <w:rPr>
          <w:rFonts w:hint="eastAsia"/>
        </w:rPr>
        <w:br/>
      </w:r>
      <w:r>
        <w:rPr>
          <w:rFonts w:hint="eastAsia"/>
        </w:rPr>
        <w:t>　　表 162： 去中心化标识符（DID）行业供应链分析</w:t>
      </w:r>
      <w:r>
        <w:rPr>
          <w:rFonts w:hint="eastAsia"/>
        </w:rPr>
        <w:br/>
      </w:r>
      <w:r>
        <w:rPr>
          <w:rFonts w:hint="eastAsia"/>
        </w:rPr>
        <w:t>　　表 163： 去中心化标识符（DID）上游原料供应商</w:t>
      </w:r>
      <w:r>
        <w:rPr>
          <w:rFonts w:hint="eastAsia"/>
        </w:rPr>
        <w:br/>
      </w:r>
      <w:r>
        <w:rPr>
          <w:rFonts w:hint="eastAsia"/>
        </w:rPr>
        <w:t>　　表 164： 去中心化标识符（DID）行业主要下游客户</w:t>
      </w:r>
      <w:r>
        <w:rPr>
          <w:rFonts w:hint="eastAsia"/>
        </w:rPr>
        <w:br/>
      </w:r>
      <w:r>
        <w:rPr>
          <w:rFonts w:hint="eastAsia"/>
        </w:rPr>
        <w:t>　　表 165： 去中心化标识符（DID）典型经销商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去中心化标识符（DID）产品图片</w:t>
      </w:r>
      <w:r>
        <w:rPr>
          <w:rFonts w:hint="eastAsia"/>
        </w:rPr>
        <w:br/>
      </w:r>
      <w:r>
        <w:rPr>
          <w:rFonts w:hint="eastAsia"/>
        </w:rPr>
        <w:t>　　图 2： 全球市场去中心化标识符（DID）市场规模，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全球去中心化标识符（DID）市场销售额预测：（万元）&amp;（2021-2032）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中国市场去中心化标识符（DID）销售额及未来趋势（2021-2032）&amp;（万元）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2025年全球前五大厂商去中心化标识符（DID）市场份额</w:t>
      </w:r>
      <w:r>
        <w:rPr>
          <w:rFonts w:hint="eastAsia"/>
        </w:rPr>
        <w:br/>
      </w:r>
      <w:r>
        <w:rPr>
          <w:rFonts w:hint="eastAsia"/>
        </w:rPr>
        <w:t>　　图 6： 2025年全球去中心化标识符（DID）第一梯队、第二梯队和第三梯队厂商及市场份额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全球主要地区去中心化标识符（DID）销售额市场份额（2021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北美去中心化标识符（DID）销售额及预测（2021-2032）&amp;（万元）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欧洲去中心化标识符（DID）销售额及预测（2021-2032）&amp;（万元）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中国去中心化标识符（DID）销售额及预测（2021-2032）&amp;（万元）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日本去中心化标识符（DID）销售额及预测（2021-2032）&amp;（万元）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东南亚去中心化标识符（DID）销售额及预测（2021-2032）&amp;（万元）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印度去中心化标识符（DID）销售额及预测（2021-2032）&amp;（万元）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南美去中心化标识符（DID）销售额及预测（2021-2032）&amp;（万元）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中东去中心化标识符（DID）销售额及预测（2021-2032）&amp;（万元）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生物识别 产品图片</w:t>
      </w:r>
      <w:r>
        <w:rPr>
          <w:rFonts w:hint="eastAsia"/>
        </w:rPr>
        <w:br/>
      </w:r>
      <w:r>
        <w:rPr>
          <w:rFonts w:hint="eastAsia"/>
        </w:rPr>
        <w:t>　　图 17： 全球生物识别规模及增长率（2021-2032）&amp;（万元）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非生物识别产品图片</w:t>
      </w:r>
      <w:r>
        <w:rPr>
          <w:rFonts w:hint="eastAsia"/>
        </w:rPr>
        <w:br/>
      </w:r>
      <w:r>
        <w:rPr>
          <w:rFonts w:hint="eastAsia"/>
        </w:rPr>
        <w:t>　　图 19： 全球非生物识别规模及增长率（2021-2032）&amp;（万元）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按产品类型细分，全球去中心化标识符（DID）市场份额2025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按产品类型细分，全球去中心化标识符（DID）市场份额2021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按产品类型细分，全球去中心化标识符（DID）市场份额预测2026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按产品类型细分，中国去中心化标识符（DID）市场份额2021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按产品类型细分，中国去中心化标识符（DID）市场份额预测2026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银行&amp;金融服务&amp;保险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医疗保健和生命科学</w:t>
      </w:r>
      <w:r>
        <w:rPr>
          <w:rFonts w:hint="eastAsia"/>
        </w:rPr>
        <w:br/>
      </w:r>
      <w:r>
        <w:rPr>
          <w:rFonts w:hint="eastAsia"/>
        </w:rPr>
        <w:t>　　图 28： 电信和信息技术</w:t>
      </w:r>
      <w:r>
        <w:rPr>
          <w:rFonts w:hint="eastAsia"/>
        </w:rPr>
        <w:br/>
      </w:r>
      <w:r>
        <w:rPr>
          <w:rFonts w:hint="eastAsia"/>
        </w:rPr>
        <w:t>　　图 29： 零售和电子商务</w:t>
      </w:r>
      <w:r>
        <w:rPr>
          <w:rFonts w:hint="eastAsia"/>
        </w:rPr>
        <w:br/>
      </w:r>
      <w:r>
        <w:rPr>
          <w:rFonts w:hint="eastAsia"/>
        </w:rPr>
        <w:t>　　图 30： 运输与物流</w:t>
      </w:r>
      <w:r>
        <w:rPr>
          <w:rFonts w:hint="eastAsia"/>
        </w:rPr>
        <w:br/>
      </w:r>
      <w:r>
        <w:rPr>
          <w:rFonts w:hint="eastAsia"/>
        </w:rPr>
        <w:t>　　图 31： 媒体与娱乐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按应用细分，全球去中心化标识符（DID）市场份额2025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按应用细分，全球去中心化标识符（DID）市场份额2021 &amp; 2025</w:t>
      </w:r>
      <w:r>
        <w:rPr>
          <w:rFonts w:hint="eastAsia"/>
        </w:rPr>
        <w:br/>
      </w:r>
      <w:r>
        <w:rPr>
          <w:rFonts w:hint="eastAsia"/>
        </w:rPr>
        <w:t>　　图 35： 去中心化标识符（DID）中国企业SWOT分析</w:t>
      </w:r>
      <w:r>
        <w:rPr>
          <w:rFonts w:hint="eastAsia"/>
        </w:rPr>
        <w:br/>
      </w:r>
      <w:r>
        <w:rPr>
          <w:rFonts w:hint="eastAsia"/>
        </w:rPr>
        <w:t>　　图 36： 去中心化标识符（DID）产业链</w:t>
      </w:r>
      <w:r>
        <w:rPr>
          <w:rFonts w:hint="eastAsia"/>
        </w:rPr>
        <w:br/>
      </w:r>
      <w:r>
        <w:rPr>
          <w:rFonts w:hint="eastAsia"/>
        </w:rPr>
        <w:t>　　图 37： 去中心化标识符（DID）行业采购模式分析</w:t>
      </w:r>
      <w:r>
        <w:rPr>
          <w:rFonts w:hint="eastAsia"/>
        </w:rPr>
        <w:br/>
      </w:r>
      <w:r>
        <w:rPr>
          <w:rFonts w:hint="eastAsia"/>
        </w:rPr>
        <w:t>　　图 38： 去中心化标识符（DID）行业生产模式</w:t>
      </w:r>
      <w:r>
        <w:rPr>
          <w:rFonts w:hint="eastAsia"/>
        </w:rPr>
        <w:br/>
      </w:r>
      <w:r>
        <w:rPr>
          <w:rFonts w:hint="eastAsia"/>
        </w:rPr>
        <w:t>　　图 39： 去中心化标识符（DID）行业销售模式分析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8196623984e98" w:history="1">
        <w:r>
          <w:rPr>
            <w:rStyle w:val="Hyperlink"/>
          </w:rPr>
          <w:t>2026-2032年全球与中国去中心化标识符（DID）发展现状及前景趋势分析报告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8196623984e98" w:history="1">
        <w:r>
          <w:rPr>
            <w:rStyle w:val="Hyperlink"/>
          </w:rPr>
          <w:t>https://www.20087.com/9/03/QuZhongXinHuaBiaoShiFu-DID-HangYeQianJingFenXi.html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化和去中心化、去中心化的命令、先执行后判断的循环结构是、去中心化的定义、c语言的标识符分为哪三类、去中心化是一个全新的概念吗、为什么要去中心化、去中心化的本质含义解析、数据结构三要素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8af2782bd4328" w:history="1">
      <w:r>
        <w:rPr>
          <w:rStyle w:val="Hyperlink"/>
        </w:rPr>
        <w:t>2026-2032年全球与中国去中心化标识符（DID）发展现状及前景趋势分析报告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uZhongXinHuaBiaoShiFu-DID-HangYeQianJingFenXi.html" TargetMode="External" Id="Reab819662398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uZhongXinHuaBiaoShiFu-DID-HangYeQianJingFenXi.html" TargetMode="External" Id="Rfb28af2782bd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2026-01-01T03:30:53Z</dcterms:created>
  <dcterms:modified xsi:type="dcterms:W3CDTF">2026-01-01T04:30:53Z</dcterms:modified>
  <dc:subject>2026-2032年全球与中国去中心化标识符（DID）发展现状及前景趋势分析报告</dc:subject>
  <dc:title>2026-2032年全球与中国去中心化标识符（DID）发展现状及前景趋势分析报告</dc:title>
  <cp:keywords>2026-2032年全球与中国去中心化标识符（DID）发展现状及前景趋势分析报告</cp:keywords>
  <dc:description>2026-2032年全球与中国去中心化标识符（DID）发展现状及前景趋势分析报告</dc:description>
</cp:coreProperties>
</file>