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810f175584766" w:history="1">
              <w:r>
                <w:rPr>
                  <w:rStyle w:val="Hyperlink"/>
                </w:rPr>
                <w:t>2026-2032年全球与中国自动驾驶边缘AI行业研究及前景趋势分析报告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810f175584766" w:history="1">
              <w:r>
                <w:rPr>
                  <w:rStyle w:val="Hyperlink"/>
                </w:rPr>
                <w:t>2026-2032年全球与中国自动驾驶边缘AI行业研究及前景趋势分析报告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810f175584766" w:history="1">
                <w:r>
                  <w:rPr>
                    <w:rStyle w:val="Hyperlink"/>
                  </w:rPr>
                  <w:t>https://www.20087.com/6/65/ZiDongJiaShiBianYuanAIHangYeFaZhanQianJing.html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驾驶边缘AI指部署于车辆本地的专用人工智能计算平台，用于实时处理摄像头、雷达、激光雷达等传感器数据，实现环境感知、路径规划与控制决策。自动驾驶边缘AI采用异构计算架构（CPU+GPU+NPU），支持L2+/L3级辅助驾驶功能，并通过OTA持续迭代算法模型。行业聚焦算力功耗比、功能安全（ISO 26262 ASIL-D）及恶劣天气下的鲁棒性提升。然而，复杂城市场景中的长尾问题（如突发障碍物、非标交通行为）仍挑战现有模型泛化能力。</w:t>
      </w:r>
      <w:r>
        <w:rPr>
          <w:rFonts w:hint="eastAsia"/>
        </w:rPr>
        <w:br/>
      </w:r>
      <w:r>
        <w:rPr>
          <w:rFonts w:hint="eastAsia"/>
        </w:rPr>
        <w:t>　　未来，自动驾驶边缘AI将向超融合架构与车路云协同深化。市场调研网认为，神经形态计算芯片可模拟人脑低功耗处理模式；联邦学习技术使车队在保护隐私前提下共享经验。在V2X生态中，边缘AI将融合路侧单元（RSU）数据，扩展感知视距。此外，可解释AI（XAI）模块将增强决策透明度，提升用户信任。随着L4级自动驾驶试点扩大，边缘AI将从“车载计算单元”升级为“移动智能体大脑”，在智慧城市交通系统中承担实时协同决策核心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5810f175584766" w:history="1">
        <w:r>
          <w:rPr>
            <w:rStyle w:val="Hyperlink"/>
          </w:rPr>
          <w:t>2026-2032年全球与中国自动驾驶边缘AI行业研究及前景趋势分析报告</w:t>
        </w:r>
      </w:hyperlink>
      <w:r>
        <w:rPr>
          <w:rFonts w:hint="eastAsia"/>
        </w:rPr>
        <w:t>》，2025年自动驾驶边缘AI行业市场规模达 亿元，预计2032年市场规模将达 亿元，期间年均复合增长率（CAGR）达 %。报告基于科学的市场调研与数据分析，全面解析了自动驾驶边缘AI行业的市场规模、市场需求及发展现状。报告深入探讨了自动驾驶边缘AI产业链结构、细分市场特点及技术发展方向，并结合宏观经济环境与消费者需求变化，对自动驾驶边缘AI行业前景与未来趋势进行了科学预测，揭示了潜在增长空间。通过对自动驾驶边缘AI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按产品类型细分，全球自动驾驶边缘AI市场规模2021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语音处理</w:t>
      </w:r>
      <w:r>
        <w:rPr>
          <w:rFonts w:hint="eastAsia"/>
        </w:rPr>
        <w:br/>
      </w:r>
      <w:r>
        <w:rPr>
          <w:rFonts w:hint="eastAsia"/>
        </w:rPr>
        <w:t>　　　　1.3.3 机器视觉</w:t>
      </w:r>
      <w:r>
        <w:rPr>
          <w:rFonts w:hint="eastAsia"/>
        </w:rPr>
        <w:br/>
      </w:r>
      <w:r>
        <w:rPr>
          <w:rFonts w:hint="eastAsia"/>
        </w:rPr>
        <w:t>　　　　1.3.4 传感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按应用细分，全球自动驾驶边缘AI市场规模2021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自动驾驶边缘AI行业发展总体概况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自动驾驶边缘AI行业发展主要特点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自动驾驶边缘AI行业发展影响因素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自动驾驶边缘AI有利因素</w:t>
      </w:r>
      <w:r>
        <w:rPr>
          <w:rFonts w:hint="eastAsia"/>
        </w:rPr>
        <w:br/>
      </w:r>
      <w:r>
        <w:rPr>
          <w:rFonts w:hint="eastAsia"/>
        </w:rPr>
        <w:t>　　　　1.5.3 .2 自动驾驶边缘AI不利因素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全球市场，近三年自动驾驶边缘AI主要企业占有率及排名（按销量）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自动驾驶边缘AI主要企业在国际市场占有率（按销量，2023-2026）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2025年自动驾驶边缘AI主要企业在国际市场排名（按销量）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全球市场主要企业自动驾驶边缘AI销量（2023-2026）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全球市场，近三年自动驾驶边缘AI主要企业占有率及排名（按收入）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自动驾驶边缘AI主要企业在国际市场占有率（按收入，2023-2026）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2025年自动驾驶边缘AI主要企业在国际市场排名（按收入）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全球市场主要企业自动驾驶边缘AI销售收入（2023-2026）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全球市场主要企业自动驾驶边缘AI销售价格（2023-2026）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中国市场，近三年自动驾驶边缘AI主要企业占有率及排名（按销量）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自动驾驶边缘AI主要企业在中国市场占有率（按销量，2023-2026）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2025年自动驾驶边缘AI主要企业在中国市场排名（按销量）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中国市场主要企业自动驾驶边缘AI销量（2023-2026）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中国市场，近三年自动驾驶边缘AI主要企业占有率及排名（按收入）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自动驾驶边缘AI主要企业在中国市场占有率（按收入，2023-2026）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2025年自动驾驶边缘AI主要企业在中国市场排名（按收入）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中国市场主要企业自动驾驶边缘AI销售收入（2023-2026）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全球主要厂商自动驾驶边缘AI总部及产地分布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全球主要厂商成立时间及自动驾驶边缘AI商业化日期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全球主要厂商自动驾驶边缘AI产品类型及应用</w:t>
      </w:r>
      <w:r>
        <w:rPr>
          <w:rFonts w:hint="eastAsia"/>
        </w:rPr>
        <w:br/>
      </w:r>
      <w:r>
        <w:rPr>
          <w:rFonts w:hint="eastAsia"/>
        </w:rPr>
        <w:t>　　2.9 自动驾驶边缘AI行业集中度、竞争程度分析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自动驾驶边缘AI行业集中度分析：2025年全球Top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全球自动驾驶边缘AI第一梯队、第二梯队和第三梯队生产商（品牌）及市场份额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全球自动驾驶边缘AI总体规模分析</w:t>
      </w:r>
      <w:r>
        <w:rPr>
          <w:rFonts w:hint="eastAsia"/>
        </w:rPr>
        <w:br/>
      </w:r>
      <w:r>
        <w:rPr>
          <w:rFonts w:hint="eastAsia"/>
        </w:rPr>
        <w:t>　　3.1 全球自动驾驶边缘AI供需现状及预测（2021-2032）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全球自动驾驶边缘AI产能、产量、产能利用率及发展趋势（2021-2032）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全球自动驾驶边缘AI产量、需求量及发展趋势（2021-2032）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全球主要地区自动驾驶边缘AI产量及发展趋势（2021-2032）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全球主要地区自动驾驶边缘AI产量（2021-2026）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全球主要地区自动驾驶边缘AI产量（2027-2032）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全球主要地区自动驾驶边缘AI产量市场份额（2021-2032）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中国自动驾驶边缘AI供需现状及预测（2021-2032）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中国自动驾驶边缘AI产能、产量、产能利用率及发展趋势（2021-2032）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中国自动驾驶边缘AI产量、市场需求量及发展趋势（2021-2032）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中国市场自动驾驶边缘AI进出口（2021-2032）</w:t>
      </w:r>
      <w:r>
        <w:rPr>
          <w:rFonts w:hint="eastAsia"/>
        </w:rPr>
        <w:br/>
      </w:r>
      <w:r>
        <w:rPr>
          <w:rFonts w:hint="eastAsia"/>
        </w:rPr>
        <w:t>　　3.4 全球自动驾驶边缘AI销量及销售额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全球市场自动驾驶边缘AI销售额（2021-2032）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全球市场自动驾驶边缘AI销量（2021-2032）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全球市场自动驾驶边缘AI价格趋势（2021-2032）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全球自动驾驶边缘AI主要地区分析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全球主要地区自动驾驶边缘AI市场规模分析：2021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全球主要地区自动驾驶边缘AI销售收入及市场份额（2021-2026）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全球主要地区自动驾驶边缘AI销售收入预测（2027-2032）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全球主要地区自动驾驶边缘AI销量分析：2021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全球主要地区自动驾驶边缘AI销量及市场份额（2021-2026）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全球主要地区自动驾驶边缘AI销量及市场份额预测（2027-2032）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北美市场自动驾驶边缘AI销量、收入及增长率（2021-2032）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欧洲市场自动驾驶边缘AI销量、收入及增长率（2021-2032）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中国市场自动驾驶边缘AI销量、收入及增长率（2021-2032）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日本市场自动驾驶边缘AI销量、收入及增长率（2021-2032）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东南亚市场自动驾驶边缘AI销量、收入及增长率（2021-2032）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印度市场自动驾驶边缘AI销量、收入及增长率（2021-2032）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南美市场自动驾驶边缘AI销量、收入及增长率（2021-2032）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中东市场自动驾驶边缘AI销量、收入及增长率（2021-2032）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自动驾驶边缘AI销量、收入、价格及毛利率（2021-2026）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自动驾驶边缘AI销量、收入、价格及毛利率（2021-2026）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自动驾驶边缘AI销量、收入、价格及毛利率（2021-2026）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自动驾驶边缘AI销量、收入、价格及毛利率（2021-2026）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自动驾驶边缘AI销量、收入、价格及毛利率（2021-2026）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自动驾驶边缘AI销量、收入、价格及毛利率（2021-2026）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自动驾驶边缘AI销量、收入、价格及毛利率（2021-2026）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自动驾驶边缘AI销量、收入、价格及毛利率（2021-2026）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自动驾驶边缘AI销量、收入、价格及毛利率（2021-2026）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自动驾驶边缘AI销量、收入、价格及毛利率（2021-2026）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自动驾驶边缘AI销量、收入、价格及毛利率（2021-2026）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自动驾驶边缘AI销量、收入、价格及毛利率（2021-2026）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自动驾驶边缘AI销量、收入、价格及毛利率（2021-2026）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自动驾驶边缘AI销量、收入、价格及毛利率（2021-2026）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不同产品类型自动驾驶边缘AI分析</w:t>
      </w:r>
      <w:r>
        <w:rPr>
          <w:rFonts w:hint="eastAsia"/>
        </w:rPr>
        <w:br/>
      </w:r>
      <w:r>
        <w:rPr>
          <w:rFonts w:hint="eastAsia"/>
        </w:rPr>
        <w:t>　　6.1 全球不同产品类型自动驾驶边缘AI销量（2021-2032）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全球不同产品类型自动驾驶边缘AI销量及市场份额（2021-2026）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全球不同产品类型自动驾驶边缘AI销量预测（2027-2032）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全球不同产品类型自动驾驶边缘AI收入（2021-2032）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全球不同产品类型自动驾驶边缘AI收入及市场份额（2021-2026）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全球不同产品类型自动驾驶边缘AI收入预测（2027-2032）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全球不同产品类型自动驾驶边缘AI价格走势（2021-2032）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中国不同产品类型自动驾驶边缘AI销量（2021-2032）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中国不同产品类型自动驾驶边缘AI销量及市场份额（2021-2026）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中国不同产品类型自动驾驶边缘AI销量预测（2027-2032）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中国不同产品类型自动驾驶边缘AI收入（2021-2032）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中国不同产品类型自动驾驶边缘AI收入及市场份额（2021-2026）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中国不同产品类型自动驾驶边缘AI收入预测（2027-2032）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不同应用自动驾驶边缘AI分析</w:t>
      </w:r>
      <w:r>
        <w:rPr>
          <w:rFonts w:hint="eastAsia"/>
        </w:rPr>
        <w:br/>
      </w:r>
      <w:r>
        <w:rPr>
          <w:rFonts w:hint="eastAsia"/>
        </w:rPr>
        <w:t>　　7.1 全球不同应用自动驾驶边缘AI销量（2021-2032）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全球不同应用自动驾驶边缘AI销量及市场份额（2021-2026）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全球不同应用自动驾驶边缘AI销量预测（2027-2032）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全球不同应用自动驾驶边缘AI收入（2021-2032）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全球不同应用自动驾驶边缘AI收入及市场份额（2021-2026）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全球不同应用自动驾驶边缘AI收入预测（2027-2032）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全球不同应用自动驾驶边缘AI价格走势（2021-2032）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中国不同应用自动驾驶边缘AI销量（2021-2032）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中国不同应用自动驾驶边缘AI销量及市场份额（2021-2026）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中国不同应用自动驾驶边缘AI销量预测（2027-2032）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中国不同应用自动驾驶边缘AI收入（2021-2032）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中国不同应用自动驾驶边缘AI收入及市场份额（2021-2026）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中国不同应用自动驾驶边缘AI收入预测（2027-2032）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自动驾驶边缘AI行业发展趋势</w:t>
      </w:r>
      <w:r>
        <w:rPr>
          <w:rFonts w:hint="eastAsia"/>
        </w:rPr>
        <w:br/>
      </w:r>
      <w:r>
        <w:rPr>
          <w:rFonts w:hint="eastAsia"/>
        </w:rPr>
        <w:t>　　8.2 自动驾驶边缘AI行业主要驱动因素</w:t>
      </w:r>
      <w:r>
        <w:rPr>
          <w:rFonts w:hint="eastAsia"/>
        </w:rPr>
        <w:br/>
      </w:r>
      <w:r>
        <w:rPr>
          <w:rFonts w:hint="eastAsia"/>
        </w:rPr>
        <w:t>　　8.3 自动驾驶边缘AI中国企业SWOT分析</w:t>
      </w:r>
      <w:r>
        <w:rPr>
          <w:rFonts w:hint="eastAsia"/>
        </w:rPr>
        <w:br/>
      </w:r>
      <w:r>
        <w:rPr>
          <w:rFonts w:hint="eastAsia"/>
        </w:rPr>
        <w:t>　　8.4 中国自动驾驶边缘AI行业政策环境分析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自动驾驶边缘AI行业产业链简介</w:t>
      </w:r>
      <w:r>
        <w:rPr>
          <w:rFonts w:hint="eastAsia"/>
        </w:rPr>
        <w:br/>
      </w:r>
      <w:r>
        <w:rPr>
          <w:rFonts w:hint="eastAsia"/>
        </w:rPr>
        <w:t>　　　　9.1.1 自动驾驶边缘AI行业供应链分析</w:t>
      </w:r>
      <w:r>
        <w:rPr>
          <w:rFonts w:hint="eastAsia"/>
        </w:rPr>
        <w:br/>
      </w:r>
      <w:r>
        <w:rPr>
          <w:rFonts w:hint="eastAsia"/>
        </w:rPr>
        <w:t>　　　　9.1.2 自动驾驶边缘AI主要原料及供应情况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自动驾驶边缘AI行业采购模式</w:t>
      </w:r>
      <w:r>
        <w:rPr>
          <w:rFonts w:hint="eastAsia"/>
        </w:rPr>
        <w:br/>
      </w:r>
      <w:r>
        <w:rPr>
          <w:rFonts w:hint="eastAsia"/>
        </w:rPr>
        <w:t>　　9.3 自动驾驶边缘AI行业生产模式</w:t>
      </w:r>
      <w:r>
        <w:rPr>
          <w:rFonts w:hint="eastAsia"/>
        </w:rPr>
        <w:br/>
      </w:r>
      <w:r>
        <w:rPr>
          <w:rFonts w:hint="eastAsia"/>
        </w:rPr>
        <w:t>　　9.4 自动驾驶边缘AI行业销售模式及销售渠道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按产品类型细分，全球自动驾驶边缘AI市场规模2021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按应用细分，全球自动驾驶边缘AI市场规模（CAGR）2021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自动驾驶边缘AI行业发展主要特点</w:t>
      </w:r>
      <w:r>
        <w:rPr>
          <w:rFonts w:hint="eastAsia"/>
        </w:rPr>
        <w:br/>
      </w:r>
      <w:r>
        <w:rPr>
          <w:rFonts w:hint="eastAsia"/>
        </w:rPr>
        <w:t>　　表 4： 自动驾驶边缘AI行业发展有利因素分析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自动驾驶边缘AI行业发展不利因素分析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进入自动驾驶边缘AI行业壁垒</w:t>
      </w:r>
      <w:r>
        <w:rPr>
          <w:rFonts w:hint="eastAsia"/>
        </w:rPr>
        <w:br/>
      </w:r>
      <w:r>
        <w:rPr>
          <w:rFonts w:hint="eastAsia"/>
        </w:rPr>
        <w:t>　　表 7： 自动驾驶边缘AI主要企业在国际市场占有率（按销量，2023-2026）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2025年自动驾驶边缘AI主要企业在国际市场排名（按销量）&amp;（千颗）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全球市场主要企业自动驾驶边缘AI销量（2023-2026）&amp;（千颗）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自动驾驶边缘AI主要企业在国际市场占有率（按收入，2023-2026）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2025年自动驾驶边缘AI主要企业在国际市场排名（按收入）&amp;（万元）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全球市场主要企业自动驾驶边缘AI销售收入（2023-2026）&amp;（万元）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全球市场主要企业自动驾驶边缘AI销售价格（2023-2026）&amp;（元/颗）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自动驾驶边缘AI主要企业在中国市场占有率（按销量，2023-2026）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2025年自动驾驶边缘AI主要企业在中国市场排名（按销量）&amp;（千颗）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中国市场主要企业自动驾驶边缘AI销量（2023-2026）&amp;（千颗）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自动驾驶边缘AI主要企业在中国市场占有率（按收入，2023-2026）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2025年自动驾驶边缘AI主要企业在中国市场排名（按收入）&amp;（万元）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中国市场主要企业自动驾驶边缘AI销售收入（2023-2026）&amp;（万元）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全球主要厂商自动驾驶边缘AI总部及产地分布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全球主要厂商成立时间及自动驾驶边缘AI商业化日期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全球主要厂商自动驾驶边缘AI产品类型及应用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2025年全球自动驾驶边缘AI主要厂商市场地位（第一梯队、第二梯队和第三梯队）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全球自动驾驶边缘AI市场投资、并购等现状分析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全球主要地区自动驾驶边缘AI产量增速（CAGR）：（2021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全球主要地区自动驾驶边缘AI产量（2021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全球主要地区自动驾驶边缘AI产量（2021-2026）&amp;（千颗）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全球主要地区自动驾驶边缘AI产量（2027-2032）&amp;（千颗）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全球主要地区自动驾驶边缘AI产量市场份额（2021-2026）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全球主要地区自动驾驶边缘AI产量市场份额（2027-2032）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中国市场自动驾驶边缘AI产量、销量、进出口（2021-2026）&amp;（千颗）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中国市场自动驾驶边缘AI产量、销量、进出口预测（2027-2032）&amp;（千颗）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全球主要地区自动驾驶边缘AI销售收入增速：（2021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全球主要地区自动驾驶边缘AI销售收入（2021-2026）&amp;（万元）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全球主要地区自动驾驶边缘AI销售收入市场份额（2021-2026）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全球主要地区自动驾驶边缘AI收入（2027-2032）&amp;（万元）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全球主要地区自动驾驶边缘AI收入市场份额（2027-2032）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全球主要地区自动驾驶边缘AI销量（千颗）：2021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全球主要地区自动驾驶边缘AI销量（2021-2026）&amp;（千颗）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全球主要地区自动驾驶边缘AI销量市场份额（2021-2026）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全球主要地区自动驾驶边缘AI销量（2027-2032）&amp;（千颗）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全球主要地区自动驾驶边缘AI销量份额（2027-2032）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自动驾驶边缘AI销量（千颗）、收入（万元）、价格（元/颗）及毛利率（2021-2026）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自动驾驶边缘AI销量（千颗）、收入（万元）、价格（元/颗）及毛利率（2021-2026）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自动驾驶边缘AI销量（千颗）、收入（万元）、价格（元/颗）及毛利率（2021-2026）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自动驾驶边缘AI销量（千颗）、收入（万元）、价格（元/颗）及毛利率（2021-2026）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自动驾驶边缘AI销量（千颗）、收入（万元）、价格（元/颗）及毛利率（2021-2026）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自动驾驶边缘AI销量（千颗）、收入（万元）、价格（元/颗）及毛利率（2021-2026）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自动驾驶边缘AI销量（千颗）、收入（万元）、价格（元/颗）及毛利率（2021-2026）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自动驾驶边缘AI销量（千颗）、收入（万元）、价格（元/颗）及毛利率（2021-2026）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自动驾驶边缘AI销量（千颗）、收入（万元）、价格（元/颗）及毛利率（2021-2026）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自动驾驶边缘AI销量（千颗）、收入（万元）、价格（元/颗）及毛利率（2021-2026）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自动驾驶边缘AI销量（千颗）、收入（万元）、价格（元/颗）及毛利率（2021-2026）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自动驾驶边缘AI销量（千颗）、收入（万元）、价格（元/颗）及毛利率（2021-2026）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自动驾驶边缘AI销量（千颗）、收入（万元）、价格（元/颗）及毛利率（2021-2026）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自动驾驶边缘AI销量（千颗）、收入（万元）、价格（元/颗）及毛利率（2021-2026）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全球不同产品类型自动驾驶边缘AI销量（2021-2026）&amp;（千颗）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114： 全球不同产品类型自动驾驶边缘AI销量市场份额（2021-2026）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全球不同产品类型自动驾驶边缘AI销量预测（2027-2032）&amp;（千颗）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全球市场不同产品类型自动驾驶边缘AI销量市场份额预测（2027-2032）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全球不同产品类型自动驾驶边缘AI收入（2021-2026）&amp;（万元）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全球不同产品类型自动驾驶边缘AI收入市场份额（2021-2026）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全球不同产品类型自动驾驶边缘AI收入预测（2027-2032）&amp;（万元）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全球不同产品类型自动驾驶边缘AI收入市场份额预测（2027-2032）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中国不同产品类型自动驾驶边缘AI销量（2021-2026）&amp;（千颗）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122： 中国不同产品类型自动驾驶边缘AI销量市场份额（2021-2026）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中国不同产品类型自动驾驶边缘AI销量预测（2027-2032）&amp;（千颗）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全球市场不同产品类型自动驾驶边缘AI销量市场份额预测（2027-2032）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中国不同产品类型自动驾驶边缘AI收入（2021-2026）&amp;（万元）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中国不同产品类型自动驾驶边缘AI收入市场份额（2021-2026）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中国不同产品类型自动驾驶边缘AI收入预测（2027-2032）&amp;（万元）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中国不同产品类型自动驾驶边缘AI收入市场份额预测（2027-2032）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全球不同应用自动驾驶边缘AI销量（2021-2026）&amp;（千颗）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130： 全球不同应用自动驾驶边缘AI销量市场份额（2021-2026）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全球不同应用自动驾驶边缘AI销量预测（2027-2032）&amp;（千颗）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132： 全球市场不同应用自动驾驶边缘AI销量市场份额预测（2027-2032）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全球不同应用自动驾驶边缘AI收入（2021-2026）&amp;（万元）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全球不同应用自动驾驶边缘AI收入市场份额（2021-2026）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全球不同应用自动驾驶边缘AI收入预测（2027-2032）&amp;（万元）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全球不同应用自动驾驶边缘AI收入市场份额预测（2027-2032）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中国不同应用自动驾驶边缘AI销量（2021-2026）&amp;（千颗）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138： 中国不同应用自动驾驶边缘AI销量市场份额（2021-2026）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中国不同应用自动驾驶边缘AI销量预测（2027-2032）&amp;（千颗）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140： 中国市场不同应用自动驾驶边缘AI销量市场份额预测（2027-2032）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中国不同应用自动驾驶边缘AI收入（2021-2026）&amp;（万元）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中国不同应用自动驾驶边缘AI收入市场份额（2021-2026）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中国不同应用自动驾驶边缘AI收入预测（2027-2032）&amp;（万元）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中国不同应用自动驾驶边缘AI收入市场份额预测（2027-2032）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自动驾驶边缘AI行业发展趋势</w:t>
      </w:r>
      <w:r>
        <w:rPr>
          <w:rFonts w:hint="eastAsia"/>
        </w:rPr>
        <w:br/>
      </w:r>
      <w:r>
        <w:rPr>
          <w:rFonts w:hint="eastAsia"/>
        </w:rPr>
        <w:t>　　表 146： 自动驾驶边缘AI行业主要驱动因素</w:t>
      </w:r>
      <w:r>
        <w:rPr>
          <w:rFonts w:hint="eastAsia"/>
        </w:rPr>
        <w:br/>
      </w:r>
      <w:r>
        <w:rPr>
          <w:rFonts w:hint="eastAsia"/>
        </w:rPr>
        <w:t>　　表 147： 自动驾驶边缘AI行业供应链分析</w:t>
      </w:r>
      <w:r>
        <w:rPr>
          <w:rFonts w:hint="eastAsia"/>
        </w:rPr>
        <w:br/>
      </w:r>
      <w:r>
        <w:rPr>
          <w:rFonts w:hint="eastAsia"/>
        </w:rPr>
        <w:t>　　表 148： 自动驾驶边缘AI上游原料供应商</w:t>
      </w:r>
      <w:r>
        <w:rPr>
          <w:rFonts w:hint="eastAsia"/>
        </w:rPr>
        <w:br/>
      </w:r>
      <w:r>
        <w:rPr>
          <w:rFonts w:hint="eastAsia"/>
        </w:rPr>
        <w:t>　　表 149： 自动驾驶边缘AI主要地区不同应用客户分析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自动驾驶边缘AI典型经销商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自动驾驶边缘AI产品图片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全球不同产品类型自动驾驶边缘AI销售额2021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全球不同产品类型自动驾驶边缘AI市场份额2025 &amp; 2032</w:t>
      </w:r>
      <w:r>
        <w:rPr>
          <w:rFonts w:hint="eastAsia"/>
        </w:rPr>
        <w:br/>
      </w:r>
      <w:r>
        <w:rPr>
          <w:rFonts w:hint="eastAsia"/>
        </w:rPr>
        <w:t>　　图 4： 语音处理产品图片</w:t>
      </w:r>
      <w:r>
        <w:rPr>
          <w:rFonts w:hint="eastAsia"/>
        </w:rPr>
        <w:br/>
      </w:r>
      <w:r>
        <w:rPr>
          <w:rFonts w:hint="eastAsia"/>
        </w:rPr>
        <w:t>　　图 5： 机器视觉产品图片</w:t>
      </w:r>
      <w:r>
        <w:rPr>
          <w:rFonts w:hint="eastAsia"/>
        </w:rPr>
        <w:br/>
      </w:r>
      <w:r>
        <w:rPr>
          <w:rFonts w:hint="eastAsia"/>
        </w:rPr>
        <w:t>　　图 6： 传感产品图片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全球不同应用自动驾驶边缘AI市场份额2025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2025年全球前五大生产商自动驾驶边缘AI市场份额</w:t>
      </w:r>
      <w:r>
        <w:rPr>
          <w:rFonts w:hint="eastAsia"/>
        </w:rPr>
        <w:br/>
      </w:r>
      <w:r>
        <w:rPr>
          <w:rFonts w:hint="eastAsia"/>
        </w:rPr>
        <w:t>　　图 12： 2025年全球自动驾驶边缘AI第一梯队、第二梯队和第三梯队厂商及市场份额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全球自动驾驶边缘AI产能、产量、产能利用率及发展趋势（2021-2032）&amp;（千颗）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14： 全球自动驾驶边缘AI产量、需求量及发展趋势（2021-2032）&amp;（千颗）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15： 全球主要地区自动驾驶边缘AI产量市场份额（2021-2032）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中国自动驾驶边缘AI产能、产量、产能利用率及发展趋势（2021-2032）&amp;（千颗）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中国自动驾驶边缘AI产量、市场需求量及发展趋势（2021-2032）&amp;（千颗）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全球自动驾驶边缘AI市场销售额及增长率：（2021-2032）&amp;（万元）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全球市场自动驾驶边缘AI市场规模：2021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全球市场自动驾驶边缘AI销量及增长率（2021-2032）&amp;（千颗）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全球市场自动驾驶边缘AI价格趋势（2021-2032）&amp;（元/颗）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22： 全球主要地区自动驾驶边缘AI销售收入（2021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全球主要地区自动驾驶边缘AI销售收入市场份额（2021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北美市场自动驾驶边缘AI销量及增长率（2021-2032）&amp;（千颗）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25： 北美市场自动驾驶边缘AI收入及增长率（2021-2032）&amp;（万元）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欧洲市场自动驾驶边缘AI销量及增长率（2021-2032）&amp;（千颗）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欧洲市场自动驾驶边缘AI收入及增长率（2021-2032）&amp;（万元）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中国市场自动驾驶边缘AI销量及增长率（2021-2032）&amp;（千颗）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中国市场自动驾驶边缘AI收入及增长率（2021-2032）&amp;（万元）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日本市场自动驾驶边缘AI销量及增长率（2021-2032）&amp;（千颗）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日本市场自动驾驶边缘AI收入及增长率（2021-2032）&amp;（万元）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东南亚市场自动驾驶边缘AI销量及增长率（2021-2032）&amp;（千颗）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东南亚市场自动驾驶边缘AI收入及增长率（2021-2032）&amp;（万元）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印度市场自动驾驶边缘AI销量及增长率（2021-2032）&amp;（千颗）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印度市场自动驾驶边缘AI收入及增长率（2021-2032）&amp;（万元）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南美市场自动驾驶边缘AI销量及增长率（2021-2032）&amp;（千颗）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南美市场自动驾驶边缘AI收入及增长率（2021-2032）&amp;（万元）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中东市场自动驾驶边缘AI销量及增长率（2021-2032）&amp;（千颗）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中东市场自动驾驶边缘AI收入及增长率（2021-2032）&amp;（万元）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全球不同产品类型自动驾驶边缘AI价格走势（2021-2032）&amp;（元/颗）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41： 全球不同应用自动驾驶边缘AI价格走势（2021-2032）&amp;（元/颗）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42： 自动驾驶边缘AI中国企业SWOT分析</w:t>
      </w:r>
      <w:r>
        <w:rPr>
          <w:rFonts w:hint="eastAsia"/>
        </w:rPr>
        <w:br/>
      </w:r>
      <w:r>
        <w:rPr>
          <w:rFonts w:hint="eastAsia"/>
        </w:rPr>
        <w:t>　　图 43： 自动驾驶边缘AI产业链</w:t>
      </w:r>
      <w:r>
        <w:rPr>
          <w:rFonts w:hint="eastAsia"/>
        </w:rPr>
        <w:br/>
      </w:r>
      <w:r>
        <w:rPr>
          <w:rFonts w:hint="eastAsia"/>
        </w:rPr>
        <w:t>　　图 44： 自动驾驶边缘AI行业采购模式分析</w:t>
      </w:r>
      <w:r>
        <w:rPr>
          <w:rFonts w:hint="eastAsia"/>
        </w:rPr>
        <w:br/>
      </w:r>
      <w:r>
        <w:rPr>
          <w:rFonts w:hint="eastAsia"/>
        </w:rPr>
        <w:t>　　图 45： 自动驾驶边缘AI行业生产模式</w:t>
      </w:r>
      <w:r>
        <w:rPr>
          <w:rFonts w:hint="eastAsia"/>
        </w:rPr>
        <w:br/>
      </w:r>
      <w:r>
        <w:rPr>
          <w:rFonts w:hint="eastAsia"/>
        </w:rPr>
        <w:t>　　图 46： 自动驾驶边缘AI行业销售模式分析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810f175584766" w:history="1">
        <w:r>
          <w:rPr>
            <w:rStyle w:val="Hyperlink"/>
          </w:rPr>
          <w:t>2026-2032年全球与中国自动驾驶边缘AI行业研究及前景趋势分析报告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810f175584766" w:history="1">
        <w:r>
          <w:rPr>
            <w:rStyle w:val="Hyperlink"/>
          </w:rPr>
          <w:t>https://www.20087.com/6/65/ZiDongJiaShiBianYuanAIHangYeFaZhanQianJing.html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热点：自动驾驶 边缘云、自动驾驶场景、自动驾驶ui、自动驾驶l、自动驾驶位置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e5bdac5fb4507" w:history="1">
      <w:r>
        <w:rPr>
          <w:rStyle w:val="Hyperlink"/>
        </w:rPr>
        <w:t>2026-2032年全球与中国自动驾驶边缘AI行业研究及前景趋势分析报告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ZiDongJiaShiBianYuanAIHangYeFaZhanQianJing.html" TargetMode="External" Id="R015810f17558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ZiDongJiaShiBianYuanAIHangYeFaZhanQianJing.html" TargetMode="External" Id="R75ae5bdac5fb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2026-03-24T03:03:41Z</dcterms:created>
  <dcterms:modified xsi:type="dcterms:W3CDTF">2026-03-24T04:03:41Z</dcterms:modified>
  <dc:subject>2026-2032年全球与中国自动驾驶边缘AI行业研究及前景趋势分析报告</dc:subject>
  <dc:title>2026-2032年全球与中国自动驾驶边缘AI行业研究及前景趋势分析报告</dc:title>
  <cp:keywords>2026-2032年全球与中国自动驾驶边缘AI行业研究及前景趋势分析报告</cp:keywords>
  <dc:description>2026-2032年全球与中国自动驾驶边缘AI行业研究及前景趋势分析报告</dc:description>
</cp:coreProperties>
</file>