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1a43ff0614bb7" w:history="1">
              <w:r>
                <w:rPr>
                  <w:rStyle w:val="Hyperlink"/>
                </w:rPr>
                <w:t>2022-2028年全球与中国执法生物识别行业发展深度调研与未来趋势预测报告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1a43ff0614bb7" w:history="1">
              <w:r>
                <w:rPr>
                  <w:rStyle w:val="Hyperlink"/>
                </w:rPr>
                <w:t>2022-2028年全球与中国执法生物识别行业发展深度调研与未来趋势预测报告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1a43ff0614bb7" w:history="1">
                <w:r>
                  <w:rPr>
                    <w:rStyle w:val="Hyperlink"/>
                  </w:rPr>
                  <w:t>https://www.20087.com/7/26/ZhiFaShengWuShiBieHangYeFaZhanQu.html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生物识别是一种利用生物特征进行身份识别的技术，广泛应用于公共安全、边境管理、司法鉴定等领域。其主要功能是通过采集和分析指纹、虹膜、面部等生物特征信息，实现快速准确的身份验证。随着生物识别技术和信息技术的发展，执法生物识别系统的性能和应用范围不断扩展，如通过采用高精度传感器和先进的图像处理算法，提高了识别的准确性和速度。当前市场上出现了多种类型的执法生物识别产品，包括指纹识别仪、虹膜扫描仪等，能够适应不同应用场景的需求。此外，随着生产工艺的改进，执法生物识别系统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执法生物识别的发展将更加注重智能化与隐私保护。一方面，随着人工智能技术和大数据的应用，智能执法生物识别系统将能够通过机器学习算法，实现更加精准的身份识别和行为分析，提高系统的智能化水平。另一方面，随着对隐私保护需求的增加，执法生物识别将更加注重隐私保护设计，通过引入匿名化技术和数据加密技术，确保个人信息的安全。此外，随着对系统安全性和可靠性的重视，执法生物识别将更加注重数据安全，通过加强数据管理和权限控制，确保系统的安全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71a43ff0614bb7" w:history="1">
        <w:r>
          <w:rPr>
            <w:rStyle w:val="Hyperlink"/>
          </w:rPr>
          <w:t>2022-2028年全球与中国执法生物识别行业发展深度调研与未来趋势预测报告</w:t>
        </w:r>
      </w:hyperlink>
      <w:r>
        <w:rPr>
          <w:rFonts w:hint="eastAsia"/>
        </w:rPr>
        <w:t>基于科学的市场调研和数据分析，全面剖析了执法生物识别行业现状、市场需求及市场规模。执法生物识别报告探讨了执法生物识别产业链结构，细分市场的特点，并分析了执法生物识别市场前景及发展趋势。通过科学预测，揭示了执法生物识别行业未来的增长潜力。同时，执法生物识别报告还对重点企业进行了研究，评估了各大品牌在市场竞争中的地位，以及行业集中度的变化。执法生物识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执法生物识别市场概述</w:t>
      </w:r>
      <w:r>
        <w:rPr>
          <w:rFonts w:hint="eastAsia"/>
        </w:rPr>
        <w:br/>
      </w:r>
      <w:r>
        <w:rPr>
          <w:rFonts w:hint="eastAsia"/>
        </w:rPr>
        <w:t>　　1.1 执法生物识别市场概述</w:t>
      </w:r>
      <w:r>
        <w:rPr>
          <w:rFonts w:hint="eastAsia"/>
        </w:rPr>
        <w:br/>
      </w:r>
      <w:r>
        <w:rPr>
          <w:rFonts w:hint="eastAsia"/>
        </w:rPr>
        <w:t>　　1.2 不同类型执法生物识别分析</w:t>
      </w:r>
      <w:r>
        <w:rPr>
          <w:rFonts w:hint="eastAsia"/>
        </w:rPr>
        <w:br/>
      </w:r>
      <w:r>
        <w:rPr>
          <w:rFonts w:hint="eastAsia"/>
        </w:rPr>
        <w:t>　　　　1.2.1 指纹识别生物特征学</w:t>
      </w:r>
      <w:r>
        <w:rPr>
          <w:rFonts w:hint="eastAsia"/>
        </w:rPr>
        <w:br/>
      </w:r>
      <w:r>
        <w:rPr>
          <w:rFonts w:hint="eastAsia"/>
        </w:rPr>
        <w:t>　　　　1.2.2 面部识别生物特征</w:t>
      </w:r>
      <w:r>
        <w:rPr>
          <w:rFonts w:hint="eastAsia"/>
        </w:rPr>
        <w:br/>
      </w:r>
      <w:r>
        <w:rPr>
          <w:rFonts w:hint="eastAsia"/>
        </w:rPr>
        <w:t>　　　　1.2.3 虹膜识别生物识别</w:t>
      </w:r>
      <w:r>
        <w:rPr>
          <w:rFonts w:hint="eastAsia"/>
        </w:rPr>
        <w:br/>
      </w:r>
      <w:r>
        <w:rPr>
          <w:rFonts w:hint="eastAsia"/>
        </w:rPr>
        <w:t>　　　　1.2.4 DNA分析生物测定学</w:t>
      </w:r>
      <w:r>
        <w:rPr>
          <w:rFonts w:hint="eastAsia"/>
        </w:rPr>
        <w:br/>
      </w:r>
      <w:r>
        <w:rPr>
          <w:rFonts w:hint="eastAsia"/>
        </w:rPr>
        <w:t>　　1.3 全球市场不同类型执法生物识别规模对比分析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全球市场不同类型执法生物识别规模对比（2017-2021年）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全球不同类型执法生物识别规模及市场份额（2017-2021年）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中国市场不同类型执法生物识别规模对比分析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中国市场不同类型执法生物识别规模对比（2017-2021年）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中国不同类型执法生物识别规模及市场份额（2017-2021年）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执法生物识别市场概述</w:t>
      </w:r>
      <w:r>
        <w:rPr>
          <w:rFonts w:hint="eastAsia"/>
        </w:rPr>
        <w:br/>
      </w:r>
      <w:r>
        <w:rPr>
          <w:rFonts w:hint="eastAsia"/>
        </w:rPr>
        <w:t>　　2.1 执法生物识别主要应用领域分析</w:t>
      </w:r>
      <w:r>
        <w:rPr>
          <w:rFonts w:hint="eastAsia"/>
        </w:rPr>
        <w:br/>
      </w:r>
      <w:r>
        <w:rPr>
          <w:rFonts w:hint="eastAsia"/>
        </w:rPr>
        <w:t>　　　　2.1.2 防御地段</w:t>
      </w:r>
      <w:r>
        <w:rPr>
          <w:rFonts w:hint="eastAsia"/>
        </w:rPr>
        <w:br/>
      </w:r>
      <w:r>
        <w:rPr>
          <w:rFonts w:hint="eastAsia"/>
        </w:rPr>
        <w:t>　　　　2.1.3 合肥光源</w:t>
      </w:r>
      <w:r>
        <w:rPr>
          <w:rFonts w:hint="eastAsia"/>
        </w:rPr>
        <w:br/>
      </w:r>
      <w:r>
        <w:rPr>
          <w:rFonts w:hint="eastAsia"/>
        </w:rPr>
        <w:t>　　2.2 全球执法生物识别主要应用领域对比分析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全球执法生物识别主要应用领域规模（万元）及增长率（2017-2021年）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全球执法生物识别主要应用规模（万元）及增长率（2017-2021年）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中国执法生物识别主要应用领域对比分析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中国执法生物识别主要应用领域规模（万元）及增长率（2017-2021年）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中国执法生物识别主要应用规模（万元）及增长率（2017-2021年）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全球主要地区执法生物识别发展历程及现状分析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全球主要地区执法生物识别现状与未来趋势分析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全球执法生物识别主要地区对比分析（2017-2021年）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全球主要地区执法生物识别规模及对比（2017-2021年）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全球执法生物识别主要地区规模及市场份额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中国执法生物识别规模（万元）及毛利率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全球执法生物识别主要企业竞争分析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全球主要企业执法生物识别规模及市场份额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全球执法生物识别主要企业竞争态势及未来趋势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全球执法生物识别市场集中度</w:t>
      </w:r>
      <w:r>
        <w:rPr>
          <w:rFonts w:hint="eastAsia"/>
        </w:rPr>
        <w:br/>
      </w:r>
      <w:r>
        <w:rPr>
          <w:rFonts w:hint="eastAsia"/>
        </w:rPr>
        <w:t>　　　　4.3.2 全球执法生物识别Top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中国执法生物识别主要企业竞争分析</w:t>
      </w:r>
      <w:r>
        <w:rPr>
          <w:rFonts w:hint="eastAsia"/>
        </w:rPr>
        <w:br/>
      </w:r>
      <w:r>
        <w:rPr>
          <w:rFonts w:hint="eastAsia"/>
        </w:rPr>
        <w:t>　　5.1 中国执法生物识别规模及市场份额（2017-2021年）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中国执法生物识别Top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执法生物识别主要企业现状分析</w:t>
      </w:r>
      <w:r>
        <w:rPr>
          <w:rFonts w:hint="eastAsia"/>
        </w:rPr>
        <w:br/>
      </w:r>
      <w:r>
        <w:rPr>
          <w:rFonts w:hint="eastAsia"/>
        </w:rPr>
        <w:t>　　5.1 Crossmatch?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Crossmatch?执法生物识别规模（万元）及毛利率（2017-2021年）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Crossmatch?主要业务介绍</w:t>
      </w:r>
      <w:r>
        <w:rPr>
          <w:rFonts w:hint="eastAsia"/>
        </w:rPr>
        <w:br/>
      </w:r>
      <w:r>
        <w:rPr>
          <w:rFonts w:hint="eastAsia"/>
        </w:rPr>
        <w:t>　　5.2 4Gid?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4Gid?执法生物识别规模（万元）及毛利率（2017-2021年）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4Gid?主要业务介绍</w:t>
      </w:r>
      <w:r>
        <w:rPr>
          <w:rFonts w:hint="eastAsia"/>
        </w:rPr>
        <w:br/>
      </w:r>
      <w:r>
        <w:rPr>
          <w:rFonts w:hint="eastAsia"/>
        </w:rPr>
        <w:t>　　5.3 3M Cogent?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3M Cogent?执法生物识别规模（万元）及毛利率（2013-2018）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5.3.4 3M Cogent?主要业务介绍</w:t>
      </w:r>
      <w:r>
        <w:rPr>
          <w:rFonts w:hint="eastAsia"/>
        </w:rPr>
        <w:br/>
      </w:r>
      <w:r>
        <w:rPr>
          <w:rFonts w:hint="eastAsia"/>
        </w:rPr>
        <w:t>　　5.4 M2SYS Technology?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M2SYS Technology?执法生物识别规模（万元）及毛利率（2017-2021年）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M2SYS Technology?主要业务介绍</w:t>
      </w:r>
      <w:r>
        <w:rPr>
          <w:rFonts w:hint="eastAsia"/>
        </w:rPr>
        <w:br/>
      </w:r>
      <w:r>
        <w:rPr>
          <w:rFonts w:hint="eastAsia"/>
        </w:rPr>
        <w:t>　　5.5 NEC?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NEC?执法生物识别规模（万元）及毛利率（2017-2021年）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NEC?主要业务介绍</w:t>
      </w:r>
      <w:r>
        <w:rPr>
          <w:rFonts w:hint="eastAsia"/>
        </w:rPr>
        <w:br/>
      </w:r>
      <w:r>
        <w:rPr>
          <w:rFonts w:hint="eastAsia"/>
        </w:rPr>
        <w:t>　　5.6 Safran?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Safran?执法生物识别规模（万元）及毛利率（2017-2021年）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Safran?主要业务介绍</w:t>
      </w:r>
      <w:r>
        <w:rPr>
          <w:rFonts w:hint="eastAsia"/>
        </w:rPr>
        <w:br/>
      </w:r>
      <w:r>
        <w:rPr>
          <w:rFonts w:hint="eastAsia"/>
        </w:rPr>
        <w:t>　　5.7 Aware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Aware执法生物识别规模（万元）及毛利率（2017-2021年）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Aware主要业务介绍</w:t>
      </w:r>
      <w:r>
        <w:rPr>
          <w:rFonts w:hint="eastAsia"/>
        </w:rPr>
        <w:br/>
      </w:r>
      <w:r>
        <w:rPr>
          <w:rFonts w:hint="eastAsia"/>
        </w:rPr>
        <w:t>　　5.8 Ayonix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Ayonix执法生物识别规模（万元）及毛利率（2017-2021年）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Ayonix主要业务介绍</w:t>
      </w:r>
      <w:r>
        <w:rPr>
          <w:rFonts w:hint="eastAsia"/>
        </w:rPr>
        <w:br/>
      </w:r>
      <w:r>
        <w:rPr>
          <w:rFonts w:hint="eastAsia"/>
        </w:rPr>
        <w:t>　　5.9 BI2 Technologies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BI2 Technologies执法生物识别规模（万元）及毛利率（2013-2018）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5.9.4 BI2 Technologies主要业务介绍</w:t>
      </w:r>
      <w:r>
        <w:rPr>
          <w:rFonts w:hint="eastAsia"/>
        </w:rPr>
        <w:br/>
      </w:r>
      <w:r>
        <w:rPr>
          <w:rFonts w:hint="eastAsia"/>
        </w:rPr>
        <w:t>　　5.10 BioEnable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执法生物识别产品类型及应用领域介绍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BioEnable执法生物识别规模（万元）及毛利率（2017-2021年）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BioEnable主要业务介绍</w:t>
      </w:r>
      <w:r>
        <w:rPr>
          <w:rFonts w:hint="eastAsia"/>
        </w:rPr>
        <w:br/>
      </w:r>
      <w:r>
        <w:rPr>
          <w:rFonts w:hint="eastAsia"/>
        </w:rPr>
        <w:t>　　5.11 BioLink Solutions</w:t>
      </w:r>
      <w:r>
        <w:rPr>
          <w:rFonts w:hint="eastAsia"/>
        </w:rPr>
        <w:br/>
      </w:r>
      <w:r>
        <w:rPr>
          <w:rFonts w:hint="eastAsia"/>
        </w:rPr>
        <w:t>　　5.12 Cognitec Systems</w:t>
      </w:r>
      <w:r>
        <w:rPr>
          <w:rFonts w:hint="eastAsia"/>
        </w:rPr>
        <w:br/>
      </w:r>
      <w:r>
        <w:rPr>
          <w:rFonts w:hint="eastAsia"/>
        </w:rPr>
        <w:t>　　5.13 FaceFirst</w:t>
      </w:r>
      <w:r>
        <w:rPr>
          <w:rFonts w:hint="eastAsia"/>
        </w:rPr>
        <w:br/>
      </w:r>
      <w:r>
        <w:rPr>
          <w:rFonts w:hint="eastAsia"/>
        </w:rPr>
        <w:t>　　5.14 Fulcrum?Biometrics</w:t>
      </w:r>
      <w:r>
        <w:rPr>
          <w:rFonts w:hint="eastAsia"/>
        </w:rPr>
        <w:br/>
      </w:r>
      <w:r>
        <w:rPr>
          <w:rFonts w:hint="eastAsia"/>
        </w:rPr>
        <w:t>　　5.15 Iris ID</w:t>
      </w:r>
      <w:r>
        <w:rPr>
          <w:rFonts w:hint="eastAsia"/>
        </w:rPr>
        <w:br/>
      </w:r>
      <w:r>
        <w:rPr>
          <w:rFonts w:hint="eastAsia"/>
        </w:rPr>
        <w:t>　　5.16 IRITECH</w:t>
      </w:r>
      <w:r>
        <w:rPr>
          <w:rFonts w:hint="eastAsia"/>
        </w:rPr>
        <w:br/>
      </w:r>
      <w:r>
        <w:rPr>
          <w:rFonts w:hint="eastAsia"/>
        </w:rPr>
        <w:t>　　5.17 Nuance</w:t>
      </w:r>
      <w:r>
        <w:rPr>
          <w:rFonts w:hint="eastAsia"/>
        </w:rPr>
        <w:br/>
      </w:r>
      <w:r>
        <w:rPr>
          <w:rFonts w:hint="eastAsia"/>
        </w:rPr>
        <w:t>　　5.18 SpeechPro</w:t>
      </w:r>
      <w:r>
        <w:rPr>
          <w:rFonts w:hint="eastAsia"/>
        </w:rPr>
        <w:br/>
      </w:r>
      <w:r>
        <w:rPr>
          <w:rFonts w:hint="eastAsia"/>
        </w:rPr>
        <w:t>　　5.19 Suprema</w:t>
      </w:r>
      <w:r>
        <w:rPr>
          <w:rFonts w:hint="eastAsia"/>
        </w:rPr>
        <w:br/>
      </w:r>
      <w:r>
        <w:rPr>
          <w:rFonts w:hint="eastAsia"/>
        </w:rPr>
        <w:t>　　5.20 Tenbio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执法生物识别行业动态分析</w:t>
      </w:r>
      <w:r>
        <w:rPr>
          <w:rFonts w:hint="eastAsia"/>
        </w:rPr>
        <w:br/>
      </w:r>
      <w:r>
        <w:rPr>
          <w:rFonts w:hint="eastAsia"/>
        </w:rPr>
        <w:t>　　7.1 执法生物识别发展历史、现状及趋势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执法生物识别发展机遇、挑战及潜在风险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执法生物识别当前及未来发展机遇</w:t>
      </w:r>
      <w:r>
        <w:rPr>
          <w:rFonts w:hint="eastAsia"/>
        </w:rPr>
        <w:br/>
      </w:r>
      <w:r>
        <w:rPr>
          <w:rFonts w:hint="eastAsia"/>
        </w:rPr>
        <w:t>　　　　7.2.2 执法生物识别发展面临的主要挑战</w:t>
      </w:r>
      <w:r>
        <w:rPr>
          <w:rFonts w:hint="eastAsia"/>
        </w:rPr>
        <w:br/>
      </w:r>
      <w:r>
        <w:rPr>
          <w:rFonts w:hint="eastAsia"/>
        </w:rPr>
        <w:t>　　　　7.2.3 执法生物识别目前存在的风险及潜在风险</w:t>
      </w:r>
      <w:r>
        <w:rPr>
          <w:rFonts w:hint="eastAsia"/>
        </w:rPr>
        <w:br/>
      </w:r>
      <w:r>
        <w:rPr>
          <w:rFonts w:hint="eastAsia"/>
        </w:rPr>
        <w:t>　　7.3 执法生物识别市场有利因素、不利因素分析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执法生物识别发展的推动因素、有利条件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执法生物识别发展的阻力、不利因素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全球执法生物识别市场发展预测</w:t>
      </w:r>
      <w:r>
        <w:rPr>
          <w:rFonts w:hint="eastAsia"/>
        </w:rPr>
        <w:br/>
      </w:r>
      <w:r>
        <w:rPr>
          <w:rFonts w:hint="eastAsia"/>
        </w:rPr>
        <w:t>　　8.1 全球执法生物识别规模（万元）预测（2017-2021年）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中国执法生物识别发展预测</w:t>
      </w:r>
      <w:r>
        <w:rPr>
          <w:rFonts w:hint="eastAsia"/>
        </w:rPr>
        <w:br/>
      </w:r>
      <w:r>
        <w:rPr>
          <w:rFonts w:hint="eastAsia"/>
        </w:rPr>
        <w:t>　　8.3 全球主要地区执法生物识别市场预测</w:t>
      </w:r>
      <w:r>
        <w:rPr>
          <w:rFonts w:hint="eastAsia"/>
        </w:rPr>
        <w:br/>
      </w:r>
      <w:r>
        <w:rPr>
          <w:rFonts w:hint="eastAsia"/>
        </w:rPr>
        <w:t>　　　　8.3.1 北美执法生物识别发展趋势及未来潜力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欧洲执法生物识别发展趋势及未来潜力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亚太执法生物识别发展趋势及未来潜力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南美执法生物识别发展趋势及未来潜力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不同类型执法生物识别发展预测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全球不同类型执法生物识别规模（万元）分析预测（2017-2021年）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中国不同类型执法生物识别规模（万元）分析预测</w:t>
      </w:r>
      <w:r>
        <w:rPr>
          <w:rFonts w:hint="eastAsia"/>
        </w:rPr>
        <w:br/>
      </w:r>
      <w:r>
        <w:rPr>
          <w:rFonts w:hint="eastAsia"/>
        </w:rPr>
        <w:t>　　8.5 执法生物识别主要应用领域分析预测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全球执法生物识别主要应用领域规模预测（2017-2021年）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中国执法生物识别主要应用领域规模预测（2017-2021年）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图：2017-2021年全球执法生物识别市场规模（万元）及未来趋势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图：2017-2021年中国执法生物识别市场规模（万元）及未来趋势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表：全球市场不同类型执法生物识别规模（万元）及增长率对比（2017-2021年）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表：2017-2021年全球不同类型执法生物识别规模列表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表：2017-2021年全球不同类型执法生物识别规模市场份额列表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图：2021年全球不同类型执法生物识别市场份额</w:t>
      </w:r>
      <w:r>
        <w:rPr>
          <w:rFonts w:hint="eastAsia"/>
        </w:rPr>
        <w:br/>
      </w:r>
      <w:r>
        <w:rPr>
          <w:rFonts w:hint="eastAsia"/>
        </w:rPr>
        <w:t>　　表：中国不同类型执法生物识别规模（万元）及增长率对比（2017-2021年）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表：2017-2021年中国不同类型执法生物识别规模列表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表：2017-2021年中国不同类型执法生物识别规模市场份额列表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图：中国不同类型执法生物识别规模市场份额列表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图：2021年中国不同类型执法生物识别规模市场份额</w:t>
      </w:r>
      <w:r>
        <w:rPr>
          <w:rFonts w:hint="eastAsia"/>
        </w:rPr>
        <w:br/>
      </w:r>
      <w:r>
        <w:rPr>
          <w:rFonts w:hint="eastAsia"/>
        </w:rPr>
        <w:t>　　图：执法生物识别应用</w:t>
      </w:r>
      <w:r>
        <w:rPr>
          <w:rFonts w:hint="eastAsia"/>
        </w:rPr>
        <w:br/>
      </w:r>
      <w:r>
        <w:rPr>
          <w:rFonts w:hint="eastAsia"/>
        </w:rPr>
        <w:t>　　表：全球执法生物识别主要应用领域规模对比（2017-2021年）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表：全球执法生物识别主要应用规模（2017-2021年）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表：全球执法生物识别主要应用规模份额（2017-2021年）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图：全球执法生物识别主要应用规模份额（2017-2021年）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图：2021年全球执法生物识别主要应用规模份额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表：2017-2021年中国执法生物识别主要应用领域规模对比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表：中国执法生物识别主要应用领域规模（2017-2021年）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表：中国执法生物识别主要应用领域规模份额（2017-2021年）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图：中国执法生物识别主要应用领域规模份额（2017-2021年）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图：2021年中国执法生物识别主要应用领域规模份额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表：全球主要地区执法生物识别规模（万元）及增长率对比（2017-2021年）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图：2017-2021年北美执法生物识别规模（万元）及增长率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图：2017-2021年亚太执法生物识别规模（万元）及增长率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图：欧洲执法生物识别规模（万元）及增长率（2017-2021年）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图：南美执法生物识别规模（万元）及增长率（2017-2021年）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图：其他地区执法生物识别规模（万元）及增长率（2017-2021年）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图：中国执法生物识别规模（万元）及增长率（2017-2021年）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表：2017-2021年全球主要地区执法生物识别规模（万元）列表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图：2017-2021年全球主要地区执法生物识别规模市场份额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图：2021年全球主要地区执法生物识别规模市场份额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表：2017-2021年中国执法生物识别规模（万元）及毛利率（2017-2021年）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表：2017-2021年全球主要企业执法生物识别规模（万元）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表：2017-2021年全球主要企业执法生物识别规模份额对比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图：2021年全球主要企业执法生物识别规模份额对比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表：全球执法生物识别主要企业产品类型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图：2021年全球执法生物识别Top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图：2021年全球执法生物识别Top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表：2017-2021年中国主要企业执法生物识别规模（万元）列表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表：2017-2021年中国主要企业执法生物识别规模份额对比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图：2021年中国主要企业执法生物识别规模份额对比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图：2021年中国执法生物识别Top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图：2021年中国执法生物识别Top 5企业市场份额</w:t>
      </w:r>
      <w:r>
        <w:rPr>
          <w:rFonts w:hint="eastAsia"/>
        </w:rPr>
        <w:br/>
      </w:r>
      <w:r>
        <w:rPr>
          <w:rFonts w:hint="eastAsia"/>
        </w:rPr>
        <w:t>　　表：Crossmatch?基本信息、主要业务介绍、市场地位以及主要的竞争对手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表：Crossmatch?执法生物识别规模（万元）及毛利率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表：Crossmatch?执法生物识别规模增长率</w:t>
      </w:r>
      <w:r>
        <w:rPr>
          <w:rFonts w:hint="eastAsia"/>
        </w:rPr>
        <w:br/>
      </w:r>
      <w:r>
        <w:rPr>
          <w:rFonts w:hint="eastAsia"/>
        </w:rPr>
        <w:t>　　表：Crossmatch?执法生物识别规模全球市场份额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表：4Gid?基本信息、主要业务介绍、市场地位以及主要的竞争对手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表：4Gid?执法生物识别规模（万元）及毛利率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表：4Gid?执法生物识别规模增长率</w:t>
      </w:r>
      <w:r>
        <w:rPr>
          <w:rFonts w:hint="eastAsia"/>
        </w:rPr>
        <w:br/>
      </w:r>
      <w:r>
        <w:rPr>
          <w:rFonts w:hint="eastAsia"/>
        </w:rPr>
        <w:t>　　表：4Gid?执法生物识别规模全球市场份额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表：3M Cogent?基本信息、主要业务介绍、市场地位以及主要的竞争对手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表：3M Cogent?执法生物识别规模（万元）及毛利率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表：3M Cogent?执法生物识别规模增长率</w:t>
      </w:r>
      <w:r>
        <w:rPr>
          <w:rFonts w:hint="eastAsia"/>
        </w:rPr>
        <w:br/>
      </w:r>
      <w:r>
        <w:rPr>
          <w:rFonts w:hint="eastAsia"/>
        </w:rPr>
        <w:t>　　表：3M Cogent?执法生物识别规模全球市场份额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表：M2SYS Technology?基本信息、主要业务介绍、市场地位以及主要的竞争对手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表：M2SYS Technology?执法生物识别规模（万元）及毛利率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表：M2SYS Technology?执法生物识别规模增长率</w:t>
      </w:r>
      <w:r>
        <w:rPr>
          <w:rFonts w:hint="eastAsia"/>
        </w:rPr>
        <w:br/>
      </w:r>
      <w:r>
        <w:rPr>
          <w:rFonts w:hint="eastAsia"/>
        </w:rPr>
        <w:t>　　表：M2SYS Technology?执法生物识别规模全球市场份额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表：NEC?基本信息、主要业务介绍、市场地位以及主要的竞争对手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表：NEC?执法生物识别规模（万元）及毛利率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表：NEC?执法生物识别规模增长率</w:t>
      </w:r>
      <w:r>
        <w:rPr>
          <w:rFonts w:hint="eastAsia"/>
        </w:rPr>
        <w:br/>
      </w:r>
      <w:r>
        <w:rPr>
          <w:rFonts w:hint="eastAsia"/>
        </w:rPr>
        <w:t>　　表：NEC?执法生物识别规模全球市场份额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表：Safran?基本信息、主要业务介绍、市场地位以及主要的竞争对手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表：Safran?执法生物识别规模（万元）及毛利率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表：Safran?执法生物识别规模增长率</w:t>
      </w:r>
      <w:r>
        <w:rPr>
          <w:rFonts w:hint="eastAsia"/>
        </w:rPr>
        <w:br/>
      </w:r>
      <w:r>
        <w:rPr>
          <w:rFonts w:hint="eastAsia"/>
        </w:rPr>
        <w:t>　　表：Safran?执法生物识别规模全球市场份额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表：Aware基本信息、主要业务介绍、市场地位以及主要的竞争对手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表：Aware执法生物识别规模（万元）及毛利率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表：Aware执法生物识别规模增长率</w:t>
      </w:r>
      <w:r>
        <w:rPr>
          <w:rFonts w:hint="eastAsia"/>
        </w:rPr>
        <w:br/>
      </w:r>
      <w:r>
        <w:rPr>
          <w:rFonts w:hint="eastAsia"/>
        </w:rPr>
        <w:t>　　表：Aware执法生物识别规模全球市场份额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表：Ayonix基本信息、主要业务介绍、市场地位以及主要的竞争对手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表：Ayonix执法生物识别规模（万元）及毛利率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表：Ayonix执法生物识别规模增长率</w:t>
      </w:r>
      <w:r>
        <w:rPr>
          <w:rFonts w:hint="eastAsia"/>
        </w:rPr>
        <w:br/>
      </w:r>
      <w:r>
        <w:rPr>
          <w:rFonts w:hint="eastAsia"/>
        </w:rPr>
        <w:t>　　表：Ayonix执法生物识别规模全球市场份额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表：BI2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表：BI2 Technologies执法生物识别规模（万元）及毛利率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表：BI2 Technologies执法生物识别规模增长率</w:t>
      </w:r>
      <w:r>
        <w:rPr>
          <w:rFonts w:hint="eastAsia"/>
        </w:rPr>
        <w:br/>
      </w:r>
      <w:r>
        <w:rPr>
          <w:rFonts w:hint="eastAsia"/>
        </w:rPr>
        <w:t>　　表：BI2 Technologies执法生物识别规模全球市场份额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表：BioEnable基本信息、主要业务介绍、市场地位以及主要的竞争对手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表：BioEnable执法生物识别规模（万元）及毛利率</w:t>
      </w:r>
      <w:r>
        <w:rPr>
          <w:rFonts w:hint="eastAsia"/>
        </w:rPr>
        <w:br/>
      </w:r>
      <w:r>
        <w:rPr>
          <w:rFonts w:hint="eastAsia"/>
        </w:rPr>
        <w:t>　　表：BioEnable执法生物识别规模增长率</w:t>
      </w:r>
      <w:r>
        <w:rPr>
          <w:rFonts w:hint="eastAsia"/>
        </w:rPr>
        <w:br/>
      </w:r>
      <w:r>
        <w:rPr>
          <w:rFonts w:hint="eastAsia"/>
        </w:rPr>
        <w:t>　　表：BioEnable执法生物识别规模全球市场份额</w:t>
      </w:r>
      <w:r>
        <w:rPr>
          <w:rFonts w:hint="eastAsia"/>
        </w:rPr>
        <w:br/>
      </w:r>
      <w:r>
        <w:rPr>
          <w:rFonts w:hint="eastAsia"/>
        </w:rPr>
        <w:t>　　表：BioLink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表：Cognitec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表：FaceFirst基本信息、主要业务介绍、市场地位以及主要的竞争对手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表：Fulcrum?Biometrics基本信息、主要业务介绍、市场地位以及主要的竞争对手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表：Iris 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表：IRITECH基本信息、主要业务介绍、市场地位以及主要的竞争对手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表：SpeechPro基本信息、主要业务介绍、市场地位以及主要的竞争对手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表：Suprema基本信息、主要业务介绍、市场地位以及主要的竞争对手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表：Tenbio基本信息、主要业务介绍、市场地位以及主要的竞争对手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图：2017-2021年全球执法生物识别规模（万元）及增长率预测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图：2017-2021年中国执法生物识别规模（万元）及增长率预测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表：2017-2021年全球主要地区执法生物识别规模预测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图：2017-2021年全球主要地区执法生物识别规模市场份额预测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图：2017-2021年北美执法生物识别规模（万元）及增长率预测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图：2017-2021年欧洲执法生物识别规模（万元）及增长率预测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图：2017-2021年亚太执法生物识别规模（万元）及增长率预测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图：2017-2021年南美执法生物识别规模（万元）及增长率预测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表：2017-2021年全球不同类型执法生物识别规模分析预测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图：2017-2021年全球执法生物识别规模市场份额预测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表：2017-2021年全球不同类型执法生物识别规模（万元）分析预测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图：2017-2021年全球不同类型执法生物识别规模（万元）及市场份额预测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表：2017-2021年中国不同类型执法生物识别规模分析预测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图：中国不同类型执法生物识别规模市场份额预测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表：2017-2021年中国不同类型执法生物识别规模（万元）分析预测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图：2017-2021年中国不同类型执法生物识别规模（万元）及市场份额预测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表：2017-2021年全球执法生物识别主要应用领域规模预测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图：2017-2021年全球执法生物识别主要应用领域规模份额预测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表：2017-2021年中国执法生物识别主要应用领域规模预测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1a43ff0614bb7" w:history="1">
        <w:r>
          <w:rPr>
            <w:rStyle w:val="Hyperlink"/>
          </w:rPr>
          <w:t>2022-2028年全球与中国执法生物识别行业发展深度调研与未来趋势预测报告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1a43ff0614bb7" w:history="1">
        <w:r>
          <w:rPr>
            <w:rStyle w:val="Hyperlink"/>
          </w:rPr>
          <w:t>https://www.20087.com/7/26/ZhiFaShengWuShiBieHangYeFaZhanQu.html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c1dcccb654101" w:history="1">
      <w:r>
        <w:rPr>
          <w:rStyle w:val="Hyperlink"/>
        </w:rPr>
        <w:t>2022-2028年全球与中国执法生物识别行业发展深度调研与未来趋势预测报告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FaShengWuShiBieHangYeFaZhanQu.html" TargetMode="External" Id="Rc071a43ff06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FaShengWuShiBieHangYeFaZhanQu.html" TargetMode="External" Id="R7fcc1dcccb65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2021-10-15T23:04:00Z</dcterms:created>
  <dcterms:modified xsi:type="dcterms:W3CDTF">2021-10-16T00:04:00Z</dcterms:modified>
  <dc:subject>2022-2028年全球与中国执法生物识别行业发展深度调研与未来趋势预测报告</dc:subject>
  <dc:title>2022-2028年全球与中国执法生物识别行业发展深度调研与未来趋势预测报告</dc:title>
  <cp:keywords>2022-2028年全球与中国执法生物识别行业发展深度调研与未来趋势预测报告</cp:keywords>
  <dc:description>2022-2028年全球与中国执法生物识别行业发展深度调研与未来趋势预测报告</dc:description>
</cp:coreProperties>
</file>