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c4b5af9bc4edc" w:history="1">
              <w:r>
                <w:rPr>
                  <w:rStyle w:val="Hyperlink"/>
                </w:rPr>
                <w:t>2026-2032年中国DDR4内存市场现状调研与发展前景预测分析报告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c4b5af9bc4edc" w:history="1">
              <w:r>
                <w:rPr>
                  <w:rStyle w:val="Hyperlink"/>
                </w:rPr>
                <w:t>2026-2032年中国DDR4内存市场现状调研与发展前景预测分析报告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c4b5af9bc4edc" w:history="1">
                <w:r>
                  <w:rPr>
                    <w:rStyle w:val="Hyperlink"/>
                  </w:rPr>
                  <w:t>https://www.20087.com/0/87/DDR4NeiCunFaZhanQianJing.html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DDR4内存是当前主流的计算机主存储技术，凭借较低工作电压、更高数据传输速率及增强的错误校正能力，广泛应用于服务器、台式机、笔记本及嵌入式系统中。DDR4内存模块普遍采用16/32GB容量配置，支持2133至3200 MT/s及以上频率，并通过XMP配置文件实现超频优化。在数据中心与高性能计算场景中，RDIMM与LRDIMM等带寄存器版本有效提升了信号完整性与系统稳定性。然而，随着AI训练、实时数据分析等负载对内存带宽与容量提出更高要求，DDR4内存逐渐显现出瓶颈，尤其在能效比与每引脚带宽方面落后于新一代标准。此外，供应链受制于DRAM颗粒产能周期波动，价格稳定性不足。</w:t>
      </w:r>
      <w:r>
        <w:rPr>
          <w:rFonts w:hint="eastAsia"/>
        </w:rPr>
        <w:br/>
      </w:r>
      <w:r>
        <w:rPr>
          <w:rFonts w:hint="eastAsia"/>
        </w:rPr>
        <w:t>　　未来，DDR4内存将逐步从主流市场向利基应用过渡，同时通过工艺优化延长生命周期。在工业控制、网络通信及汽车电子等对成本敏感且迭代周期较长的领域，DDR4内存仍将保持稳定需求。厂商将通过堆叠封装（如3D TSV）提升单位体积容量，并强化ECC与热管理设计以适配边缘计算节点。与此同时，DDR5内存的普及将倒逼DDR4在二手市场与翻新设备中形成循环经济生态。长远看，尽管DDR4内存的技术演进接近尾声，但其成熟的生态系统、广泛的平台兼容性及可靠的长期供货保障，仍将在特定垂直行业发挥不可替代作用，直至被LPDDR5或CXL等新型内存架构全面接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0c4b5af9bc4edc" w:history="1">
        <w:r>
          <w:rPr>
            <w:rStyle w:val="Hyperlink"/>
          </w:rPr>
          <w:t>2026-2032年中国DDR4内存市场现状调研与发展前景预测分析报告</w:t>
        </w:r>
      </w:hyperlink>
      <w:r>
        <w:rPr>
          <w:rFonts w:hint="eastAsia"/>
        </w:rPr>
        <w:t>基于统计局、相关行业协会及科研机构的详实数据，系统分析DDR4内存行业发展现状，涵盖DDR4内存市场规模、竞争格局、技术发展及消费需求等核心要素，评估DDR4内存重点企业经营策略与市场表现。通过研究DDR4内存产业链结构和政策环境，对DDR4内存行业发展趋势作出科学预测，指出DDR4内存市场机遇与潜在风险。报告采用图表与数据相结合的形式，为DDR4内存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DDR4内存行业概述</w:t>
      </w:r>
      <w:r>
        <w:rPr>
          <w:rFonts w:hint="eastAsia"/>
        </w:rPr>
        <w:br/>
      </w:r>
      <w:r>
        <w:rPr>
          <w:rFonts w:hint="eastAsia"/>
        </w:rPr>
        <w:t>　　第一节 DDR4内存定义与分类</w:t>
      </w:r>
      <w:r>
        <w:rPr>
          <w:rFonts w:hint="eastAsia"/>
        </w:rPr>
        <w:br/>
      </w:r>
      <w:r>
        <w:rPr>
          <w:rFonts w:hint="eastAsia"/>
        </w:rPr>
        <w:t>　　第二节 DDR4内存应用领域</w:t>
      </w:r>
      <w:r>
        <w:rPr>
          <w:rFonts w:hint="eastAsia"/>
        </w:rPr>
        <w:br/>
      </w:r>
      <w:r>
        <w:rPr>
          <w:rFonts w:hint="eastAsia"/>
        </w:rPr>
        <w:t>　　第三节 DDR4内存行业经济指标分析</w:t>
      </w:r>
      <w:r>
        <w:rPr>
          <w:rFonts w:hint="eastAsia"/>
        </w:rPr>
        <w:br/>
      </w:r>
      <w:r>
        <w:rPr>
          <w:rFonts w:hint="eastAsia"/>
        </w:rPr>
        <w:t>　　　　一、DDR4内存行业赢利性评估</w:t>
      </w:r>
      <w:r>
        <w:rPr>
          <w:rFonts w:hint="eastAsia"/>
        </w:rPr>
        <w:br/>
      </w:r>
      <w:r>
        <w:rPr>
          <w:rFonts w:hint="eastAsia"/>
        </w:rPr>
        <w:t>　　　　二、DDR4内存行业成长速度分析</w:t>
      </w:r>
      <w:r>
        <w:rPr>
          <w:rFonts w:hint="eastAsia"/>
        </w:rPr>
        <w:br/>
      </w:r>
      <w:r>
        <w:rPr>
          <w:rFonts w:hint="eastAsia"/>
        </w:rPr>
        <w:t>　　　　三、DDR4内存附加值提升空间探讨</w:t>
      </w:r>
      <w:r>
        <w:rPr>
          <w:rFonts w:hint="eastAsia"/>
        </w:rPr>
        <w:br/>
      </w:r>
      <w:r>
        <w:rPr>
          <w:rFonts w:hint="eastAsia"/>
        </w:rPr>
        <w:t>　　　　四、DDR4内存行业进入壁垒分析</w:t>
      </w:r>
      <w:r>
        <w:rPr>
          <w:rFonts w:hint="eastAsia"/>
        </w:rPr>
        <w:br/>
      </w:r>
      <w:r>
        <w:rPr>
          <w:rFonts w:hint="eastAsia"/>
        </w:rPr>
        <w:t>　　　　五、DDR4内存行业风险性评估</w:t>
      </w:r>
      <w:r>
        <w:rPr>
          <w:rFonts w:hint="eastAsia"/>
        </w:rPr>
        <w:br/>
      </w:r>
      <w:r>
        <w:rPr>
          <w:rFonts w:hint="eastAsia"/>
        </w:rPr>
        <w:t>　　　　六、DDR4内存行业周期性分析</w:t>
      </w:r>
      <w:r>
        <w:rPr>
          <w:rFonts w:hint="eastAsia"/>
        </w:rPr>
        <w:br/>
      </w:r>
      <w:r>
        <w:rPr>
          <w:rFonts w:hint="eastAsia"/>
        </w:rPr>
        <w:t>　　　　七、DDR4内存行业竞争程度指标</w:t>
      </w:r>
      <w:r>
        <w:rPr>
          <w:rFonts w:hint="eastAsia"/>
        </w:rPr>
        <w:br/>
      </w:r>
      <w:r>
        <w:rPr>
          <w:rFonts w:hint="eastAsia"/>
        </w:rPr>
        <w:t>　　　　八、DDR4内存行业成熟度综合分析</w:t>
      </w:r>
      <w:r>
        <w:rPr>
          <w:rFonts w:hint="eastAsia"/>
        </w:rPr>
        <w:br/>
      </w:r>
      <w:r>
        <w:rPr>
          <w:rFonts w:hint="eastAsia"/>
        </w:rPr>
        <w:t>　　第四节 DDR4内存产业链及经营模式分析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三、DDR4内存销售模式与渠道策略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全球DDR4内存市场发展分析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2025-2026年全球DDR4内存行业发展分析</w:t>
      </w:r>
      <w:r>
        <w:rPr>
          <w:rFonts w:hint="eastAsia"/>
        </w:rPr>
        <w:br/>
      </w:r>
      <w:r>
        <w:rPr>
          <w:rFonts w:hint="eastAsia"/>
        </w:rPr>
        <w:t>　　　　一、全球DDR4内存行业市场规模与趋势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二、全球DDR4内存行业发展特点</w:t>
      </w:r>
      <w:r>
        <w:rPr>
          <w:rFonts w:hint="eastAsia"/>
        </w:rPr>
        <w:br/>
      </w:r>
      <w:r>
        <w:rPr>
          <w:rFonts w:hint="eastAsia"/>
        </w:rPr>
        <w:t>　　　　三、全球DDR4内存行业竞争格局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主要国家与地区DDR4内存市场分析</w:t>
      </w:r>
      <w:r>
        <w:rPr>
          <w:rFonts w:hint="eastAsia"/>
        </w:rPr>
        <w:br/>
      </w:r>
      <w:r>
        <w:rPr>
          <w:rFonts w:hint="eastAsia"/>
        </w:rPr>
        <w:t>　　第三节 2026-2032年全球DDR4内存行业发展趋势与前景预测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一、DDR4内存行业发展趋势</w:t>
      </w:r>
      <w:r>
        <w:rPr>
          <w:rFonts w:hint="eastAsia"/>
        </w:rPr>
        <w:br/>
      </w:r>
      <w:r>
        <w:rPr>
          <w:rFonts w:hint="eastAsia"/>
        </w:rPr>
        <w:t>　　　　二、DDR4内存行业发展潜力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中国DDR4内存行业市场分析</w:t>
      </w:r>
      <w:r>
        <w:rPr>
          <w:rFonts w:hint="eastAsia"/>
        </w:rPr>
        <w:br/>
      </w:r>
      <w:r>
        <w:rPr>
          <w:rFonts w:hint="eastAsia"/>
        </w:rPr>
        <w:t>　　第一节 2025-2026年DDR4内存产能与投资动态</w:t>
      </w:r>
      <w:r>
        <w:rPr>
          <w:rFonts w:hint="eastAsia"/>
        </w:rPr>
        <w:br/>
      </w:r>
      <w:r>
        <w:rPr>
          <w:rFonts w:hint="eastAsia"/>
        </w:rPr>
        <w:t>　　　　一、国内DDR4内存产能现状与利用效率</w:t>
      </w:r>
      <w:r>
        <w:rPr>
          <w:rFonts w:hint="eastAsia"/>
        </w:rPr>
        <w:br/>
      </w:r>
      <w:r>
        <w:rPr>
          <w:rFonts w:hint="eastAsia"/>
        </w:rPr>
        <w:t>　　　　二、DDR4内存产能扩张与投资动态分析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2026-2032年DDR4内存行业产量统计与趋势预测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一、2020-2025年DDR4内存行业产量与增长趋势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1、2020-2025年DDR4内存产量及增长趋势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2、2020-2025年DDR4内存细分产品产量及份额</w:t>
      </w:r>
      <w:r>
        <w:rPr>
          <w:rFonts w:hint="eastAsia"/>
        </w:rPr>
        <w:br/>
      </w:r>
      <w:r>
        <w:rPr>
          <w:rFonts w:hint="eastAsia"/>
        </w:rPr>
        <w:t>　　　　二、DDR4内存产量影响因素分析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三、2026-2032年DDR4内存产量预测</w:t>
      </w:r>
      <w:r>
        <w:rPr>
          <w:rFonts w:hint="eastAsia"/>
        </w:rPr>
        <w:br/>
      </w:r>
      <w:r>
        <w:rPr>
          <w:rFonts w:hint="eastAsia"/>
        </w:rPr>
        <w:t>　　第三节 2026-2032年DDR4内存市场需求与销售分析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一、2025-2026年DDR4内存行业需求现状</w:t>
      </w:r>
      <w:r>
        <w:rPr>
          <w:rFonts w:hint="eastAsia"/>
        </w:rPr>
        <w:br/>
      </w:r>
      <w:r>
        <w:rPr>
          <w:rFonts w:hint="eastAsia"/>
        </w:rPr>
        <w:t>　　　　二、DDR4内存客户群体与需求特点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三、2020-2025年DDR4内存行业销售规模分析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四、2026-2032年DDR4内存市场增长潜力与规模预测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2025-2026年DDR4内存行业技术发展现状及趋势分析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DDR4内存行业技术发展现状分析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国内外DDR4内存行业技术差距分析及差距形成的主要原因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DDR4内存行业技术发展方向、趋势预测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提升DDR4内存行业技术能力策略建议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中国DDR4内存细分市场分析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一、2025-2026年DDR4内存主要细分产品市场现状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DDR4内存价格机制与竞争策略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一、2020-2025年DDR4内存市场价格走势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DDR4内存定价策略与方法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2026-2032年DDR4内存价格竞争态势与趋势预测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中国DDR4内存行业重点区域市场研究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2025-2026年重点区域DDR4内存市场发展概况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二、2020-2025年DDR4内存市场需求规模情况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三、2026-2032年DDR4内存行业发展潜力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二、2020-2025年DDR4内存市场需求规模情况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三、2026-2032年DDR4内存行业发展潜力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二、2020-2025年DDR4内存市场需求规模情况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三、2026-2032年DDR4内存行业发展潜力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二、2020-2025年DDR4内存市场需求规模情况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三、2026-2032年DDR4内存行业发展潜力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二、2020-2025年DDR4内存市场需求规模情况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三、2026-2032年DDR4内存行业发展潜力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2020-2025年中国DDR4内存行业进出口情况分析</w:t>
      </w:r>
      <w:r>
        <w:rPr>
          <w:rFonts w:hint="eastAsia"/>
        </w:rPr>
        <w:br/>
      </w:r>
      <w:r>
        <w:rPr>
          <w:rFonts w:hint="eastAsia"/>
        </w:rPr>
        <w:t>　　第一节 DDR4内存行业进口规模与来源分析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一、2020-2025年DDR4内存进口规模分析</w:t>
      </w:r>
      <w:r>
        <w:rPr>
          <w:rFonts w:hint="eastAsia"/>
        </w:rPr>
        <w:br/>
      </w:r>
      <w:r>
        <w:rPr>
          <w:rFonts w:hint="eastAsia"/>
        </w:rPr>
        <w:t>　　　　二、DDR4内存主要进口来源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DDR4内存行业出口规模与目的地分析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一、2020-2025年DDR4内存出口规模分析</w:t>
      </w:r>
      <w:r>
        <w:rPr>
          <w:rFonts w:hint="eastAsia"/>
        </w:rPr>
        <w:br/>
      </w:r>
      <w:r>
        <w:rPr>
          <w:rFonts w:hint="eastAsia"/>
        </w:rPr>
        <w:t>　　　　二、DDR4内存主要出口目的地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2020-2025年中国DDR4内存总体规模与财务指标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中国DDR4内存行业总体规模分析</w:t>
      </w:r>
      <w:r>
        <w:rPr>
          <w:rFonts w:hint="eastAsia"/>
        </w:rPr>
        <w:br/>
      </w:r>
      <w:r>
        <w:rPr>
          <w:rFonts w:hint="eastAsia"/>
        </w:rPr>
        <w:t>　　　　一、DDR4内存企业数量与结构</w:t>
      </w:r>
      <w:r>
        <w:rPr>
          <w:rFonts w:hint="eastAsia"/>
        </w:rPr>
        <w:br/>
      </w:r>
      <w:r>
        <w:rPr>
          <w:rFonts w:hint="eastAsia"/>
        </w:rPr>
        <w:t>　　　　二、DDR4内存从业人员规模</w:t>
      </w:r>
      <w:r>
        <w:rPr>
          <w:rFonts w:hint="eastAsia"/>
        </w:rPr>
        <w:br/>
      </w:r>
      <w:r>
        <w:rPr>
          <w:rFonts w:hint="eastAsia"/>
        </w:rPr>
        <w:t>　　　　三、DDR4内存行业资产状况</w:t>
      </w:r>
      <w:r>
        <w:rPr>
          <w:rFonts w:hint="eastAsia"/>
        </w:rPr>
        <w:br/>
      </w:r>
      <w:r>
        <w:rPr>
          <w:rFonts w:hint="eastAsia"/>
        </w:rPr>
        <w:t>　　第二节 中国DDR4内存行业财务指标总体分析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DDR4内存行业重点企业经营状况分析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DDR4内存重点企业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DDR4内存领先企业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DDR4内存标杆企业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DDR4内存代表企业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DDR4内存龙头企业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DDR4内存重点企业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中国DDR4内存行业竞争格局分析</w:t>
      </w:r>
      <w:r>
        <w:rPr>
          <w:rFonts w:hint="eastAsia"/>
        </w:rPr>
        <w:br/>
      </w:r>
      <w:r>
        <w:rPr>
          <w:rFonts w:hint="eastAsia"/>
        </w:rPr>
        <w:t>　　第一节 DDR4内存行业竞争格局总览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2025-2026年DDR4内存行业竞争力分析</w:t>
      </w:r>
      <w:r>
        <w:rPr>
          <w:rFonts w:hint="eastAsia"/>
        </w:rPr>
        <w:br/>
      </w:r>
      <w:r>
        <w:rPr>
          <w:rFonts w:hint="eastAsia"/>
        </w:rPr>
        <w:t>　　　　一、DDR4内存供应商议价能力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四、DDR4内存替代品威胁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2020-2025年DDR4内存行业企业并购活动分析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2025-2026年DDR4内存行业会展与招投标活动分析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一、DDR4内存行业会展活动及其市场影响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2026年中国DDR4内存企业发展策略分析</w:t>
      </w:r>
      <w:r>
        <w:rPr>
          <w:rFonts w:hint="eastAsia"/>
        </w:rPr>
        <w:br/>
      </w:r>
      <w:r>
        <w:rPr>
          <w:rFonts w:hint="eastAsia"/>
        </w:rPr>
        <w:t>　　第一节 DDR4内存市场策略分析</w:t>
      </w:r>
      <w:r>
        <w:rPr>
          <w:rFonts w:hint="eastAsia"/>
        </w:rPr>
        <w:br/>
      </w:r>
      <w:r>
        <w:rPr>
          <w:rFonts w:hint="eastAsia"/>
        </w:rPr>
        <w:t>　　　　一、DDR4内存市场定位与拓展策略</w:t>
      </w:r>
      <w:r>
        <w:rPr>
          <w:rFonts w:hint="eastAsia"/>
        </w:rPr>
        <w:br/>
      </w:r>
      <w:r>
        <w:rPr>
          <w:rFonts w:hint="eastAsia"/>
        </w:rPr>
        <w:t>　　　　二、DDR4内存市场细分与目标客户</w:t>
      </w:r>
      <w:r>
        <w:rPr>
          <w:rFonts w:hint="eastAsia"/>
        </w:rPr>
        <w:br/>
      </w:r>
      <w:r>
        <w:rPr>
          <w:rFonts w:hint="eastAsia"/>
        </w:rPr>
        <w:t>　　第二节 DDR4内存销售策略分析</w:t>
      </w:r>
      <w:r>
        <w:rPr>
          <w:rFonts w:hint="eastAsia"/>
        </w:rPr>
        <w:br/>
      </w:r>
      <w:r>
        <w:rPr>
          <w:rFonts w:hint="eastAsia"/>
        </w:rPr>
        <w:t>　　　　一、DDR4内存销售渠道与网络建设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提高DDR4内存企业竞争力建议</w:t>
      </w:r>
      <w:r>
        <w:rPr>
          <w:rFonts w:hint="eastAsia"/>
        </w:rPr>
        <w:br/>
      </w:r>
      <w:r>
        <w:rPr>
          <w:rFonts w:hint="eastAsia"/>
        </w:rPr>
        <w:t>　　　　一、DDR4内存技术创新与管理优化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DDR4内存品牌战略思考</w:t>
      </w:r>
      <w:r>
        <w:rPr>
          <w:rFonts w:hint="eastAsia"/>
        </w:rPr>
        <w:br/>
      </w:r>
      <w:r>
        <w:rPr>
          <w:rFonts w:hint="eastAsia"/>
        </w:rPr>
        <w:t>　　　　一、DDR4内存品牌建设与维护</w:t>
      </w:r>
      <w:r>
        <w:rPr>
          <w:rFonts w:hint="eastAsia"/>
        </w:rPr>
        <w:br/>
      </w:r>
      <w:r>
        <w:rPr>
          <w:rFonts w:hint="eastAsia"/>
        </w:rPr>
        <w:t>　　　　二、DDR4内存品牌影响力与市场竞争力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中国DDR4内存行业风险与对策</w:t>
      </w:r>
      <w:r>
        <w:rPr>
          <w:rFonts w:hint="eastAsia"/>
        </w:rPr>
        <w:br/>
      </w:r>
      <w:r>
        <w:rPr>
          <w:rFonts w:hint="eastAsia"/>
        </w:rPr>
        <w:t>　　第一节 DDR4内存行业SWOT分析</w:t>
      </w:r>
      <w:r>
        <w:rPr>
          <w:rFonts w:hint="eastAsia"/>
        </w:rPr>
        <w:br/>
      </w:r>
      <w:r>
        <w:rPr>
          <w:rFonts w:hint="eastAsia"/>
        </w:rPr>
        <w:t>　　　　一、DDR4内存行业优势分析</w:t>
      </w:r>
      <w:r>
        <w:rPr>
          <w:rFonts w:hint="eastAsia"/>
        </w:rPr>
        <w:br/>
      </w:r>
      <w:r>
        <w:rPr>
          <w:rFonts w:hint="eastAsia"/>
        </w:rPr>
        <w:t>　　　　二、DDR4内存行业劣势分析</w:t>
      </w:r>
      <w:r>
        <w:rPr>
          <w:rFonts w:hint="eastAsia"/>
        </w:rPr>
        <w:br/>
      </w:r>
      <w:r>
        <w:rPr>
          <w:rFonts w:hint="eastAsia"/>
        </w:rPr>
        <w:t>　　　　三、DDR4内存市场机会探索</w:t>
      </w:r>
      <w:r>
        <w:rPr>
          <w:rFonts w:hint="eastAsia"/>
        </w:rPr>
        <w:br/>
      </w:r>
      <w:r>
        <w:rPr>
          <w:rFonts w:hint="eastAsia"/>
        </w:rPr>
        <w:t>　　　　四、DDR4内存市场威胁评估</w:t>
      </w:r>
      <w:r>
        <w:rPr>
          <w:rFonts w:hint="eastAsia"/>
        </w:rPr>
        <w:br/>
      </w:r>
      <w:r>
        <w:rPr>
          <w:rFonts w:hint="eastAsia"/>
        </w:rPr>
        <w:t>　　第二节 DDR4内存行业风险及对策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2026-2032年中国DDR4内存行业前景与发展趋势</w:t>
      </w:r>
      <w:r>
        <w:rPr>
          <w:rFonts w:hint="eastAsia"/>
        </w:rPr>
        <w:br/>
      </w:r>
      <w:r>
        <w:rPr>
          <w:rFonts w:hint="eastAsia"/>
        </w:rPr>
        <w:t>　　第一节 DDR4内存行业发展环境分析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2026-2032年DDR4内存行业发展趋势与方向</w:t>
      </w:r>
      <w:r>
        <w:rPr>
          <w:rFonts w:hint="eastAsia"/>
        </w:rPr>
        <w:br/>
      </w:r>
      <w:r>
        <w:rPr>
          <w:rFonts w:hint="eastAsia"/>
        </w:rPr>
        <w:t>　　　　一、DDR4内存行业发展方向预测</w:t>
      </w:r>
      <w:r>
        <w:rPr>
          <w:rFonts w:hint="eastAsia"/>
        </w:rPr>
        <w:br/>
      </w:r>
      <w:r>
        <w:rPr>
          <w:rFonts w:hint="eastAsia"/>
        </w:rPr>
        <w:t>　　　　二、DDR4内存发展趋势分析</w:t>
      </w:r>
      <w:r>
        <w:rPr>
          <w:rFonts w:hint="eastAsia"/>
        </w:rPr>
        <w:br/>
      </w:r>
      <w:r>
        <w:rPr>
          <w:rFonts w:hint="eastAsia"/>
        </w:rPr>
        <w:t>　　第三节 2026-2032年DDR4内存行业发展潜力与机遇</w:t>
      </w:r>
      <w:r>
        <w:rPr>
          <w:rFonts w:hint="eastAsia"/>
        </w:rPr>
        <w:br/>
      </w:r>
      <w:r>
        <w:rPr>
          <w:rFonts w:hint="eastAsia"/>
        </w:rPr>
        <w:t>　　　　一、DDR4内存市场发展潜力评估</w:t>
      </w:r>
      <w:r>
        <w:rPr>
          <w:rFonts w:hint="eastAsia"/>
        </w:rPr>
        <w:br/>
      </w:r>
      <w:r>
        <w:rPr>
          <w:rFonts w:hint="eastAsia"/>
        </w:rPr>
        <w:t>　　　　二、DDR4内存新兴市场与机遇探索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DDR4内存行业研究结论与建议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中-智-林-DDR4内存行业发展建议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2020-2025年中国DDR4内存市场规模及增长情况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2020-2025年中国DDR4内存行业产量及增长趋势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2026-2032年中国DDR4内存行业产量预测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2020-2025年中国DDR4内存行业市场需求及增长情况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2026-2032年中国DDR4内存行业市场需求预测</w:t>
      </w:r>
      <w:r>
        <w:rPr>
          <w:rFonts w:hint="eastAsia"/>
        </w:rPr>
        <w:br/>
      </w:r>
      <w:r>
        <w:rPr>
          <w:rFonts w:hint="eastAsia"/>
        </w:rPr>
        <w:t>　　图表 **地区DDR4内存市场规模及增长情况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**地区DDR4内存行业市场需求情况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**地区DDR4内存市场规模及增长情况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**地区DDR4内存行业市场需求情况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2020-2025年中国DDR4内存行业出口情况分析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DDR4内存重点企业经营情况分析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2026年DDR4内存行业壁垒</w:t>
      </w:r>
      <w:r>
        <w:rPr>
          <w:rFonts w:hint="eastAsia"/>
        </w:rPr>
        <w:br/>
      </w:r>
      <w:r>
        <w:rPr>
          <w:rFonts w:hint="eastAsia"/>
        </w:rPr>
        <w:t>　　图表 2026年DDR4内存市场前景分析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2026-2032年中国DDR4内存市场规模预测</w:t>
      </w:r>
      <w:r>
        <w:rPr>
          <w:rFonts w:hint="eastAsia"/>
        </w:rPr>
        <w:br/>
      </w:r>
      <w:r>
        <w:rPr>
          <w:rFonts w:hint="eastAsia"/>
        </w:rPr>
        <w:t>　　图表 2026年DDR4内存发展趋势预测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c4b5af9bc4edc" w:history="1">
        <w:r>
          <w:rPr>
            <w:rStyle w:val="Hyperlink"/>
          </w:rPr>
          <w:t>2026-2032年中国DDR4内存市场现状调研与发展前景预测分析报告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c4b5af9bc4edc" w:history="1">
        <w:r>
          <w:rPr>
            <w:rStyle w:val="Hyperlink"/>
          </w:rPr>
          <w:t>https://www.20087.com/0/87/DDR4NeiCunFaZhanQianJing.html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热点：DDR5内存、DDR4内存涨价原因、DDR4内存价格走势图、DDR4内存频率有哪些、中国DDR5存储厂商、DDR4内存停产了吗、DDR4价格暴涨743%、DDR4内存条、金士顿内存条上面参数详解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dbd7e69574792" w:history="1">
      <w:r>
        <w:rPr>
          <w:rStyle w:val="Hyperlink"/>
        </w:rPr>
        <w:t>2026-2032年中国DDR4内存市场现状调研与发展前景预测分析报告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DR4NeiCunFaZhanQianJing.html" TargetMode="External" Id="Re30c4b5af9bc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DR4NeiCunFaZhanQianJing.html" TargetMode="External" Id="R876dbd7e6957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2025-12-15T05:45:26Z</dcterms:created>
  <dcterms:modified xsi:type="dcterms:W3CDTF">2025-12-15T06:45:26Z</dcterms:modified>
  <dc:subject>2026-2032年中国DDR4内存市场现状调研与发展前景预测分析报告</dc:subject>
  <dc:title>2026-2032年中国DDR4内存市场现状调研与发展前景预测分析报告</dc:title>
  <cp:keywords>2026-2032年中国DDR4内存市场现状调研与发展前景预测分析报告</cp:keywords>
  <dc:description>2026-2032年中国DDR4内存市场现状调研与发展前景预测分析报告</dc:description>
</cp:coreProperties>
</file>