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7df3b1e2a4971" w:history="1">
              <w:r>
                <w:rPr>
                  <w:rStyle w:val="Hyperlink"/>
                </w:rPr>
                <w:t>2025-2031年中国波形发生器行业现状与前景趋势分析报告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7df3b1e2a4971" w:history="1">
              <w:r>
                <w:rPr>
                  <w:rStyle w:val="Hyperlink"/>
                </w:rPr>
                <w:t>2025-2031年中国波形发生器行业现状与前景趋势分析报告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7df3b1e2a4971" w:history="1">
                <w:r>
                  <w:rPr>
                    <w:rStyle w:val="Hyperlink"/>
                  </w:rPr>
                  <w:t>https://www.20087.com/7/59/BoXingFaShengQiHangYeFaZhanQuShi.html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发生器是电子测量和通信领域的基础设备，近年来在信号仿真、测试验证和科研教学中发挥着不可替代的作用。随着数字信号处理技术和微处理器技术的发展，波形发生器的性能得到了显著提升，能够生成更为复杂、精确的信号波形。</w:t>
      </w:r>
      <w:r>
        <w:rPr>
          <w:rFonts w:hint="eastAsia"/>
        </w:rPr>
        <w:br/>
      </w:r>
      <w:r>
        <w:rPr>
          <w:rFonts w:hint="eastAsia"/>
        </w:rPr>
        <w:t>　　未来，波形发生器的发展将更加注重多功能性、高精度和智能化。多功能性方面，集成更多信号类型和调制方式，满足不同应用场景的需求。高精度方面，采用更高精度的时钟源和数模转换器，提升信号的稳定性和准确性。智能化方面，结合软件定义无线电和人工智能算法，实现波形的自动生成和优化，提升设备的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7df3b1e2a4971" w:history="1">
        <w:r>
          <w:rPr>
            <w:rStyle w:val="Hyperlink"/>
          </w:rPr>
          <w:t>2025-2031年中国波形发生器行业现状与前景趋势分析报告</w:t>
        </w:r>
      </w:hyperlink>
      <w:r>
        <w:rPr>
          <w:rFonts w:hint="eastAsia"/>
        </w:rPr>
        <w:t>》通过全面的行业调研，系统梳理了波形发生器产业链的各个环节，详细分析了波形发生器市场规模、需求变化及价格趋势。报告结合当前波形发生器行业现状，科学预测了市场前景与发展方向，并解读了重点企业的竞争格局、市场集中度及品牌表现。同时，报告对波形发生器细分市场进行了深入探讨，结合波形发生器技术现状与SWOT分析，揭示了波形发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波形发生器行业界定及应用</w:t>
      </w:r>
      <w:r>
        <w:rPr>
          <w:rFonts w:hint="eastAsia"/>
        </w:rPr>
        <w:br/>
      </w:r>
      <w:r>
        <w:rPr>
          <w:rFonts w:hint="eastAsia"/>
        </w:rPr>
        <w:t>　　第一节 波形发生器行业定义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波形发生器主要应用领域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2024-2025年全球波形发生器行业发展状况分析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2024-2025年全球波形发生器行业运行概况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2019-2024年全球波形发生器行业市场规模分析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全球主要地区波形发生器行业运行情况分析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2025-2031年全球波形发生器行业发展趋势预测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2024-2025年中国波形发生器发展环境分析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波形发生器行业相关政策、标准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波形发生器行业相关发展规划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2024-2025年中国波形发生器行业现状调研分析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中国波形发生器行业发展现状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一、2024-2025年波形发生器行业品牌发展现状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二、2024-2025年波形发生器行业需求市场现状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三、2024-2025年波形发生器市场需求层次分析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四、2024-2025年中国波形发生器市场走向分析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中国波形发生器产品技术分析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一、2024-2025年波形发生器产品技术变化特点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二、2024-2025年波形发生器产品市场的新技术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三、2024-2025年波形发生器产品市场现状分析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中国波形发生器行业存在的问题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一、2024-2025年波形发生器产品市场存在的主要问题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二、2024-2025年国内波形发生器产品市场的三大瓶颈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三、2024-2025年波形发生器产品市场遭遇的规模难题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对中国波形发生器市场的分析及思考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一、波形发生器市场特点</w:t>
      </w:r>
      <w:r>
        <w:rPr>
          <w:rFonts w:hint="eastAsia"/>
        </w:rPr>
        <w:br/>
      </w:r>
      <w:r>
        <w:rPr>
          <w:rFonts w:hint="eastAsia"/>
        </w:rPr>
        <w:t>　　　　二、波形发生器市场分析</w:t>
      </w:r>
      <w:r>
        <w:rPr>
          <w:rFonts w:hint="eastAsia"/>
        </w:rPr>
        <w:br/>
      </w:r>
      <w:r>
        <w:rPr>
          <w:rFonts w:hint="eastAsia"/>
        </w:rPr>
        <w:t>　　　　三、波形发生器市场变化的方向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四、中国波形发生器行业发展的新思路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五、对中国波形发生器行业发展的思考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中国波形发生器行业市场供需现状调研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2024-2025年中国波形发生器市场现状分析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中国波形发生器行业产量情况分析及预测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一、波形发生器总体产能规模</w:t>
      </w:r>
      <w:r>
        <w:rPr>
          <w:rFonts w:hint="eastAsia"/>
        </w:rPr>
        <w:br/>
      </w:r>
      <w:r>
        <w:rPr>
          <w:rFonts w:hint="eastAsia"/>
        </w:rPr>
        <w:t>　　　　二、波形发生器生产区域分布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三、2019-2024年中国波形发生器产量统计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四、2025-2031年中国波形发生器产量预测</w:t>
      </w:r>
      <w:r>
        <w:rPr>
          <w:rFonts w:hint="eastAsia"/>
        </w:rPr>
        <w:br/>
      </w:r>
      <w:r>
        <w:rPr>
          <w:rFonts w:hint="eastAsia"/>
        </w:rPr>
        <w:t>　　第三节 中国波形发生器市场需求分析及预测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一、中国波形发生器市场需求特点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二、2019-2024年中国波形发生器市场需求量统计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三、2025-2031年中国波形发生器市场需求量预测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中国波形发生器价格趋势分析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一、2019-2024年中国波形发生器市场价格趋势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二、2025-2031年中国波形发生器市场价格走势预测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中国波形发生器进出口分析</w:t>
      </w:r>
      <w:r>
        <w:rPr>
          <w:rFonts w:hint="eastAsia"/>
        </w:rPr>
        <w:br/>
      </w:r>
      <w:r>
        <w:rPr>
          <w:rFonts w:hint="eastAsia"/>
        </w:rPr>
        <w:t>　　第一节 波形发生器进口情况分析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波形发生器出口情况分析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影响波形发生器进出口因素分析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2019-2024年中国波形发生器行业规模情况分析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2019-2024年中国波形发生器行业财务能力分析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2024-2025年波形发生器行业细分产品调研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波形发生器细分产品结构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2024-2025年波形发生器行业上下游发展情况分析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波形发生器行业上游产业发展分析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波形发生器行业下游产业发展分析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中国波形发生器行业重点地区发展分析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2024-2025年波形发生器行业重点区域市场结构调研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**地区波形发生器市场容量分析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**地区波形发生器市场容量分析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**地区波形发生器市场容量分析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**地区波形发生器市场容量分析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**地区波形发生器市场容量分析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2024-2025年波形发生器行业企业经营策略研究分析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波形发生器企业多样化经营策略分析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一、波形发生器企业多样化经营情况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二、现行波形发生器行业多样化经营的方向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大型波形发生器企业集团未来发展策略分析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对中小波形发生器企业生产经营的建议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2024-2025年波形发生器行业前景及投资风险预警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2025年波形发生器市场前景分析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2025年波形发生器行业发展趋势预测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影响波形发生器行业发展的主要因素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一、2025年影响波形发生器行业运行的有利因素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二、2025年影响波形发生器行业运行的稳定因素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三、2025年影响波形发生器行业运行的不利因素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四、2025年中国波形发生器行业发展面临的挑战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五、2025年中国波形发生器行业发展面临的机遇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波形发生器行业投资风险预警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一、波形发生器行业市场风险预测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二、波形发生器行业政策风险预测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三、波形发生器行业经营风险预测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四、波形发生器行业技术风险预测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五、波形发生器行业竞争风险预测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六、波形发生器行业其他风险预测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2025-2031年波形发生器投资建议</w:t>
      </w:r>
      <w:r>
        <w:rPr>
          <w:rFonts w:hint="eastAsia"/>
        </w:rPr>
        <w:br/>
      </w:r>
      <w:r>
        <w:rPr>
          <w:rFonts w:hint="eastAsia"/>
        </w:rPr>
        <w:t>　　第一节 2024-2025年波形发生器行业投资环境分析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波形发生器行业投资进入壁垒分析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波形发生器行业历程</w:t>
      </w:r>
      <w:r>
        <w:rPr>
          <w:rFonts w:hint="eastAsia"/>
        </w:rPr>
        <w:br/>
      </w:r>
      <w:r>
        <w:rPr>
          <w:rFonts w:hint="eastAsia"/>
        </w:rPr>
        <w:t>　　图表 波形发生器行业生命周期</w:t>
      </w:r>
      <w:r>
        <w:rPr>
          <w:rFonts w:hint="eastAsia"/>
        </w:rPr>
        <w:br/>
      </w:r>
      <w:r>
        <w:rPr>
          <w:rFonts w:hint="eastAsia"/>
        </w:rPr>
        <w:t>　　图表 波形发生器行业产业链分析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2019-2024年波形发生器行业市场容量分析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2025年中国波形发生器行业需求领域分布格局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2019-2024年中国波形发生器出口金额分析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2025年中国波形发生器进口国家及地区分析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2025年中国波形发生器出口国家及地区分析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2025年中国波形发生器市场前景分析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2025年中国波形发生器发展趋势预测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7df3b1e2a4971" w:history="1">
        <w:r>
          <w:rPr>
            <w:rStyle w:val="Hyperlink"/>
          </w:rPr>
          <w:t>2025-2031年中国波形发生器行业现状与前景趋势分析报告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7df3b1e2a4971" w:history="1">
        <w:r>
          <w:rPr>
            <w:rStyle w:val="Hyperlink"/>
          </w:rPr>
          <w:t>https://www.20087.com/7/59/BoXingFaShengQiHangYeFaZhanQuShi.html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热点：简易波形发生器、波形发生器实验报告、波形发生器电路、波形发生器的设计、任意波形发生器怎么用、波形发生器电路图、矩形波发生器、波形发生器仿真电路图、波形发生器课程设计报告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794f98ad47e9" w:history="1">
      <w:r>
        <w:rPr>
          <w:rStyle w:val="Hyperlink"/>
        </w:rPr>
        <w:t>2025-2031年中国波形发生器行业现状与前景趋势分析报告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oXingFaShengQiHangYeFaZhanQuShi.html" TargetMode="External" Id="Rae17df3b1e2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oXingFaShengQiHangYeFaZhanQuShi.html" TargetMode="External" Id="R10b0794f98ad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2024-10-22T03:45:00Z</dcterms:created>
  <dcterms:modified xsi:type="dcterms:W3CDTF">2024-10-22T04:45:00Z</dcterms:modified>
  <dc:subject>2025-2031年中国波形发生器行业现状与前景趋势分析报告</dc:subject>
  <dc:title>2025-2031年中国波形发生器行业现状与前景趋势分析报告</dc:title>
  <cp:keywords>2025-2031年中国波形发生器行业现状与前景趋势分析报告</cp:keywords>
  <dc:description>2025-2031年中国波形发生器行业现状与前景趋势分析报告</dc:description>
</cp:coreProperties>
</file>